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36" w:rsidRPr="00D84A3E" w:rsidRDefault="001C63A8" w:rsidP="00887AE0">
      <w:pPr>
        <w:pStyle w:val="Heading1"/>
      </w:pPr>
      <w:r>
        <w:t>Applicable Laboratory(s)</w:t>
      </w:r>
      <w:r w:rsidR="00606A36" w:rsidRPr="00D84A3E">
        <w:t>)</w:t>
      </w:r>
      <w:r w:rsidR="00606A36">
        <w:t>:</w:t>
      </w:r>
    </w:p>
    <w:p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rsidR="00606A36" w:rsidRPr="00887AE0" w:rsidRDefault="005F0BE5" w:rsidP="0056313C">
      <w:pPr>
        <w:rPr>
          <w:rFonts w:cs="Arial"/>
        </w:rPr>
      </w:pPr>
      <w:sdt>
        <w:sdtPr>
          <w:id w:val="-761983799"/>
          <w14:checkbox>
            <w14:checked w14:val="1"/>
            <w14:checkedState w14:val="2612" w14:font="MS Gothic"/>
            <w14:uncheckedState w14:val="2610" w14:font="MS Gothic"/>
          </w14:checkbox>
        </w:sdtPr>
        <w:sdtContent>
          <w:r w:rsidR="000858A5">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rsidR="00606A36" w:rsidRPr="00887AE0" w:rsidRDefault="005F0BE5"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rsidR="00606A36" w:rsidRPr="00887AE0" w:rsidRDefault="005F0BE5"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rsidR="00606A36" w:rsidRPr="00887AE0" w:rsidRDefault="005F0BE5"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rsidR="00606A36" w:rsidRPr="00887AE0" w:rsidRDefault="005F0BE5"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rsidR="00606A36" w:rsidRDefault="005F0BE5"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Content>
          <w:r w:rsidR="00636B43">
            <w:rPr>
              <w:rFonts w:ascii="MS Gothic" w:eastAsia="MS Gothic" w:hAnsi="MS Gothic" w:cs="Arial" w:hint="eastAsia"/>
              <w:szCs w:val="22"/>
            </w:rPr>
            <w:t>☐</w:t>
          </w:r>
        </w:sdtContent>
      </w:sdt>
      <w:r w:rsidR="00636B43">
        <w:rPr>
          <w:rFonts w:cs="Arial"/>
          <w:szCs w:val="22"/>
        </w:rPr>
        <w:t xml:space="preserve"> Westchester</w:t>
      </w:r>
    </w:p>
    <w:p w:rsidR="00636B43" w:rsidRDefault="005F0BE5"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Content>
          <w:r w:rsidR="000A51C0">
            <w:rPr>
              <w:rFonts w:ascii="MS Gothic" w:eastAsia="MS Gothic" w:hAnsi="MS Gothic" w:cs="Arial" w:hint="eastAsia"/>
              <w:szCs w:val="22"/>
            </w:rPr>
            <w:t>☐</w:t>
          </w:r>
        </w:sdtContent>
      </w:sdt>
      <w:r w:rsidR="00636B43">
        <w:rPr>
          <w:rFonts w:cs="Arial"/>
          <w:szCs w:val="22"/>
        </w:rPr>
        <w:t xml:space="preserve"> Clemmons</w:t>
      </w:r>
    </w:p>
    <w:p w:rsidR="00BF5F7B" w:rsidRDefault="00BF5F7B" w:rsidP="00BF5F7B"/>
    <w:p w:rsidR="00353C0F" w:rsidRDefault="00524D92" w:rsidP="00BF5F7B">
      <w:pPr>
        <w:pStyle w:val="Heading1"/>
      </w:pPr>
      <w:r>
        <w:t>Procedure</w:t>
      </w:r>
      <w:r w:rsidR="00B048D9">
        <w:t xml:space="preserve"> Statement</w:t>
      </w:r>
    </w:p>
    <w:p w:rsidR="00BF5F7B" w:rsidRDefault="00BF5F7B" w:rsidP="00887AE0"/>
    <w:p w:rsidR="006D55C9" w:rsidRPr="006D55C9" w:rsidRDefault="0078119D" w:rsidP="0078119D">
      <w:r>
        <w:t>The purpose of this procedure is to</w:t>
      </w:r>
      <w:r w:rsidR="0077673D" w:rsidRPr="0077673D">
        <w:rPr>
          <w:rFonts w:ascii="Times New Roman" w:eastAsia="Calibri" w:hAnsi="Times New Roman"/>
          <w:sz w:val="24"/>
          <w:szCs w:val="24"/>
        </w:rPr>
        <w:t xml:space="preserve"> </w:t>
      </w:r>
      <w:r w:rsidR="0077673D" w:rsidRPr="0077673D">
        <w:t>ensure that reagents perform as expected upon receipt of a new lot number of reagent red cells and antiserum.</w:t>
      </w:r>
    </w:p>
    <w:p w:rsidR="0056313C" w:rsidRDefault="0056313C" w:rsidP="00887AE0"/>
    <w:p w:rsidR="00B048D9" w:rsidRDefault="00B048D9" w:rsidP="00887AE0">
      <w:pPr>
        <w:pStyle w:val="Heading1"/>
      </w:pPr>
      <w:r>
        <w:t>Scope</w:t>
      </w:r>
    </w:p>
    <w:p w:rsidR="0056313C" w:rsidRDefault="0056313C" w:rsidP="0056313C"/>
    <w:p w:rsidR="000858A5" w:rsidRDefault="000858A5" w:rsidP="000858A5">
      <w:r>
        <w:t>i.</w:t>
      </w:r>
      <w:r>
        <w:tab/>
        <w:t xml:space="preserve">Procedure Owner/Implementer:  </w:t>
      </w:r>
      <w:r w:rsidR="006D55C9">
        <w:t>Julie H. Simmons/Christina Warren</w:t>
      </w:r>
    </w:p>
    <w:p w:rsidR="000858A5" w:rsidRDefault="000858A5" w:rsidP="000858A5">
      <w:r>
        <w:t>ii.</w:t>
      </w:r>
      <w:r>
        <w:tab/>
        <w:t xml:space="preserve">Procedure Prepared by: </w:t>
      </w:r>
      <w:r w:rsidR="0077673D">
        <w:t>Christina Warren</w:t>
      </w:r>
    </w:p>
    <w:p w:rsidR="00904FFE" w:rsidRPr="0056313C" w:rsidRDefault="000858A5" w:rsidP="000858A5">
      <w:proofErr w:type="gramStart"/>
      <w:r>
        <w:t>iii</w:t>
      </w:r>
      <w:proofErr w:type="gramEnd"/>
      <w:r>
        <w:t>.</w:t>
      </w:r>
      <w:r>
        <w:tab/>
        <w:t xml:space="preserve">Who Performs Procedure: </w:t>
      </w:r>
      <w:r w:rsidR="00FF0138">
        <w:t>Blood Bank Staff</w:t>
      </w:r>
      <w:r w:rsidR="006D55C9">
        <w:t>/management</w:t>
      </w:r>
    </w:p>
    <w:p w:rsidR="002451BA" w:rsidRPr="00B3765F" w:rsidRDefault="002451BA" w:rsidP="0056313C"/>
    <w:p w:rsidR="00B048D9" w:rsidRDefault="00B048D9" w:rsidP="00887AE0">
      <w:pPr>
        <w:pStyle w:val="Heading1"/>
      </w:pPr>
      <w:r>
        <w:t>Definitions</w:t>
      </w:r>
    </w:p>
    <w:p w:rsidR="00BF5F7B" w:rsidRPr="00BF5F7B" w:rsidRDefault="00BF5F7B" w:rsidP="00BF5F7B"/>
    <w:p w:rsidR="003C4DEB" w:rsidRDefault="00524D92" w:rsidP="00AB191A">
      <w:pPr>
        <w:pStyle w:val="ListParagraph"/>
      </w:pPr>
      <w:r>
        <w:t>P</w:t>
      </w:r>
      <w:r w:rsidR="00AB191A">
        <w:t>rocedure:</w:t>
      </w:r>
      <w:r w:rsidR="00AB191A" w:rsidRPr="00AB191A">
        <w:t xml:space="preserve"> A process or method for accomplishing a specific task or objective.  </w:t>
      </w:r>
    </w:p>
    <w:p w:rsidR="00B40CD8"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rsidR="0020673B" w:rsidRDefault="0020673B" w:rsidP="0020673B">
      <w:pPr>
        <w:pStyle w:val="ListParagraph"/>
      </w:pPr>
      <w:r>
        <w:t>AHG: Antihuman Globulin</w:t>
      </w:r>
    </w:p>
    <w:p w:rsidR="0020673B" w:rsidRDefault="0020673B" w:rsidP="0020673B">
      <w:pPr>
        <w:pStyle w:val="ListParagraph"/>
      </w:pPr>
      <w:r>
        <w:t>CC cells: Coombs Control Cells (IgG coated red blood cells)</w:t>
      </w:r>
    </w:p>
    <w:p w:rsidR="0020673B" w:rsidRDefault="0020673B" w:rsidP="0020673B">
      <w:pPr>
        <w:pStyle w:val="ListParagraph"/>
      </w:pPr>
      <w:r>
        <w:t>EC3b cells: Complement Control Cells (Complement coated red blood cells)</w:t>
      </w:r>
    </w:p>
    <w:p w:rsidR="0077673D" w:rsidRPr="0077673D" w:rsidRDefault="0020673B" w:rsidP="0020673B">
      <w:pPr>
        <w:pStyle w:val="ListParagraph"/>
      </w:pPr>
      <w:proofErr w:type="spellStart"/>
      <w:r>
        <w:t>QCInt</w:t>
      </w:r>
      <w:proofErr w:type="spellEnd"/>
      <w:r>
        <w:t>: QC interpretation field in SCC</w:t>
      </w:r>
    </w:p>
    <w:p w:rsidR="003C4DEB" w:rsidRPr="00605CB6" w:rsidRDefault="003C4DEB" w:rsidP="0056313C"/>
    <w:p w:rsidR="00A2219E" w:rsidRDefault="006D55C9" w:rsidP="006D55C9">
      <w:pPr>
        <w:pStyle w:val="Heading1"/>
      </w:pPr>
      <w:r>
        <w:t>Sections</w:t>
      </w:r>
    </w:p>
    <w:p w:rsidR="0020673B" w:rsidRPr="0020673B" w:rsidRDefault="0020673B" w:rsidP="00E44A67">
      <w:pPr>
        <w:numPr>
          <w:ilvl w:val="0"/>
          <w:numId w:val="4"/>
        </w:numPr>
        <w:rPr>
          <w:bCs/>
          <w:szCs w:val="24"/>
        </w:rPr>
      </w:pPr>
      <w:r w:rsidRPr="0020673B">
        <w:rPr>
          <w:bCs/>
          <w:szCs w:val="24"/>
        </w:rPr>
        <w:t>Receipt Testing of Anti-A,-B,-AB,-D, A1 cells, A2 cells, B cells</w:t>
      </w:r>
    </w:p>
    <w:p w:rsidR="0020673B" w:rsidRPr="0020673B" w:rsidRDefault="0020673B" w:rsidP="00E44A67">
      <w:pPr>
        <w:numPr>
          <w:ilvl w:val="0"/>
          <w:numId w:val="4"/>
        </w:numPr>
        <w:rPr>
          <w:bCs/>
          <w:szCs w:val="24"/>
        </w:rPr>
      </w:pPr>
      <w:r w:rsidRPr="0020673B">
        <w:rPr>
          <w:bCs/>
          <w:szCs w:val="24"/>
        </w:rPr>
        <w:t>Receipt Testing of Anti-AHG (</w:t>
      </w:r>
      <w:proofErr w:type="spellStart"/>
      <w:r w:rsidRPr="0020673B">
        <w:rPr>
          <w:bCs/>
          <w:szCs w:val="24"/>
        </w:rPr>
        <w:t>polyspecific</w:t>
      </w:r>
      <w:proofErr w:type="spellEnd"/>
      <w:r w:rsidRPr="0020673B">
        <w:rPr>
          <w:bCs/>
          <w:szCs w:val="24"/>
        </w:rPr>
        <w:t>) Anti-IgG, Anti-C3d , CC cells and EC3b cells</w:t>
      </w:r>
    </w:p>
    <w:p w:rsidR="0020673B" w:rsidRPr="0020673B" w:rsidRDefault="0020673B" w:rsidP="00E44A67">
      <w:pPr>
        <w:numPr>
          <w:ilvl w:val="0"/>
          <w:numId w:val="4"/>
        </w:numPr>
        <w:rPr>
          <w:bCs/>
          <w:szCs w:val="24"/>
        </w:rPr>
      </w:pPr>
      <w:r w:rsidRPr="0020673B">
        <w:rPr>
          <w:bCs/>
          <w:szCs w:val="24"/>
        </w:rPr>
        <w:t>Receipt Testing of Enhancements (LISS, PEG, Albumin)</w:t>
      </w:r>
    </w:p>
    <w:p w:rsidR="0020673B" w:rsidRPr="0020673B" w:rsidRDefault="0020673B" w:rsidP="00E44A67">
      <w:pPr>
        <w:numPr>
          <w:ilvl w:val="0"/>
          <w:numId w:val="4"/>
        </w:numPr>
        <w:rPr>
          <w:bCs/>
          <w:szCs w:val="24"/>
        </w:rPr>
      </w:pPr>
      <w:r w:rsidRPr="0020673B">
        <w:rPr>
          <w:bCs/>
          <w:szCs w:val="24"/>
        </w:rPr>
        <w:t>Receipt Testing of 0.8% Screening Cells</w:t>
      </w:r>
    </w:p>
    <w:p w:rsidR="0020673B" w:rsidRPr="0020673B" w:rsidRDefault="0020673B" w:rsidP="00E44A67">
      <w:pPr>
        <w:numPr>
          <w:ilvl w:val="0"/>
          <w:numId w:val="4"/>
        </w:numPr>
        <w:rPr>
          <w:bCs/>
          <w:szCs w:val="24"/>
        </w:rPr>
      </w:pPr>
      <w:r w:rsidRPr="0020673B">
        <w:rPr>
          <w:bCs/>
          <w:szCs w:val="24"/>
        </w:rPr>
        <w:lastRenderedPageBreak/>
        <w:t>Receipt Testing of 2-5% Screening Cells</w:t>
      </w:r>
    </w:p>
    <w:p w:rsidR="0020673B" w:rsidRPr="0020673B" w:rsidRDefault="0020673B" w:rsidP="00E44A67">
      <w:pPr>
        <w:numPr>
          <w:ilvl w:val="0"/>
          <w:numId w:val="4"/>
        </w:numPr>
        <w:rPr>
          <w:bCs/>
          <w:szCs w:val="24"/>
        </w:rPr>
      </w:pPr>
      <w:r w:rsidRPr="0020673B">
        <w:rPr>
          <w:bCs/>
          <w:szCs w:val="24"/>
        </w:rPr>
        <w:t>Entering Receipt Testing into SCC</w:t>
      </w:r>
    </w:p>
    <w:p w:rsidR="0020673B" w:rsidRPr="0020673B" w:rsidRDefault="0020673B" w:rsidP="00E44A67">
      <w:pPr>
        <w:numPr>
          <w:ilvl w:val="0"/>
          <w:numId w:val="4"/>
        </w:numPr>
        <w:rPr>
          <w:bCs/>
          <w:szCs w:val="24"/>
        </w:rPr>
      </w:pPr>
      <w:r w:rsidRPr="0020673B">
        <w:rPr>
          <w:bCs/>
          <w:szCs w:val="24"/>
        </w:rPr>
        <w:t>Receipt Testing During Downtime</w:t>
      </w:r>
    </w:p>
    <w:p w:rsidR="0020673B" w:rsidRPr="0020673B" w:rsidRDefault="0020673B" w:rsidP="00E44A67">
      <w:pPr>
        <w:numPr>
          <w:ilvl w:val="0"/>
          <w:numId w:val="4"/>
        </w:numPr>
        <w:rPr>
          <w:bCs/>
          <w:szCs w:val="24"/>
        </w:rPr>
      </w:pPr>
      <w:r w:rsidRPr="0020673B">
        <w:rPr>
          <w:bCs/>
          <w:szCs w:val="24"/>
        </w:rPr>
        <w:t>Receipt Testing of Ortho 0.8% Panel Cells</w:t>
      </w:r>
    </w:p>
    <w:p w:rsidR="006D55C9" w:rsidRPr="006D55C9" w:rsidRDefault="006D55C9" w:rsidP="006D55C9"/>
    <w:p w:rsidR="00A72A7A" w:rsidRDefault="00A72A7A">
      <w:pPr>
        <w:rPr>
          <w:b/>
          <w:smallCaps/>
          <w:szCs w:val="22"/>
        </w:rPr>
      </w:pPr>
      <w:r>
        <w:br w:type="page"/>
      </w:r>
    </w:p>
    <w:p w:rsidR="000858A5" w:rsidRDefault="006D55C9" w:rsidP="006D55C9">
      <w:pPr>
        <w:pStyle w:val="Heading1"/>
      </w:pPr>
      <w:r>
        <w:lastRenderedPageBreak/>
        <w:t>Procedure</w:t>
      </w:r>
    </w:p>
    <w:p w:rsidR="00A72A7A" w:rsidRPr="00A72A7A" w:rsidRDefault="00A72A7A" w:rsidP="00A72A7A"/>
    <w:p w:rsidR="00F24361" w:rsidRDefault="0020673B" w:rsidP="00E44A67">
      <w:pPr>
        <w:pStyle w:val="ListParagraph"/>
        <w:numPr>
          <w:ilvl w:val="0"/>
          <w:numId w:val="5"/>
        </w:numPr>
      </w:pPr>
      <w:r>
        <w:t>Receipt Testing of Anti-A, -B, -AB, -D, A1 cells, A2 cells, and B cells</w:t>
      </w:r>
    </w:p>
    <w:p w:rsidR="0020673B" w:rsidRPr="0020673B" w:rsidRDefault="0020673B" w:rsidP="0020673B"/>
    <w:p w:rsidR="0020673B" w:rsidRPr="00A72A7A" w:rsidRDefault="0020673B" w:rsidP="0020673B">
      <w:pPr>
        <w:rPr>
          <w:sz w:val="20"/>
        </w:rPr>
      </w:pPr>
      <w:r w:rsidRPr="00A72A7A">
        <w:rPr>
          <w:sz w:val="20"/>
        </w:rPr>
        <w:t>Chemical Risk Assessment: None</w:t>
      </w:r>
    </w:p>
    <w:p w:rsidR="0020673B" w:rsidRPr="00A72A7A" w:rsidRDefault="0020673B" w:rsidP="0020673B">
      <w:pPr>
        <w:rPr>
          <w:sz w:val="20"/>
        </w:rPr>
      </w:pPr>
      <w:r w:rsidRPr="00A72A7A">
        <w:rPr>
          <w:sz w:val="20"/>
        </w:rPr>
        <w:t>Biological Risk Assessment: None</w:t>
      </w:r>
    </w:p>
    <w:p w:rsidR="0020673B" w:rsidRPr="00A72A7A" w:rsidRDefault="0020673B" w:rsidP="0020673B">
      <w:pPr>
        <w:rPr>
          <w:sz w:val="20"/>
        </w:rPr>
      </w:pPr>
      <w:r w:rsidRPr="00A72A7A">
        <w:rPr>
          <w:sz w:val="20"/>
        </w:rPr>
        <w:t xml:space="preserve">Protective Equipment: Lab coat, gloves       </w:t>
      </w:r>
    </w:p>
    <w:p w:rsidR="0020673B" w:rsidRPr="00A72A7A" w:rsidRDefault="0020673B" w:rsidP="0020673B">
      <w:pPr>
        <w:rPr>
          <w:sz w:val="20"/>
        </w:rPr>
      </w:pPr>
      <w:r w:rsidRPr="00A72A7A">
        <w:rPr>
          <w:sz w:val="20"/>
        </w:rPr>
        <w:t>Supplies: Tubes</w:t>
      </w:r>
    </w:p>
    <w:p w:rsidR="0020673B" w:rsidRPr="00A72A7A" w:rsidRDefault="0020673B" w:rsidP="0020673B">
      <w:pPr>
        <w:rPr>
          <w:sz w:val="20"/>
        </w:rPr>
      </w:pPr>
      <w:r w:rsidRPr="00A72A7A">
        <w:rPr>
          <w:sz w:val="20"/>
        </w:rPr>
        <w:t>Reagents: Reagent/cell to be receipt tested and test cell/reagent</w:t>
      </w:r>
    </w:p>
    <w:p w:rsidR="0020673B" w:rsidRPr="00A72A7A" w:rsidRDefault="0020673B" w:rsidP="0020673B">
      <w:pPr>
        <w:rPr>
          <w:sz w:val="20"/>
        </w:rPr>
      </w:pPr>
      <w:r w:rsidRPr="00A72A7A">
        <w:rPr>
          <w:sz w:val="20"/>
        </w:rPr>
        <w:t>Equipment: Centrifuge</w:t>
      </w:r>
    </w:p>
    <w:p w:rsidR="0020673B" w:rsidRPr="00A72A7A" w:rsidRDefault="0020673B" w:rsidP="0020673B">
      <w:pPr>
        <w:rPr>
          <w:sz w:val="20"/>
        </w:rPr>
      </w:pPr>
      <w:r w:rsidRPr="00A72A7A">
        <w:rPr>
          <w:sz w:val="20"/>
        </w:rPr>
        <w:t xml:space="preserve">Specimen Requirements: None    </w:t>
      </w:r>
    </w:p>
    <w:p w:rsidR="0020673B" w:rsidRDefault="0020673B" w:rsidP="0020673B"/>
    <w:tbl>
      <w:tblPr>
        <w:tblW w:w="1056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18"/>
        <w:gridCol w:w="8313"/>
        <w:gridCol w:w="1219"/>
        <w:gridCol w:w="11"/>
      </w:tblGrid>
      <w:tr w:rsidR="0020673B" w:rsidTr="005F0BE5">
        <w:trPr>
          <w:tblHeader/>
          <w:jc w:val="center"/>
        </w:trPr>
        <w:tc>
          <w:tcPr>
            <w:tcW w:w="101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20673B" w:rsidRDefault="0020673B" w:rsidP="005F0BE5">
            <w:pPr>
              <w:snapToGrid w:val="0"/>
              <w:jc w:val="center"/>
              <w:rPr>
                <w:b/>
                <w:bCs/>
                <w:szCs w:val="18"/>
              </w:rPr>
            </w:pPr>
            <w:r>
              <w:t>STEPS</w:t>
            </w:r>
          </w:p>
        </w:tc>
        <w:tc>
          <w:tcPr>
            <w:tcW w:w="831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20673B" w:rsidRDefault="0020673B" w:rsidP="005F0BE5">
            <w:pPr>
              <w:snapToGrid w:val="0"/>
              <w:jc w:val="center"/>
              <w:rPr>
                <w:b/>
                <w:bCs/>
                <w:szCs w:val="18"/>
              </w:rPr>
            </w:pPr>
            <w:r>
              <w:t>INSTRUCTIONS</w:t>
            </w:r>
          </w:p>
        </w:tc>
        <w:tc>
          <w:tcPr>
            <w:tcW w:w="1230"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20673B" w:rsidRPr="00130AE4" w:rsidRDefault="0020673B" w:rsidP="005F0BE5">
            <w:pPr>
              <w:jc w:val="center"/>
              <w:rPr>
                <w:rFonts w:ascii="Times New Roman" w:hAnsi="Times New Roman"/>
                <w:b/>
                <w:sz w:val="18"/>
                <w:szCs w:val="18"/>
              </w:rPr>
            </w:pPr>
            <w:r w:rsidRPr="00130AE4">
              <w:rPr>
                <w:rFonts w:ascii="Times New Roman" w:hAnsi="Times New Roman"/>
                <w:b/>
                <w:sz w:val="18"/>
                <w:szCs w:val="18"/>
              </w:rPr>
              <w:t>CHANGE/</w:t>
            </w:r>
          </w:p>
          <w:p w:rsidR="0020673B" w:rsidRPr="00130AE4" w:rsidRDefault="0020673B" w:rsidP="005F0BE5">
            <w:pPr>
              <w:jc w:val="center"/>
              <w:rPr>
                <w:rFonts w:ascii="Times New Roman" w:hAnsi="Times New Roman"/>
                <w:b/>
                <w:sz w:val="18"/>
                <w:szCs w:val="18"/>
              </w:rPr>
            </w:pPr>
            <w:r w:rsidRPr="00130AE4">
              <w:rPr>
                <w:rFonts w:ascii="Times New Roman" w:hAnsi="Times New Roman"/>
                <w:b/>
                <w:sz w:val="18"/>
                <w:szCs w:val="18"/>
              </w:rPr>
              <w:t>APPROVAL</w:t>
            </w:r>
          </w:p>
        </w:tc>
      </w:tr>
      <w:tr w:rsidR="0020673B" w:rsidRPr="00C8495C" w:rsidTr="005F0BE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20673B" w:rsidRDefault="0020673B" w:rsidP="005F0BE5">
            <w:pPr>
              <w:snapToGrid w:val="0"/>
              <w:jc w:val="center"/>
            </w:pPr>
            <w:r>
              <w:t>1</w:t>
            </w:r>
            <w:r w:rsidRPr="00C8495C">
              <w:t>.0</w:t>
            </w:r>
          </w:p>
          <w:p w:rsidR="0020673B" w:rsidRDefault="0020673B" w:rsidP="005F0BE5">
            <w:pPr>
              <w:snapToGrid w:val="0"/>
              <w:jc w:val="center"/>
            </w:pPr>
          </w:p>
          <w:p w:rsidR="0020673B" w:rsidRDefault="0020673B" w:rsidP="005F0BE5">
            <w:pPr>
              <w:snapToGrid w:val="0"/>
              <w:jc w:val="center"/>
              <w:rPr>
                <w:b/>
                <w:bCs/>
              </w:rPr>
            </w:pPr>
          </w:p>
          <w:p w:rsidR="0020673B" w:rsidRDefault="0020673B" w:rsidP="005F0BE5">
            <w:pPr>
              <w:snapToGrid w:val="0"/>
              <w:jc w:val="center"/>
              <w:rPr>
                <w:b/>
                <w:bCs/>
              </w:rPr>
            </w:pPr>
          </w:p>
          <w:p w:rsidR="0020673B" w:rsidRDefault="0020673B" w:rsidP="005F0BE5">
            <w:pPr>
              <w:snapToGrid w:val="0"/>
              <w:jc w:val="center"/>
              <w:rPr>
                <w:b/>
                <w:bCs/>
              </w:rPr>
            </w:pPr>
          </w:p>
          <w:p w:rsidR="0020673B" w:rsidRDefault="0020673B" w:rsidP="005F0BE5">
            <w:pPr>
              <w:snapToGrid w:val="0"/>
              <w:jc w:val="center"/>
              <w:rPr>
                <w:b/>
                <w:bCs/>
              </w:rPr>
            </w:pPr>
          </w:p>
          <w:p w:rsidR="0020673B" w:rsidRDefault="0020673B" w:rsidP="005F0BE5">
            <w:pPr>
              <w:snapToGrid w:val="0"/>
              <w:jc w:val="center"/>
              <w:rPr>
                <w:b/>
                <w:bCs/>
              </w:rPr>
            </w:pPr>
          </w:p>
          <w:p w:rsidR="0020673B" w:rsidRDefault="0020673B" w:rsidP="005F0BE5">
            <w:pPr>
              <w:snapToGrid w:val="0"/>
              <w:jc w:val="center"/>
              <w:rPr>
                <w:b/>
                <w:bCs/>
              </w:rPr>
            </w:pPr>
          </w:p>
          <w:p w:rsidR="0020673B" w:rsidRDefault="0020673B" w:rsidP="005F0BE5">
            <w:pPr>
              <w:snapToGrid w:val="0"/>
              <w:jc w:val="center"/>
              <w:rPr>
                <w:b/>
                <w:bCs/>
              </w:rPr>
            </w:pPr>
          </w:p>
          <w:p w:rsidR="0020673B" w:rsidRDefault="0020673B" w:rsidP="005F0BE5">
            <w:pPr>
              <w:snapToGrid w:val="0"/>
              <w:jc w:val="center"/>
              <w:rPr>
                <w:b/>
                <w:bCs/>
              </w:rPr>
            </w:pPr>
          </w:p>
          <w:p w:rsidR="0020673B" w:rsidRPr="00C8495C" w:rsidRDefault="0020673B" w:rsidP="005F0BE5">
            <w:pPr>
              <w:snapToGrid w:val="0"/>
              <w:rPr>
                <w:b/>
                <w:bCs/>
              </w:rPr>
            </w:pPr>
          </w:p>
        </w:tc>
        <w:tc>
          <w:tcPr>
            <w:tcW w:w="8313" w:type="dxa"/>
            <w:tcBorders>
              <w:top w:val="single" w:sz="6" w:space="0" w:color="000000"/>
              <w:left w:val="single" w:sz="6" w:space="0" w:color="000000"/>
              <w:bottom w:val="single" w:sz="6" w:space="0" w:color="000000"/>
              <w:right w:val="single" w:sz="6" w:space="0" w:color="000000"/>
            </w:tcBorders>
          </w:tcPr>
          <w:p w:rsidR="0020673B" w:rsidRDefault="0020673B" w:rsidP="005F0BE5">
            <w:pPr>
              <w:snapToGrid w:val="0"/>
              <w:rPr>
                <w:b/>
                <w:bCs/>
              </w:rPr>
            </w:pPr>
            <w:r>
              <w:rPr>
                <w:b/>
                <w:bCs/>
              </w:rPr>
              <w:t>Label each 10x75 tube in the following manner for testing below:</w:t>
            </w:r>
          </w:p>
          <w:p w:rsidR="0020673B" w:rsidRPr="001E61E1" w:rsidRDefault="0020673B" w:rsidP="005F0BE5">
            <w:pPr>
              <w:snapToGrid w:val="0"/>
              <w:rPr>
                <w:b/>
                <w:bCs/>
                <w:sz w:val="16"/>
                <w:szCs w:val="16"/>
              </w:rPr>
            </w:pPr>
          </w:p>
          <w:tbl>
            <w:tblPr>
              <w:tblStyle w:val="TableGrid"/>
              <w:tblpPr w:leftFromText="180" w:rightFromText="180" w:vertAnchor="text" w:horzAnchor="page" w:tblpX="1003" w:tblpY="5"/>
              <w:tblOverlap w:val="never"/>
              <w:tblW w:w="0" w:type="auto"/>
              <w:tblLayout w:type="fixed"/>
              <w:tblLook w:val="04A0" w:firstRow="1" w:lastRow="0" w:firstColumn="1" w:lastColumn="0" w:noHBand="0" w:noVBand="1"/>
            </w:tblPr>
            <w:tblGrid>
              <w:gridCol w:w="1615"/>
              <w:gridCol w:w="1260"/>
              <w:gridCol w:w="1260"/>
            </w:tblGrid>
            <w:tr w:rsidR="0020673B" w:rsidTr="005F0BE5">
              <w:tc>
                <w:tcPr>
                  <w:tcW w:w="1615" w:type="dxa"/>
                  <w:shd w:val="clear" w:color="auto" w:fill="D9D9D9" w:themeFill="background1" w:themeFillShade="D9"/>
                </w:tcPr>
                <w:p w:rsidR="0020673B" w:rsidRPr="00B2460A" w:rsidRDefault="0020673B" w:rsidP="005F0BE5">
                  <w:pPr>
                    <w:snapToGrid w:val="0"/>
                    <w:rPr>
                      <w:bCs/>
                      <w:sz w:val="20"/>
                    </w:rPr>
                  </w:pPr>
                  <w:r w:rsidRPr="00B2460A">
                    <w:rPr>
                      <w:bCs/>
                      <w:sz w:val="20"/>
                    </w:rPr>
                    <w:t>Reagent to be receipt tested</w:t>
                  </w:r>
                </w:p>
              </w:tc>
              <w:tc>
                <w:tcPr>
                  <w:tcW w:w="1260" w:type="dxa"/>
                  <w:shd w:val="clear" w:color="auto" w:fill="D9D9D9" w:themeFill="background1" w:themeFillShade="D9"/>
                </w:tcPr>
                <w:p w:rsidR="0020673B" w:rsidRPr="00B2460A" w:rsidRDefault="0020673B" w:rsidP="005F0BE5">
                  <w:pPr>
                    <w:snapToGrid w:val="0"/>
                    <w:rPr>
                      <w:bCs/>
                      <w:sz w:val="20"/>
                    </w:rPr>
                  </w:pPr>
                  <w:r>
                    <w:rPr>
                      <w:bCs/>
                      <w:sz w:val="20"/>
                    </w:rPr>
                    <w:t>Positive and Negative</w:t>
                  </w:r>
                </w:p>
              </w:tc>
              <w:tc>
                <w:tcPr>
                  <w:tcW w:w="1260" w:type="dxa"/>
                  <w:shd w:val="clear" w:color="auto" w:fill="D9D9D9" w:themeFill="background1" w:themeFillShade="D9"/>
                </w:tcPr>
                <w:p w:rsidR="0020673B" w:rsidRPr="00B2460A" w:rsidRDefault="0020673B" w:rsidP="005F0BE5">
                  <w:pPr>
                    <w:snapToGrid w:val="0"/>
                    <w:rPr>
                      <w:bCs/>
                      <w:sz w:val="20"/>
                    </w:rPr>
                  </w:pPr>
                  <w:r w:rsidRPr="00B2460A">
                    <w:rPr>
                      <w:bCs/>
                      <w:sz w:val="20"/>
                    </w:rPr>
                    <w:t>Label 10x75 tubes with:</w:t>
                  </w:r>
                </w:p>
              </w:tc>
            </w:tr>
            <w:tr w:rsidR="0020673B" w:rsidTr="005F0BE5">
              <w:trPr>
                <w:trHeight w:val="458"/>
              </w:trPr>
              <w:tc>
                <w:tcPr>
                  <w:tcW w:w="1615" w:type="dxa"/>
                  <w:tcBorders>
                    <w:bottom w:val="single" w:sz="4" w:space="0" w:color="auto"/>
                  </w:tcBorders>
                </w:tcPr>
                <w:p w:rsidR="0020673B" w:rsidRPr="00B2460A" w:rsidRDefault="0020673B" w:rsidP="005F0BE5">
                  <w:pPr>
                    <w:snapToGrid w:val="0"/>
                    <w:rPr>
                      <w:bCs/>
                      <w:sz w:val="20"/>
                    </w:rPr>
                  </w:pPr>
                  <w:r w:rsidRPr="00B2460A">
                    <w:rPr>
                      <w:bCs/>
                      <w:sz w:val="20"/>
                    </w:rPr>
                    <w:t>Anti-D</w:t>
                  </w:r>
                </w:p>
              </w:tc>
              <w:tc>
                <w:tcPr>
                  <w:tcW w:w="1260" w:type="dxa"/>
                  <w:tcBorders>
                    <w:bottom w:val="single" w:sz="4" w:space="0" w:color="auto"/>
                  </w:tcBorders>
                </w:tcPr>
                <w:p w:rsidR="0020673B" w:rsidRDefault="0020673B" w:rsidP="005F0BE5">
                  <w:pPr>
                    <w:snapToGrid w:val="0"/>
                    <w:rPr>
                      <w:bCs/>
                      <w:sz w:val="20"/>
                    </w:rPr>
                  </w:pPr>
                  <w:r>
                    <w:rPr>
                      <w:bCs/>
                      <w:sz w:val="20"/>
                    </w:rPr>
                    <w:t>D+</w:t>
                  </w:r>
                </w:p>
                <w:p w:rsidR="0020673B" w:rsidRDefault="0020673B" w:rsidP="005F0BE5">
                  <w:pPr>
                    <w:snapToGrid w:val="0"/>
                    <w:rPr>
                      <w:bCs/>
                      <w:sz w:val="20"/>
                    </w:rPr>
                  </w:pPr>
                  <w:r>
                    <w:rPr>
                      <w:bCs/>
                      <w:sz w:val="20"/>
                    </w:rPr>
                    <w:t>D-</w:t>
                  </w:r>
                </w:p>
              </w:tc>
              <w:tc>
                <w:tcPr>
                  <w:tcW w:w="1260" w:type="dxa"/>
                  <w:tcBorders>
                    <w:bottom w:val="single" w:sz="4" w:space="0" w:color="auto"/>
                  </w:tcBorders>
                </w:tcPr>
                <w:p w:rsidR="0020673B" w:rsidRPr="00B2460A" w:rsidRDefault="0020673B" w:rsidP="005F0BE5">
                  <w:pPr>
                    <w:snapToGrid w:val="0"/>
                    <w:rPr>
                      <w:bCs/>
                      <w:sz w:val="20"/>
                    </w:rPr>
                  </w:pPr>
                  <w:r>
                    <w:rPr>
                      <w:bCs/>
                      <w:sz w:val="20"/>
                    </w:rPr>
                    <w:t xml:space="preserve">  &lt;D SC1</w:t>
                  </w:r>
                </w:p>
                <w:p w:rsidR="0020673B" w:rsidRPr="00B2460A" w:rsidRDefault="0020673B" w:rsidP="005F0BE5">
                  <w:pPr>
                    <w:snapToGrid w:val="0"/>
                    <w:rPr>
                      <w:bCs/>
                      <w:sz w:val="20"/>
                    </w:rPr>
                  </w:pPr>
                  <w:r>
                    <w:rPr>
                      <w:bCs/>
                      <w:sz w:val="20"/>
                    </w:rPr>
                    <w:t xml:space="preserve">  &lt;D SC3</w:t>
                  </w:r>
                </w:p>
              </w:tc>
            </w:tr>
            <w:tr w:rsidR="0020673B" w:rsidTr="005F0BE5">
              <w:trPr>
                <w:trHeight w:val="458"/>
              </w:trPr>
              <w:tc>
                <w:tcPr>
                  <w:tcW w:w="1615" w:type="dxa"/>
                  <w:tcBorders>
                    <w:bottom w:val="single" w:sz="4" w:space="0" w:color="auto"/>
                  </w:tcBorders>
                </w:tcPr>
                <w:p w:rsidR="0020673B" w:rsidRPr="00B2460A" w:rsidRDefault="0020673B" w:rsidP="005F0BE5">
                  <w:pPr>
                    <w:snapToGrid w:val="0"/>
                    <w:rPr>
                      <w:bCs/>
                      <w:sz w:val="20"/>
                    </w:rPr>
                  </w:pPr>
                  <w:r w:rsidRPr="00B2460A">
                    <w:rPr>
                      <w:bCs/>
                      <w:sz w:val="20"/>
                    </w:rPr>
                    <w:t>Anti-A</w:t>
                  </w:r>
                </w:p>
              </w:tc>
              <w:tc>
                <w:tcPr>
                  <w:tcW w:w="1260" w:type="dxa"/>
                  <w:tcBorders>
                    <w:bottom w:val="single" w:sz="4" w:space="0" w:color="auto"/>
                  </w:tcBorders>
                </w:tcPr>
                <w:p w:rsidR="0020673B" w:rsidRDefault="0020673B" w:rsidP="005F0BE5">
                  <w:pPr>
                    <w:snapToGrid w:val="0"/>
                    <w:rPr>
                      <w:bCs/>
                      <w:sz w:val="20"/>
                    </w:rPr>
                  </w:pPr>
                  <w:r>
                    <w:rPr>
                      <w:bCs/>
                      <w:sz w:val="20"/>
                    </w:rPr>
                    <w:t>A+</w:t>
                  </w:r>
                </w:p>
                <w:p w:rsidR="0020673B" w:rsidRPr="00B2460A" w:rsidRDefault="0020673B" w:rsidP="005F0BE5">
                  <w:pPr>
                    <w:snapToGrid w:val="0"/>
                    <w:rPr>
                      <w:bCs/>
                      <w:sz w:val="20"/>
                    </w:rPr>
                  </w:pPr>
                  <w:r>
                    <w:rPr>
                      <w:bCs/>
                      <w:sz w:val="20"/>
                    </w:rPr>
                    <w:t>A-</w:t>
                  </w:r>
                </w:p>
              </w:tc>
              <w:tc>
                <w:tcPr>
                  <w:tcW w:w="1260" w:type="dxa"/>
                  <w:tcBorders>
                    <w:bottom w:val="single" w:sz="4" w:space="0" w:color="auto"/>
                  </w:tcBorders>
                </w:tcPr>
                <w:p w:rsidR="0020673B" w:rsidRPr="00B2460A" w:rsidRDefault="0020673B" w:rsidP="005F0BE5">
                  <w:pPr>
                    <w:snapToGrid w:val="0"/>
                    <w:rPr>
                      <w:bCs/>
                      <w:sz w:val="20"/>
                    </w:rPr>
                  </w:pPr>
                  <w:r>
                    <w:rPr>
                      <w:bCs/>
                      <w:sz w:val="20"/>
                    </w:rPr>
                    <w:t xml:space="preserve">  &lt;</w:t>
                  </w:r>
                  <w:r w:rsidRPr="00B2460A">
                    <w:rPr>
                      <w:bCs/>
                      <w:sz w:val="20"/>
                    </w:rPr>
                    <w:t>A</w:t>
                  </w:r>
                  <w:r>
                    <w:rPr>
                      <w:bCs/>
                      <w:sz w:val="20"/>
                    </w:rPr>
                    <w:t xml:space="preserve"> </w:t>
                  </w:r>
                  <w:proofErr w:type="spellStart"/>
                  <w:r>
                    <w:rPr>
                      <w:bCs/>
                      <w:sz w:val="20"/>
                    </w:rPr>
                    <w:t>A</w:t>
                  </w:r>
                  <w:proofErr w:type="spellEnd"/>
                  <w:r w:rsidRPr="00B2460A">
                    <w:rPr>
                      <w:bCs/>
                      <w:sz w:val="20"/>
                    </w:rPr>
                    <w:t xml:space="preserve">    </w:t>
                  </w:r>
                </w:p>
                <w:p w:rsidR="0020673B" w:rsidRPr="00B2460A" w:rsidRDefault="0020673B" w:rsidP="005F0BE5">
                  <w:pPr>
                    <w:snapToGrid w:val="0"/>
                    <w:rPr>
                      <w:bCs/>
                      <w:sz w:val="20"/>
                    </w:rPr>
                  </w:pPr>
                  <w:r>
                    <w:rPr>
                      <w:bCs/>
                      <w:sz w:val="20"/>
                    </w:rPr>
                    <w:t xml:space="preserve">  &lt;A B</w:t>
                  </w:r>
                </w:p>
              </w:tc>
            </w:tr>
            <w:tr w:rsidR="0020673B" w:rsidTr="005F0BE5">
              <w:trPr>
                <w:trHeight w:val="458"/>
              </w:trPr>
              <w:tc>
                <w:tcPr>
                  <w:tcW w:w="1615" w:type="dxa"/>
                  <w:tcBorders>
                    <w:bottom w:val="single" w:sz="4" w:space="0" w:color="auto"/>
                  </w:tcBorders>
                </w:tcPr>
                <w:p w:rsidR="0020673B" w:rsidRPr="00B2460A" w:rsidRDefault="0020673B" w:rsidP="005F0BE5">
                  <w:pPr>
                    <w:snapToGrid w:val="0"/>
                    <w:rPr>
                      <w:bCs/>
                      <w:sz w:val="20"/>
                    </w:rPr>
                  </w:pPr>
                  <w:r w:rsidRPr="00B2460A">
                    <w:rPr>
                      <w:bCs/>
                      <w:sz w:val="20"/>
                    </w:rPr>
                    <w:t>Anti-B</w:t>
                  </w:r>
                </w:p>
              </w:tc>
              <w:tc>
                <w:tcPr>
                  <w:tcW w:w="1260" w:type="dxa"/>
                  <w:tcBorders>
                    <w:bottom w:val="single" w:sz="4" w:space="0" w:color="auto"/>
                  </w:tcBorders>
                </w:tcPr>
                <w:p w:rsidR="0020673B" w:rsidRDefault="0020673B" w:rsidP="005F0BE5">
                  <w:pPr>
                    <w:snapToGrid w:val="0"/>
                    <w:rPr>
                      <w:bCs/>
                      <w:sz w:val="20"/>
                    </w:rPr>
                  </w:pPr>
                  <w:r>
                    <w:rPr>
                      <w:bCs/>
                      <w:sz w:val="20"/>
                    </w:rPr>
                    <w:t>B+</w:t>
                  </w:r>
                </w:p>
                <w:p w:rsidR="0020673B" w:rsidRPr="00B2460A" w:rsidRDefault="0020673B" w:rsidP="005F0BE5">
                  <w:pPr>
                    <w:snapToGrid w:val="0"/>
                    <w:rPr>
                      <w:bCs/>
                      <w:sz w:val="20"/>
                    </w:rPr>
                  </w:pPr>
                  <w:r>
                    <w:rPr>
                      <w:bCs/>
                      <w:sz w:val="20"/>
                    </w:rPr>
                    <w:t>B-</w:t>
                  </w:r>
                </w:p>
              </w:tc>
              <w:tc>
                <w:tcPr>
                  <w:tcW w:w="1260" w:type="dxa"/>
                  <w:tcBorders>
                    <w:bottom w:val="single" w:sz="4" w:space="0" w:color="auto"/>
                  </w:tcBorders>
                </w:tcPr>
                <w:p w:rsidR="0020673B" w:rsidRPr="00B2460A" w:rsidRDefault="0020673B" w:rsidP="005F0BE5">
                  <w:pPr>
                    <w:snapToGrid w:val="0"/>
                    <w:rPr>
                      <w:bCs/>
                      <w:sz w:val="20"/>
                    </w:rPr>
                  </w:pPr>
                  <w:r>
                    <w:rPr>
                      <w:bCs/>
                      <w:sz w:val="20"/>
                    </w:rPr>
                    <w:t xml:space="preserve">  &lt;</w:t>
                  </w:r>
                  <w:r w:rsidRPr="00B2460A">
                    <w:rPr>
                      <w:bCs/>
                      <w:sz w:val="20"/>
                    </w:rPr>
                    <w:t>B</w:t>
                  </w:r>
                  <w:r>
                    <w:rPr>
                      <w:bCs/>
                      <w:sz w:val="20"/>
                    </w:rPr>
                    <w:t xml:space="preserve"> </w:t>
                  </w:r>
                  <w:proofErr w:type="spellStart"/>
                  <w:r>
                    <w:rPr>
                      <w:bCs/>
                      <w:sz w:val="20"/>
                    </w:rPr>
                    <w:t>B</w:t>
                  </w:r>
                  <w:proofErr w:type="spellEnd"/>
                </w:p>
                <w:p w:rsidR="0020673B" w:rsidRPr="00B2460A" w:rsidRDefault="0020673B" w:rsidP="005F0BE5">
                  <w:pPr>
                    <w:snapToGrid w:val="0"/>
                    <w:rPr>
                      <w:bCs/>
                      <w:sz w:val="20"/>
                    </w:rPr>
                  </w:pPr>
                  <w:r>
                    <w:rPr>
                      <w:bCs/>
                      <w:sz w:val="20"/>
                    </w:rPr>
                    <w:t xml:space="preserve">  &lt;B </w:t>
                  </w:r>
                  <w:r w:rsidRPr="00B2460A">
                    <w:rPr>
                      <w:bCs/>
                      <w:sz w:val="20"/>
                    </w:rPr>
                    <w:t>A</w:t>
                  </w:r>
                </w:p>
              </w:tc>
            </w:tr>
            <w:tr w:rsidR="0020673B" w:rsidTr="005F0BE5">
              <w:trPr>
                <w:trHeight w:val="458"/>
              </w:trPr>
              <w:tc>
                <w:tcPr>
                  <w:tcW w:w="1615" w:type="dxa"/>
                  <w:tcBorders>
                    <w:bottom w:val="single" w:sz="4" w:space="0" w:color="auto"/>
                  </w:tcBorders>
                </w:tcPr>
                <w:p w:rsidR="0020673B" w:rsidRPr="00B2460A" w:rsidRDefault="0020673B" w:rsidP="005F0BE5">
                  <w:pPr>
                    <w:snapToGrid w:val="0"/>
                    <w:rPr>
                      <w:bCs/>
                      <w:sz w:val="20"/>
                    </w:rPr>
                  </w:pPr>
                  <w:r w:rsidRPr="00B2460A">
                    <w:rPr>
                      <w:bCs/>
                      <w:sz w:val="20"/>
                    </w:rPr>
                    <w:t>Anti-A,B</w:t>
                  </w:r>
                </w:p>
              </w:tc>
              <w:tc>
                <w:tcPr>
                  <w:tcW w:w="1260" w:type="dxa"/>
                  <w:tcBorders>
                    <w:bottom w:val="single" w:sz="4" w:space="0" w:color="auto"/>
                  </w:tcBorders>
                </w:tcPr>
                <w:p w:rsidR="0020673B" w:rsidRDefault="0020673B" w:rsidP="005F0BE5">
                  <w:pPr>
                    <w:snapToGrid w:val="0"/>
                    <w:rPr>
                      <w:bCs/>
                      <w:sz w:val="20"/>
                    </w:rPr>
                  </w:pPr>
                  <w:r>
                    <w:rPr>
                      <w:bCs/>
                      <w:sz w:val="20"/>
                    </w:rPr>
                    <w:t>AB+</w:t>
                  </w:r>
                </w:p>
                <w:p w:rsidR="0020673B" w:rsidRDefault="0020673B" w:rsidP="005F0BE5">
                  <w:pPr>
                    <w:snapToGrid w:val="0"/>
                    <w:rPr>
                      <w:bCs/>
                      <w:sz w:val="20"/>
                    </w:rPr>
                  </w:pPr>
                  <w:r>
                    <w:rPr>
                      <w:bCs/>
                      <w:sz w:val="20"/>
                    </w:rPr>
                    <w:t>AB+</w:t>
                  </w:r>
                </w:p>
                <w:p w:rsidR="0020673B" w:rsidRPr="00B2460A" w:rsidRDefault="0020673B" w:rsidP="005F0BE5">
                  <w:pPr>
                    <w:snapToGrid w:val="0"/>
                    <w:rPr>
                      <w:bCs/>
                      <w:sz w:val="20"/>
                    </w:rPr>
                  </w:pPr>
                  <w:r>
                    <w:rPr>
                      <w:bCs/>
                      <w:sz w:val="20"/>
                    </w:rPr>
                    <w:t>AB-</w:t>
                  </w:r>
                </w:p>
              </w:tc>
              <w:tc>
                <w:tcPr>
                  <w:tcW w:w="1260" w:type="dxa"/>
                  <w:tcBorders>
                    <w:bottom w:val="single" w:sz="4" w:space="0" w:color="auto"/>
                  </w:tcBorders>
                </w:tcPr>
                <w:p w:rsidR="0020673B" w:rsidRPr="00B2460A" w:rsidRDefault="0020673B" w:rsidP="005F0BE5">
                  <w:pPr>
                    <w:snapToGrid w:val="0"/>
                    <w:rPr>
                      <w:bCs/>
                      <w:sz w:val="20"/>
                    </w:rPr>
                  </w:pPr>
                  <w:r w:rsidRPr="00B2460A">
                    <w:rPr>
                      <w:bCs/>
                      <w:sz w:val="20"/>
                    </w:rPr>
                    <w:t xml:space="preserve"> </w:t>
                  </w:r>
                  <w:r>
                    <w:rPr>
                      <w:bCs/>
                      <w:sz w:val="20"/>
                    </w:rPr>
                    <w:t xml:space="preserve">&lt;AB </w:t>
                  </w:r>
                  <w:r w:rsidRPr="00B2460A">
                    <w:rPr>
                      <w:bCs/>
                      <w:sz w:val="20"/>
                    </w:rPr>
                    <w:t>A2</w:t>
                  </w:r>
                </w:p>
                <w:p w:rsidR="0020673B" w:rsidRPr="00B2460A" w:rsidRDefault="0020673B" w:rsidP="005F0BE5">
                  <w:pPr>
                    <w:snapToGrid w:val="0"/>
                    <w:rPr>
                      <w:bCs/>
                      <w:sz w:val="20"/>
                    </w:rPr>
                  </w:pPr>
                  <w:r w:rsidRPr="00B2460A">
                    <w:rPr>
                      <w:bCs/>
                      <w:sz w:val="20"/>
                    </w:rPr>
                    <w:t xml:space="preserve"> </w:t>
                  </w:r>
                  <w:r>
                    <w:rPr>
                      <w:bCs/>
                      <w:sz w:val="20"/>
                    </w:rPr>
                    <w:t xml:space="preserve">&lt;AB </w:t>
                  </w:r>
                  <w:r w:rsidRPr="00B2460A">
                    <w:rPr>
                      <w:bCs/>
                      <w:sz w:val="20"/>
                    </w:rPr>
                    <w:t>B</w:t>
                  </w:r>
                </w:p>
                <w:p w:rsidR="0020673B" w:rsidRPr="00B2460A" w:rsidRDefault="0020673B" w:rsidP="005F0BE5">
                  <w:pPr>
                    <w:snapToGrid w:val="0"/>
                    <w:rPr>
                      <w:bCs/>
                      <w:sz w:val="20"/>
                    </w:rPr>
                  </w:pPr>
                  <w:r w:rsidRPr="00B2460A">
                    <w:rPr>
                      <w:bCs/>
                      <w:sz w:val="20"/>
                    </w:rPr>
                    <w:t xml:space="preserve"> </w:t>
                  </w:r>
                  <w:r>
                    <w:rPr>
                      <w:bCs/>
                      <w:sz w:val="20"/>
                    </w:rPr>
                    <w:t xml:space="preserve"> &lt;AB </w:t>
                  </w:r>
                  <w:r w:rsidRPr="00B2460A">
                    <w:rPr>
                      <w:bCs/>
                      <w:sz w:val="20"/>
                    </w:rPr>
                    <w:t>O</w:t>
                  </w:r>
                </w:p>
              </w:tc>
            </w:tr>
            <w:tr w:rsidR="0020673B" w:rsidTr="005F0BE5">
              <w:trPr>
                <w:trHeight w:val="458"/>
              </w:trPr>
              <w:tc>
                <w:tcPr>
                  <w:tcW w:w="1615" w:type="dxa"/>
                  <w:tcBorders>
                    <w:bottom w:val="single" w:sz="4" w:space="0" w:color="auto"/>
                  </w:tcBorders>
                </w:tcPr>
                <w:p w:rsidR="0020673B" w:rsidRPr="00B2460A" w:rsidRDefault="0020673B" w:rsidP="005F0BE5">
                  <w:pPr>
                    <w:snapToGrid w:val="0"/>
                    <w:rPr>
                      <w:bCs/>
                      <w:sz w:val="20"/>
                    </w:rPr>
                  </w:pPr>
                  <w:r w:rsidRPr="00B2460A">
                    <w:rPr>
                      <w:bCs/>
                      <w:sz w:val="20"/>
                    </w:rPr>
                    <w:t>A1 cells</w:t>
                  </w:r>
                </w:p>
              </w:tc>
              <w:tc>
                <w:tcPr>
                  <w:tcW w:w="1260" w:type="dxa"/>
                  <w:tcBorders>
                    <w:bottom w:val="single" w:sz="4" w:space="0" w:color="auto"/>
                  </w:tcBorders>
                </w:tcPr>
                <w:p w:rsidR="0020673B" w:rsidRDefault="0020673B" w:rsidP="005F0BE5">
                  <w:pPr>
                    <w:snapToGrid w:val="0"/>
                    <w:rPr>
                      <w:bCs/>
                      <w:sz w:val="20"/>
                    </w:rPr>
                  </w:pPr>
                  <w:r>
                    <w:rPr>
                      <w:bCs/>
                      <w:sz w:val="20"/>
                    </w:rPr>
                    <w:t>A1+</w:t>
                  </w:r>
                </w:p>
                <w:p w:rsidR="0020673B" w:rsidRPr="00B2460A" w:rsidRDefault="0020673B" w:rsidP="005F0BE5">
                  <w:pPr>
                    <w:snapToGrid w:val="0"/>
                    <w:rPr>
                      <w:bCs/>
                      <w:sz w:val="20"/>
                    </w:rPr>
                  </w:pPr>
                  <w:r>
                    <w:rPr>
                      <w:bCs/>
                      <w:sz w:val="20"/>
                    </w:rPr>
                    <w:t>A1-</w:t>
                  </w:r>
                </w:p>
              </w:tc>
              <w:tc>
                <w:tcPr>
                  <w:tcW w:w="1260" w:type="dxa"/>
                  <w:tcBorders>
                    <w:bottom w:val="single" w:sz="4" w:space="0" w:color="auto"/>
                  </w:tcBorders>
                </w:tcPr>
                <w:p w:rsidR="0020673B" w:rsidRPr="00B2460A" w:rsidRDefault="0020673B" w:rsidP="005F0BE5">
                  <w:pPr>
                    <w:snapToGrid w:val="0"/>
                    <w:rPr>
                      <w:bCs/>
                      <w:sz w:val="20"/>
                    </w:rPr>
                  </w:pPr>
                  <w:r>
                    <w:rPr>
                      <w:bCs/>
                      <w:sz w:val="20"/>
                    </w:rPr>
                    <w:t xml:space="preserve">  </w:t>
                  </w:r>
                  <w:r w:rsidRPr="00B2460A">
                    <w:rPr>
                      <w:bCs/>
                      <w:sz w:val="20"/>
                    </w:rPr>
                    <w:t>A</w:t>
                  </w:r>
                  <w:r>
                    <w:rPr>
                      <w:bCs/>
                      <w:sz w:val="20"/>
                    </w:rPr>
                    <w:t>1&lt;A</w:t>
                  </w:r>
                </w:p>
                <w:p w:rsidR="0020673B" w:rsidRPr="00B2460A" w:rsidRDefault="0020673B" w:rsidP="005F0BE5">
                  <w:pPr>
                    <w:snapToGrid w:val="0"/>
                    <w:rPr>
                      <w:bCs/>
                      <w:sz w:val="20"/>
                    </w:rPr>
                  </w:pPr>
                  <w:r>
                    <w:rPr>
                      <w:bCs/>
                      <w:sz w:val="20"/>
                    </w:rPr>
                    <w:t xml:space="preserve">  A1&lt;</w:t>
                  </w:r>
                  <w:r w:rsidRPr="00B2460A">
                    <w:rPr>
                      <w:bCs/>
                      <w:sz w:val="20"/>
                    </w:rPr>
                    <w:t>B</w:t>
                  </w:r>
                </w:p>
              </w:tc>
            </w:tr>
            <w:tr w:rsidR="0020673B" w:rsidTr="005F0BE5">
              <w:trPr>
                <w:trHeight w:val="458"/>
              </w:trPr>
              <w:tc>
                <w:tcPr>
                  <w:tcW w:w="1615" w:type="dxa"/>
                  <w:tcBorders>
                    <w:bottom w:val="single" w:sz="4" w:space="0" w:color="auto"/>
                  </w:tcBorders>
                </w:tcPr>
                <w:p w:rsidR="0020673B" w:rsidRPr="00B2460A" w:rsidRDefault="0020673B" w:rsidP="005F0BE5">
                  <w:pPr>
                    <w:snapToGrid w:val="0"/>
                    <w:rPr>
                      <w:bCs/>
                      <w:sz w:val="20"/>
                    </w:rPr>
                  </w:pPr>
                  <w:r w:rsidRPr="00B2460A">
                    <w:rPr>
                      <w:bCs/>
                      <w:sz w:val="20"/>
                    </w:rPr>
                    <w:t>B cells</w:t>
                  </w:r>
                </w:p>
              </w:tc>
              <w:tc>
                <w:tcPr>
                  <w:tcW w:w="1260" w:type="dxa"/>
                  <w:tcBorders>
                    <w:bottom w:val="single" w:sz="4" w:space="0" w:color="auto"/>
                  </w:tcBorders>
                </w:tcPr>
                <w:p w:rsidR="0020673B" w:rsidRDefault="0020673B" w:rsidP="005F0BE5">
                  <w:pPr>
                    <w:snapToGrid w:val="0"/>
                    <w:rPr>
                      <w:bCs/>
                      <w:sz w:val="20"/>
                    </w:rPr>
                  </w:pPr>
                  <w:r>
                    <w:rPr>
                      <w:bCs/>
                      <w:sz w:val="20"/>
                    </w:rPr>
                    <w:t>B+</w:t>
                  </w:r>
                </w:p>
                <w:p w:rsidR="0020673B" w:rsidRPr="00B2460A" w:rsidRDefault="0020673B" w:rsidP="005F0BE5">
                  <w:pPr>
                    <w:snapToGrid w:val="0"/>
                    <w:rPr>
                      <w:bCs/>
                      <w:sz w:val="20"/>
                    </w:rPr>
                  </w:pPr>
                  <w:r>
                    <w:rPr>
                      <w:bCs/>
                      <w:sz w:val="20"/>
                    </w:rPr>
                    <w:t>B-</w:t>
                  </w:r>
                </w:p>
              </w:tc>
              <w:tc>
                <w:tcPr>
                  <w:tcW w:w="1260" w:type="dxa"/>
                  <w:tcBorders>
                    <w:bottom w:val="single" w:sz="4" w:space="0" w:color="auto"/>
                  </w:tcBorders>
                </w:tcPr>
                <w:p w:rsidR="0020673B" w:rsidRPr="00B2460A" w:rsidRDefault="0020673B" w:rsidP="005F0BE5">
                  <w:pPr>
                    <w:snapToGrid w:val="0"/>
                    <w:rPr>
                      <w:bCs/>
                      <w:sz w:val="20"/>
                    </w:rPr>
                  </w:pPr>
                  <w:r>
                    <w:rPr>
                      <w:bCs/>
                      <w:sz w:val="20"/>
                    </w:rPr>
                    <w:t xml:space="preserve">   </w:t>
                  </w:r>
                  <w:r w:rsidRPr="00B2460A">
                    <w:rPr>
                      <w:bCs/>
                      <w:sz w:val="20"/>
                    </w:rPr>
                    <w:t>B</w:t>
                  </w:r>
                  <w:r>
                    <w:rPr>
                      <w:bCs/>
                      <w:sz w:val="20"/>
                    </w:rPr>
                    <w:t>&lt;B</w:t>
                  </w:r>
                </w:p>
                <w:p w:rsidR="0020673B" w:rsidRPr="00B2460A" w:rsidRDefault="0020673B" w:rsidP="005F0BE5">
                  <w:pPr>
                    <w:snapToGrid w:val="0"/>
                    <w:rPr>
                      <w:bCs/>
                      <w:sz w:val="20"/>
                    </w:rPr>
                  </w:pPr>
                  <w:r>
                    <w:rPr>
                      <w:bCs/>
                      <w:sz w:val="20"/>
                    </w:rPr>
                    <w:t xml:space="preserve">   B&lt;</w:t>
                  </w:r>
                  <w:r w:rsidRPr="00B2460A">
                    <w:rPr>
                      <w:bCs/>
                      <w:sz w:val="20"/>
                    </w:rPr>
                    <w:t>A</w:t>
                  </w:r>
                </w:p>
              </w:tc>
            </w:tr>
            <w:tr w:rsidR="0020673B" w:rsidTr="005F0BE5">
              <w:trPr>
                <w:trHeight w:val="458"/>
              </w:trPr>
              <w:tc>
                <w:tcPr>
                  <w:tcW w:w="1615" w:type="dxa"/>
                  <w:tcBorders>
                    <w:bottom w:val="single" w:sz="4" w:space="0" w:color="auto"/>
                  </w:tcBorders>
                </w:tcPr>
                <w:p w:rsidR="0020673B" w:rsidRPr="00B2460A" w:rsidRDefault="0020673B" w:rsidP="005F0BE5">
                  <w:pPr>
                    <w:snapToGrid w:val="0"/>
                    <w:rPr>
                      <w:bCs/>
                      <w:sz w:val="20"/>
                    </w:rPr>
                  </w:pPr>
                  <w:r w:rsidRPr="00B2460A">
                    <w:rPr>
                      <w:bCs/>
                      <w:sz w:val="20"/>
                    </w:rPr>
                    <w:t>A2 cells</w:t>
                  </w:r>
                </w:p>
              </w:tc>
              <w:tc>
                <w:tcPr>
                  <w:tcW w:w="1260" w:type="dxa"/>
                  <w:tcBorders>
                    <w:bottom w:val="single" w:sz="4" w:space="0" w:color="auto"/>
                  </w:tcBorders>
                </w:tcPr>
                <w:p w:rsidR="0020673B" w:rsidRDefault="0020673B" w:rsidP="005F0BE5">
                  <w:pPr>
                    <w:snapToGrid w:val="0"/>
                    <w:rPr>
                      <w:bCs/>
                      <w:sz w:val="20"/>
                    </w:rPr>
                  </w:pPr>
                  <w:r>
                    <w:rPr>
                      <w:bCs/>
                      <w:sz w:val="20"/>
                    </w:rPr>
                    <w:t>A2+</w:t>
                  </w:r>
                </w:p>
                <w:p w:rsidR="0020673B" w:rsidRPr="00B2460A" w:rsidRDefault="0020673B" w:rsidP="005F0BE5">
                  <w:pPr>
                    <w:snapToGrid w:val="0"/>
                    <w:rPr>
                      <w:bCs/>
                      <w:sz w:val="20"/>
                    </w:rPr>
                  </w:pPr>
                  <w:r>
                    <w:rPr>
                      <w:bCs/>
                      <w:sz w:val="20"/>
                    </w:rPr>
                    <w:t>A2-</w:t>
                  </w:r>
                </w:p>
              </w:tc>
              <w:tc>
                <w:tcPr>
                  <w:tcW w:w="1260" w:type="dxa"/>
                  <w:tcBorders>
                    <w:bottom w:val="single" w:sz="4" w:space="0" w:color="auto"/>
                  </w:tcBorders>
                </w:tcPr>
                <w:p w:rsidR="0020673B" w:rsidRPr="00B2460A" w:rsidRDefault="0020673B" w:rsidP="005F0BE5">
                  <w:pPr>
                    <w:snapToGrid w:val="0"/>
                    <w:rPr>
                      <w:bCs/>
                      <w:sz w:val="20"/>
                    </w:rPr>
                  </w:pPr>
                  <w:r w:rsidRPr="00B2460A">
                    <w:rPr>
                      <w:bCs/>
                      <w:sz w:val="20"/>
                    </w:rPr>
                    <w:t xml:space="preserve"> </w:t>
                  </w:r>
                  <w:r>
                    <w:rPr>
                      <w:bCs/>
                      <w:sz w:val="20"/>
                    </w:rPr>
                    <w:t xml:space="preserve"> </w:t>
                  </w:r>
                  <w:r w:rsidRPr="00B2460A">
                    <w:rPr>
                      <w:bCs/>
                      <w:sz w:val="20"/>
                    </w:rPr>
                    <w:t>A</w:t>
                  </w:r>
                  <w:r>
                    <w:rPr>
                      <w:bCs/>
                      <w:sz w:val="20"/>
                    </w:rPr>
                    <w:t>2&lt;A</w:t>
                  </w:r>
                </w:p>
                <w:p w:rsidR="0020673B" w:rsidRPr="00B2460A" w:rsidRDefault="0020673B" w:rsidP="005F0BE5">
                  <w:pPr>
                    <w:snapToGrid w:val="0"/>
                    <w:rPr>
                      <w:bCs/>
                      <w:sz w:val="20"/>
                    </w:rPr>
                  </w:pPr>
                  <w:r>
                    <w:rPr>
                      <w:bCs/>
                      <w:sz w:val="20"/>
                    </w:rPr>
                    <w:t xml:space="preserve">  A2&lt;</w:t>
                  </w:r>
                  <w:r w:rsidRPr="00B2460A">
                    <w:rPr>
                      <w:bCs/>
                      <w:sz w:val="20"/>
                    </w:rPr>
                    <w:t>A1</w:t>
                  </w:r>
                </w:p>
              </w:tc>
            </w:tr>
          </w:tbl>
          <w:p w:rsidR="0020673B" w:rsidRDefault="0020673B" w:rsidP="005F0BE5">
            <w:pPr>
              <w:snapToGrid w:val="0"/>
              <w:rPr>
                <w:bCs/>
              </w:rPr>
            </w:pPr>
            <w:r>
              <w:rPr>
                <w:bCs/>
              </w:rPr>
              <w:t xml:space="preserve">1.1  </w:t>
            </w:r>
          </w:p>
          <w:p w:rsidR="0020673B" w:rsidRDefault="0020673B" w:rsidP="005F0BE5">
            <w:pPr>
              <w:snapToGrid w:val="0"/>
              <w:rPr>
                <w:bCs/>
              </w:rPr>
            </w:pPr>
          </w:p>
          <w:p w:rsidR="0020673B" w:rsidRDefault="0020673B" w:rsidP="005F0BE5">
            <w:pPr>
              <w:snapToGrid w:val="0"/>
              <w:rPr>
                <w:bCs/>
              </w:rPr>
            </w:pPr>
          </w:p>
          <w:p w:rsidR="0020673B" w:rsidRDefault="0020673B" w:rsidP="005F0BE5">
            <w:pPr>
              <w:snapToGrid w:val="0"/>
              <w:rPr>
                <w:bCs/>
              </w:rPr>
            </w:pPr>
          </w:p>
          <w:p w:rsidR="0020673B" w:rsidRDefault="0020673B" w:rsidP="005F0BE5">
            <w:pPr>
              <w:snapToGrid w:val="0"/>
              <w:rPr>
                <w:bCs/>
              </w:rPr>
            </w:pPr>
          </w:p>
          <w:p w:rsidR="0020673B" w:rsidRDefault="0020673B" w:rsidP="005F0BE5">
            <w:pPr>
              <w:snapToGrid w:val="0"/>
              <w:rPr>
                <w:bCs/>
              </w:rPr>
            </w:pPr>
          </w:p>
          <w:p w:rsidR="0020673B" w:rsidRDefault="0020673B" w:rsidP="005F0BE5">
            <w:pPr>
              <w:snapToGrid w:val="0"/>
              <w:rPr>
                <w:bCs/>
              </w:rPr>
            </w:pPr>
          </w:p>
          <w:p w:rsidR="0020673B" w:rsidRDefault="0020673B" w:rsidP="005F0BE5">
            <w:pPr>
              <w:snapToGrid w:val="0"/>
              <w:rPr>
                <w:bCs/>
              </w:rPr>
            </w:pPr>
          </w:p>
          <w:p w:rsidR="0020673B" w:rsidRDefault="0020673B" w:rsidP="005F0BE5">
            <w:pPr>
              <w:snapToGrid w:val="0"/>
              <w:rPr>
                <w:bCs/>
              </w:rPr>
            </w:pPr>
          </w:p>
          <w:p w:rsidR="0020673B" w:rsidRDefault="0020673B" w:rsidP="005F0BE5">
            <w:pPr>
              <w:snapToGrid w:val="0"/>
              <w:rPr>
                <w:bCs/>
              </w:rPr>
            </w:pPr>
          </w:p>
          <w:p w:rsidR="0020673B" w:rsidRDefault="0020673B" w:rsidP="005F0BE5">
            <w:pPr>
              <w:snapToGrid w:val="0"/>
              <w:rPr>
                <w:bCs/>
              </w:rPr>
            </w:pPr>
          </w:p>
          <w:p w:rsidR="0020673B" w:rsidRDefault="0020673B" w:rsidP="005F0BE5">
            <w:pPr>
              <w:snapToGrid w:val="0"/>
              <w:rPr>
                <w:bCs/>
              </w:rPr>
            </w:pPr>
          </w:p>
          <w:p w:rsidR="0020673B" w:rsidRDefault="0020673B" w:rsidP="005F0BE5">
            <w:pPr>
              <w:snapToGrid w:val="0"/>
              <w:rPr>
                <w:bCs/>
              </w:rPr>
            </w:pPr>
          </w:p>
          <w:p w:rsidR="0020673B" w:rsidRDefault="0020673B" w:rsidP="005F0BE5">
            <w:pPr>
              <w:snapToGrid w:val="0"/>
              <w:rPr>
                <w:bCs/>
              </w:rPr>
            </w:pPr>
          </w:p>
          <w:p w:rsidR="0020673B" w:rsidRDefault="0020673B" w:rsidP="005F0BE5">
            <w:pPr>
              <w:snapToGrid w:val="0"/>
              <w:rPr>
                <w:bCs/>
              </w:rPr>
            </w:pPr>
          </w:p>
          <w:p w:rsidR="0020673B" w:rsidRDefault="0020673B" w:rsidP="005F0BE5">
            <w:pPr>
              <w:snapToGrid w:val="0"/>
              <w:rPr>
                <w:bCs/>
              </w:rPr>
            </w:pPr>
          </w:p>
          <w:p w:rsidR="0020673B" w:rsidRDefault="0020673B" w:rsidP="005F0BE5">
            <w:pPr>
              <w:snapToGrid w:val="0"/>
              <w:rPr>
                <w:bCs/>
              </w:rPr>
            </w:pPr>
          </w:p>
          <w:p w:rsidR="0020673B" w:rsidRPr="00A72A7A" w:rsidRDefault="0020673B" w:rsidP="00A72A7A">
            <w:pPr>
              <w:pStyle w:val="ListParagraph"/>
              <w:numPr>
                <w:ilvl w:val="1"/>
                <w:numId w:val="5"/>
              </w:numPr>
              <w:snapToGrid w:val="0"/>
              <w:rPr>
                <w:bCs/>
              </w:rPr>
            </w:pPr>
            <w:r w:rsidRPr="00A72A7A">
              <w:rPr>
                <w:bCs/>
              </w:rPr>
              <w:t>The “&lt;” sign designates antibody.</w:t>
            </w:r>
          </w:p>
          <w:p w:rsidR="00A72A7A" w:rsidRDefault="00A72A7A" w:rsidP="00A72A7A">
            <w:pPr>
              <w:pStyle w:val="ListParagraph"/>
              <w:numPr>
                <w:ilvl w:val="0"/>
                <w:numId w:val="0"/>
              </w:numPr>
              <w:snapToGrid w:val="0"/>
              <w:ind w:left="1080"/>
              <w:rPr>
                <w:bCs/>
              </w:rPr>
            </w:pPr>
          </w:p>
          <w:p w:rsidR="00A72A7A" w:rsidRDefault="00A72A7A" w:rsidP="00A72A7A"/>
          <w:p w:rsidR="00A72A7A" w:rsidRDefault="00A72A7A" w:rsidP="00A72A7A"/>
          <w:p w:rsidR="00A72A7A" w:rsidRDefault="00A72A7A" w:rsidP="00A72A7A"/>
          <w:p w:rsidR="00A72A7A" w:rsidRDefault="00A72A7A" w:rsidP="00A72A7A"/>
          <w:p w:rsidR="00A72A7A" w:rsidRDefault="00A72A7A" w:rsidP="00A72A7A"/>
          <w:p w:rsidR="00A72A7A" w:rsidRDefault="00A72A7A" w:rsidP="00A72A7A"/>
          <w:p w:rsidR="00A72A7A" w:rsidRDefault="00A72A7A" w:rsidP="00A72A7A"/>
          <w:p w:rsidR="00A72A7A" w:rsidRDefault="00A72A7A" w:rsidP="00A72A7A"/>
          <w:p w:rsidR="00A72A7A" w:rsidRDefault="00A72A7A" w:rsidP="00A72A7A"/>
          <w:p w:rsidR="00A72A7A" w:rsidRDefault="00A72A7A" w:rsidP="00A72A7A"/>
          <w:p w:rsidR="00A72A7A" w:rsidRDefault="00A72A7A" w:rsidP="00A72A7A"/>
          <w:p w:rsidR="00A72A7A" w:rsidRDefault="00A72A7A" w:rsidP="00A72A7A"/>
          <w:p w:rsidR="00A72A7A" w:rsidRDefault="00A72A7A" w:rsidP="00A72A7A"/>
          <w:p w:rsidR="00A72A7A" w:rsidRDefault="00A72A7A" w:rsidP="00A72A7A"/>
          <w:p w:rsidR="00A72A7A" w:rsidRDefault="00A72A7A" w:rsidP="00A72A7A"/>
          <w:p w:rsidR="00A72A7A" w:rsidRPr="00A72A7A" w:rsidRDefault="00A72A7A" w:rsidP="00A72A7A"/>
          <w:p w:rsidR="0020673B" w:rsidRPr="00DB3C54" w:rsidRDefault="00A72A7A" w:rsidP="005F0BE5">
            <w:pPr>
              <w:snapToGrid w:val="0"/>
              <w:rPr>
                <w:bCs/>
              </w:rPr>
            </w:pPr>
            <w:r w:rsidRPr="00A72A7A">
              <w:rPr>
                <w:bCs/>
                <w:color w:val="FFFFFF" w:themeColor="background1"/>
              </w:rPr>
              <w:t>blank</w:t>
            </w:r>
          </w:p>
        </w:tc>
        <w:tc>
          <w:tcPr>
            <w:tcW w:w="1219" w:type="dxa"/>
            <w:tcBorders>
              <w:top w:val="single" w:sz="6" w:space="0" w:color="000000"/>
              <w:left w:val="single" w:sz="6" w:space="0" w:color="000000"/>
              <w:bottom w:val="single" w:sz="6" w:space="0" w:color="000000"/>
              <w:right w:val="single" w:sz="6" w:space="0" w:color="000000"/>
            </w:tcBorders>
          </w:tcPr>
          <w:p w:rsidR="0020673B" w:rsidRPr="00C8495C" w:rsidRDefault="0020673B" w:rsidP="005F0BE5">
            <w:pPr>
              <w:snapToGrid w:val="0"/>
              <w:rPr>
                <w:b/>
                <w:bCs/>
              </w:rPr>
            </w:pPr>
          </w:p>
        </w:tc>
      </w:tr>
      <w:tr w:rsidR="0020673B" w:rsidRPr="00C8495C" w:rsidTr="005F0BE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20673B" w:rsidRPr="00C8495C" w:rsidRDefault="0020673B" w:rsidP="005F0BE5">
            <w:pPr>
              <w:snapToGrid w:val="0"/>
              <w:jc w:val="center"/>
              <w:rPr>
                <w:b/>
                <w:bCs/>
              </w:rPr>
            </w:pPr>
            <w:r>
              <w:lastRenderedPageBreak/>
              <w:t xml:space="preserve"> 2</w:t>
            </w:r>
            <w:r w:rsidRPr="00C8495C">
              <w:t>.0</w:t>
            </w:r>
          </w:p>
        </w:tc>
        <w:tc>
          <w:tcPr>
            <w:tcW w:w="8313" w:type="dxa"/>
            <w:tcBorders>
              <w:top w:val="single" w:sz="6" w:space="0" w:color="000000"/>
              <w:left w:val="single" w:sz="6" w:space="0" w:color="000000"/>
              <w:bottom w:val="single" w:sz="6" w:space="0" w:color="000000"/>
              <w:right w:val="single" w:sz="6" w:space="0" w:color="000000"/>
            </w:tcBorders>
          </w:tcPr>
          <w:p w:rsidR="0020673B" w:rsidRDefault="0020673B" w:rsidP="005F0BE5">
            <w:pPr>
              <w:snapToGrid w:val="0"/>
              <w:rPr>
                <w:b/>
                <w:bCs/>
              </w:rPr>
            </w:pPr>
            <w:r>
              <w:rPr>
                <w:b/>
                <w:bCs/>
              </w:rPr>
              <w:t xml:space="preserve">Add one (1) drop of </w:t>
            </w:r>
            <w:proofErr w:type="gramStart"/>
            <w:r>
              <w:rPr>
                <w:b/>
                <w:bCs/>
              </w:rPr>
              <w:t>well mixed</w:t>
            </w:r>
            <w:proofErr w:type="gramEnd"/>
            <w:r>
              <w:rPr>
                <w:b/>
                <w:bCs/>
              </w:rPr>
              <w:t xml:space="preserve">   2-5% suspension of cells and one (1) drop of antisera to each appropriately labeled 10x75 tube being receipt tested. </w:t>
            </w:r>
          </w:p>
          <w:p w:rsidR="0020673B" w:rsidRPr="001E09BC" w:rsidRDefault="0020673B" w:rsidP="005F0BE5">
            <w:pPr>
              <w:snapToGrid w:val="0"/>
              <w:rPr>
                <w:bCs/>
                <w:i/>
                <w:color w:val="00B0F0"/>
              </w:rPr>
            </w:pPr>
            <w:r w:rsidRPr="001E09BC">
              <w:rPr>
                <w:bCs/>
                <w:i/>
                <w:color w:val="00B0F0"/>
              </w:rPr>
              <w:t>Refer to table below.</w:t>
            </w:r>
          </w:p>
          <w:tbl>
            <w:tblPr>
              <w:tblStyle w:val="TableGrid"/>
              <w:tblpPr w:leftFromText="180" w:rightFromText="180" w:vertAnchor="text" w:horzAnchor="margin" w:tblpY="52"/>
              <w:tblOverlap w:val="never"/>
              <w:tblW w:w="0" w:type="auto"/>
              <w:tblLayout w:type="fixed"/>
              <w:tblLook w:val="04A0" w:firstRow="1" w:lastRow="0" w:firstColumn="1" w:lastColumn="0" w:noHBand="0" w:noVBand="1"/>
            </w:tblPr>
            <w:tblGrid>
              <w:gridCol w:w="1165"/>
              <w:gridCol w:w="1080"/>
              <w:gridCol w:w="1080"/>
              <w:gridCol w:w="1440"/>
              <w:gridCol w:w="810"/>
              <w:gridCol w:w="1080"/>
              <w:gridCol w:w="1080"/>
            </w:tblGrid>
            <w:tr w:rsidR="0020673B" w:rsidTr="005F0BE5">
              <w:tc>
                <w:tcPr>
                  <w:tcW w:w="1165" w:type="dxa"/>
                  <w:shd w:val="clear" w:color="auto" w:fill="D9D9D9" w:themeFill="background1" w:themeFillShade="D9"/>
                </w:tcPr>
                <w:p w:rsidR="0020673B" w:rsidRPr="00B2460A" w:rsidRDefault="0020673B" w:rsidP="005F0BE5">
                  <w:pPr>
                    <w:snapToGrid w:val="0"/>
                    <w:rPr>
                      <w:bCs/>
                      <w:sz w:val="20"/>
                    </w:rPr>
                  </w:pPr>
                  <w:r w:rsidRPr="00B2460A">
                    <w:rPr>
                      <w:bCs/>
                      <w:sz w:val="20"/>
                    </w:rPr>
                    <w:t>Reagent to be receipt tested</w:t>
                  </w:r>
                </w:p>
              </w:tc>
              <w:tc>
                <w:tcPr>
                  <w:tcW w:w="1080" w:type="dxa"/>
                  <w:shd w:val="clear" w:color="auto" w:fill="D9D9D9" w:themeFill="background1" w:themeFillShade="D9"/>
                </w:tcPr>
                <w:p w:rsidR="0020673B" w:rsidRPr="00B2460A" w:rsidRDefault="0020673B" w:rsidP="005F0BE5">
                  <w:pPr>
                    <w:snapToGrid w:val="0"/>
                    <w:rPr>
                      <w:bCs/>
                      <w:sz w:val="20"/>
                    </w:rPr>
                  </w:pPr>
                  <w:r>
                    <w:rPr>
                      <w:bCs/>
                      <w:sz w:val="20"/>
                    </w:rPr>
                    <w:t>Positive and Negative Control</w:t>
                  </w:r>
                </w:p>
              </w:tc>
              <w:tc>
                <w:tcPr>
                  <w:tcW w:w="1080" w:type="dxa"/>
                  <w:shd w:val="clear" w:color="auto" w:fill="D9D9D9" w:themeFill="background1" w:themeFillShade="D9"/>
                </w:tcPr>
                <w:p w:rsidR="0020673B" w:rsidRPr="00B2460A" w:rsidRDefault="0020673B" w:rsidP="005F0BE5">
                  <w:pPr>
                    <w:snapToGrid w:val="0"/>
                    <w:rPr>
                      <w:bCs/>
                      <w:sz w:val="20"/>
                    </w:rPr>
                  </w:pPr>
                  <w:r w:rsidRPr="00B2460A">
                    <w:rPr>
                      <w:bCs/>
                      <w:sz w:val="20"/>
                    </w:rPr>
                    <w:t>Label</w:t>
                  </w:r>
                  <w:r>
                    <w:rPr>
                      <w:bCs/>
                      <w:sz w:val="20"/>
                    </w:rPr>
                    <w:t>ed 10x75 tubes</w:t>
                  </w:r>
                </w:p>
              </w:tc>
              <w:tc>
                <w:tcPr>
                  <w:tcW w:w="1440" w:type="dxa"/>
                  <w:shd w:val="clear" w:color="auto" w:fill="D9D9D9" w:themeFill="background1" w:themeFillShade="D9"/>
                </w:tcPr>
                <w:p w:rsidR="0020673B" w:rsidRPr="00583836" w:rsidRDefault="0020673B" w:rsidP="005F0BE5">
                  <w:pPr>
                    <w:snapToGrid w:val="0"/>
                    <w:rPr>
                      <w:b/>
                      <w:bCs/>
                      <w:sz w:val="20"/>
                    </w:rPr>
                  </w:pPr>
                  <w:r w:rsidRPr="00583836">
                    <w:rPr>
                      <w:b/>
                      <w:bCs/>
                      <w:sz w:val="20"/>
                    </w:rPr>
                    <w:t xml:space="preserve">Step </w:t>
                  </w:r>
                  <w:r>
                    <w:rPr>
                      <w:b/>
                      <w:bCs/>
                      <w:sz w:val="20"/>
                    </w:rPr>
                    <w:t>2</w:t>
                  </w:r>
                  <w:r w:rsidRPr="00583836">
                    <w:rPr>
                      <w:b/>
                      <w:bCs/>
                      <w:sz w:val="20"/>
                    </w:rPr>
                    <w:t>.0</w:t>
                  </w:r>
                </w:p>
                <w:p w:rsidR="0020673B" w:rsidRDefault="0020673B" w:rsidP="005F0BE5">
                  <w:pPr>
                    <w:snapToGrid w:val="0"/>
                    <w:rPr>
                      <w:bCs/>
                      <w:sz w:val="20"/>
                    </w:rPr>
                  </w:pPr>
                  <w:r>
                    <w:rPr>
                      <w:bCs/>
                      <w:sz w:val="20"/>
                    </w:rPr>
                    <w:t xml:space="preserve">Add to tube </w:t>
                  </w:r>
                </w:p>
                <w:p w:rsidR="0020673B" w:rsidRPr="00B2460A" w:rsidRDefault="0020673B" w:rsidP="005F0BE5">
                  <w:pPr>
                    <w:snapToGrid w:val="0"/>
                    <w:rPr>
                      <w:bCs/>
                      <w:sz w:val="20"/>
                    </w:rPr>
                  </w:pPr>
                  <w:r>
                    <w:rPr>
                      <w:bCs/>
                      <w:sz w:val="20"/>
                    </w:rPr>
                    <w:t>1 drop of antisera and 1 drop of cells</w:t>
                  </w:r>
                </w:p>
              </w:tc>
              <w:tc>
                <w:tcPr>
                  <w:tcW w:w="810" w:type="dxa"/>
                  <w:shd w:val="clear" w:color="auto" w:fill="D9D9D9" w:themeFill="background1" w:themeFillShade="D9"/>
                </w:tcPr>
                <w:p w:rsidR="0020673B" w:rsidRPr="00583836" w:rsidRDefault="0020673B" w:rsidP="005F0BE5">
                  <w:pPr>
                    <w:snapToGrid w:val="0"/>
                    <w:rPr>
                      <w:b/>
                      <w:bCs/>
                      <w:sz w:val="20"/>
                    </w:rPr>
                  </w:pPr>
                  <w:r w:rsidRPr="00583836">
                    <w:rPr>
                      <w:b/>
                      <w:bCs/>
                      <w:sz w:val="20"/>
                    </w:rPr>
                    <w:t xml:space="preserve">Step </w:t>
                  </w:r>
                  <w:r>
                    <w:rPr>
                      <w:b/>
                      <w:bCs/>
                      <w:sz w:val="20"/>
                    </w:rPr>
                    <w:t>2</w:t>
                  </w:r>
                  <w:r w:rsidRPr="00583836">
                    <w:rPr>
                      <w:b/>
                      <w:bCs/>
                      <w:sz w:val="20"/>
                    </w:rPr>
                    <w:t>.1</w:t>
                  </w:r>
                </w:p>
              </w:tc>
              <w:tc>
                <w:tcPr>
                  <w:tcW w:w="1080" w:type="dxa"/>
                  <w:shd w:val="clear" w:color="auto" w:fill="D9D9D9" w:themeFill="background1" w:themeFillShade="D9"/>
                </w:tcPr>
                <w:p w:rsidR="0020673B" w:rsidRPr="00583836" w:rsidRDefault="0020673B" w:rsidP="005F0BE5">
                  <w:pPr>
                    <w:snapToGrid w:val="0"/>
                    <w:rPr>
                      <w:b/>
                      <w:bCs/>
                      <w:sz w:val="20"/>
                    </w:rPr>
                  </w:pPr>
                  <w:r w:rsidRPr="00583836">
                    <w:rPr>
                      <w:b/>
                      <w:bCs/>
                      <w:sz w:val="20"/>
                    </w:rPr>
                    <w:t xml:space="preserve">Step </w:t>
                  </w:r>
                  <w:r>
                    <w:rPr>
                      <w:b/>
                      <w:bCs/>
                      <w:sz w:val="20"/>
                    </w:rPr>
                    <w:t>2</w:t>
                  </w:r>
                  <w:r w:rsidRPr="00583836">
                    <w:rPr>
                      <w:b/>
                      <w:bCs/>
                      <w:sz w:val="20"/>
                    </w:rPr>
                    <w:t>.2</w:t>
                  </w:r>
                </w:p>
              </w:tc>
              <w:tc>
                <w:tcPr>
                  <w:tcW w:w="1080" w:type="dxa"/>
                  <w:shd w:val="clear" w:color="auto" w:fill="D9D9D9" w:themeFill="background1" w:themeFillShade="D9"/>
                </w:tcPr>
                <w:p w:rsidR="0020673B" w:rsidRDefault="0020673B" w:rsidP="005F0BE5">
                  <w:pPr>
                    <w:snapToGrid w:val="0"/>
                    <w:rPr>
                      <w:bCs/>
                      <w:sz w:val="20"/>
                    </w:rPr>
                  </w:pPr>
                  <w:r>
                    <w:rPr>
                      <w:bCs/>
                      <w:sz w:val="20"/>
                    </w:rPr>
                    <w:t>Expected Reactions</w:t>
                  </w:r>
                </w:p>
              </w:tc>
            </w:tr>
            <w:tr w:rsidR="0020673B" w:rsidTr="005F0BE5">
              <w:trPr>
                <w:trHeight w:val="458"/>
              </w:trPr>
              <w:tc>
                <w:tcPr>
                  <w:tcW w:w="1165" w:type="dxa"/>
                  <w:tcBorders>
                    <w:bottom w:val="single" w:sz="4" w:space="0" w:color="auto"/>
                  </w:tcBorders>
                </w:tcPr>
                <w:p w:rsidR="0020673B" w:rsidRPr="00B2460A" w:rsidRDefault="0020673B" w:rsidP="005F0BE5">
                  <w:pPr>
                    <w:snapToGrid w:val="0"/>
                    <w:rPr>
                      <w:bCs/>
                      <w:sz w:val="20"/>
                    </w:rPr>
                  </w:pPr>
                  <w:r w:rsidRPr="00B2460A">
                    <w:rPr>
                      <w:bCs/>
                      <w:sz w:val="20"/>
                    </w:rPr>
                    <w:t>Anti-D</w:t>
                  </w:r>
                </w:p>
              </w:tc>
              <w:tc>
                <w:tcPr>
                  <w:tcW w:w="1080" w:type="dxa"/>
                  <w:tcBorders>
                    <w:bottom w:val="single" w:sz="4" w:space="0" w:color="auto"/>
                  </w:tcBorders>
                </w:tcPr>
                <w:p w:rsidR="0020673B" w:rsidRDefault="0020673B" w:rsidP="005F0BE5">
                  <w:pPr>
                    <w:snapToGrid w:val="0"/>
                    <w:rPr>
                      <w:bCs/>
                      <w:sz w:val="20"/>
                    </w:rPr>
                  </w:pPr>
                  <w:r>
                    <w:rPr>
                      <w:bCs/>
                      <w:sz w:val="20"/>
                    </w:rPr>
                    <w:t>D+</w:t>
                  </w:r>
                </w:p>
                <w:p w:rsidR="0020673B" w:rsidRDefault="0020673B" w:rsidP="005F0BE5">
                  <w:pPr>
                    <w:snapToGrid w:val="0"/>
                    <w:rPr>
                      <w:bCs/>
                      <w:sz w:val="20"/>
                    </w:rPr>
                  </w:pPr>
                  <w:r>
                    <w:rPr>
                      <w:bCs/>
                      <w:sz w:val="20"/>
                    </w:rPr>
                    <w:t>D-</w:t>
                  </w:r>
                </w:p>
              </w:tc>
              <w:tc>
                <w:tcPr>
                  <w:tcW w:w="1080" w:type="dxa"/>
                  <w:tcBorders>
                    <w:bottom w:val="single" w:sz="4" w:space="0" w:color="auto"/>
                  </w:tcBorders>
                </w:tcPr>
                <w:p w:rsidR="0020673B" w:rsidRPr="00B2460A" w:rsidRDefault="0020673B" w:rsidP="005F0BE5">
                  <w:pPr>
                    <w:snapToGrid w:val="0"/>
                    <w:rPr>
                      <w:bCs/>
                      <w:sz w:val="20"/>
                    </w:rPr>
                  </w:pPr>
                  <w:r>
                    <w:rPr>
                      <w:bCs/>
                      <w:sz w:val="20"/>
                    </w:rPr>
                    <w:t xml:space="preserve">  &lt;D SC1</w:t>
                  </w:r>
                </w:p>
                <w:p w:rsidR="0020673B" w:rsidRPr="00B2460A" w:rsidRDefault="0020673B" w:rsidP="005F0BE5">
                  <w:pPr>
                    <w:snapToGrid w:val="0"/>
                    <w:rPr>
                      <w:bCs/>
                      <w:sz w:val="20"/>
                    </w:rPr>
                  </w:pPr>
                  <w:r>
                    <w:rPr>
                      <w:bCs/>
                      <w:sz w:val="20"/>
                    </w:rPr>
                    <w:t xml:space="preserve">  &lt;D SC3</w:t>
                  </w:r>
                </w:p>
              </w:tc>
              <w:tc>
                <w:tcPr>
                  <w:tcW w:w="1440" w:type="dxa"/>
                  <w:tcBorders>
                    <w:bottom w:val="single" w:sz="4" w:space="0" w:color="auto"/>
                  </w:tcBorders>
                </w:tcPr>
                <w:p w:rsidR="0020673B" w:rsidRPr="00B2460A" w:rsidRDefault="0020673B" w:rsidP="005F0BE5">
                  <w:pPr>
                    <w:snapToGrid w:val="0"/>
                    <w:rPr>
                      <w:bCs/>
                      <w:sz w:val="20"/>
                    </w:rPr>
                  </w:pPr>
                  <w:r>
                    <w:rPr>
                      <w:bCs/>
                      <w:sz w:val="20"/>
                    </w:rPr>
                    <w:t xml:space="preserve">  &lt;D + SC1</w:t>
                  </w:r>
                </w:p>
                <w:p w:rsidR="0020673B" w:rsidRPr="00B2460A" w:rsidRDefault="0020673B" w:rsidP="005F0BE5">
                  <w:pPr>
                    <w:snapToGrid w:val="0"/>
                    <w:rPr>
                      <w:bCs/>
                      <w:sz w:val="20"/>
                    </w:rPr>
                  </w:pPr>
                  <w:r>
                    <w:rPr>
                      <w:bCs/>
                      <w:sz w:val="20"/>
                    </w:rPr>
                    <w:t xml:space="preserve">  &lt;D + SC3</w:t>
                  </w:r>
                </w:p>
              </w:tc>
              <w:tc>
                <w:tcPr>
                  <w:tcW w:w="810" w:type="dxa"/>
                  <w:vMerge w:val="restart"/>
                  <w:textDirection w:val="btLr"/>
                </w:tcPr>
                <w:p w:rsidR="0020673B" w:rsidRPr="004F2D61" w:rsidRDefault="0020673B" w:rsidP="005F0BE5">
                  <w:pPr>
                    <w:snapToGrid w:val="0"/>
                    <w:ind w:left="113" w:right="113"/>
                    <w:jc w:val="center"/>
                    <w:rPr>
                      <w:b/>
                      <w:bCs/>
                      <w:sz w:val="24"/>
                      <w:szCs w:val="24"/>
                    </w:rPr>
                  </w:pPr>
                  <w:r w:rsidRPr="004F2D61">
                    <w:rPr>
                      <w:b/>
                      <w:bCs/>
                      <w:sz w:val="24"/>
                      <w:szCs w:val="24"/>
                    </w:rPr>
                    <w:t>MIX EACH TUBE BEING TESTED</w:t>
                  </w:r>
                </w:p>
              </w:tc>
              <w:tc>
                <w:tcPr>
                  <w:tcW w:w="1080" w:type="dxa"/>
                  <w:vMerge w:val="restart"/>
                  <w:textDirection w:val="btLr"/>
                </w:tcPr>
                <w:p w:rsidR="0020673B" w:rsidRDefault="0020673B" w:rsidP="005F0BE5">
                  <w:pPr>
                    <w:snapToGrid w:val="0"/>
                    <w:ind w:left="113" w:right="113"/>
                    <w:jc w:val="center"/>
                    <w:rPr>
                      <w:b/>
                      <w:bCs/>
                      <w:sz w:val="24"/>
                      <w:szCs w:val="24"/>
                    </w:rPr>
                  </w:pPr>
                  <w:r>
                    <w:rPr>
                      <w:b/>
                      <w:bCs/>
                      <w:sz w:val="24"/>
                      <w:szCs w:val="24"/>
                    </w:rPr>
                    <w:t xml:space="preserve">CENTRIFUGE AT I.S. </w:t>
                  </w:r>
                </w:p>
                <w:p w:rsidR="0020673B" w:rsidRPr="004F2D61" w:rsidRDefault="0020673B" w:rsidP="005F0BE5">
                  <w:pPr>
                    <w:snapToGrid w:val="0"/>
                    <w:ind w:left="113" w:right="113"/>
                    <w:jc w:val="center"/>
                    <w:rPr>
                      <w:b/>
                      <w:bCs/>
                      <w:sz w:val="24"/>
                      <w:szCs w:val="24"/>
                    </w:rPr>
                  </w:pPr>
                  <w:r>
                    <w:rPr>
                      <w:b/>
                      <w:bCs/>
                      <w:sz w:val="24"/>
                      <w:szCs w:val="24"/>
                    </w:rPr>
                    <w:t xml:space="preserve">REMOVE AND READ MACROSCOPICALLY </w:t>
                  </w:r>
                </w:p>
              </w:tc>
              <w:tc>
                <w:tcPr>
                  <w:tcW w:w="1080" w:type="dxa"/>
                </w:tcPr>
                <w:p w:rsidR="0020673B" w:rsidRPr="001E09BC" w:rsidRDefault="0020673B" w:rsidP="005F0BE5">
                  <w:pPr>
                    <w:snapToGrid w:val="0"/>
                    <w:jc w:val="center"/>
                    <w:rPr>
                      <w:bCs/>
                    </w:rPr>
                  </w:pPr>
                  <w:r w:rsidRPr="001E09BC">
                    <w:rPr>
                      <w:bCs/>
                    </w:rPr>
                    <w:t>3+ to 4+</w:t>
                  </w:r>
                </w:p>
                <w:p w:rsidR="0020673B" w:rsidRPr="001E09BC" w:rsidRDefault="0020673B" w:rsidP="005F0BE5">
                  <w:pPr>
                    <w:snapToGrid w:val="0"/>
                    <w:jc w:val="center"/>
                    <w:rPr>
                      <w:b/>
                      <w:bCs/>
                    </w:rPr>
                  </w:pPr>
                  <w:r w:rsidRPr="001E09BC">
                    <w:rPr>
                      <w:bCs/>
                    </w:rPr>
                    <w:t>0</w:t>
                  </w:r>
                </w:p>
              </w:tc>
            </w:tr>
            <w:tr w:rsidR="0020673B" w:rsidTr="005F0BE5">
              <w:trPr>
                <w:trHeight w:val="458"/>
              </w:trPr>
              <w:tc>
                <w:tcPr>
                  <w:tcW w:w="1165" w:type="dxa"/>
                  <w:tcBorders>
                    <w:bottom w:val="single" w:sz="4" w:space="0" w:color="auto"/>
                  </w:tcBorders>
                </w:tcPr>
                <w:p w:rsidR="0020673B" w:rsidRPr="00B2460A" w:rsidRDefault="0020673B" w:rsidP="005F0BE5">
                  <w:pPr>
                    <w:snapToGrid w:val="0"/>
                    <w:rPr>
                      <w:bCs/>
                      <w:sz w:val="20"/>
                    </w:rPr>
                  </w:pPr>
                  <w:r w:rsidRPr="00B2460A">
                    <w:rPr>
                      <w:bCs/>
                      <w:sz w:val="20"/>
                    </w:rPr>
                    <w:t>Anti-A</w:t>
                  </w:r>
                </w:p>
              </w:tc>
              <w:tc>
                <w:tcPr>
                  <w:tcW w:w="1080" w:type="dxa"/>
                  <w:tcBorders>
                    <w:bottom w:val="single" w:sz="4" w:space="0" w:color="auto"/>
                  </w:tcBorders>
                </w:tcPr>
                <w:p w:rsidR="0020673B" w:rsidRDefault="0020673B" w:rsidP="005F0BE5">
                  <w:pPr>
                    <w:snapToGrid w:val="0"/>
                    <w:rPr>
                      <w:bCs/>
                      <w:sz w:val="20"/>
                    </w:rPr>
                  </w:pPr>
                  <w:r>
                    <w:rPr>
                      <w:bCs/>
                      <w:sz w:val="20"/>
                    </w:rPr>
                    <w:t>A+</w:t>
                  </w:r>
                </w:p>
                <w:p w:rsidR="0020673B" w:rsidRPr="00B2460A" w:rsidRDefault="0020673B" w:rsidP="005F0BE5">
                  <w:pPr>
                    <w:snapToGrid w:val="0"/>
                    <w:rPr>
                      <w:bCs/>
                      <w:sz w:val="20"/>
                    </w:rPr>
                  </w:pPr>
                  <w:r>
                    <w:rPr>
                      <w:bCs/>
                      <w:sz w:val="20"/>
                    </w:rPr>
                    <w:t>A-</w:t>
                  </w:r>
                </w:p>
              </w:tc>
              <w:tc>
                <w:tcPr>
                  <w:tcW w:w="1080" w:type="dxa"/>
                  <w:tcBorders>
                    <w:bottom w:val="single" w:sz="4" w:space="0" w:color="auto"/>
                  </w:tcBorders>
                </w:tcPr>
                <w:p w:rsidR="0020673B" w:rsidRPr="00B2460A" w:rsidRDefault="0020673B" w:rsidP="005F0BE5">
                  <w:pPr>
                    <w:snapToGrid w:val="0"/>
                    <w:rPr>
                      <w:bCs/>
                      <w:sz w:val="20"/>
                    </w:rPr>
                  </w:pPr>
                  <w:r>
                    <w:rPr>
                      <w:bCs/>
                      <w:sz w:val="20"/>
                    </w:rPr>
                    <w:t xml:space="preserve">  &lt;</w:t>
                  </w:r>
                  <w:r w:rsidRPr="00B2460A">
                    <w:rPr>
                      <w:bCs/>
                      <w:sz w:val="20"/>
                    </w:rPr>
                    <w:t>A</w:t>
                  </w:r>
                  <w:r>
                    <w:rPr>
                      <w:bCs/>
                      <w:sz w:val="20"/>
                    </w:rPr>
                    <w:t xml:space="preserve"> </w:t>
                  </w:r>
                  <w:proofErr w:type="spellStart"/>
                  <w:r>
                    <w:rPr>
                      <w:bCs/>
                      <w:sz w:val="20"/>
                    </w:rPr>
                    <w:t>A</w:t>
                  </w:r>
                  <w:proofErr w:type="spellEnd"/>
                  <w:r w:rsidRPr="00B2460A">
                    <w:rPr>
                      <w:bCs/>
                      <w:sz w:val="20"/>
                    </w:rPr>
                    <w:t xml:space="preserve">    </w:t>
                  </w:r>
                </w:p>
                <w:p w:rsidR="0020673B" w:rsidRPr="00B2460A" w:rsidRDefault="0020673B" w:rsidP="005F0BE5">
                  <w:pPr>
                    <w:snapToGrid w:val="0"/>
                    <w:rPr>
                      <w:bCs/>
                      <w:sz w:val="20"/>
                    </w:rPr>
                  </w:pPr>
                  <w:r>
                    <w:rPr>
                      <w:bCs/>
                      <w:sz w:val="20"/>
                    </w:rPr>
                    <w:t xml:space="preserve">  &lt;A B</w:t>
                  </w:r>
                </w:p>
              </w:tc>
              <w:tc>
                <w:tcPr>
                  <w:tcW w:w="1440" w:type="dxa"/>
                  <w:tcBorders>
                    <w:bottom w:val="single" w:sz="4" w:space="0" w:color="auto"/>
                  </w:tcBorders>
                </w:tcPr>
                <w:p w:rsidR="0020673B" w:rsidRPr="00B2460A" w:rsidRDefault="0020673B" w:rsidP="005F0BE5">
                  <w:pPr>
                    <w:snapToGrid w:val="0"/>
                    <w:rPr>
                      <w:bCs/>
                      <w:sz w:val="20"/>
                    </w:rPr>
                  </w:pPr>
                  <w:r>
                    <w:rPr>
                      <w:bCs/>
                      <w:sz w:val="20"/>
                    </w:rPr>
                    <w:t xml:space="preserve">  &lt;</w:t>
                  </w:r>
                  <w:r w:rsidRPr="00B2460A">
                    <w:rPr>
                      <w:bCs/>
                      <w:sz w:val="20"/>
                    </w:rPr>
                    <w:t>A</w:t>
                  </w:r>
                  <w:r>
                    <w:rPr>
                      <w:bCs/>
                      <w:sz w:val="20"/>
                    </w:rPr>
                    <w:t xml:space="preserve"> + A</w:t>
                  </w:r>
                  <w:r w:rsidRPr="00B2460A">
                    <w:rPr>
                      <w:bCs/>
                      <w:sz w:val="20"/>
                    </w:rPr>
                    <w:t xml:space="preserve">    </w:t>
                  </w:r>
                </w:p>
                <w:p w:rsidR="0020673B" w:rsidRPr="00B2460A" w:rsidRDefault="0020673B" w:rsidP="005F0BE5">
                  <w:pPr>
                    <w:snapToGrid w:val="0"/>
                    <w:rPr>
                      <w:bCs/>
                      <w:sz w:val="20"/>
                    </w:rPr>
                  </w:pPr>
                  <w:r>
                    <w:rPr>
                      <w:bCs/>
                      <w:sz w:val="20"/>
                    </w:rPr>
                    <w:t xml:space="preserve">  &lt;A + B</w:t>
                  </w:r>
                </w:p>
              </w:tc>
              <w:tc>
                <w:tcPr>
                  <w:tcW w:w="810" w:type="dxa"/>
                  <w:vMerge/>
                </w:tcPr>
                <w:p w:rsidR="0020673B" w:rsidRDefault="0020673B" w:rsidP="005F0BE5">
                  <w:pPr>
                    <w:snapToGrid w:val="0"/>
                    <w:rPr>
                      <w:bCs/>
                      <w:sz w:val="20"/>
                    </w:rPr>
                  </w:pPr>
                </w:p>
              </w:tc>
              <w:tc>
                <w:tcPr>
                  <w:tcW w:w="1080" w:type="dxa"/>
                  <w:vMerge/>
                </w:tcPr>
                <w:p w:rsidR="0020673B" w:rsidRDefault="0020673B" w:rsidP="005F0BE5">
                  <w:pPr>
                    <w:snapToGrid w:val="0"/>
                    <w:rPr>
                      <w:bCs/>
                      <w:sz w:val="20"/>
                    </w:rPr>
                  </w:pPr>
                </w:p>
              </w:tc>
              <w:tc>
                <w:tcPr>
                  <w:tcW w:w="1080" w:type="dxa"/>
                </w:tcPr>
                <w:p w:rsidR="0020673B" w:rsidRPr="001E09BC" w:rsidRDefault="0020673B" w:rsidP="005F0BE5">
                  <w:pPr>
                    <w:snapToGrid w:val="0"/>
                    <w:jc w:val="center"/>
                    <w:rPr>
                      <w:bCs/>
                    </w:rPr>
                  </w:pPr>
                  <w:r w:rsidRPr="001E09BC">
                    <w:rPr>
                      <w:bCs/>
                    </w:rPr>
                    <w:t>3+ to 4+</w:t>
                  </w:r>
                </w:p>
                <w:p w:rsidR="0020673B" w:rsidRPr="001E09BC" w:rsidRDefault="0020673B" w:rsidP="005F0BE5">
                  <w:pPr>
                    <w:snapToGrid w:val="0"/>
                    <w:jc w:val="center"/>
                    <w:rPr>
                      <w:bCs/>
                    </w:rPr>
                  </w:pPr>
                  <w:r w:rsidRPr="001E09BC">
                    <w:rPr>
                      <w:bCs/>
                    </w:rPr>
                    <w:t>0</w:t>
                  </w:r>
                </w:p>
              </w:tc>
            </w:tr>
            <w:tr w:rsidR="0020673B" w:rsidTr="005F0BE5">
              <w:trPr>
                <w:trHeight w:val="458"/>
              </w:trPr>
              <w:tc>
                <w:tcPr>
                  <w:tcW w:w="1165" w:type="dxa"/>
                  <w:tcBorders>
                    <w:bottom w:val="single" w:sz="4" w:space="0" w:color="auto"/>
                  </w:tcBorders>
                </w:tcPr>
                <w:p w:rsidR="0020673B" w:rsidRPr="00B2460A" w:rsidRDefault="0020673B" w:rsidP="005F0BE5">
                  <w:pPr>
                    <w:snapToGrid w:val="0"/>
                    <w:rPr>
                      <w:bCs/>
                      <w:sz w:val="20"/>
                    </w:rPr>
                  </w:pPr>
                  <w:r w:rsidRPr="00B2460A">
                    <w:rPr>
                      <w:bCs/>
                      <w:sz w:val="20"/>
                    </w:rPr>
                    <w:t>Anti-B</w:t>
                  </w:r>
                </w:p>
              </w:tc>
              <w:tc>
                <w:tcPr>
                  <w:tcW w:w="1080" w:type="dxa"/>
                  <w:tcBorders>
                    <w:bottom w:val="single" w:sz="4" w:space="0" w:color="auto"/>
                  </w:tcBorders>
                </w:tcPr>
                <w:p w:rsidR="0020673B" w:rsidRDefault="0020673B" w:rsidP="005F0BE5">
                  <w:pPr>
                    <w:snapToGrid w:val="0"/>
                    <w:rPr>
                      <w:bCs/>
                      <w:sz w:val="20"/>
                    </w:rPr>
                  </w:pPr>
                  <w:r>
                    <w:rPr>
                      <w:bCs/>
                      <w:sz w:val="20"/>
                    </w:rPr>
                    <w:t>B+</w:t>
                  </w:r>
                </w:p>
                <w:p w:rsidR="0020673B" w:rsidRPr="00B2460A" w:rsidRDefault="0020673B" w:rsidP="005F0BE5">
                  <w:pPr>
                    <w:snapToGrid w:val="0"/>
                    <w:rPr>
                      <w:bCs/>
                      <w:sz w:val="20"/>
                    </w:rPr>
                  </w:pPr>
                  <w:r>
                    <w:rPr>
                      <w:bCs/>
                      <w:sz w:val="20"/>
                    </w:rPr>
                    <w:t>B-</w:t>
                  </w:r>
                </w:p>
              </w:tc>
              <w:tc>
                <w:tcPr>
                  <w:tcW w:w="1080" w:type="dxa"/>
                  <w:tcBorders>
                    <w:bottom w:val="single" w:sz="4" w:space="0" w:color="auto"/>
                  </w:tcBorders>
                </w:tcPr>
                <w:p w:rsidR="0020673B" w:rsidRPr="00B2460A" w:rsidRDefault="0020673B" w:rsidP="005F0BE5">
                  <w:pPr>
                    <w:snapToGrid w:val="0"/>
                    <w:rPr>
                      <w:bCs/>
                      <w:sz w:val="20"/>
                    </w:rPr>
                  </w:pPr>
                  <w:r>
                    <w:rPr>
                      <w:bCs/>
                      <w:sz w:val="20"/>
                    </w:rPr>
                    <w:t xml:space="preserve">  &lt;</w:t>
                  </w:r>
                  <w:r w:rsidRPr="00B2460A">
                    <w:rPr>
                      <w:bCs/>
                      <w:sz w:val="20"/>
                    </w:rPr>
                    <w:t>B</w:t>
                  </w:r>
                  <w:r>
                    <w:rPr>
                      <w:bCs/>
                      <w:sz w:val="20"/>
                    </w:rPr>
                    <w:t xml:space="preserve"> </w:t>
                  </w:r>
                  <w:proofErr w:type="spellStart"/>
                  <w:r>
                    <w:rPr>
                      <w:bCs/>
                      <w:sz w:val="20"/>
                    </w:rPr>
                    <w:t>B</w:t>
                  </w:r>
                  <w:proofErr w:type="spellEnd"/>
                </w:p>
                <w:p w:rsidR="0020673B" w:rsidRPr="00B2460A" w:rsidRDefault="0020673B" w:rsidP="005F0BE5">
                  <w:pPr>
                    <w:snapToGrid w:val="0"/>
                    <w:rPr>
                      <w:bCs/>
                      <w:sz w:val="20"/>
                    </w:rPr>
                  </w:pPr>
                  <w:r>
                    <w:rPr>
                      <w:bCs/>
                      <w:sz w:val="20"/>
                    </w:rPr>
                    <w:t xml:space="preserve">  &lt;B </w:t>
                  </w:r>
                  <w:r w:rsidRPr="00B2460A">
                    <w:rPr>
                      <w:bCs/>
                      <w:sz w:val="20"/>
                    </w:rPr>
                    <w:t>A</w:t>
                  </w:r>
                </w:p>
              </w:tc>
              <w:tc>
                <w:tcPr>
                  <w:tcW w:w="1440" w:type="dxa"/>
                  <w:tcBorders>
                    <w:bottom w:val="single" w:sz="4" w:space="0" w:color="auto"/>
                  </w:tcBorders>
                </w:tcPr>
                <w:p w:rsidR="0020673B" w:rsidRPr="00B2460A" w:rsidRDefault="0020673B" w:rsidP="005F0BE5">
                  <w:pPr>
                    <w:snapToGrid w:val="0"/>
                    <w:rPr>
                      <w:bCs/>
                      <w:sz w:val="20"/>
                    </w:rPr>
                  </w:pPr>
                  <w:r>
                    <w:rPr>
                      <w:bCs/>
                      <w:sz w:val="20"/>
                    </w:rPr>
                    <w:t xml:space="preserve">  &lt;</w:t>
                  </w:r>
                  <w:r w:rsidRPr="00B2460A">
                    <w:rPr>
                      <w:bCs/>
                      <w:sz w:val="20"/>
                    </w:rPr>
                    <w:t>B</w:t>
                  </w:r>
                  <w:r>
                    <w:rPr>
                      <w:bCs/>
                      <w:sz w:val="20"/>
                    </w:rPr>
                    <w:t xml:space="preserve"> + B</w:t>
                  </w:r>
                </w:p>
                <w:p w:rsidR="0020673B" w:rsidRPr="00B2460A" w:rsidRDefault="0020673B" w:rsidP="005F0BE5">
                  <w:pPr>
                    <w:snapToGrid w:val="0"/>
                    <w:rPr>
                      <w:bCs/>
                      <w:sz w:val="20"/>
                    </w:rPr>
                  </w:pPr>
                  <w:r>
                    <w:rPr>
                      <w:bCs/>
                      <w:sz w:val="20"/>
                    </w:rPr>
                    <w:t xml:space="preserve">  &lt;B + </w:t>
                  </w:r>
                  <w:r w:rsidRPr="00B2460A">
                    <w:rPr>
                      <w:bCs/>
                      <w:sz w:val="20"/>
                    </w:rPr>
                    <w:t>A</w:t>
                  </w:r>
                </w:p>
              </w:tc>
              <w:tc>
                <w:tcPr>
                  <w:tcW w:w="810" w:type="dxa"/>
                  <w:vMerge/>
                </w:tcPr>
                <w:p w:rsidR="0020673B" w:rsidRDefault="0020673B" w:rsidP="005F0BE5">
                  <w:pPr>
                    <w:snapToGrid w:val="0"/>
                    <w:rPr>
                      <w:bCs/>
                      <w:sz w:val="20"/>
                    </w:rPr>
                  </w:pPr>
                </w:p>
              </w:tc>
              <w:tc>
                <w:tcPr>
                  <w:tcW w:w="1080" w:type="dxa"/>
                  <w:vMerge/>
                </w:tcPr>
                <w:p w:rsidR="0020673B" w:rsidRDefault="0020673B" w:rsidP="005F0BE5">
                  <w:pPr>
                    <w:snapToGrid w:val="0"/>
                    <w:rPr>
                      <w:bCs/>
                      <w:sz w:val="20"/>
                    </w:rPr>
                  </w:pPr>
                </w:p>
              </w:tc>
              <w:tc>
                <w:tcPr>
                  <w:tcW w:w="1080" w:type="dxa"/>
                </w:tcPr>
                <w:p w:rsidR="0020673B" w:rsidRPr="001E09BC" w:rsidRDefault="0020673B" w:rsidP="005F0BE5">
                  <w:pPr>
                    <w:snapToGrid w:val="0"/>
                    <w:jc w:val="center"/>
                    <w:rPr>
                      <w:bCs/>
                    </w:rPr>
                  </w:pPr>
                  <w:r w:rsidRPr="001E09BC">
                    <w:rPr>
                      <w:bCs/>
                    </w:rPr>
                    <w:t>3+ to 4+</w:t>
                  </w:r>
                </w:p>
                <w:p w:rsidR="0020673B" w:rsidRDefault="0020673B" w:rsidP="005F0BE5">
                  <w:pPr>
                    <w:snapToGrid w:val="0"/>
                    <w:jc w:val="center"/>
                    <w:rPr>
                      <w:bCs/>
                      <w:sz w:val="20"/>
                    </w:rPr>
                  </w:pPr>
                  <w:r w:rsidRPr="001E09BC">
                    <w:rPr>
                      <w:bCs/>
                    </w:rPr>
                    <w:t>0</w:t>
                  </w:r>
                </w:p>
              </w:tc>
            </w:tr>
            <w:tr w:rsidR="0020673B" w:rsidTr="005F0BE5">
              <w:trPr>
                <w:trHeight w:val="458"/>
              </w:trPr>
              <w:tc>
                <w:tcPr>
                  <w:tcW w:w="1165" w:type="dxa"/>
                  <w:tcBorders>
                    <w:bottom w:val="single" w:sz="4" w:space="0" w:color="auto"/>
                  </w:tcBorders>
                </w:tcPr>
                <w:p w:rsidR="0020673B" w:rsidRPr="00B2460A" w:rsidRDefault="0020673B" w:rsidP="005F0BE5">
                  <w:pPr>
                    <w:snapToGrid w:val="0"/>
                    <w:rPr>
                      <w:bCs/>
                      <w:sz w:val="20"/>
                    </w:rPr>
                  </w:pPr>
                  <w:r w:rsidRPr="00B2460A">
                    <w:rPr>
                      <w:bCs/>
                      <w:sz w:val="20"/>
                    </w:rPr>
                    <w:t>Anti-A,B</w:t>
                  </w:r>
                </w:p>
              </w:tc>
              <w:tc>
                <w:tcPr>
                  <w:tcW w:w="1080" w:type="dxa"/>
                  <w:tcBorders>
                    <w:bottom w:val="single" w:sz="4" w:space="0" w:color="auto"/>
                  </w:tcBorders>
                </w:tcPr>
                <w:p w:rsidR="0020673B" w:rsidRDefault="0020673B" w:rsidP="005F0BE5">
                  <w:pPr>
                    <w:snapToGrid w:val="0"/>
                    <w:rPr>
                      <w:bCs/>
                      <w:sz w:val="20"/>
                    </w:rPr>
                  </w:pPr>
                  <w:r>
                    <w:rPr>
                      <w:bCs/>
                      <w:sz w:val="20"/>
                    </w:rPr>
                    <w:t>AB+</w:t>
                  </w:r>
                </w:p>
                <w:p w:rsidR="0020673B" w:rsidRDefault="0020673B" w:rsidP="005F0BE5">
                  <w:pPr>
                    <w:snapToGrid w:val="0"/>
                    <w:rPr>
                      <w:bCs/>
                      <w:sz w:val="20"/>
                    </w:rPr>
                  </w:pPr>
                  <w:r>
                    <w:rPr>
                      <w:bCs/>
                      <w:sz w:val="20"/>
                    </w:rPr>
                    <w:t>AB+</w:t>
                  </w:r>
                </w:p>
                <w:p w:rsidR="0020673B" w:rsidRPr="00B2460A" w:rsidRDefault="0020673B" w:rsidP="005F0BE5">
                  <w:pPr>
                    <w:snapToGrid w:val="0"/>
                    <w:rPr>
                      <w:bCs/>
                      <w:sz w:val="20"/>
                    </w:rPr>
                  </w:pPr>
                  <w:r>
                    <w:rPr>
                      <w:bCs/>
                      <w:sz w:val="20"/>
                    </w:rPr>
                    <w:t>AB-</w:t>
                  </w:r>
                </w:p>
              </w:tc>
              <w:tc>
                <w:tcPr>
                  <w:tcW w:w="1080" w:type="dxa"/>
                  <w:tcBorders>
                    <w:bottom w:val="single" w:sz="4" w:space="0" w:color="auto"/>
                  </w:tcBorders>
                </w:tcPr>
                <w:p w:rsidR="0020673B" w:rsidRPr="00B2460A" w:rsidRDefault="0020673B" w:rsidP="005F0BE5">
                  <w:pPr>
                    <w:snapToGrid w:val="0"/>
                    <w:rPr>
                      <w:bCs/>
                      <w:sz w:val="20"/>
                    </w:rPr>
                  </w:pPr>
                  <w:r w:rsidRPr="00B2460A">
                    <w:rPr>
                      <w:bCs/>
                      <w:sz w:val="20"/>
                    </w:rPr>
                    <w:t xml:space="preserve"> </w:t>
                  </w:r>
                  <w:r>
                    <w:rPr>
                      <w:bCs/>
                      <w:sz w:val="20"/>
                    </w:rPr>
                    <w:t xml:space="preserve">&lt;AB </w:t>
                  </w:r>
                  <w:r w:rsidRPr="00B2460A">
                    <w:rPr>
                      <w:bCs/>
                      <w:sz w:val="20"/>
                    </w:rPr>
                    <w:t>A2</w:t>
                  </w:r>
                </w:p>
                <w:p w:rsidR="0020673B" w:rsidRPr="00B2460A" w:rsidRDefault="0020673B" w:rsidP="005F0BE5">
                  <w:pPr>
                    <w:snapToGrid w:val="0"/>
                    <w:rPr>
                      <w:bCs/>
                      <w:sz w:val="20"/>
                    </w:rPr>
                  </w:pPr>
                  <w:r w:rsidRPr="00B2460A">
                    <w:rPr>
                      <w:bCs/>
                      <w:sz w:val="20"/>
                    </w:rPr>
                    <w:t xml:space="preserve"> </w:t>
                  </w:r>
                  <w:r>
                    <w:rPr>
                      <w:bCs/>
                      <w:sz w:val="20"/>
                    </w:rPr>
                    <w:t xml:space="preserve">&lt;AB </w:t>
                  </w:r>
                  <w:r w:rsidRPr="00B2460A">
                    <w:rPr>
                      <w:bCs/>
                      <w:sz w:val="20"/>
                    </w:rPr>
                    <w:t>B</w:t>
                  </w:r>
                </w:p>
                <w:p w:rsidR="0020673B" w:rsidRPr="00B2460A" w:rsidRDefault="0020673B" w:rsidP="005F0BE5">
                  <w:pPr>
                    <w:snapToGrid w:val="0"/>
                    <w:rPr>
                      <w:bCs/>
                      <w:sz w:val="20"/>
                    </w:rPr>
                  </w:pPr>
                  <w:r w:rsidRPr="00B2460A">
                    <w:rPr>
                      <w:bCs/>
                      <w:sz w:val="20"/>
                    </w:rPr>
                    <w:t xml:space="preserve"> </w:t>
                  </w:r>
                  <w:r>
                    <w:rPr>
                      <w:bCs/>
                      <w:sz w:val="20"/>
                    </w:rPr>
                    <w:t xml:space="preserve"> &lt;AB </w:t>
                  </w:r>
                  <w:r w:rsidRPr="00B2460A">
                    <w:rPr>
                      <w:bCs/>
                      <w:sz w:val="20"/>
                    </w:rPr>
                    <w:t>O</w:t>
                  </w:r>
                </w:p>
              </w:tc>
              <w:tc>
                <w:tcPr>
                  <w:tcW w:w="1440" w:type="dxa"/>
                  <w:tcBorders>
                    <w:bottom w:val="single" w:sz="4" w:space="0" w:color="auto"/>
                  </w:tcBorders>
                </w:tcPr>
                <w:p w:rsidR="0020673B" w:rsidRPr="00B2460A" w:rsidRDefault="0020673B" w:rsidP="005F0BE5">
                  <w:pPr>
                    <w:snapToGrid w:val="0"/>
                    <w:rPr>
                      <w:bCs/>
                      <w:sz w:val="20"/>
                    </w:rPr>
                  </w:pPr>
                  <w:r w:rsidRPr="00B2460A">
                    <w:rPr>
                      <w:bCs/>
                      <w:sz w:val="20"/>
                    </w:rPr>
                    <w:t xml:space="preserve"> </w:t>
                  </w:r>
                  <w:r>
                    <w:rPr>
                      <w:bCs/>
                      <w:sz w:val="20"/>
                    </w:rPr>
                    <w:t xml:space="preserve">&lt;AB + </w:t>
                  </w:r>
                  <w:r w:rsidRPr="00B2460A">
                    <w:rPr>
                      <w:bCs/>
                      <w:sz w:val="20"/>
                    </w:rPr>
                    <w:t>A2</w:t>
                  </w:r>
                </w:p>
                <w:p w:rsidR="0020673B" w:rsidRPr="00B2460A" w:rsidRDefault="0020673B" w:rsidP="005F0BE5">
                  <w:pPr>
                    <w:snapToGrid w:val="0"/>
                    <w:rPr>
                      <w:bCs/>
                      <w:sz w:val="20"/>
                    </w:rPr>
                  </w:pPr>
                  <w:r w:rsidRPr="00B2460A">
                    <w:rPr>
                      <w:bCs/>
                      <w:sz w:val="20"/>
                    </w:rPr>
                    <w:t xml:space="preserve"> </w:t>
                  </w:r>
                  <w:r>
                    <w:rPr>
                      <w:bCs/>
                      <w:sz w:val="20"/>
                    </w:rPr>
                    <w:t xml:space="preserve">&lt;AB + </w:t>
                  </w:r>
                  <w:r w:rsidRPr="00B2460A">
                    <w:rPr>
                      <w:bCs/>
                      <w:sz w:val="20"/>
                    </w:rPr>
                    <w:t>B</w:t>
                  </w:r>
                </w:p>
                <w:p w:rsidR="0020673B" w:rsidRPr="00B2460A" w:rsidRDefault="0020673B" w:rsidP="005F0BE5">
                  <w:pPr>
                    <w:snapToGrid w:val="0"/>
                    <w:rPr>
                      <w:bCs/>
                      <w:sz w:val="20"/>
                    </w:rPr>
                  </w:pPr>
                  <w:r w:rsidRPr="00B2460A">
                    <w:rPr>
                      <w:bCs/>
                      <w:sz w:val="20"/>
                    </w:rPr>
                    <w:t xml:space="preserve"> </w:t>
                  </w:r>
                  <w:r>
                    <w:rPr>
                      <w:bCs/>
                      <w:sz w:val="20"/>
                    </w:rPr>
                    <w:t xml:space="preserve"> &lt;AB+</w:t>
                  </w:r>
                  <w:r w:rsidRPr="00B2460A">
                    <w:rPr>
                      <w:bCs/>
                      <w:sz w:val="20"/>
                    </w:rPr>
                    <w:t>O</w:t>
                  </w:r>
                </w:p>
              </w:tc>
              <w:tc>
                <w:tcPr>
                  <w:tcW w:w="810" w:type="dxa"/>
                  <w:vMerge/>
                </w:tcPr>
                <w:p w:rsidR="0020673B" w:rsidRPr="00B2460A" w:rsidRDefault="0020673B" w:rsidP="005F0BE5">
                  <w:pPr>
                    <w:snapToGrid w:val="0"/>
                    <w:rPr>
                      <w:bCs/>
                      <w:sz w:val="20"/>
                    </w:rPr>
                  </w:pPr>
                </w:p>
              </w:tc>
              <w:tc>
                <w:tcPr>
                  <w:tcW w:w="1080" w:type="dxa"/>
                  <w:vMerge/>
                </w:tcPr>
                <w:p w:rsidR="0020673B" w:rsidRPr="00B2460A" w:rsidRDefault="0020673B" w:rsidP="005F0BE5">
                  <w:pPr>
                    <w:snapToGrid w:val="0"/>
                    <w:rPr>
                      <w:bCs/>
                      <w:sz w:val="20"/>
                    </w:rPr>
                  </w:pPr>
                </w:p>
              </w:tc>
              <w:tc>
                <w:tcPr>
                  <w:tcW w:w="1080" w:type="dxa"/>
                </w:tcPr>
                <w:p w:rsidR="0020673B" w:rsidRDefault="0020673B" w:rsidP="005F0BE5">
                  <w:pPr>
                    <w:snapToGrid w:val="0"/>
                    <w:jc w:val="center"/>
                    <w:rPr>
                      <w:bCs/>
                    </w:rPr>
                  </w:pPr>
                  <w:r w:rsidRPr="001E09BC">
                    <w:rPr>
                      <w:bCs/>
                    </w:rPr>
                    <w:t>3+ to 4+</w:t>
                  </w:r>
                </w:p>
                <w:p w:rsidR="0020673B" w:rsidRPr="001E09BC" w:rsidRDefault="0020673B" w:rsidP="005F0BE5">
                  <w:pPr>
                    <w:snapToGrid w:val="0"/>
                    <w:jc w:val="center"/>
                    <w:rPr>
                      <w:bCs/>
                    </w:rPr>
                  </w:pPr>
                  <w:r>
                    <w:rPr>
                      <w:bCs/>
                    </w:rPr>
                    <w:t>3+ to 4+</w:t>
                  </w:r>
                </w:p>
                <w:p w:rsidR="0020673B" w:rsidRPr="00B2460A" w:rsidRDefault="0020673B" w:rsidP="005F0BE5">
                  <w:pPr>
                    <w:snapToGrid w:val="0"/>
                    <w:jc w:val="center"/>
                    <w:rPr>
                      <w:bCs/>
                      <w:sz w:val="20"/>
                    </w:rPr>
                  </w:pPr>
                  <w:r w:rsidRPr="001E09BC">
                    <w:rPr>
                      <w:bCs/>
                    </w:rPr>
                    <w:t>0</w:t>
                  </w:r>
                </w:p>
              </w:tc>
            </w:tr>
            <w:tr w:rsidR="0020673B" w:rsidTr="005F0BE5">
              <w:trPr>
                <w:trHeight w:val="458"/>
              </w:trPr>
              <w:tc>
                <w:tcPr>
                  <w:tcW w:w="1165" w:type="dxa"/>
                  <w:tcBorders>
                    <w:bottom w:val="single" w:sz="4" w:space="0" w:color="auto"/>
                  </w:tcBorders>
                </w:tcPr>
                <w:p w:rsidR="0020673B" w:rsidRPr="00B2460A" w:rsidRDefault="0020673B" w:rsidP="005F0BE5">
                  <w:pPr>
                    <w:snapToGrid w:val="0"/>
                    <w:rPr>
                      <w:bCs/>
                      <w:sz w:val="20"/>
                    </w:rPr>
                  </w:pPr>
                  <w:r w:rsidRPr="00B2460A">
                    <w:rPr>
                      <w:bCs/>
                      <w:sz w:val="20"/>
                    </w:rPr>
                    <w:t>A1 cells</w:t>
                  </w:r>
                </w:p>
              </w:tc>
              <w:tc>
                <w:tcPr>
                  <w:tcW w:w="1080" w:type="dxa"/>
                  <w:tcBorders>
                    <w:bottom w:val="single" w:sz="4" w:space="0" w:color="auto"/>
                  </w:tcBorders>
                </w:tcPr>
                <w:p w:rsidR="0020673B" w:rsidRDefault="0020673B" w:rsidP="005F0BE5">
                  <w:pPr>
                    <w:snapToGrid w:val="0"/>
                    <w:rPr>
                      <w:bCs/>
                      <w:sz w:val="20"/>
                    </w:rPr>
                  </w:pPr>
                  <w:r>
                    <w:rPr>
                      <w:bCs/>
                      <w:sz w:val="20"/>
                    </w:rPr>
                    <w:t>A1+</w:t>
                  </w:r>
                </w:p>
                <w:p w:rsidR="0020673B" w:rsidRPr="00B2460A" w:rsidRDefault="0020673B" w:rsidP="005F0BE5">
                  <w:pPr>
                    <w:snapToGrid w:val="0"/>
                    <w:rPr>
                      <w:bCs/>
                      <w:sz w:val="20"/>
                    </w:rPr>
                  </w:pPr>
                  <w:r>
                    <w:rPr>
                      <w:bCs/>
                      <w:sz w:val="20"/>
                    </w:rPr>
                    <w:t>A1-</w:t>
                  </w:r>
                </w:p>
              </w:tc>
              <w:tc>
                <w:tcPr>
                  <w:tcW w:w="1080" w:type="dxa"/>
                  <w:tcBorders>
                    <w:bottom w:val="single" w:sz="4" w:space="0" w:color="auto"/>
                  </w:tcBorders>
                </w:tcPr>
                <w:p w:rsidR="0020673B" w:rsidRPr="00B2460A" w:rsidRDefault="0020673B" w:rsidP="005F0BE5">
                  <w:pPr>
                    <w:snapToGrid w:val="0"/>
                    <w:rPr>
                      <w:bCs/>
                      <w:sz w:val="20"/>
                    </w:rPr>
                  </w:pPr>
                  <w:r>
                    <w:rPr>
                      <w:bCs/>
                      <w:sz w:val="20"/>
                    </w:rPr>
                    <w:t xml:space="preserve">  </w:t>
                  </w:r>
                  <w:r w:rsidRPr="00B2460A">
                    <w:rPr>
                      <w:bCs/>
                      <w:sz w:val="20"/>
                    </w:rPr>
                    <w:t>A</w:t>
                  </w:r>
                  <w:r>
                    <w:rPr>
                      <w:bCs/>
                      <w:sz w:val="20"/>
                    </w:rPr>
                    <w:t>1&lt;A</w:t>
                  </w:r>
                </w:p>
                <w:p w:rsidR="0020673B" w:rsidRPr="00B2460A" w:rsidRDefault="0020673B" w:rsidP="005F0BE5">
                  <w:pPr>
                    <w:snapToGrid w:val="0"/>
                    <w:rPr>
                      <w:bCs/>
                      <w:sz w:val="20"/>
                    </w:rPr>
                  </w:pPr>
                  <w:r>
                    <w:rPr>
                      <w:bCs/>
                      <w:sz w:val="20"/>
                    </w:rPr>
                    <w:t xml:space="preserve">  A1&lt;</w:t>
                  </w:r>
                  <w:r w:rsidRPr="00B2460A">
                    <w:rPr>
                      <w:bCs/>
                      <w:sz w:val="20"/>
                    </w:rPr>
                    <w:t>B</w:t>
                  </w:r>
                </w:p>
              </w:tc>
              <w:tc>
                <w:tcPr>
                  <w:tcW w:w="1440" w:type="dxa"/>
                  <w:tcBorders>
                    <w:bottom w:val="single" w:sz="4" w:space="0" w:color="auto"/>
                  </w:tcBorders>
                </w:tcPr>
                <w:p w:rsidR="0020673B" w:rsidRPr="00B2460A" w:rsidRDefault="0020673B" w:rsidP="005F0BE5">
                  <w:pPr>
                    <w:snapToGrid w:val="0"/>
                    <w:rPr>
                      <w:bCs/>
                      <w:sz w:val="20"/>
                    </w:rPr>
                  </w:pPr>
                  <w:r>
                    <w:rPr>
                      <w:bCs/>
                      <w:sz w:val="20"/>
                    </w:rPr>
                    <w:t xml:space="preserve">  </w:t>
                  </w:r>
                  <w:r w:rsidRPr="00B2460A">
                    <w:rPr>
                      <w:bCs/>
                      <w:sz w:val="20"/>
                    </w:rPr>
                    <w:t>A</w:t>
                  </w:r>
                  <w:r>
                    <w:rPr>
                      <w:bCs/>
                      <w:sz w:val="20"/>
                    </w:rPr>
                    <w:t>1 + &lt;A</w:t>
                  </w:r>
                </w:p>
                <w:p w:rsidR="0020673B" w:rsidRPr="00B2460A" w:rsidRDefault="0020673B" w:rsidP="005F0BE5">
                  <w:pPr>
                    <w:snapToGrid w:val="0"/>
                    <w:rPr>
                      <w:bCs/>
                      <w:sz w:val="20"/>
                    </w:rPr>
                  </w:pPr>
                  <w:r>
                    <w:rPr>
                      <w:bCs/>
                      <w:sz w:val="20"/>
                    </w:rPr>
                    <w:t xml:space="preserve">  A1+ &lt;</w:t>
                  </w:r>
                  <w:r w:rsidRPr="00B2460A">
                    <w:rPr>
                      <w:bCs/>
                      <w:sz w:val="20"/>
                    </w:rPr>
                    <w:t>B</w:t>
                  </w:r>
                </w:p>
              </w:tc>
              <w:tc>
                <w:tcPr>
                  <w:tcW w:w="810" w:type="dxa"/>
                  <w:vMerge/>
                </w:tcPr>
                <w:p w:rsidR="0020673B" w:rsidRDefault="0020673B" w:rsidP="005F0BE5">
                  <w:pPr>
                    <w:snapToGrid w:val="0"/>
                    <w:rPr>
                      <w:bCs/>
                      <w:sz w:val="20"/>
                    </w:rPr>
                  </w:pPr>
                </w:p>
              </w:tc>
              <w:tc>
                <w:tcPr>
                  <w:tcW w:w="1080" w:type="dxa"/>
                  <w:vMerge/>
                </w:tcPr>
                <w:p w:rsidR="0020673B" w:rsidRDefault="0020673B" w:rsidP="005F0BE5">
                  <w:pPr>
                    <w:snapToGrid w:val="0"/>
                    <w:rPr>
                      <w:bCs/>
                      <w:sz w:val="20"/>
                    </w:rPr>
                  </w:pPr>
                </w:p>
              </w:tc>
              <w:tc>
                <w:tcPr>
                  <w:tcW w:w="1080" w:type="dxa"/>
                </w:tcPr>
                <w:p w:rsidR="0020673B" w:rsidRPr="001E09BC" w:rsidRDefault="0020673B" w:rsidP="005F0BE5">
                  <w:pPr>
                    <w:snapToGrid w:val="0"/>
                    <w:jc w:val="center"/>
                    <w:rPr>
                      <w:bCs/>
                    </w:rPr>
                  </w:pPr>
                  <w:r w:rsidRPr="001E09BC">
                    <w:rPr>
                      <w:bCs/>
                    </w:rPr>
                    <w:t>3+ to 4+</w:t>
                  </w:r>
                </w:p>
                <w:p w:rsidR="0020673B" w:rsidRDefault="0020673B" w:rsidP="005F0BE5">
                  <w:pPr>
                    <w:snapToGrid w:val="0"/>
                    <w:jc w:val="center"/>
                    <w:rPr>
                      <w:bCs/>
                      <w:sz w:val="20"/>
                    </w:rPr>
                  </w:pPr>
                  <w:r w:rsidRPr="001E09BC">
                    <w:rPr>
                      <w:bCs/>
                    </w:rPr>
                    <w:t>0</w:t>
                  </w:r>
                </w:p>
              </w:tc>
            </w:tr>
            <w:tr w:rsidR="0020673B" w:rsidTr="005F0BE5">
              <w:trPr>
                <w:trHeight w:val="458"/>
              </w:trPr>
              <w:tc>
                <w:tcPr>
                  <w:tcW w:w="1165" w:type="dxa"/>
                  <w:tcBorders>
                    <w:bottom w:val="single" w:sz="4" w:space="0" w:color="auto"/>
                  </w:tcBorders>
                </w:tcPr>
                <w:p w:rsidR="0020673B" w:rsidRPr="00B2460A" w:rsidRDefault="0020673B" w:rsidP="005F0BE5">
                  <w:pPr>
                    <w:snapToGrid w:val="0"/>
                    <w:rPr>
                      <w:bCs/>
                      <w:sz w:val="20"/>
                    </w:rPr>
                  </w:pPr>
                  <w:r w:rsidRPr="00B2460A">
                    <w:rPr>
                      <w:bCs/>
                      <w:sz w:val="20"/>
                    </w:rPr>
                    <w:t>B cells</w:t>
                  </w:r>
                </w:p>
              </w:tc>
              <w:tc>
                <w:tcPr>
                  <w:tcW w:w="1080" w:type="dxa"/>
                  <w:tcBorders>
                    <w:bottom w:val="single" w:sz="4" w:space="0" w:color="auto"/>
                  </w:tcBorders>
                </w:tcPr>
                <w:p w:rsidR="0020673B" w:rsidRDefault="0020673B" w:rsidP="005F0BE5">
                  <w:pPr>
                    <w:snapToGrid w:val="0"/>
                    <w:rPr>
                      <w:bCs/>
                      <w:sz w:val="20"/>
                    </w:rPr>
                  </w:pPr>
                  <w:r>
                    <w:rPr>
                      <w:bCs/>
                      <w:sz w:val="20"/>
                    </w:rPr>
                    <w:t>B+</w:t>
                  </w:r>
                </w:p>
                <w:p w:rsidR="0020673B" w:rsidRPr="00B2460A" w:rsidRDefault="0020673B" w:rsidP="005F0BE5">
                  <w:pPr>
                    <w:snapToGrid w:val="0"/>
                    <w:rPr>
                      <w:bCs/>
                      <w:sz w:val="20"/>
                    </w:rPr>
                  </w:pPr>
                  <w:r>
                    <w:rPr>
                      <w:bCs/>
                      <w:sz w:val="20"/>
                    </w:rPr>
                    <w:t>B-</w:t>
                  </w:r>
                </w:p>
              </w:tc>
              <w:tc>
                <w:tcPr>
                  <w:tcW w:w="1080" w:type="dxa"/>
                  <w:tcBorders>
                    <w:bottom w:val="single" w:sz="4" w:space="0" w:color="auto"/>
                  </w:tcBorders>
                </w:tcPr>
                <w:p w:rsidR="0020673B" w:rsidRPr="00B2460A" w:rsidRDefault="0020673B" w:rsidP="005F0BE5">
                  <w:pPr>
                    <w:snapToGrid w:val="0"/>
                    <w:rPr>
                      <w:bCs/>
                      <w:sz w:val="20"/>
                    </w:rPr>
                  </w:pPr>
                  <w:r>
                    <w:rPr>
                      <w:bCs/>
                      <w:sz w:val="20"/>
                    </w:rPr>
                    <w:t xml:space="preserve">   </w:t>
                  </w:r>
                  <w:r w:rsidRPr="00B2460A">
                    <w:rPr>
                      <w:bCs/>
                      <w:sz w:val="20"/>
                    </w:rPr>
                    <w:t>B</w:t>
                  </w:r>
                  <w:r>
                    <w:rPr>
                      <w:bCs/>
                      <w:sz w:val="20"/>
                    </w:rPr>
                    <w:t>&lt;B</w:t>
                  </w:r>
                </w:p>
                <w:p w:rsidR="0020673B" w:rsidRPr="00B2460A" w:rsidRDefault="0020673B" w:rsidP="005F0BE5">
                  <w:pPr>
                    <w:snapToGrid w:val="0"/>
                    <w:rPr>
                      <w:bCs/>
                      <w:sz w:val="20"/>
                    </w:rPr>
                  </w:pPr>
                  <w:r>
                    <w:rPr>
                      <w:bCs/>
                      <w:sz w:val="20"/>
                    </w:rPr>
                    <w:t xml:space="preserve">   B&lt;</w:t>
                  </w:r>
                  <w:r w:rsidRPr="00B2460A">
                    <w:rPr>
                      <w:bCs/>
                      <w:sz w:val="20"/>
                    </w:rPr>
                    <w:t>A</w:t>
                  </w:r>
                </w:p>
              </w:tc>
              <w:tc>
                <w:tcPr>
                  <w:tcW w:w="1440" w:type="dxa"/>
                  <w:tcBorders>
                    <w:bottom w:val="single" w:sz="4" w:space="0" w:color="auto"/>
                  </w:tcBorders>
                </w:tcPr>
                <w:p w:rsidR="0020673B" w:rsidRPr="00B2460A" w:rsidRDefault="0020673B" w:rsidP="005F0BE5">
                  <w:pPr>
                    <w:snapToGrid w:val="0"/>
                    <w:rPr>
                      <w:bCs/>
                      <w:sz w:val="20"/>
                    </w:rPr>
                  </w:pPr>
                  <w:r>
                    <w:rPr>
                      <w:bCs/>
                      <w:sz w:val="20"/>
                    </w:rPr>
                    <w:t xml:space="preserve">   </w:t>
                  </w:r>
                  <w:r w:rsidRPr="00B2460A">
                    <w:rPr>
                      <w:bCs/>
                      <w:sz w:val="20"/>
                    </w:rPr>
                    <w:t>B</w:t>
                  </w:r>
                  <w:r>
                    <w:rPr>
                      <w:bCs/>
                      <w:sz w:val="20"/>
                    </w:rPr>
                    <w:t xml:space="preserve"> + &lt;B</w:t>
                  </w:r>
                </w:p>
                <w:p w:rsidR="0020673B" w:rsidRPr="00B2460A" w:rsidRDefault="0020673B" w:rsidP="005F0BE5">
                  <w:pPr>
                    <w:snapToGrid w:val="0"/>
                    <w:rPr>
                      <w:bCs/>
                      <w:sz w:val="20"/>
                    </w:rPr>
                  </w:pPr>
                  <w:r>
                    <w:rPr>
                      <w:bCs/>
                      <w:sz w:val="20"/>
                    </w:rPr>
                    <w:t xml:space="preserve">   B + &lt;</w:t>
                  </w:r>
                  <w:r w:rsidRPr="00B2460A">
                    <w:rPr>
                      <w:bCs/>
                      <w:sz w:val="20"/>
                    </w:rPr>
                    <w:t>A</w:t>
                  </w:r>
                </w:p>
              </w:tc>
              <w:tc>
                <w:tcPr>
                  <w:tcW w:w="810" w:type="dxa"/>
                  <w:vMerge/>
                </w:tcPr>
                <w:p w:rsidR="0020673B" w:rsidRDefault="0020673B" w:rsidP="005F0BE5">
                  <w:pPr>
                    <w:snapToGrid w:val="0"/>
                    <w:rPr>
                      <w:bCs/>
                      <w:sz w:val="20"/>
                    </w:rPr>
                  </w:pPr>
                </w:p>
              </w:tc>
              <w:tc>
                <w:tcPr>
                  <w:tcW w:w="1080" w:type="dxa"/>
                  <w:vMerge/>
                </w:tcPr>
                <w:p w:rsidR="0020673B" w:rsidRDefault="0020673B" w:rsidP="005F0BE5">
                  <w:pPr>
                    <w:snapToGrid w:val="0"/>
                    <w:rPr>
                      <w:bCs/>
                      <w:sz w:val="20"/>
                    </w:rPr>
                  </w:pPr>
                </w:p>
              </w:tc>
              <w:tc>
                <w:tcPr>
                  <w:tcW w:w="1080" w:type="dxa"/>
                </w:tcPr>
                <w:p w:rsidR="0020673B" w:rsidRPr="001E09BC" w:rsidRDefault="0020673B" w:rsidP="005F0BE5">
                  <w:pPr>
                    <w:snapToGrid w:val="0"/>
                    <w:jc w:val="center"/>
                    <w:rPr>
                      <w:bCs/>
                    </w:rPr>
                  </w:pPr>
                  <w:r w:rsidRPr="001E09BC">
                    <w:rPr>
                      <w:bCs/>
                    </w:rPr>
                    <w:t>3+ to 4+</w:t>
                  </w:r>
                </w:p>
                <w:p w:rsidR="0020673B" w:rsidRDefault="0020673B" w:rsidP="005F0BE5">
                  <w:pPr>
                    <w:snapToGrid w:val="0"/>
                    <w:jc w:val="center"/>
                    <w:rPr>
                      <w:bCs/>
                      <w:sz w:val="20"/>
                    </w:rPr>
                  </w:pPr>
                  <w:r w:rsidRPr="001E09BC">
                    <w:rPr>
                      <w:bCs/>
                    </w:rPr>
                    <w:t>0</w:t>
                  </w:r>
                </w:p>
              </w:tc>
            </w:tr>
            <w:tr w:rsidR="0020673B" w:rsidTr="005F0BE5">
              <w:trPr>
                <w:trHeight w:val="458"/>
              </w:trPr>
              <w:tc>
                <w:tcPr>
                  <w:tcW w:w="1165" w:type="dxa"/>
                  <w:tcBorders>
                    <w:bottom w:val="single" w:sz="4" w:space="0" w:color="auto"/>
                  </w:tcBorders>
                </w:tcPr>
                <w:p w:rsidR="0020673B" w:rsidRPr="00B2460A" w:rsidRDefault="0020673B" w:rsidP="005F0BE5">
                  <w:pPr>
                    <w:snapToGrid w:val="0"/>
                    <w:rPr>
                      <w:bCs/>
                      <w:sz w:val="20"/>
                    </w:rPr>
                  </w:pPr>
                  <w:r w:rsidRPr="00B2460A">
                    <w:rPr>
                      <w:bCs/>
                      <w:sz w:val="20"/>
                    </w:rPr>
                    <w:t>A2 cells</w:t>
                  </w:r>
                </w:p>
              </w:tc>
              <w:tc>
                <w:tcPr>
                  <w:tcW w:w="1080" w:type="dxa"/>
                  <w:tcBorders>
                    <w:bottom w:val="single" w:sz="4" w:space="0" w:color="auto"/>
                  </w:tcBorders>
                </w:tcPr>
                <w:p w:rsidR="0020673B" w:rsidRDefault="0020673B" w:rsidP="005F0BE5">
                  <w:pPr>
                    <w:snapToGrid w:val="0"/>
                    <w:rPr>
                      <w:bCs/>
                      <w:sz w:val="20"/>
                    </w:rPr>
                  </w:pPr>
                  <w:r>
                    <w:rPr>
                      <w:bCs/>
                      <w:sz w:val="20"/>
                    </w:rPr>
                    <w:t>A2+</w:t>
                  </w:r>
                </w:p>
                <w:p w:rsidR="0020673B" w:rsidRPr="00B2460A" w:rsidRDefault="0020673B" w:rsidP="005F0BE5">
                  <w:pPr>
                    <w:snapToGrid w:val="0"/>
                    <w:rPr>
                      <w:bCs/>
                      <w:sz w:val="20"/>
                    </w:rPr>
                  </w:pPr>
                  <w:r>
                    <w:rPr>
                      <w:bCs/>
                      <w:sz w:val="20"/>
                    </w:rPr>
                    <w:t>A2-</w:t>
                  </w:r>
                </w:p>
              </w:tc>
              <w:tc>
                <w:tcPr>
                  <w:tcW w:w="1080" w:type="dxa"/>
                  <w:tcBorders>
                    <w:bottom w:val="single" w:sz="4" w:space="0" w:color="auto"/>
                  </w:tcBorders>
                </w:tcPr>
                <w:p w:rsidR="0020673B" w:rsidRPr="00B2460A" w:rsidRDefault="0020673B" w:rsidP="005F0BE5">
                  <w:pPr>
                    <w:snapToGrid w:val="0"/>
                    <w:rPr>
                      <w:bCs/>
                      <w:sz w:val="20"/>
                    </w:rPr>
                  </w:pPr>
                  <w:r w:rsidRPr="00B2460A">
                    <w:rPr>
                      <w:bCs/>
                      <w:sz w:val="20"/>
                    </w:rPr>
                    <w:t xml:space="preserve"> </w:t>
                  </w:r>
                  <w:r>
                    <w:rPr>
                      <w:bCs/>
                      <w:sz w:val="20"/>
                    </w:rPr>
                    <w:t xml:space="preserve"> </w:t>
                  </w:r>
                  <w:r w:rsidRPr="00B2460A">
                    <w:rPr>
                      <w:bCs/>
                      <w:sz w:val="20"/>
                    </w:rPr>
                    <w:t>A</w:t>
                  </w:r>
                  <w:r>
                    <w:rPr>
                      <w:bCs/>
                      <w:sz w:val="20"/>
                    </w:rPr>
                    <w:t>2&lt;A</w:t>
                  </w:r>
                </w:p>
                <w:p w:rsidR="0020673B" w:rsidRPr="00B2460A" w:rsidRDefault="0020673B" w:rsidP="005F0BE5">
                  <w:pPr>
                    <w:snapToGrid w:val="0"/>
                    <w:rPr>
                      <w:bCs/>
                      <w:sz w:val="20"/>
                    </w:rPr>
                  </w:pPr>
                  <w:r>
                    <w:rPr>
                      <w:bCs/>
                      <w:sz w:val="20"/>
                    </w:rPr>
                    <w:t xml:space="preserve">  A2&lt;</w:t>
                  </w:r>
                  <w:r w:rsidRPr="00B2460A">
                    <w:rPr>
                      <w:bCs/>
                      <w:sz w:val="20"/>
                    </w:rPr>
                    <w:t>A1</w:t>
                  </w:r>
                </w:p>
              </w:tc>
              <w:tc>
                <w:tcPr>
                  <w:tcW w:w="1440" w:type="dxa"/>
                  <w:tcBorders>
                    <w:bottom w:val="single" w:sz="4" w:space="0" w:color="auto"/>
                  </w:tcBorders>
                </w:tcPr>
                <w:p w:rsidR="0020673B" w:rsidRPr="00B2460A" w:rsidRDefault="0020673B" w:rsidP="005F0BE5">
                  <w:pPr>
                    <w:snapToGrid w:val="0"/>
                    <w:rPr>
                      <w:bCs/>
                      <w:sz w:val="20"/>
                    </w:rPr>
                  </w:pPr>
                  <w:r w:rsidRPr="00B2460A">
                    <w:rPr>
                      <w:bCs/>
                      <w:sz w:val="20"/>
                    </w:rPr>
                    <w:t xml:space="preserve"> </w:t>
                  </w:r>
                  <w:r>
                    <w:rPr>
                      <w:bCs/>
                      <w:sz w:val="20"/>
                    </w:rPr>
                    <w:t xml:space="preserve"> </w:t>
                  </w:r>
                  <w:r w:rsidRPr="00B2460A">
                    <w:rPr>
                      <w:bCs/>
                      <w:sz w:val="20"/>
                    </w:rPr>
                    <w:t>A</w:t>
                  </w:r>
                  <w:r>
                    <w:rPr>
                      <w:bCs/>
                      <w:sz w:val="20"/>
                    </w:rPr>
                    <w:t>2 + &lt;A</w:t>
                  </w:r>
                </w:p>
                <w:p w:rsidR="0020673B" w:rsidRPr="00B2460A" w:rsidRDefault="0020673B" w:rsidP="005F0BE5">
                  <w:pPr>
                    <w:snapToGrid w:val="0"/>
                    <w:rPr>
                      <w:bCs/>
                      <w:sz w:val="20"/>
                    </w:rPr>
                  </w:pPr>
                  <w:r>
                    <w:rPr>
                      <w:bCs/>
                      <w:sz w:val="20"/>
                    </w:rPr>
                    <w:t xml:space="preserve">  A2 + &lt;</w:t>
                  </w:r>
                  <w:r w:rsidRPr="00B2460A">
                    <w:rPr>
                      <w:bCs/>
                      <w:sz w:val="20"/>
                    </w:rPr>
                    <w:t>A1</w:t>
                  </w:r>
                </w:p>
              </w:tc>
              <w:tc>
                <w:tcPr>
                  <w:tcW w:w="810" w:type="dxa"/>
                  <w:vMerge/>
                  <w:tcBorders>
                    <w:bottom w:val="single" w:sz="4" w:space="0" w:color="auto"/>
                  </w:tcBorders>
                </w:tcPr>
                <w:p w:rsidR="0020673B" w:rsidRPr="00B2460A" w:rsidRDefault="0020673B" w:rsidP="005F0BE5">
                  <w:pPr>
                    <w:snapToGrid w:val="0"/>
                    <w:rPr>
                      <w:bCs/>
                      <w:sz w:val="20"/>
                    </w:rPr>
                  </w:pPr>
                </w:p>
              </w:tc>
              <w:tc>
                <w:tcPr>
                  <w:tcW w:w="1080" w:type="dxa"/>
                  <w:vMerge/>
                  <w:tcBorders>
                    <w:bottom w:val="single" w:sz="4" w:space="0" w:color="auto"/>
                  </w:tcBorders>
                </w:tcPr>
                <w:p w:rsidR="0020673B" w:rsidRPr="00B2460A" w:rsidRDefault="0020673B" w:rsidP="005F0BE5">
                  <w:pPr>
                    <w:snapToGrid w:val="0"/>
                    <w:rPr>
                      <w:bCs/>
                      <w:sz w:val="20"/>
                    </w:rPr>
                  </w:pPr>
                </w:p>
              </w:tc>
              <w:tc>
                <w:tcPr>
                  <w:tcW w:w="1080" w:type="dxa"/>
                  <w:tcBorders>
                    <w:bottom w:val="single" w:sz="4" w:space="0" w:color="auto"/>
                  </w:tcBorders>
                </w:tcPr>
                <w:p w:rsidR="0020673B" w:rsidRPr="001E09BC" w:rsidRDefault="0020673B" w:rsidP="005F0BE5">
                  <w:pPr>
                    <w:snapToGrid w:val="0"/>
                    <w:jc w:val="center"/>
                    <w:rPr>
                      <w:bCs/>
                    </w:rPr>
                  </w:pPr>
                  <w:r w:rsidRPr="001E09BC">
                    <w:rPr>
                      <w:bCs/>
                    </w:rPr>
                    <w:t>3+ to 4+</w:t>
                  </w:r>
                </w:p>
                <w:p w:rsidR="0020673B" w:rsidRPr="00B2460A" w:rsidRDefault="0020673B" w:rsidP="005F0BE5">
                  <w:pPr>
                    <w:snapToGrid w:val="0"/>
                    <w:jc w:val="center"/>
                    <w:rPr>
                      <w:bCs/>
                      <w:sz w:val="20"/>
                    </w:rPr>
                  </w:pPr>
                  <w:r w:rsidRPr="001E09BC">
                    <w:rPr>
                      <w:bCs/>
                    </w:rPr>
                    <w:t>0</w:t>
                  </w:r>
                </w:p>
              </w:tc>
            </w:tr>
          </w:tbl>
          <w:p w:rsidR="0020673B" w:rsidRPr="00774AB8" w:rsidRDefault="0020673B" w:rsidP="005F0BE5">
            <w:pPr>
              <w:snapToGrid w:val="0"/>
              <w:rPr>
                <w:bCs/>
                <w:sz w:val="16"/>
                <w:szCs w:val="16"/>
              </w:rPr>
            </w:pPr>
          </w:p>
          <w:p w:rsidR="0020673B" w:rsidRDefault="0020673B" w:rsidP="005F0BE5">
            <w:pPr>
              <w:snapToGrid w:val="0"/>
              <w:rPr>
                <w:bCs/>
              </w:rPr>
            </w:pPr>
            <w:r>
              <w:rPr>
                <w:bCs/>
              </w:rPr>
              <w:t xml:space="preserve">2.3 The “&lt;” sign designates antibody.      </w:t>
            </w:r>
          </w:p>
          <w:p w:rsidR="0020673B" w:rsidRDefault="0020673B" w:rsidP="005F0BE5">
            <w:pPr>
              <w:snapToGrid w:val="0"/>
            </w:pPr>
            <w:r>
              <w:rPr>
                <w:bCs/>
              </w:rPr>
              <w:t>2.4 Enter results into SCC.</w:t>
            </w:r>
            <w:r>
              <w:t xml:space="preserve"> </w:t>
            </w:r>
          </w:p>
          <w:p w:rsidR="0020673B" w:rsidRPr="007F4469" w:rsidRDefault="0020673B" w:rsidP="005F0BE5">
            <w:pPr>
              <w:snapToGrid w:val="0"/>
              <w:rPr>
                <w:bCs/>
                <w:i/>
                <w:color w:val="00B0F0"/>
              </w:rPr>
            </w:pPr>
            <w:r>
              <w:rPr>
                <w:bCs/>
                <w:i/>
                <w:color w:val="00B0F0"/>
              </w:rPr>
              <w:t xml:space="preserve">       </w:t>
            </w:r>
            <w:r w:rsidRPr="007F4469">
              <w:rPr>
                <w:bCs/>
                <w:i/>
                <w:color w:val="00B0F0"/>
              </w:rPr>
              <w:t xml:space="preserve">Refer to </w:t>
            </w:r>
            <w:r>
              <w:rPr>
                <w:bCs/>
                <w:i/>
                <w:color w:val="00B0F0"/>
              </w:rPr>
              <w:t xml:space="preserve">Section VI: </w:t>
            </w:r>
            <w:r w:rsidRPr="0096150F">
              <w:rPr>
                <w:bCs/>
                <w:i/>
                <w:color w:val="00B0F0"/>
              </w:rPr>
              <w:t>Entering Receipt Testing into SCC</w:t>
            </w:r>
          </w:p>
          <w:p w:rsidR="0020673B" w:rsidRPr="001E09BC" w:rsidRDefault="0020673B" w:rsidP="005F0BE5">
            <w:pPr>
              <w:snapToGrid w:val="0"/>
              <w:rPr>
                <w:bCs/>
              </w:rPr>
            </w:pPr>
            <w:r>
              <w:rPr>
                <w:bCs/>
              </w:rPr>
              <w:t>2</w:t>
            </w:r>
            <w:r w:rsidRPr="001E09BC">
              <w:rPr>
                <w:bCs/>
              </w:rPr>
              <w:t>.</w:t>
            </w:r>
            <w:r>
              <w:rPr>
                <w:bCs/>
              </w:rPr>
              <w:t>5</w:t>
            </w:r>
            <w:r w:rsidRPr="001E09BC">
              <w:rPr>
                <w:bCs/>
              </w:rPr>
              <w:t xml:space="preserve"> </w:t>
            </w:r>
            <w:r>
              <w:rPr>
                <w:bCs/>
              </w:rPr>
              <w:t>During downtime, refer to Section VII: Receipt Testing During Downtime.</w:t>
            </w:r>
          </w:p>
          <w:p w:rsidR="0020673B" w:rsidRDefault="0020673B" w:rsidP="005F0BE5">
            <w:pPr>
              <w:snapToGrid w:val="0"/>
              <w:rPr>
                <w:bCs/>
                <w:i/>
                <w:color w:val="00B0F0"/>
              </w:rPr>
            </w:pPr>
          </w:p>
          <w:p w:rsidR="0020673B" w:rsidRDefault="0020673B" w:rsidP="005F0BE5">
            <w:pPr>
              <w:snapToGrid w:val="0"/>
              <w:rPr>
                <w:bCs/>
                <w:i/>
                <w:color w:val="00B0F0"/>
              </w:rPr>
            </w:pPr>
          </w:p>
          <w:p w:rsidR="0020673B" w:rsidRPr="00C452C0" w:rsidRDefault="0020673B" w:rsidP="005F0BE5">
            <w:pPr>
              <w:snapToGrid w:val="0"/>
              <w:rPr>
                <w:bCs/>
              </w:rPr>
            </w:pPr>
          </w:p>
        </w:tc>
        <w:tc>
          <w:tcPr>
            <w:tcW w:w="1219" w:type="dxa"/>
            <w:tcBorders>
              <w:top w:val="single" w:sz="6" w:space="0" w:color="000000"/>
              <w:left w:val="single" w:sz="6" w:space="0" w:color="000000"/>
              <w:bottom w:val="single" w:sz="6" w:space="0" w:color="000000"/>
              <w:right w:val="single" w:sz="6" w:space="0" w:color="000000"/>
            </w:tcBorders>
          </w:tcPr>
          <w:p w:rsidR="0020673B" w:rsidRPr="00C8495C" w:rsidRDefault="0020673B" w:rsidP="005F0BE5">
            <w:pPr>
              <w:snapToGrid w:val="0"/>
              <w:rPr>
                <w:b/>
                <w:bCs/>
              </w:rPr>
            </w:pPr>
          </w:p>
        </w:tc>
      </w:tr>
      <w:tr w:rsidR="0020673B" w:rsidRPr="00C8495C" w:rsidTr="005F0BE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20673B" w:rsidRPr="00C8495C" w:rsidRDefault="0020673B" w:rsidP="005F0BE5">
            <w:pPr>
              <w:snapToGrid w:val="0"/>
              <w:jc w:val="center"/>
              <w:rPr>
                <w:b/>
                <w:bCs/>
              </w:rPr>
            </w:pPr>
            <w:r>
              <w:t>3.0</w:t>
            </w:r>
          </w:p>
        </w:tc>
        <w:tc>
          <w:tcPr>
            <w:tcW w:w="8313" w:type="dxa"/>
            <w:tcBorders>
              <w:top w:val="single" w:sz="6" w:space="0" w:color="000000"/>
              <w:left w:val="single" w:sz="6" w:space="0" w:color="000000"/>
              <w:bottom w:val="single" w:sz="6" w:space="0" w:color="000000"/>
              <w:right w:val="single" w:sz="6" w:space="0" w:color="000000"/>
            </w:tcBorders>
          </w:tcPr>
          <w:p w:rsidR="0020673B" w:rsidRPr="00555DA9" w:rsidRDefault="0020673B" w:rsidP="005F0BE5">
            <w:pPr>
              <w:rPr>
                <w:b/>
              </w:rPr>
            </w:pPr>
            <w:r>
              <w:rPr>
                <w:b/>
              </w:rPr>
              <w:t>Compare</w:t>
            </w:r>
            <w:r w:rsidRPr="00555DA9">
              <w:rPr>
                <w:b/>
              </w:rPr>
              <w:t xml:space="preserve"> results</w:t>
            </w:r>
            <w:r>
              <w:rPr>
                <w:b/>
              </w:rPr>
              <w:t xml:space="preserve"> obtained with expected results and take appropriate action.</w:t>
            </w:r>
          </w:p>
          <w:tbl>
            <w:tblPr>
              <w:tblStyle w:val="TableGrid"/>
              <w:tblW w:w="8856" w:type="dxa"/>
              <w:tblLayout w:type="fixed"/>
              <w:tblLook w:val="01E0" w:firstRow="1" w:lastRow="1" w:firstColumn="1" w:lastColumn="1" w:noHBand="0" w:noVBand="0"/>
            </w:tblPr>
            <w:tblGrid>
              <w:gridCol w:w="3520"/>
              <w:gridCol w:w="5336"/>
            </w:tblGrid>
            <w:tr w:rsidR="0020673B" w:rsidRPr="005966FE" w:rsidTr="005F0BE5">
              <w:tc>
                <w:tcPr>
                  <w:tcW w:w="3520" w:type="dxa"/>
                  <w:shd w:val="clear" w:color="auto" w:fill="D9D9D9" w:themeFill="background1" w:themeFillShade="D9"/>
                </w:tcPr>
                <w:p w:rsidR="0020673B" w:rsidRPr="003D7DD7" w:rsidRDefault="0020673B" w:rsidP="005F0BE5">
                  <w:pPr>
                    <w:rPr>
                      <w:b/>
                      <w:sz w:val="20"/>
                    </w:rPr>
                  </w:pPr>
                  <w:r w:rsidRPr="003D7DD7">
                    <w:rPr>
                      <w:b/>
                      <w:sz w:val="20"/>
                    </w:rPr>
                    <w:t>If results are acceptable:</w:t>
                  </w:r>
                </w:p>
              </w:tc>
              <w:tc>
                <w:tcPr>
                  <w:tcW w:w="5336" w:type="dxa"/>
                  <w:shd w:val="clear" w:color="auto" w:fill="D9D9D9" w:themeFill="background1" w:themeFillShade="D9"/>
                </w:tcPr>
                <w:p w:rsidR="0020673B" w:rsidRPr="003D7DD7" w:rsidRDefault="0020673B" w:rsidP="005F0BE5">
                  <w:pPr>
                    <w:rPr>
                      <w:b/>
                      <w:sz w:val="20"/>
                    </w:rPr>
                  </w:pPr>
                  <w:r w:rsidRPr="003D7DD7">
                    <w:rPr>
                      <w:b/>
                      <w:sz w:val="20"/>
                    </w:rPr>
                    <w:t>If results are unacceptable:</w:t>
                  </w:r>
                </w:p>
              </w:tc>
            </w:tr>
            <w:tr w:rsidR="0020673B" w:rsidRPr="005966FE" w:rsidTr="005F0BE5">
              <w:tc>
                <w:tcPr>
                  <w:tcW w:w="3520" w:type="dxa"/>
                </w:tcPr>
                <w:p w:rsidR="0020673B" w:rsidRPr="009A6FC6" w:rsidRDefault="0020673B" w:rsidP="005F0BE5">
                  <w:pPr>
                    <w:rPr>
                      <w:sz w:val="20"/>
                    </w:rPr>
                  </w:pPr>
                  <w:r w:rsidRPr="009A6FC6">
                    <w:rPr>
                      <w:sz w:val="20"/>
                    </w:rPr>
                    <w:t xml:space="preserve">1.  Enter "S" in column "A/P" and select </w:t>
                  </w:r>
                </w:p>
                <w:p w:rsidR="0020673B" w:rsidRPr="009A6FC6" w:rsidRDefault="0020673B" w:rsidP="005F0BE5">
                  <w:pPr>
                    <w:rPr>
                      <w:sz w:val="20"/>
                    </w:rPr>
                  </w:pPr>
                  <w:r w:rsidRPr="009A6FC6">
                    <w:rPr>
                      <w:sz w:val="20"/>
                    </w:rPr>
                    <w:t xml:space="preserve">     ‘PASS’ for </w:t>
                  </w:r>
                  <w:proofErr w:type="spellStart"/>
                  <w:r w:rsidRPr="009A6FC6">
                    <w:rPr>
                      <w:sz w:val="20"/>
                    </w:rPr>
                    <w:t>QCInt</w:t>
                  </w:r>
                  <w:proofErr w:type="spellEnd"/>
                  <w:r w:rsidRPr="009A6FC6">
                    <w:rPr>
                      <w:sz w:val="20"/>
                    </w:rPr>
                    <w:t>.</w:t>
                  </w:r>
                </w:p>
                <w:p w:rsidR="0020673B" w:rsidRPr="009A6FC6" w:rsidRDefault="0020673B" w:rsidP="005F0BE5">
                  <w:pPr>
                    <w:rPr>
                      <w:sz w:val="20"/>
                    </w:rPr>
                  </w:pPr>
                  <w:r w:rsidRPr="009A6FC6">
                    <w:rPr>
                      <w:sz w:val="20"/>
                    </w:rPr>
                    <w:t xml:space="preserve">2.  Complete column 12 (Rec. testing </w:t>
                  </w:r>
                </w:p>
                <w:p w:rsidR="0020673B" w:rsidRPr="009A6FC6" w:rsidRDefault="0020673B" w:rsidP="005F0BE5">
                  <w:pPr>
                    <w:rPr>
                      <w:sz w:val="20"/>
                    </w:rPr>
                  </w:pPr>
                  <w:r w:rsidRPr="009A6FC6">
                    <w:rPr>
                      <w:sz w:val="20"/>
                    </w:rPr>
                    <w:t xml:space="preserve">      complete and acceptable) on </w:t>
                  </w:r>
                </w:p>
                <w:p w:rsidR="0020673B" w:rsidRPr="009A6FC6" w:rsidRDefault="0020673B" w:rsidP="005F0BE5">
                  <w:pPr>
                    <w:rPr>
                      <w:sz w:val="20"/>
                    </w:rPr>
                  </w:pPr>
                  <w:r w:rsidRPr="009A6FC6">
                    <w:rPr>
                      <w:sz w:val="20"/>
                    </w:rPr>
                    <w:t xml:space="preserve">      Reagent/Supply/Form/Label </w:t>
                  </w:r>
                </w:p>
                <w:p w:rsidR="0020673B" w:rsidRPr="009A6FC6" w:rsidRDefault="0020673B" w:rsidP="005F0BE5">
                  <w:pPr>
                    <w:rPr>
                      <w:sz w:val="20"/>
                    </w:rPr>
                  </w:pPr>
                  <w:r w:rsidRPr="009A6FC6">
                    <w:rPr>
                      <w:sz w:val="20"/>
                    </w:rPr>
                    <w:t xml:space="preserve">      Receiving log.</w:t>
                  </w:r>
                </w:p>
                <w:p w:rsidR="0020673B" w:rsidRPr="009A6FC6" w:rsidRDefault="0020673B" w:rsidP="005F0BE5">
                  <w:pPr>
                    <w:rPr>
                      <w:sz w:val="20"/>
                    </w:rPr>
                  </w:pPr>
                  <w:r w:rsidRPr="009A6FC6">
                    <w:rPr>
                      <w:sz w:val="20"/>
                    </w:rPr>
                    <w:t xml:space="preserve">3.  Item may be released for use into   </w:t>
                  </w:r>
                </w:p>
                <w:p w:rsidR="0020673B" w:rsidRPr="009A6FC6" w:rsidRDefault="0020673B" w:rsidP="005F0BE5">
                  <w:pPr>
                    <w:rPr>
                      <w:sz w:val="20"/>
                    </w:rPr>
                  </w:pPr>
                  <w:r w:rsidRPr="009A6FC6">
                    <w:rPr>
                      <w:sz w:val="20"/>
                    </w:rPr>
                    <w:t xml:space="preserve">      </w:t>
                  </w:r>
                  <w:proofErr w:type="gramStart"/>
                  <w:r w:rsidRPr="009A6FC6">
                    <w:rPr>
                      <w:sz w:val="20"/>
                    </w:rPr>
                    <w:t>inventory</w:t>
                  </w:r>
                  <w:proofErr w:type="gramEnd"/>
                  <w:r w:rsidRPr="009A6FC6">
                    <w:rPr>
                      <w:sz w:val="20"/>
                    </w:rPr>
                    <w:t>.</w:t>
                  </w:r>
                </w:p>
                <w:p w:rsidR="0020673B" w:rsidRPr="009A6FC6" w:rsidRDefault="0020673B" w:rsidP="005F0BE5">
                  <w:pPr>
                    <w:rPr>
                      <w:sz w:val="20"/>
                    </w:rPr>
                  </w:pPr>
                  <w:r w:rsidRPr="009A6FC6">
                    <w:rPr>
                      <w:sz w:val="20"/>
                    </w:rPr>
                    <w:t xml:space="preserve">4. Initial on Daily QC checklist. </w:t>
                  </w:r>
                </w:p>
              </w:tc>
              <w:tc>
                <w:tcPr>
                  <w:tcW w:w="5336" w:type="dxa"/>
                </w:tcPr>
                <w:p w:rsidR="0020673B" w:rsidRPr="009A6FC6" w:rsidRDefault="0020673B" w:rsidP="005F0BE5">
                  <w:pPr>
                    <w:rPr>
                      <w:sz w:val="20"/>
                    </w:rPr>
                  </w:pPr>
                  <w:r w:rsidRPr="009A6FC6">
                    <w:rPr>
                      <w:sz w:val="20"/>
                    </w:rPr>
                    <w:t>1.  Repeat Testing.</w:t>
                  </w:r>
                </w:p>
                <w:p w:rsidR="0020673B" w:rsidRPr="009A6FC6" w:rsidRDefault="0020673B" w:rsidP="005F0BE5">
                  <w:pPr>
                    <w:rPr>
                      <w:sz w:val="20"/>
                    </w:rPr>
                  </w:pPr>
                  <w:r w:rsidRPr="009A6FC6">
                    <w:rPr>
                      <w:sz w:val="20"/>
                    </w:rPr>
                    <w:t xml:space="preserve">2.  Record "U" in column "A/P" and ‘FAIL’ </w:t>
                  </w:r>
                </w:p>
                <w:p w:rsidR="0020673B" w:rsidRPr="009A6FC6" w:rsidRDefault="0020673B" w:rsidP="005F0BE5">
                  <w:pPr>
                    <w:rPr>
                      <w:sz w:val="20"/>
                    </w:rPr>
                  </w:pPr>
                  <w:r w:rsidRPr="009A6FC6">
                    <w:rPr>
                      <w:sz w:val="20"/>
                    </w:rPr>
                    <w:t xml:space="preserve">     </w:t>
                  </w:r>
                  <w:proofErr w:type="gramStart"/>
                  <w:r w:rsidRPr="009A6FC6">
                    <w:rPr>
                      <w:sz w:val="20"/>
                    </w:rPr>
                    <w:t>for</w:t>
                  </w:r>
                  <w:proofErr w:type="gramEnd"/>
                  <w:r w:rsidRPr="009A6FC6">
                    <w:rPr>
                      <w:sz w:val="20"/>
                    </w:rPr>
                    <w:t xml:space="preserve"> </w:t>
                  </w:r>
                  <w:proofErr w:type="spellStart"/>
                  <w:r w:rsidRPr="009A6FC6">
                    <w:rPr>
                      <w:sz w:val="20"/>
                    </w:rPr>
                    <w:t>QCInt</w:t>
                  </w:r>
                  <w:proofErr w:type="spellEnd"/>
                  <w:r w:rsidRPr="009A6FC6">
                    <w:rPr>
                      <w:sz w:val="20"/>
                    </w:rPr>
                    <w:t>.</w:t>
                  </w:r>
                </w:p>
                <w:p w:rsidR="0020673B" w:rsidRPr="009A6FC6" w:rsidRDefault="0020673B" w:rsidP="005F0BE5">
                  <w:pPr>
                    <w:rPr>
                      <w:sz w:val="20"/>
                    </w:rPr>
                  </w:pPr>
                  <w:r w:rsidRPr="009A6FC6">
                    <w:rPr>
                      <w:sz w:val="20"/>
                    </w:rPr>
                    <w:t xml:space="preserve">3.  Complete and sign off on </w:t>
                  </w:r>
                </w:p>
                <w:p w:rsidR="0020673B" w:rsidRPr="009A6FC6" w:rsidRDefault="0020673B" w:rsidP="005F0BE5">
                  <w:pPr>
                    <w:rPr>
                      <w:sz w:val="20"/>
                    </w:rPr>
                  </w:pPr>
                  <w:r w:rsidRPr="009A6FC6">
                    <w:rPr>
                      <w:sz w:val="20"/>
                    </w:rPr>
                    <w:t xml:space="preserve">      Reagent/Supply/Form/Label </w:t>
                  </w:r>
                </w:p>
                <w:p w:rsidR="0020673B" w:rsidRPr="009A6FC6" w:rsidRDefault="0020673B" w:rsidP="005F0BE5">
                  <w:pPr>
                    <w:rPr>
                      <w:sz w:val="20"/>
                    </w:rPr>
                  </w:pPr>
                  <w:r w:rsidRPr="009A6FC6">
                    <w:rPr>
                      <w:sz w:val="20"/>
                    </w:rPr>
                    <w:t xml:space="preserve">      Receiving log that receipt testing is not </w:t>
                  </w:r>
                </w:p>
                <w:p w:rsidR="0020673B" w:rsidRPr="009A6FC6" w:rsidRDefault="0020673B" w:rsidP="005F0BE5">
                  <w:pPr>
                    <w:rPr>
                      <w:sz w:val="20"/>
                    </w:rPr>
                  </w:pPr>
                  <w:r w:rsidRPr="009A6FC6">
                    <w:rPr>
                      <w:sz w:val="20"/>
                    </w:rPr>
                    <w:t xml:space="preserve">      </w:t>
                  </w:r>
                  <w:proofErr w:type="gramStart"/>
                  <w:r w:rsidRPr="009A6FC6">
                    <w:rPr>
                      <w:sz w:val="20"/>
                    </w:rPr>
                    <w:t>acceptable</w:t>
                  </w:r>
                  <w:proofErr w:type="gramEnd"/>
                  <w:r w:rsidRPr="009A6FC6">
                    <w:rPr>
                      <w:sz w:val="20"/>
                    </w:rPr>
                    <w:t xml:space="preserve">. </w:t>
                  </w:r>
                </w:p>
                <w:p w:rsidR="0020673B" w:rsidRPr="009A6FC6" w:rsidRDefault="0020673B" w:rsidP="005F0BE5">
                  <w:pPr>
                    <w:rPr>
                      <w:sz w:val="20"/>
                    </w:rPr>
                  </w:pPr>
                  <w:r w:rsidRPr="009A6FC6">
                    <w:rPr>
                      <w:sz w:val="20"/>
                    </w:rPr>
                    <w:t>4.  Quarantine item in the QC basket of Sera #5.</w:t>
                  </w:r>
                </w:p>
                <w:p w:rsidR="0020673B" w:rsidRPr="009A6FC6" w:rsidRDefault="0020673B" w:rsidP="005F0BE5">
                  <w:pPr>
                    <w:rPr>
                      <w:sz w:val="20"/>
                    </w:rPr>
                  </w:pPr>
                  <w:r w:rsidRPr="009A6FC6">
                    <w:rPr>
                      <w:sz w:val="20"/>
                    </w:rPr>
                    <w:t>5.  Dete</w:t>
                  </w:r>
                  <w:r>
                    <w:rPr>
                      <w:sz w:val="20"/>
                    </w:rPr>
                    <w:t xml:space="preserve">rmine the current inventory of </w:t>
                  </w:r>
                  <w:r w:rsidRPr="009A6FC6">
                    <w:rPr>
                      <w:sz w:val="20"/>
                    </w:rPr>
                    <w:t>reagent.</w:t>
                  </w:r>
                </w:p>
                <w:p w:rsidR="0020673B" w:rsidRPr="009A6FC6" w:rsidRDefault="0020673B" w:rsidP="005F0BE5">
                  <w:pPr>
                    <w:rPr>
                      <w:sz w:val="20"/>
                    </w:rPr>
                  </w:pPr>
                  <w:r w:rsidRPr="009A6FC6">
                    <w:rPr>
                      <w:sz w:val="20"/>
                    </w:rPr>
                    <w:t>6.  Alert management that the item(s) did</w:t>
                  </w:r>
                </w:p>
                <w:p w:rsidR="0020673B" w:rsidRPr="009A6FC6" w:rsidRDefault="0020673B" w:rsidP="005F0BE5">
                  <w:pPr>
                    <w:rPr>
                      <w:sz w:val="20"/>
                    </w:rPr>
                  </w:pPr>
                  <w:r w:rsidRPr="009A6FC6">
                    <w:rPr>
                      <w:b/>
                      <w:sz w:val="20"/>
                    </w:rPr>
                    <w:t xml:space="preserve">     NOT</w:t>
                  </w:r>
                  <w:r w:rsidRPr="009A6FC6">
                    <w:rPr>
                      <w:sz w:val="20"/>
                    </w:rPr>
                    <w:t xml:space="preserve"> pass receipt testing, and current</w:t>
                  </w:r>
                </w:p>
                <w:p w:rsidR="0020673B" w:rsidRPr="009A6FC6" w:rsidRDefault="0020673B" w:rsidP="005F0BE5">
                  <w:pPr>
                    <w:rPr>
                      <w:sz w:val="20"/>
                    </w:rPr>
                  </w:pPr>
                  <w:r w:rsidRPr="009A6FC6">
                    <w:rPr>
                      <w:sz w:val="20"/>
                    </w:rPr>
                    <w:t xml:space="preserve">     </w:t>
                  </w:r>
                  <w:proofErr w:type="gramStart"/>
                  <w:r w:rsidRPr="009A6FC6">
                    <w:rPr>
                      <w:sz w:val="20"/>
                    </w:rPr>
                    <w:t>inventory</w:t>
                  </w:r>
                  <w:proofErr w:type="gramEnd"/>
                  <w:r w:rsidRPr="009A6FC6">
                    <w:rPr>
                      <w:sz w:val="20"/>
                    </w:rPr>
                    <w:t xml:space="preserve"> of reagent.</w:t>
                  </w:r>
                </w:p>
                <w:p w:rsidR="0020673B" w:rsidRPr="009A6FC6" w:rsidRDefault="0020673B" w:rsidP="005F0BE5">
                  <w:pPr>
                    <w:rPr>
                      <w:sz w:val="20"/>
                    </w:rPr>
                  </w:pPr>
                  <w:r w:rsidRPr="009A6FC6">
                    <w:rPr>
                      <w:sz w:val="20"/>
                    </w:rPr>
                    <w:t>7.  Submit a Quality Assurance Exception Report.</w:t>
                  </w:r>
                </w:p>
                <w:p w:rsidR="0020673B" w:rsidRPr="009A6FC6" w:rsidRDefault="0020673B" w:rsidP="005F0BE5">
                  <w:pPr>
                    <w:rPr>
                      <w:sz w:val="20"/>
                    </w:rPr>
                  </w:pPr>
                  <w:r w:rsidRPr="009A6FC6">
                    <w:rPr>
                      <w:sz w:val="20"/>
                    </w:rPr>
                    <w:t>8.  Management will notify company.</w:t>
                  </w:r>
                </w:p>
              </w:tc>
            </w:tr>
          </w:tbl>
          <w:p w:rsidR="0020673B" w:rsidRPr="00952F01" w:rsidRDefault="0020673B" w:rsidP="005F0BE5">
            <w:pPr>
              <w:snapToGrid w:val="0"/>
              <w:rPr>
                <w:bCs/>
              </w:rPr>
            </w:pPr>
            <w:r w:rsidRPr="00840006">
              <w:rPr>
                <w:bCs/>
                <w:noProof/>
              </w:rPr>
              <w:drawing>
                <wp:inline distT="0" distB="0" distL="0" distR="0" wp14:anchorId="5BC37F91" wp14:editId="7601BDF5">
                  <wp:extent cx="295275" cy="352129"/>
                  <wp:effectExtent l="0" t="0" r="9525" b="0"/>
                  <wp:docPr id="3" name="Picture 3" descr="C:\Documents and Settings\cawillia\Local Settings\Temporary Internet Files\Content.IE5\WW5QBVPU\MC90005671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awillia\Local Settings\Temporary Internet Files\Content.IE5\WW5QBVPU\MC900056715[1].wmf"/>
                          <pic:cNvPicPr>
                            <a:picLocks noChangeAspect="1" noChangeArrowheads="1"/>
                          </pic:cNvPicPr>
                        </pic:nvPicPr>
                        <pic:blipFill>
                          <a:blip r:embed="rId12" cstate="print"/>
                          <a:srcRect/>
                          <a:stretch>
                            <a:fillRect/>
                          </a:stretch>
                        </pic:blipFill>
                        <pic:spPr bwMode="auto">
                          <a:xfrm>
                            <a:off x="0" y="0"/>
                            <a:ext cx="295275" cy="352129"/>
                          </a:xfrm>
                          <a:prstGeom prst="rect">
                            <a:avLst/>
                          </a:prstGeom>
                          <a:noFill/>
                          <a:ln w="9525">
                            <a:noFill/>
                            <a:miter lim="800000"/>
                            <a:headEnd/>
                            <a:tailEnd/>
                          </a:ln>
                        </pic:spPr>
                      </pic:pic>
                    </a:graphicData>
                  </a:graphic>
                </wp:inline>
              </w:drawing>
            </w:r>
          </w:p>
        </w:tc>
        <w:tc>
          <w:tcPr>
            <w:tcW w:w="1219" w:type="dxa"/>
            <w:tcBorders>
              <w:top w:val="single" w:sz="6" w:space="0" w:color="000000"/>
              <w:left w:val="single" w:sz="6" w:space="0" w:color="000000"/>
              <w:bottom w:val="single" w:sz="6" w:space="0" w:color="000000"/>
              <w:right w:val="single" w:sz="6" w:space="0" w:color="000000"/>
            </w:tcBorders>
          </w:tcPr>
          <w:p w:rsidR="0020673B" w:rsidRPr="00C8495C" w:rsidRDefault="0020673B" w:rsidP="005F0BE5">
            <w:pPr>
              <w:snapToGrid w:val="0"/>
              <w:rPr>
                <w:b/>
                <w:bCs/>
              </w:rPr>
            </w:pPr>
          </w:p>
        </w:tc>
      </w:tr>
    </w:tbl>
    <w:p w:rsidR="005F0BE5" w:rsidRDefault="005F0BE5" w:rsidP="00E44A67">
      <w:pPr>
        <w:pStyle w:val="ListParagraph"/>
        <w:numPr>
          <w:ilvl w:val="0"/>
          <w:numId w:val="5"/>
        </w:numPr>
      </w:pPr>
      <w:r>
        <w:lastRenderedPageBreak/>
        <w:t>Receipt Testing of Anti-AHG (</w:t>
      </w:r>
      <w:proofErr w:type="spellStart"/>
      <w:r>
        <w:t>polyspecific</w:t>
      </w:r>
      <w:proofErr w:type="spellEnd"/>
      <w:r>
        <w:t>), Anti-IgG, -C3d, CC cells, and EC3b cells</w:t>
      </w:r>
    </w:p>
    <w:p w:rsidR="005F0BE5" w:rsidRPr="005F0BE5" w:rsidRDefault="005F0BE5" w:rsidP="005F0BE5"/>
    <w:p w:rsidR="005F0BE5" w:rsidRPr="005F0BE5" w:rsidRDefault="005F0BE5" w:rsidP="005F0BE5">
      <w:r w:rsidRPr="005F0BE5">
        <w:t>Chemical Risk Assessment: None</w:t>
      </w:r>
    </w:p>
    <w:p w:rsidR="005F0BE5" w:rsidRPr="005F0BE5" w:rsidRDefault="005F0BE5" w:rsidP="005F0BE5">
      <w:r w:rsidRPr="005F0BE5">
        <w:t>Biological Risk Assessment: None</w:t>
      </w:r>
    </w:p>
    <w:p w:rsidR="005F0BE5" w:rsidRPr="005F0BE5" w:rsidRDefault="005F0BE5" w:rsidP="005F0BE5">
      <w:r w:rsidRPr="005F0BE5">
        <w:t xml:space="preserve">Protective Equipment: Lab coat, gloves       </w:t>
      </w:r>
    </w:p>
    <w:p w:rsidR="005F0BE5" w:rsidRPr="005F0BE5" w:rsidRDefault="005F0BE5" w:rsidP="005F0BE5">
      <w:r w:rsidRPr="005F0BE5">
        <w:t>Supplies: Tubes</w:t>
      </w:r>
    </w:p>
    <w:p w:rsidR="005F0BE5" w:rsidRPr="005F0BE5" w:rsidRDefault="005F0BE5" w:rsidP="005F0BE5">
      <w:r w:rsidRPr="005F0BE5">
        <w:t>Reagents: Reagent/cell to be receipt tested and test cell/reagent</w:t>
      </w:r>
    </w:p>
    <w:p w:rsidR="005F0BE5" w:rsidRPr="005F0BE5" w:rsidRDefault="005F0BE5" w:rsidP="005F0BE5">
      <w:r w:rsidRPr="005F0BE5">
        <w:t>Equipment: Centrifuge</w:t>
      </w:r>
    </w:p>
    <w:p w:rsidR="005F0BE5" w:rsidRPr="005F0BE5" w:rsidRDefault="005F0BE5" w:rsidP="005F0BE5">
      <w:r w:rsidRPr="005F0BE5">
        <w:t xml:space="preserve">Specimen Requirements: None                                                                                                                                           </w:t>
      </w:r>
    </w:p>
    <w:p w:rsidR="00305327" w:rsidRDefault="0020673B" w:rsidP="005F0BE5">
      <w:r>
        <w:t xml:space="preserve">             </w:t>
      </w:r>
    </w:p>
    <w:p w:rsidR="0020673B" w:rsidRPr="0020673B" w:rsidRDefault="0020673B" w:rsidP="005F0BE5">
      <w:r>
        <w:t xml:space="preserve">                                                                                                                       </w:t>
      </w:r>
    </w:p>
    <w:tbl>
      <w:tblPr>
        <w:tblW w:w="1056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18"/>
        <w:gridCol w:w="8094"/>
        <w:gridCol w:w="1438"/>
        <w:gridCol w:w="11"/>
      </w:tblGrid>
      <w:tr w:rsidR="005F0BE5" w:rsidTr="005F0BE5">
        <w:trPr>
          <w:tblHeader/>
          <w:jc w:val="center"/>
        </w:trPr>
        <w:tc>
          <w:tcPr>
            <w:tcW w:w="101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5F0BE5" w:rsidRDefault="005F0BE5" w:rsidP="005F0BE5">
            <w:pPr>
              <w:snapToGrid w:val="0"/>
              <w:jc w:val="center"/>
              <w:rPr>
                <w:b/>
                <w:bCs/>
                <w:szCs w:val="18"/>
              </w:rPr>
            </w:pPr>
            <w:r>
              <w:t>STEPS</w:t>
            </w:r>
          </w:p>
        </w:tc>
        <w:tc>
          <w:tcPr>
            <w:tcW w:w="809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5F0BE5" w:rsidRDefault="005F0BE5" w:rsidP="005F0BE5">
            <w:pPr>
              <w:snapToGrid w:val="0"/>
              <w:jc w:val="center"/>
              <w:rPr>
                <w:b/>
                <w:bCs/>
                <w:szCs w:val="18"/>
              </w:rPr>
            </w:pPr>
            <w:r>
              <w:t>INSTRUCTIONS</w:t>
            </w:r>
          </w:p>
        </w:tc>
        <w:tc>
          <w:tcPr>
            <w:tcW w:w="144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5F0BE5" w:rsidRPr="00130AE4" w:rsidRDefault="005F0BE5" w:rsidP="005F0BE5">
            <w:pPr>
              <w:jc w:val="center"/>
              <w:rPr>
                <w:rFonts w:ascii="Times New Roman" w:hAnsi="Times New Roman"/>
                <w:b/>
                <w:sz w:val="18"/>
                <w:szCs w:val="18"/>
              </w:rPr>
            </w:pPr>
            <w:r w:rsidRPr="00130AE4">
              <w:rPr>
                <w:rFonts w:ascii="Times New Roman" w:hAnsi="Times New Roman"/>
                <w:b/>
                <w:sz w:val="18"/>
                <w:szCs w:val="18"/>
              </w:rPr>
              <w:t>CHANGE/</w:t>
            </w:r>
          </w:p>
          <w:p w:rsidR="005F0BE5" w:rsidRPr="00130AE4" w:rsidRDefault="005F0BE5" w:rsidP="005F0BE5">
            <w:pPr>
              <w:jc w:val="center"/>
              <w:rPr>
                <w:rFonts w:ascii="Times New Roman" w:hAnsi="Times New Roman"/>
                <w:b/>
                <w:sz w:val="18"/>
                <w:szCs w:val="18"/>
              </w:rPr>
            </w:pPr>
            <w:r w:rsidRPr="00130AE4">
              <w:rPr>
                <w:rFonts w:ascii="Times New Roman" w:hAnsi="Times New Roman"/>
                <w:b/>
                <w:sz w:val="18"/>
                <w:szCs w:val="18"/>
              </w:rPr>
              <w:t>APPROVAL</w:t>
            </w:r>
          </w:p>
        </w:tc>
      </w:tr>
      <w:tr w:rsidR="005F0BE5" w:rsidRPr="00C8495C" w:rsidTr="005F0BE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5F0BE5" w:rsidRDefault="005F0BE5" w:rsidP="005F0BE5">
            <w:pPr>
              <w:snapToGrid w:val="0"/>
              <w:jc w:val="center"/>
            </w:pPr>
            <w:r>
              <w:t>1</w:t>
            </w:r>
            <w:r w:rsidRPr="00C8495C">
              <w:t>.0</w:t>
            </w:r>
          </w:p>
          <w:p w:rsidR="005F0BE5" w:rsidRDefault="005F0BE5" w:rsidP="005F0BE5">
            <w:pPr>
              <w:snapToGrid w:val="0"/>
              <w:jc w:val="center"/>
            </w:pPr>
          </w:p>
          <w:p w:rsidR="005F0BE5" w:rsidRDefault="005F0BE5" w:rsidP="005F0BE5">
            <w:pPr>
              <w:snapToGrid w:val="0"/>
              <w:jc w:val="center"/>
            </w:pPr>
          </w:p>
          <w:p w:rsidR="005F0BE5" w:rsidRDefault="005F0BE5" w:rsidP="005F0BE5">
            <w:pPr>
              <w:snapToGrid w:val="0"/>
              <w:jc w:val="center"/>
            </w:pPr>
          </w:p>
          <w:p w:rsidR="005F0BE5" w:rsidRDefault="005F0BE5" w:rsidP="005F0BE5">
            <w:pPr>
              <w:snapToGrid w:val="0"/>
              <w:jc w:val="center"/>
            </w:pPr>
          </w:p>
          <w:p w:rsidR="005F0BE5" w:rsidRDefault="005F0BE5" w:rsidP="005F0BE5">
            <w:pPr>
              <w:snapToGrid w:val="0"/>
              <w:jc w:val="center"/>
            </w:pPr>
          </w:p>
          <w:p w:rsidR="005F0BE5" w:rsidRDefault="005F0BE5" w:rsidP="005F0BE5">
            <w:pPr>
              <w:snapToGrid w:val="0"/>
              <w:jc w:val="center"/>
            </w:pPr>
          </w:p>
          <w:p w:rsidR="005F0BE5" w:rsidRDefault="005F0BE5" w:rsidP="005F0BE5">
            <w:pPr>
              <w:snapToGrid w:val="0"/>
              <w:jc w:val="center"/>
            </w:pPr>
          </w:p>
          <w:p w:rsidR="005F0BE5" w:rsidRDefault="005F0BE5" w:rsidP="005F0BE5">
            <w:pPr>
              <w:snapToGrid w:val="0"/>
              <w:rPr>
                <w:b/>
                <w:bCs/>
              </w:rPr>
            </w:pPr>
          </w:p>
          <w:p w:rsidR="005F0BE5" w:rsidRPr="00C8495C" w:rsidRDefault="005F0BE5" w:rsidP="005F0BE5">
            <w:pPr>
              <w:snapToGrid w:val="0"/>
              <w:rPr>
                <w:b/>
                <w:bCs/>
              </w:rPr>
            </w:pPr>
          </w:p>
        </w:tc>
        <w:tc>
          <w:tcPr>
            <w:tcW w:w="8094" w:type="dxa"/>
            <w:tcBorders>
              <w:top w:val="single" w:sz="6" w:space="0" w:color="000000"/>
              <w:left w:val="single" w:sz="6" w:space="0" w:color="000000"/>
              <w:bottom w:val="single" w:sz="6" w:space="0" w:color="000000"/>
              <w:right w:val="single" w:sz="6" w:space="0" w:color="000000"/>
            </w:tcBorders>
          </w:tcPr>
          <w:p w:rsidR="005F0BE5" w:rsidRDefault="005F0BE5" w:rsidP="005F0BE5">
            <w:pPr>
              <w:snapToGrid w:val="0"/>
              <w:rPr>
                <w:b/>
                <w:bCs/>
              </w:rPr>
            </w:pPr>
            <w:r>
              <w:rPr>
                <w:b/>
                <w:bCs/>
              </w:rPr>
              <w:t>Label each 10x75 tube in the following manner for testing below:</w:t>
            </w:r>
          </w:p>
          <w:p w:rsidR="005F0BE5" w:rsidRDefault="005F0BE5" w:rsidP="005F0BE5">
            <w:pPr>
              <w:snapToGrid w:val="0"/>
              <w:rPr>
                <w:b/>
                <w:bCs/>
              </w:rPr>
            </w:pPr>
          </w:p>
          <w:tbl>
            <w:tblPr>
              <w:tblStyle w:val="TableGrid"/>
              <w:tblpPr w:leftFromText="180" w:rightFromText="180" w:vertAnchor="text" w:horzAnchor="page" w:tblpX="1003" w:tblpY="5"/>
              <w:tblOverlap w:val="never"/>
              <w:tblW w:w="0" w:type="auto"/>
              <w:tblLayout w:type="fixed"/>
              <w:tblLook w:val="04A0" w:firstRow="1" w:lastRow="0" w:firstColumn="1" w:lastColumn="0" w:noHBand="0" w:noVBand="1"/>
            </w:tblPr>
            <w:tblGrid>
              <w:gridCol w:w="1615"/>
              <w:gridCol w:w="1260"/>
              <w:gridCol w:w="1260"/>
            </w:tblGrid>
            <w:tr w:rsidR="005F0BE5" w:rsidTr="005F0BE5">
              <w:tc>
                <w:tcPr>
                  <w:tcW w:w="1615" w:type="dxa"/>
                  <w:shd w:val="clear" w:color="auto" w:fill="D9D9D9" w:themeFill="background1" w:themeFillShade="D9"/>
                </w:tcPr>
                <w:p w:rsidR="005F0BE5" w:rsidRPr="00B2460A" w:rsidRDefault="005F0BE5" w:rsidP="005F0BE5">
                  <w:pPr>
                    <w:snapToGrid w:val="0"/>
                    <w:rPr>
                      <w:bCs/>
                      <w:sz w:val="20"/>
                    </w:rPr>
                  </w:pPr>
                  <w:r w:rsidRPr="00B2460A">
                    <w:rPr>
                      <w:bCs/>
                      <w:sz w:val="20"/>
                    </w:rPr>
                    <w:t>Reagent to be receipt tested</w:t>
                  </w:r>
                </w:p>
              </w:tc>
              <w:tc>
                <w:tcPr>
                  <w:tcW w:w="1260" w:type="dxa"/>
                  <w:shd w:val="clear" w:color="auto" w:fill="D9D9D9" w:themeFill="background1" w:themeFillShade="D9"/>
                </w:tcPr>
                <w:p w:rsidR="005F0BE5" w:rsidRPr="00B2460A" w:rsidRDefault="005F0BE5" w:rsidP="005F0BE5">
                  <w:pPr>
                    <w:snapToGrid w:val="0"/>
                    <w:rPr>
                      <w:bCs/>
                      <w:sz w:val="20"/>
                    </w:rPr>
                  </w:pPr>
                  <w:r>
                    <w:rPr>
                      <w:bCs/>
                      <w:sz w:val="20"/>
                    </w:rPr>
                    <w:t>Positive and Negative</w:t>
                  </w:r>
                </w:p>
              </w:tc>
              <w:tc>
                <w:tcPr>
                  <w:tcW w:w="1260" w:type="dxa"/>
                  <w:shd w:val="clear" w:color="auto" w:fill="D9D9D9" w:themeFill="background1" w:themeFillShade="D9"/>
                </w:tcPr>
                <w:p w:rsidR="005F0BE5" w:rsidRPr="00B2460A" w:rsidRDefault="005F0BE5" w:rsidP="005F0BE5">
                  <w:pPr>
                    <w:snapToGrid w:val="0"/>
                    <w:rPr>
                      <w:bCs/>
                      <w:sz w:val="20"/>
                    </w:rPr>
                  </w:pPr>
                  <w:r w:rsidRPr="00B2460A">
                    <w:rPr>
                      <w:bCs/>
                      <w:sz w:val="20"/>
                    </w:rPr>
                    <w:t>Label 10x75 tubes with:</w:t>
                  </w:r>
                </w:p>
              </w:tc>
            </w:tr>
            <w:tr w:rsidR="005F0BE5" w:rsidTr="005F0BE5">
              <w:trPr>
                <w:trHeight w:val="458"/>
              </w:trPr>
              <w:tc>
                <w:tcPr>
                  <w:tcW w:w="1615" w:type="dxa"/>
                  <w:tcBorders>
                    <w:bottom w:val="single" w:sz="4" w:space="0" w:color="auto"/>
                  </w:tcBorders>
                </w:tcPr>
                <w:p w:rsidR="005F0BE5" w:rsidRPr="00B2460A" w:rsidRDefault="005F0BE5" w:rsidP="005F0BE5">
                  <w:pPr>
                    <w:snapToGrid w:val="0"/>
                    <w:rPr>
                      <w:bCs/>
                      <w:sz w:val="20"/>
                    </w:rPr>
                  </w:pPr>
                  <w:r w:rsidRPr="00B2460A">
                    <w:rPr>
                      <w:bCs/>
                      <w:sz w:val="20"/>
                    </w:rPr>
                    <w:t>Anti-</w:t>
                  </w:r>
                  <w:r>
                    <w:rPr>
                      <w:bCs/>
                      <w:sz w:val="20"/>
                    </w:rPr>
                    <w:t>AHG</w:t>
                  </w:r>
                </w:p>
              </w:tc>
              <w:tc>
                <w:tcPr>
                  <w:tcW w:w="1260" w:type="dxa"/>
                  <w:tcBorders>
                    <w:bottom w:val="single" w:sz="4" w:space="0" w:color="auto"/>
                  </w:tcBorders>
                </w:tcPr>
                <w:p w:rsidR="005F0BE5" w:rsidRDefault="005F0BE5" w:rsidP="005F0BE5">
                  <w:pPr>
                    <w:snapToGrid w:val="0"/>
                    <w:rPr>
                      <w:bCs/>
                      <w:sz w:val="20"/>
                    </w:rPr>
                  </w:pPr>
                  <w:r>
                    <w:rPr>
                      <w:bCs/>
                      <w:sz w:val="20"/>
                    </w:rPr>
                    <w:t>AHG +</w:t>
                  </w:r>
                </w:p>
                <w:p w:rsidR="005F0BE5" w:rsidRDefault="005F0BE5" w:rsidP="005F0BE5">
                  <w:pPr>
                    <w:snapToGrid w:val="0"/>
                    <w:rPr>
                      <w:bCs/>
                      <w:sz w:val="20"/>
                    </w:rPr>
                  </w:pPr>
                  <w:r>
                    <w:rPr>
                      <w:bCs/>
                      <w:sz w:val="20"/>
                    </w:rPr>
                    <w:t>AHG +</w:t>
                  </w:r>
                </w:p>
                <w:p w:rsidR="005F0BE5" w:rsidRDefault="005F0BE5" w:rsidP="005F0BE5">
                  <w:pPr>
                    <w:snapToGrid w:val="0"/>
                    <w:rPr>
                      <w:bCs/>
                      <w:sz w:val="20"/>
                    </w:rPr>
                  </w:pPr>
                  <w:r>
                    <w:rPr>
                      <w:bCs/>
                      <w:sz w:val="20"/>
                    </w:rPr>
                    <w:t>AHG -</w:t>
                  </w:r>
                </w:p>
              </w:tc>
              <w:tc>
                <w:tcPr>
                  <w:tcW w:w="1260" w:type="dxa"/>
                  <w:tcBorders>
                    <w:bottom w:val="single" w:sz="4" w:space="0" w:color="auto"/>
                  </w:tcBorders>
                </w:tcPr>
                <w:p w:rsidR="005F0BE5" w:rsidRPr="00B2460A" w:rsidRDefault="005F0BE5" w:rsidP="005F0BE5">
                  <w:pPr>
                    <w:snapToGrid w:val="0"/>
                    <w:rPr>
                      <w:bCs/>
                      <w:sz w:val="20"/>
                    </w:rPr>
                  </w:pPr>
                  <w:r>
                    <w:rPr>
                      <w:bCs/>
                      <w:sz w:val="20"/>
                    </w:rPr>
                    <w:t>&lt;AHG   CC</w:t>
                  </w:r>
                </w:p>
                <w:p w:rsidR="005F0BE5" w:rsidRDefault="005F0BE5" w:rsidP="005F0BE5">
                  <w:pPr>
                    <w:snapToGrid w:val="0"/>
                    <w:rPr>
                      <w:bCs/>
                      <w:sz w:val="20"/>
                    </w:rPr>
                  </w:pPr>
                  <w:r>
                    <w:rPr>
                      <w:bCs/>
                      <w:sz w:val="20"/>
                    </w:rPr>
                    <w:t>&lt;AHG  EC3b</w:t>
                  </w:r>
                </w:p>
                <w:p w:rsidR="005F0BE5" w:rsidRPr="00B2460A" w:rsidRDefault="005F0BE5" w:rsidP="005F0BE5">
                  <w:pPr>
                    <w:snapToGrid w:val="0"/>
                    <w:rPr>
                      <w:bCs/>
                      <w:sz w:val="20"/>
                    </w:rPr>
                  </w:pPr>
                  <w:r>
                    <w:rPr>
                      <w:bCs/>
                      <w:sz w:val="20"/>
                    </w:rPr>
                    <w:t>&lt;AHG SC1</w:t>
                  </w:r>
                </w:p>
              </w:tc>
            </w:tr>
            <w:tr w:rsidR="005F0BE5" w:rsidTr="005F0BE5">
              <w:trPr>
                <w:trHeight w:val="458"/>
              </w:trPr>
              <w:tc>
                <w:tcPr>
                  <w:tcW w:w="1615" w:type="dxa"/>
                  <w:tcBorders>
                    <w:bottom w:val="single" w:sz="4" w:space="0" w:color="auto"/>
                  </w:tcBorders>
                </w:tcPr>
                <w:p w:rsidR="005F0BE5" w:rsidRPr="00B2460A" w:rsidRDefault="005F0BE5" w:rsidP="005F0BE5">
                  <w:pPr>
                    <w:snapToGrid w:val="0"/>
                    <w:rPr>
                      <w:bCs/>
                      <w:sz w:val="20"/>
                    </w:rPr>
                  </w:pPr>
                  <w:r w:rsidRPr="00B2460A">
                    <w:rPr>
                      <w:bCs/>
                      <w:sz w:val="20"/>
                    </w:rPr>
                    <w:t>Anti-</w:t>
                  </w:r>
                  <w:r>
                    <w:rPr>
                      <w:bCs/>
                      <w:sz w:val="20"/>
                    </w:rPr>
                    <w:t>IgG</w:t>
                  </w:r>
                </w:p>
              </w:tc>
              <w:tc>
                <w:tcPr>
                  <w:tcW w:w="1260" w:type="dxa"/>
                  <w:tcBorders>
                    <w:bottom w:val="single" w:sz="4" w:space="0" w:color="auto"/>
                  </w:tcBorders>
                </w:tcPr>
                <w:p w:rsidR="005F0BE5" w:rsidRDefault="005F0BE5" w:rsidP="005F0BE5">
                  <w:pPr>
                    <w:snapToGrid w:val="0"/>
                    <w:rPr>
                      <w:bCs/>
                      <w:sz w:val="20"/>
                    </w:rPr>
                  </w:pPr>
                  <w:r>
                    <w:rPr>
                      <w:bCs/>
                      <w:sz w:val="20"/>
                    </w:rPr>
                    <w:t>IgG +</w:t>
                  </w:r>
                </w:p>
                <w:p w:rsidR="005F0BE5" w:rsidRPr="00B2460A" w:rsidRDefault="005F0BE5" w:rsidP="005F0BE5">
                  <w:pPr>
                    <w:snapToGrid w:val="0"/>
                    <w:rPr>
                      <w:bCs/>
                      <w:sz w:val="20"/>
                    </w:rPr>
                  </w:pPr>
                  <w:r>
                    <w:rPr>
                      <w:bCs/>
                      <w:sz w:val="20"/>
                    </w:rPr>
                    <w:t>IgG -</w:t>
                  </w:r>
                </w:p>
              </w:tc>
              <w:tc>
                <w:tcPr>
                  <w:tcW w:w="1260" w:type="dxa"/>
                  <w:tcBorders>
                    <w:bottom w:val="single" w:sz="4" w:space="0" w:color="auto"/>
                  </w:tcBorders>
                </w:tcPr>
                <w:p w:rsidR="005F0BE5" w:rsidRPr="00B2460A" w:rsidRDefault="005F0BE5" w:rsidP="005F0BE5">
                  <w:pPr>
                    <w:snapToGrid w:val="0"/>
                    <w:rPr>
                      <w:bCs/>
                      <w:sz w:val="20"/>
                    </w:rPr>
                  </w:pPr>
                  <w:r>
                    <w:rPr>
                      <w:bCs/>
                      <w:sz w:val="20"/>
                    </w:rPr>
                    <w:t xml:space="preserve"> &lt;IgG  </w:t>
                  </w:r>
                  <w:r w:rsidRPr="00B2460A">
                    <w:rPr>
                      <w:bCs/>
                      <w:sz w:val="20"/>
                    </w:rPr>
                    <w:t xml:space="preserve"> </w:t>
                  </w:r>
                  <w:r>
                    <w:rPr>
                      <w:bCs/>
                      <w:sz w:val="20"/>
                    </w:rPr>
                    <w:t>CC</w:t>
                  </w:r>
                  <w:r w:rsidRPr="00B2460A">
                    <w:rPr>
                      <w:bCs/>
                      <w:sz w:val="20"/>
                    </w:rPr>
                    <w:t xml:space="preserve">   </w:t>
                  </w:r>
                </w:p>
                <w:p w:rsidR="005F0BE5" w:rsidRPr="00B2460A" w:rsidRDefault="005F0BE5" w:rsidP="005F0BE5">
                  <w:pPr>
                    <w:snapToGrid w:val="0"/>
                    <w:rPr>
                      <w:bCs/>
                      <w:sz w:val="20"/>
                    </w:rPr>
                  </w:pPr>
                  <w:r>
                    <w:rPr>
                      <w:bCs/>
                      <w:sz w:val="20"/>
                    </w:rPr>
                    <w:t xml:space="preserve"> &lt;IgG   SC1</w:t>
                  </w:r>
                </w:p>
              </w:tc>
            </w:tr>
            <w:tr w:rsidR="005F0BE5" w:rsidTr="005F0BE5">
              <w:trPr>
                <w:trHeight w:val="458"/>
              </w:trPr>
              <w:tc>
                <w:tcPr>
                  <w:tcW w:w="1615" w:type="dxa"/>
                  <w:tcBorders>
                    <w:bottom w:val="single" w:sz="4" w:space="0" w:color="auto"/>
                  </w:tcBorders>
                </w:tcPr>
                <w:p w:rsidR="005F0BE5" w:rsidRPr="00B2460A" w:rsidRDefault="005F0BE5" w:rsidP="005F0BE5">
                  <w:pPr>
                    <w:snapToGrid w:val="0"/>
                    <w:rPr>
                      <w:bCs/>
                      <w:sz w:val="20"/>
                    </w:rPr>
                  </w:pPr>
                  <w:r w:rsidRPr="00B2460A">
                    <w:rPr>
                      <w:bCs/>
                      <w:sz w:val="20"/>
                    </w:rPr>
                    <w:t>Anti-</w:t>
                  </w:r>
                  <w:r>
                    <w:rPr>
                      <w:bCs/>
                      <w:sz w:val="20"/>
                    </w:rPr>
                    <w:t>C3d</w:t>
                  </w:r>
                </w:p>
              </w:tc>
              <w:tc>
                <w:tcPr>
                  <w:tcW w:w="1260" w:type="dxa"/>
                  <w:tcBorders>
                    <w:bottom w:val="single" w:sz="4" w:space="0" w:color="auto"/>
                  </w:tcBorders>
                </w:tcPr>
                <w:p w:rsidR="005F0BE5" w:rsidRDefault="005F0BE5" w:rsidP="005F0BE5">
                  <w:pPr>
                    <w:snapToGrid w:val="0"/>
                    <w:rPr>
                      <w:bCs/>
                      <w:sz w:val="20"/>
                    </w:rPr>
                  </w:pPr>
                  <w:r>
                    <w:rPr>
                      <w:bCs/>
                      <w:sz w:val="20"/>
                    </w:rPr>
                    <w:t>C3d +</w:t>
                  </w:r>
                </w:p>
                <w:p w:rsidR="005F0BE5" w:rsidRPr="00B2460A" w:rsidRDefault="005F0BE5" w:rsidP="005F0BE5">
                  <w:pPr>
                    <w:snapToGrid w:val="0"/>
                    <w:rPr>
                      <w:bCs/>
                      <w:sz w:val="20"/>
                    </w:rPr>
                  </w:pPr>
                  <w:r>
                    <w:rPr>
                      <w:bCs/>
                      <w:sz w:val="20"/>
                    </w:rPr>
                    <w:t>C3d -</w:t>
                  </w:r>
                </w:p>
              </w:tc>
              <w:tc>
                <w:tcPr>
                  <w:tcW w:w="1260" w:type="dxa"/>
                  <w:tcBorders>
                    <w:bottom w:val="single" w:sz="4" w:space="0" w:color="auto"/>
                  </w:tcBorders>
                </w:tcPr>
                <w:p w:rsidR="005F0BE5" w:rsidRPr="00B2460A" w:rsidRDefault="005F0BE5" w:rsidP="005F0BE5">
                  <w:pPr>
                    <w:snapToGrid w:val="0"/>
                    <w:rPr>
                      <w:bCs/>
                      <w:sz w:val="20"/>
                    </w:rPr>
                  </w:pPr>
                  <w:r>
                    <w:rPr>
                      <w:bCs/>
                      <w:sz w:val="20"/>
                    </w:rPr>
                    <w:t xml:space="preserve"> &lt;C3d  EC3b</w:t>
                  </w:r>
                </w:p>
                <w:p w:rsidR="005F0BE5" w:rsidRPr="00B2460A" w:rsidRDefault="005F0BE5" w:rsidP="005F0BE5">
                  <w:pPr>
                    <w:snapToGrid w:val="0"/>
                    <w:rPr>
                      <w:bCs/>
                      <w:sz w:val="20"/>
                    </w:rPr>
                  </w:pPr>
                  <w:r>
                    <w:rPr>
                      <w:bCs/>
                      <w:sz w:val="20"/>
                    </w:rPr>
                    <w:t xml:space="preserve"> &lt;C3d  SC1</w:t>
                  </w:r>
                </w:p>
              </w:tc>
            </w:tr>
            <w:tr w:rsidR="005F0BE5" w:rsidTr="005F0BE5">
              <w:trPr>
                <w:trHeight w:val="458"/>
              </w:trPr>
              <w:tc>
                <w:tcPr>
                  <w:tcW w:w="1615" w:type="dxa"/>
                  <w:tcBorders>
                    <w:bottom w:val="single" w:sz="4" w:space="0" w:color="auto"/>
                  </w:tcBorders>
                </w:tcPr>
                <w:p w:rsidR="005F0BE5" w:rsidRPr="00B2460A" w:rsidRDefault="005F0BE5" w:rsidP="005F0BE5">
                  <w:pPr>
                    <w:snapToGrid w:val="0"/>
                    <w:rPr>
                      <w:bCs/>
                      <w:sz w:val="20"/>
                    </w:rPr>
                  </w:pPr>
                  <w:r>
                    <w:rPr>
                      <w:bCs/>
                      <w:sz w:val="20"/>
                    </w:rPr>
                    <w:t>CC cells</w:t>
                  </w:r>
                </w:p>
              </w:tc>
              <w:tc>
                <w:tcPr>
                  <w:tcW w:w="1260" w:type="dxa"/>
                  <w:tcBorders>
                    <w:bottom w:val="single" w:sz="4" w:space="0" w:color="auto"/>
                  </w:tcBorders>
                </w:tcPr>
                <w:p w:rsidR="005F0BE5" w:rsidRDefault="005F0BE5" w:rsidP="005F0BE5">
                  <w:pPr>
                    <w:snapToGrid w:val="0"/>
                    <w:rPr>
                      <w:bCs/>
                      <w:sz w:val="20"/>
                    </w:rPr>
                  </w:pPr>
                  <w:r>
                    <w:rPr>
                      <w:bCs/>
                      <w:sz w:val="20"/>
                    </w:rPr>
                    <w:t>CC+</w:t>
                  </w:r>
                </w:p>
                <w:p w:rsidR="005F0BE5" w:rsidRPr="00B2460A" w:rsidRDefault="005F0BE5" w:rsidP="005F0BE5">
                  <w:pPr>
                    <w:snapToGrid w:val="0"/>
                    <w:rPr>
                      <w:bCs/>
                      <w:sz w:val="20"/>
                    </w:rPr>
                  </w:pPr>
                  <w:r>
                    <w:rPr>
                      <w:bCs/>
                      <w:sz w:val="20"/>
                    </w:rPr>
                    <w:t>CC-</w:t>
                  </w:r>
                </w:p>
              </w:tc>
              <w:tc>
                <w:tcPr>
                  <w:tcW w:w="1260" w:type="dxa"/>
                  <w:tcBorders>
                    <w:bottom w:val="single" w:sz="4" w:space="0" w:color="auto"/>
                  </w:tcBorders>
                </w:tcPr>
                <w:p w:rsidR="005F0BE5" w:rsidRPr="00B2460A" w:rsidRDefault="005F0BE5" w:rsidP="005F0BE5">
                  <w:pPr>
                    <w:snapToGrid w:val="0"/>
                    <w:rPr>
                      <w:bCs/>
                      <w:sz w:val="20"/>
                    </w:rPr>
                  </w:pPr>
                  <w:r>
                    <w:rPr>
                      <w:bCs/>
                      <w:sz w:val="20"/>
                    </w:rPr>
                    <w:t xml:space="preserve">    CC</w:t>
                  </w:r>
                  <w:r w:rsidRPr="00B2460A">
                    <w:rPr>
                      <w:bCs/>
                      <w:sz w:val="20"/>
                    </w:rPr>
                    <w:t xml:space="preserve"> </w:t>
                  </w:r>
                  <w:r>
                    <w:rPr>
                      <w:bCs/>
                      <w:sz w:val="20"/>
                    </w:rPr>
                    <w:t xml:space="preserve">&lt;IgG </w:t>
                  </w:r>
                </w:p>
                <w:p w:rsidR="005F0BE5" w:rsidRPr="00B2460A" w:rsidRDefault="005F0BE5" w:rsidP="005F0BE5">
                  <w:pPr>
                    <w:snapToGrid w:val="0"/>
                    <w:rPr>
                      <w:bCs/>
                      <w:sz w:val="20"/>
                    </w:rPr>
                  </w:pPr>
                  <w:r>
                    <w:rPr>
                      <w:bCs/>
                      <w:sz w:val="20"/>
                    </w:rPr>
                    <w:t xml:space="preserve">    CC</w:t>
                  </w:r>
                  <w:r w:rsidRPr="00B2460A">
                    <w:rPr>
                      <w:bCs/>
                      <w:sz w:val="20"/>
                    </w:rPr>
                    <w:t xml:space="preserve"> </w:t>
                  </w:r>
                  <w:r>
                    <w:rPr>
                      <w:bCs/>
                      <w:sz w:val="20"/>
                    </w:rPr>
                    <w:t>&lt;C3d</w:t>
                  </w:r>
                </w:p>
              </w:tc>
            </w:tr>
            <w:tr w:rsidR="005F0BE5" w:rsidTr="005F0BE5">
              <w:trPr>
                <w:trHeight w:val="458"/>
              </w:trPr>
              <w:tc>
                <w:tcPr>
                  <w:tcW w:w="1615" w:type="dxa"/>
                  <w:tcBorders>
                    <w:bottom w:val="single" w:sz="4" w:space="0" w:color="auto"/>
                  </w:tcBorders>
                </w:tcPr>
                <w:p w:rsidR="005F0BE5" w:rsidRPr="00B2460A" w:rsidRDefault="005F0BE5" w:rsidP="005F0BE5">
                  <w:pPr>
                    <w:snapToGrid w:val="0"/>
                    <w:rPr>
                      <w:bCs/>
                      <w:sz w:val="20"/>
                    </w:rPr>
                  </w:pPr>
                  <w:r>
                    <w:rPr>
                      <w:bCs/>
                      <w:sz w:val="20"/>
                    </w:rPr>
                    <w:t>EC3b</w:t>
                  </w:r>
                  <w:r w:rsidRPr="00B2460A">
                    <w:rPr>
                      <w:bCs/>
                      <w:sz w:val="20"/>
                    </w:rPr>
                    <w:t xml:space="preserve"> cells</w:t>
                  </w:r>
                </w:p>
              </w:tc>
              <w:tc>
                <w:tcPr>
                  <w:tcW w:w="1260" w:type="dxa"/>
                  <w:tcBorders>
                    <w:bottom w:val="single" w:sz="4" w:space="0" w:color="auto"/>
                  </w:tcBorders>
                </w:tcPr>
                <w:p w:rsidR="005F0BE5" w:rsidRDefault="005F0BE5" w:rsidP="005F0BE5">
                  <w:pPr>
                    <w:snapToGrid w:val="0"/>
                    <w:rPr>
                      <w:bCs/>
                      <w:sz w:val="20"/>
                    </w:rPr>
                  </w:pPr>
                  <w:r>
                    <w:rPr>
                      <w:bCs/>
                      <w:sz w:val="20"/>
                    </w:rPr>
                    <w:t>EC3b +</w:t>
                  </w:r>
                </w:p>
                <w:p w:rsidR="005F0BE5" w:rsidRPr="00B2460A" w:rsidRDefault="005F0BE5" w:rsidP="005F0BE5">
                  <w:pPr>
                    <w:snapToGrid w:val="0"/>
                    <w:rPr>
                      <w:bCs/>
                      <w:sz w:val="20"/>
                    </w:rPr>
                  </w:pPr>
                  <w:r>
                    <w:rPr>
                      <w:bCs/>
                      <w:sz w:val="20"/>
                    </w:rPr>
                    <w:t>EC3b -</w:t>
                  </w:r>
                </w:p>
              </w:tc>
              <w:tc>
                <w:tcPr>
                  <w:tcW w:w="1260" w:type="dxa"/>
                  <w:tcBorders>
                    <w:bottom w:val="single" w:sz="4" w:space="0" w:color="auto"/>
                  </w:tcBorders>
                </w:tcPr>
                <w:p w:rsidR="005F0BE5" w:rsidRPr="00B2460A" w:rsidRDefault="005F0BE5" w:rsidP="005F0BE5">
                  <w:pPr>
                    <w:snapToGrid w:val="0"/>
                    <w:rPr>
                      <w:bCs/>
                      <w:sz w:val="20"/>
                    </w:rPr>
                  </w:pPr>
                  <w:r>
                    <w:rPr>
                      <w:bCs/>
                      <w:sz w:val="20"/>
                    </w:rPr>
                    <w:t xml:space="preserve">EC3b &lt;C3d   EC3b &lt;IgG  </w:t>
                  </w:r>
                </w:p>
              </w:tc>
            </w:tr>
          </w:tbl>
          <w:p w:rsidR="005F0BE5" w:rsidRDefault="005F0BE5" w:rsidP="005F0BE5">
            <w:pPr>
              <w:snapToGrid w:val="0"/>
              <w:rPr>
                <w:bCs/>
              </w:rPr>
            </w:pPr>
            <w:r>
              <w:rPr>
                <w:bCs/>
              </w:rPr>
              <w:t xml:space="preserve">1.1  </w:t>
            </w:r>
          </w:p>
          <w:p w:rsidR="005F0BE5" w:rsidRDefault="005F0BE5" w:rsidP="005F0BE5">
            <w:pPr>
              <w:snapToGrid w:val="0"/>
              <w:rPr>
                <w:bCs/>
              </w:rPr>
            </w:pPr>
          </w:p>
          <w:p w:rsidR="005F0BE5" w:rsidRDefault="005F0BE5" w:rsidP="005F0BE5">
            <w:pPr>
              <w:snapToGrid w:val="0"/>
              <w:rPr>
                <w:bCs/>
              </w:rPr>
            </w:pPr>
          </w:p>
          <w:p w:rsidR="005F0BE5" w:rsidRDefault="005F0BE5" w:rsidP="005F0BE5">
            <w:pPr>
              <w:snapToGrid w:val="0"/>
              <w:rPr>
                <w:bCs/>
              </w:rPr>
            </w:pPr>
          </w:p>
          <w:p w:rsidR="005F0BE5" w:rsidRDefault="005F0BE5" w:rsidP="005F0BE5">
            <w:pPr>
              <w:snapToGrid w:val="0"/>
              <w:rPr>
                <w:bCs/>
              </w:rPr>
            </w:pPr>
          </w:p>
          <w:p w:rsidR="005F0BE5" w:rsidRDefault="005F0BE5" w:rsidP="005F0BE5">
            <w:pPr>
              <w:snapToGrid w:val="0"/>
              <w:rPr>
                <w:bCs/>
              </w:rPr>
            </w:pPr>
          </w:p>
          <w:p w:rsidR="005F0BE5" w:rsidRDefault="005F0BE5" w:rsidP="005F0BE5">
            <w:pPr>
              <w:snapToGrid w:val="0"/>
              <w:rPr>
                <w:bCs/>
              </w:rPr>
            </w:pPr>
          </w:p>
          <w:p w:rsidR="005F0BE5" w:rsidRDefault="005F0BE5" w:rsidP="005F0BE5">
            <w:pPr>
              <w:snapToGrid w:val="0"/>
              <w:rPr>
                <w:bCs/>
              </w:rPr>
            </w:pPr>
          </w:p>
          <w:p w:rsidR="005F0BE5" w:rsidRDefault="005F0BE5" w:rsidP="005F0BE5">
            <w:pPr>
              <w:snapToGrid w:val="0"/>
              <w:rPr>
                <w:bCs/>
              </w:rPr>
            </w:pPr>
            <w:r>
              <w:rPr>
                <w:bCs/>
              </w:rPr>
              <w:t xml:space="preserve"> </w:t>
            </w:r>
          </w:p>
          <w:p w:rsidR="005F0BE5" w:rsidRDefault="005F0BE5" w:rsidP="005F0BE5">
            <w:pPr>
              <w:snapToGrid w:val="0"/>
              <w:rPr>
                <w:bCs/>
              </w:rPr>
            </w:pPr>
          </w:p>
          <w:p w:rsidR="005F0BE5" w:rsidRDefault="005F0BE5" w:rsidP="005F0BE5">
            <w:pPr>
              <w:snapToGrid w:val="0"/>
              <w:rPr>
                <w:bCs/>
              </w:rPr>
            </w:pPr>
          </w:p>
          <w:p w:rsidR="005F0BE5" w:rsidRDefault="005F0BE5" w:rsidP="005F0BE5">
            <w:pPr>
              <w:snapToGrid w:val="0"/>
              <w:rPr>
                <w:bCs/>
              </w:rPr>
            </w:pPr>
          </w:p>
          <w:p w:rsidR="005F0BE5" w:rsidRDefault="005F0BE5" w:rsidP="005F0BE5">
            <w:pPr>
              <w:snapToGrid w:val="0"/>
              <w:rPr>
                <w:bCs/>
              </w:rPr>
            </w:pPr>
          </w:p>
          <w:p w:rsidR="005F0BE5" w:rsidRDefault="005F0BE5" w:rsidP="005F0BE5">
            <w:pPr>
              <w:snapToGrid w:val="0"/>
              <w:rPr>
                <w:bCs/>
              </w:rPr>
            </w:pPr>
          </w:p>
          <w:p w:rsidR="005F0BE5" w:rsidRDefault="005F0BE5" w:rsidP="005F0BE5">
            <w:pPr>
              <w:snapToGrid w:val="0"/>
              <w:rPr>
                <w:bCs/>
              </w:rPr>
            </w:pPr>
          </w:p>
          <w:p w:rsidR="005F0BE5" w:rsidRDefault="005F0BE5" w:rsidP="005F0BE5">
            <w:pPr>
              <w:snapToGrid w:val="0"/>
              <w:rPr>
                <w:bCs/>
              </w:rPr>
            </w:pPr>
          </w:p>
          <w:p w:rsidR="005F0BE5" w:rsidRDefault="005F0BE5" w:rsidP="005F0BE5">
            <w:pPr>
              <w:snapToGrid w:val="0"/>
              <w:rPr>
                <w:bCs/>
              </w:rPr>
            </w:pPr>
          </w:p>
          <w:p w:rsidR="005F0BE5" w:rsidRDefault="005F0BE5" w:rsidP="005F0BE5">
            <w:pPr>
              <w:snapToGrid w:val="0"/>
              <w:rPr>
                <w:bCs/>
              </w:rPr>
            </w:pPr>
          </w:p>
          <w:p w:rsidR="005F0BE5" w:rsidRDefault="005F0BE5" w:rsidP="005F0BE5">
            <w:pPr>
              <w:snapToGrid w:val="0"/>
              <w:rPr>
                <w:bCs/>
              </w:rPr>
            </w:pPr>
          </w:p>
          <w:p w:rsidR="005F0BE5" w:rsidRDefault="005F0BE5" w:rsidP="005F0BE5">
            <w:pPr>
              <w:snapToGrid w:val="0"/>
              <w:rPr>
                <w:bCs/>
              </w:rPr>
            </w:pPr>
          </w:p>
          <w:p w:rsidR="005F0BE5" w:rsidRDefault="005F0BE5" w:rsidP="005F0BE5">
            <w:pPr>
              <w:snapToGrid w:val="0"/>
              <w:rPr>
                <w:bCs/>
              </w:rPr>
            </w:pPr>
            <w:r>
              <w:rPr>
                <w:bCs/>
              </w:rPr>
              <w:t>The “&lt;” sign designates antibody.</w:t>
            </w:r>
          </w:p>
          <w:p w:rsidR="005F0BE5" w:rsidRDefault="005F0BE5" w:rsidP="005F0BE5">
            <w:pPr>
              <w:snapToGrid w:val="0"/>
              <w:rPr>
                <w:bCs/>
              </w:rPr>
            </w:pPr>
          </w:p>
          <w:p w:rsidR="005F0BE5" w:rsidRDefault="005F0BE5" w:rsidP="005F0BE5">
            <w:pPr>
              <w:snapToGrid w:val="0"/>
              <w:rPr>
                <w:bCs/>
              </w:rPr>
            </w:pPr>
          </w:p>
          <w:p w:rsidR="005F0BE5" w:rsidRDefault="005F0BE5" w:rsidP="005F0BE5">
            <w:pPr>
              <w:snapToGrid w:val="0"/>
              <w:rPr>
                <w:bCs/>
              </w:rPr>
            </w:pPr>
          </w:p>
          <w:p w:rsidR="005F0BE5" w:rsidRDefault="005F0BE5" w:rsidP="005F0BE5">
            <w:pPr>
              <w:snapToGrid w:val="0"/>
              <w:rPr>
                <w:bCs/>
              </w:rPr>
            </w:pPr>
          </w:p>
          <w:p w:rsidR="005F0BE5" w:rsidRDefault="005F0BE5" w:rsidP="005F0BE5">
            <w:pPr>
              <w:snapToGrid w:val="0"/>
              <w:rPr>
                <w:bCs/>
              </w:rPr>
            </w:pPr>
          </w:p>
          <w:p w:rsidR="005F0BE5" w:rsidRDefault="005F0BE5" w:rsidP="005F0BE5">
            <w:pPr>
              <w:snapToGrid w:val="0"/>
              <w:rPr>
                <w:bCs/>
              </w:rPr>
            </w:pPr>
          </w:p>
          <w:p w:rsidR="005F0BE5" w:rsidRDefault="005F0BE5" w:rsidP="005F0BE5">
            <w:pPr>
              <w:snapToGrid w:val="0"/>
              <w:rPr>
                <w:bCs/>
              </w:rPr>
            </w:pPr>
            <w:bookmarkStart w:id="0" w:name="_GoBack"/>
            <w:bookmarkEnd w:id="0"/>
          </w:p>
          <w:p w:rsidR="005F0BE5" w:rsidRDefault="005F0BE5" w:rsidP="005F0BE5">
            <w:pPr>
              <w:snapToGrid w:val="0"/>
              <w:rPr>
                <w:bCs/>
              </w:rPr>
            </w:pPr>
          </w:p>
          <w:p w:rsidR="005F0BE5" w:rsidRDefault="005F0BE5" w:rsidP="005F0BE5">
            <w:pPr>
              <w:snapToGrid w:val="0"/>
              <w:rPr>
                <w:bCs/>
              </w:rPr>
            </w:pPr>
          </w:p>
          <w:p w:rsidR="005F0BE5" w:rsidRDefault="005F0BE5" w:rsidP="005F0BE5">
            <w:pPr>
              <w:snapToGrid w:val="0"/>
              <w:rPr>
                <w:bCs/>
              </w:rPr>
            </w:pPr>
          </w:p>
          <w:p w:rsidR="005F0BE5" w:rsidRDefault="005F0BE5" w:rsidP="005F0BE5">
            <w:pPr>
              <w:snapToGrid w:val="0"/>
              <w:rPr>
                <w:bCs/>
              </w:rPr>
            </w:pPr>
          </w:p>
          <w:p w:rsidR="005F0BE5" w:rsidRDefault="005F0BE5" w:rsidP="005F0BE5">
            <w:pPr>
              <w:snapToGrid w:val="0"/>
              <w:rPr>
                <w:bCs/>
              </w:rPr>
            </w:pPr>
          </w:p>
          <w:p w:rsidR="00F210C5" w:rsidRDefault="00F210C5" w:rsidP="005F0BE5">
            <w:pPr>
              <w:snapToGrid w:val="0"/>
              <w:rPr>
                <w:bCs/>
              </w:rPr>
            </w:pPr>
          </w:p>
          <w:p w:rsidR="005F0BE5" w:rsidRDefault="005F0BE5" w:rsidP="005F0BE5">
            <w:pPr>
              <w:snapToGrid w:val="0"/>
              <w:rPr>
                <w:bCs/>
              </w:rPr>
            </w:pPr>
          </w:p>
          <w:p w:rsidR="00685346" w:rsidRPr="00DB3C54" w:rsidRDefault="00A72A7A" w:rsidP="005F0BE5">
            <w:pPr>
              <w:snapToGrid w:val="0"/>
              <w:rPr>
                <w:bCs/>
              </w:rPr>
            </w:pPr>
            <w:r w:rsidRPr="00A72A7A">
              <w:rPr>
                <w:bCs/>
                <w:color w:val="FFFFFF" w:themeColor="background1"/>
              </w:rPr>
              <w:t>blank</w:t>
            </w:r>
          </w:p>
        </w:tc>
        <w:tc>
          <w:tcPr>
            <w:tcW w:w="1438" w:type="dxa"/>
            <w:tcBorders>
              <w:top w:val="single" w:sz="6" w:space="0" w:color="000000"/>
              <w:left w:val="single" w:sz="6" w:space="0" w:color="000000"/>
              <w:bottom w:val="single" w:sz="6" w:space="0" w:color="000000"/>
              <w:right w:val="single" w:sz="6" w:space="0" w:color="000000"/>
            </w:tcBorders>
          </w:tcPr>
          <w:p w:rsidR="005F0BE5" w:rsidRPr="00C8495C" w:rsidRDefault="005F0BE5" w:rsidP="005F0BE5">
            <w:pPr>
              <w:snapToGrid w:val="0"/>
              <w:rPr>
                <w:b/>
                <w:bCs/>
              </w:rPr>
            </w:pPr>
          </w:p>
        </w:tc>
      </w:tr>
      <w:tr w:rsidR="005F0BE5" w:rsidRPr="00C8495C" w:rsidTr="005F0BE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5F0BE5" w:rsidRPr="00C8495C" w:rsidRDefault="005F0BE5" w:rsidP="005F0BE5">
            <w:pPr>
              <w:snapToGrid w:val="0"/>
              <w:jc w:val="center"/>
              <w:rPr>
                <w:b/>
                <w:bCs/>
              </w:rPr>
            </w:pPr>
            <w:r>
              <w:lastRenderedPageBreak/>
              <w:t xml:space="preserve">  2</w:t>
            </w:r>
            <w:r w:rsidRPr="00C8495C">
              <w:t>.0</w:t>
            </w:r>
          </w:p>
        </w:tc>
        <w:tc>
          <w:tcPr>
            <w:tcW w:w="8094" w:type="dxa"/>
            <w:tcBorders>
              <w:top w:val="single" w:sz="6" w:space="0" w:color="000000"/>
              <w:left w:val="single" w:sz="6" w:space="0" w:color="000000"/>
              <w:bottom w:val="single" w:sz="6" w:space="0" w:color="000000"/>
              <w:right w:val="single" w:sz="6" w:space="0" w:color="000000"/>
            </w:tcBorders>
          </w:tcPr>
          <w:p w:rsidR="005F0BE5" w:rsidRDefault="005F0BE5" w:rsidP="005F0BE5">
            <w:pPr>
              <w:snapToGrid w:val="0"/>
              <w:rPr>
                <w:b/>
                <w:bCs/>
              </w:rPr>
            </w:pPr>
            <w:r>
              <w:rPr>
                <w:b/>
                <w:bCs/>
              </w:rPr>
              <w:t xml:space="preserve">Add one (1) drop of </w:t>
            </w:r>
            <w:proofErr w:type="gramStart"/>
            <w:r>
              <w:rPr>
                <w:b/>
                <w:bCs/>
              </w:rPr>
              <w:t>well mixed</w:t>
            </w:r>
            <w:proofErr w:type="gramEnd"/>
            <w:r>
              <w:rPr>
                <w:b/>
                <w:bCs/>
              </w:rPr>
              <w:t xml:space="preserve">   2-5% suspension of cells and one (1) drop of antisera to each appropriately labeled 10x75 tube being receipt tested. </w:t>
            </w:r>
          </w:p>
          <w:p w:rsidR="005F0BE5" w:rsidRPr="001E09BC" w:rsidRDefault="005F0BE5" w:rsidP="005F0BE5">
            <w:pPr>
              <w:snapToGrid w:val="0"/>
              <w:rPr>
                <w:bCs/>
                <w:i/>
                <w:color w:val="00B0F0"/>
              </w:rPr>
            </w:pPr>
            <w:r w:rsidRPr="001E09BC">
              <w:rPr>
                <w:bCs/>
                <w:i/>
                <w:color w:val="00B0F0"/>
              </w:rPr>
              <w:t>Refer to table below.</w:t>
            </w:r>
          </w:p>
          <w:tbl>
            <w:tblPr>
              <w:tblStyle w:val="TableGrid"/>
              <w:tblpPr w:leftFromText="180" w:rightFromText="180" w:vertAnchor="text" w:horzAnchor="margin" w:tblpY="52"/>
              <w:tblOverlap w:val="never"/>
              <w:tblW w:w="7915" w:type="dxa"/>
              <w:tblLayout w:type="fixed"/>
              <w:tblLook w:val="04A0" w:firstRow="1" w:lastRow="0" w:firstColumn="1" w:lastColumn="0" w:noHBand="0" w:noVBand="1"/>
            </w:tblPr>
            <w:tblGrid>
              <w:gridCol w:w="1165"/>
              <w:gridCol w:w="990"/>
              <w:gridCol w:w="1170"/>
              <w:gridCol w:w="1440"/>
              <w:gridCol w:w="900"/>
              <w:gridCol w:w="1080"/>
              <w:gridCol w:w="1170"/>
            </w:tblGrid>
            <w:tr w:rsidR="005F0BE5" w:rsidTr="005F0BE5">
              <w:tc>
                <w:tcPr>
                  <w:tcW w:w="1165" w:type="dxa"/>
                  <w:shd w:val="clear" w:color="auto" w:fill="D9D9D9" w:themeFill="background1" w:themeFillShade="D9"/>
                </w:tcPr>
                <w:p w:rsidR="005F0BE5" w:rsidRPr="00746F2F" w:rsidRDefault="005F0BE5" w:rsidP="005F0BE5">
                  <w:pPr>
                    <w:rPr>
                      <w:sz w:val="20"/>
                    </w:rPr>
                  </w:pPr>
                  <w:r w:rsidRPr="00746F2F">
                    <w:rPr>
                      <w:sz w:val="20"/>
                    </w:rPr>
                    <w:t>Reagent to be receipt tested</w:t>
                  </w:r>
                </w:p>
              </w:tc>
              <w:tc>
                <w:tcPr>
                  <w:tcW w:w="990" w:type="dxa"/>
                  <w:shd w:val="clear" w:color="auto" w:fill="D9D9D9" w:themeFill="background1" w:themeFillShade="D9"/>
                </w:tcPr>
                <w:p w:rsidR="005F0BE5" w:rsidRPr="00746F2F" w:rsidRDefault="005F0BE5" w:rsidP="005F0BE5">
                  <w:pPr>
                    <w:rPr>
                      <w:sz w:val="20"/>
                    </w:rPr>
                  </w:pPr>
                  <w:r w:rsidRPr="00746F2F">
                    <w:rPr>
                      <w:sz w:val="20"/>
                    </w:rPr>
                    <w:t>Positive and Negative</w:t>
                  </w:r>
                </w:p>
              </w:tc>
              <w:tc>
                <w:tcPr>
                  <w:tcW w:w="1170" w:type="dxa"/>
                  <w:shd w:val="clear" w:color="auto" w:fill="D9D9D9" w:themeFill="background1" w:themeFillShade="D9"/>
                </w:tcPr>
                <w:p w:rsidR="005F0BE5" w:rsidRPr="000F536F" w:rsidRDefault="005F0BE5" w:rsidP="005F0BE5">
                  <w:r w:rsidRPr="000F536F">
                    <w:t>Label 10x75 tubes with:</w:t>
                  </w:r>
                </w:p>
              </w:tc>
              <w:tc>
                <w:tcPr>
                  <w:tcW w:w="1440" w:type="dxa"/>
                  <w:shd w:val="clear" w:color="auto" w:fill="D9D9D9" w:themeFill="background1" w:themeFillShade="D9"/>
                </w:tcPr>
                <w:p w:rsidR="005F0BE5" w:rsidRPr="00583836" w:rsidRDefault="005F0BE5" w:rsidP="005F0BE5">
                  <w:pPr>
                    <w:snapToGrid w:val="0"/>
                    <w:rPr>
                      <w:b/>
                      <w:bCs/>
                      <w:sz w:val="20"/>
                    </w:rPr>
                  </w:pPr>
                  <w:r w:rsidRPr="00583836">
                    <w:rPr>
                      <w:b/>
                      <w:bCs/>
                      <w:sz w:val="20"/>
                    </w:rPr>
                    <w:t>Step 5.0</w:t>
                  </w:r>
                </w:p>
                <w:p w:rsidR="005F0BE5" w:rsidRDefault="005F0BE5" w:rsidP="005F0BE5">
                  <w:pPr>
                    <w:snapToGrid w:val="0"/>
                    <w:rPr>
                      <w:bCs/>
                      <w:sz w:val="20"/>
                    </w:rPr>
                  </w:pPr>
                  <w:r>
                    <w:rPr>
                      <w:bCs/>
                      <w:sz w:val="20"/>
                    </w:rPr>
                    <w:t xml:space="preserve">Add to tube </w:t>
                  </w:r>
                </w:p>
                <w:p w:rsidR="005F0BE5" w:rsidRPr="00B2460A" w:rsidRDefault="005F0BE5" w:rsidP="005F0BE5">
                  <w:pPr>
                    <w:snapToGrid w:val="0"/>
                    <w:rPr>
                      <w:bCs/>
                      <w:sz w:val="20"/>
                    </w:rPr>
                  </w:pPr>
                  <w:r>
                    <w:rPr>
                      <w:bCs/>
                      <w:sz w:val="20"/>
                    </w:rPr>
                    <w:t>1 drop of antisera and 1 drop of cells</w:t>
                  </w:r>
                </w:p>
              </w:tc>
              <w:tc>
                <w:tcPr>
                  <w:tcW w:w="900" w:type="dxa"/>
                  <w:shd w:val="clear" w:color="auto" w:fill="D9D9D9" w:themeFill="background1" w:themeFillShade="D9"/>
                </w:tcPr>
                <w:p w:rsidR="005F0BE5" w:rsidRPr="00583836" w:rsidRDefault="005F0BE5" w:rsidP="005F0BE5">
                  <w:pPr>
                    <w:snapToGrid w:val="0"/>
                    <w:rPr>
                      <w:b/>
                      <w:bCs/>
                      <w:sz w:val="20"/>
                    </w:rPr>
                  </w:pPr>
                  <w:r w:rsidRPr="00583836">
                    <w:rPr>
                      <w:b/>
                      <w:bCs/>
                      <w:sz w:val="20"/>
                    </w:rPr>
                    <w:t xml:space="preserve">Step </w:t>
                  </w:r>
                  <w:r>
                    <w:rPr>
                      <w:b/>
                      <w:bCs/>
                      <w:sz w:val="20"/>
                    </w:rPr>
                    <w:t>5</w:t>
                  </w:r>
                  <w:r w:rsidRPr="00583836">
                    <w:rPr>
                      <w:b/>
                      <w:bCs/>
                      <w:sz w:val="20"/>
                    </w:rPr>
                    <w:t>.1</w:t>
                  </w:r>
                </w:p>
              </w:tc>
              <w:tc>
                <w:tcPr>
                  <w:tcW w:w="1080" w:type="dxa"/>
                  <w:shd w:val="clear" w:color="auto" w:fill="D9D9D9" w:themeFill="background1" w:themeFillShade="D9"/>
                </w:tcPr>
                <w:p w:rsidR="005F0BE5" w:rsidRPr="00583836" w:rsidRDefault="005F0BE5" w:rsidP="005F0BE5">
                  <w:pPr>
                    <w:snapToGrid w:val="0"/>
                    <w:rPr>
                      <w:b/>
                      <w:bCs/>
                      <w:sz w:val="20"/>
                    </w:rPr>
                  </w:pPr>
                  <w:r w:rsidRPr="00583836">
                    <w:rPr>
                      <w:b/>
                      <w:bCs/>
                      <w:sz w:val="20"/>
                    </w:rPr>
                    <w:t xml:space="preserve">Step </w:t>
                  </w:r>
                  <w:r>
                    <w:rPr>
                      <w:b/>
                      <w:bCs/>
                      <w:sz w:val="20"/>
                    </w:rPr>
                    <w:t>5</w:t>
                  </w:r>
                  <w:r w:rsidRPr="00583836">
                    <w:rPr>
                      <w:b/>
                      <w:bCs/>
                      <w:sz w:val="20"/>
                    </w:rPr>
                    <w:t>.2</w:t>
                  </w:r>
                </w:p>
              </w:tc>
              <w:tc>
                <w:tcPr>
                  <w:tcW w:w="1170" w:type="dxa"/>
                  <w:shd w:val="clear" w:color="auto" w:fill="D9D9D9" w:themeFill="background1" w:themeFillShade="D9"/>
                </w:tcPr>
                <w:p w:rsidR="005F0BE5" w:rsidRDefault="005F0BE5" w:rsidP="005F0BE5">
                  <w:pPr>
                    <w:snapToGrid w:val="0"/>
                    <w:rPr>
                      <w:bCs/>
                      <w:sz w:val="20"/>
                    </w:rPr>
                  </w:pPr>
                  <w:r>
                    <w:rPr>
                      <w:bCs/>
                      <w:sz w:val="20"/>
                    </w:rPr>
                    <w:t>Expected Reactions</w:t>
                  </w:r>
                </w:p>
              </w:tc>
            </w:tr>
            <w:tr w:rsidR="005F0BE5" w:rsidTr="005F0BE5">
              <w:trPr>
                <w:trHeight w:val="458"/>
              </w:trPr>
              <w:tc>
                <w:tcPr>
                  <w:tcW w:w="1165" w:type="dxa"/>
                  <w:tcBorders>
                    <w:bottom w:val="single" w:sz="4" w:space="0" w:color="auto"/>
                  </w:tcBorders>
                </w:tcPr>
                <w:p w:rsidR="005F0BE5" w:rsidRPr="00883C90" w:rsidRDefault="005F0BE5" w:rsidP="005F0BE5">
                  <w:r w:rsidRPr="00883C90">
                    <w:t>Anti-AHG</w:t>
                  </w:r>
                </w:p>
              </w:tc>
              <w:tc>
                <w:tcPr>
                  <w:tcW w:w="990" w:type="dxa"/>
                  <w:tcBorders>
                    <w:bottom w:val="single" w:sz="4" w:space="0" w:color="auto"/>
                  </w:tcBorders>
                </w:tcPr>
                <w:p w:rsidR="005F0BE5" w:rsidRDefault="005F0BE5" w:rsidP="005F0BE5">
                  <w:pPr>
                    <w:snapToGrid w:val="0"/>
                    <w:rPr>
                      <w:bCs/>
                      <w:sz w:val="20"/>
                    </w:rPr>
                  </w:pPr>
                  <w:r>
                    <w:rPr>
                      <w:bCs/>
                      <w:sz w:val="20"/>
                    </w:rPr>
                    <w:t>AHG +</w:t>
                  </w:r>
                </w:p>
                <w:p w:rsidR="005F0BE5" w:rsidRDefault="005F0BE5" w:rsidP="005F0BE5">
                  <w:pPr>
                    <w:snapToGrid w:val="0"/>
                    <w:rPr>
                      <w:bCs/>
                      <w:sz w:val="20"/>
                    </w:rPr>
                  </w:pPr>
                  <w:r>
                    <w:rPr>
                      <w:bCs/>
                      <w:sz w:val="20"/>
                    </w:rPr>
                    <w:t>AHG +</w:t>
                  </w:r>
                </w:p>
                <w:p w:rsidR="005F0BE5" w:rsidRDefault="005F0BE5" w:rsidP="005F0BE5">
                  <w:pPr>
                    <w:snapToGrid w:val="0"/>
                    <w:rPr>
                      <w:bCs/>
                      <w:sz w:val="20"/>
                    </w:rPr>
                  </w:pPr>
                  <w:r>
                    <w:rPr>
                      <w:bCs/>
                      <w:sz w:val="20"/>
                    </w:rPr>
                    <w:t>AHG -</w:t>
                  </w:r>
                </w:p>
              </w:tc>
              <w:tc>
                <w:tcPr>
                  <w:tcW w:w="1170" w:type="dxa"/>
                  <w:tcBorders>
                    <w:bottom w:val="single" w:sz="4" w:space="0" w:color="auto"/>
                  </w:tcBorders>
                </w:tcPr>
                <w:p w:rsidR="005F0BE5" w:rsidRPr="00B2460A" w:rsidRDefault="005F0BE5" w:rsidP="005F0BE5">
                  <w:pPr>
                    <w:snapToGrid w:val="0"/>
                    <w:rPr>
                      <w:bCs/>
                      <w:sz w:val="20"/>
                    </w:rPr>
                  </w:pPr>
                  <w:r>
                    <w:rPr>
                      <w:bCs/>
                      <w:sz w:val="20"/>
                    </w:rPr>
                    <w:t>&lt;AHG CC</w:t>
                  </w:r>
                </w:p>
                <w:p w:rsidR="005F0BE5" w:rsidRDefault="005F0BE5" w:rsidP="005F0BE5">
                  <w:pPr>
                    <w:snapToGrid w:val="0"/>
                    <w:rPr>
                      <w:bCs/>
                      <w:sz w:val="20"/>
                    </w:rPr>
                  </w:pPr>
                  <w:r>
                    <w:rPr>
                      <w:bCs/>
                      <w:sz w:val="20"/>
                    </w:rPr>
                    <w:t>&lt;AHG EC3b</w:t>
                  </w:r>
                </w:p>
                <w:p w:rsidR="005F0BE5" w:rsidRPr="00B2460A" w:rsidRDefault="005F0BE5" w:rsidP="005F0BE5">
                  <w:pPr>
                    <w:snapToGrid w:val="0"/>
                    <w:rPr>
                      <w:bCs/>
                      <w:sz w:val="20"/>
                    </w:rPr>
                  </w:pPr>
                  <w:r>
                    <w:rPr>
                      <w:bCs/>
                      <w:sz w:val="20"/>
                    </w:rPr>
                    <w:t>&lt;AHG SC1</w:t>
                  </w:r>
                </w:p>
              </w:tc>
              <w:tc>
                <w:tcPr>
                  <w:tcW w:w="1440" w:type="dxa"/>
                  <w:tcBorders>
                    <w:bottom w:val="single" w:sz="4" w:space="0" w:color="auto"/>
                  </w:tcBorders>
                </w:tcPr>
                <w:p w:rsidR="005F0BE5" w:rsidRPr="00B2460A" w:rsidRDefault="005F0BE5" w:rsidP="005F0BE5">
                  <w:pPr>
                    <w:snapToGrid w:val="0"/>
                    <w:rPr>
                      <w:bCs/>
                      <w:sz w:val="20"/>
                    </w:rPr>
                  </w:pPr>
                  <w:r>
                    <w:rPr>
                      <w:bCs/>
                      <w:sz w:val="20"/>
                    </w:rPr>
                    <w:t>&lt;AHG + CC</w:t>
                  </w:r>
                </w:p>
                <w:p w:rsidR="005F0BE5" w:rsidRDefault="005F0BE5" w:rsidP="005F0BE5">
                  <w:pPr>
                    <w:snapToGrid w:val="0"/>
                    <w:rPr>
                      <w:bCs/>
                      <w:sz w:val="20"/>
                    </w:rPr>
                  </w:pPr>
                  <w:r>
                    <w:rPr>
                      <w:bCs/>
                      <w:sz w:val="20"/>
                    </w:rPr>
                    <w:t>&lt;AHG + EC3b</w:t>
                  </w:r>
                </w:p>
                <w:p w:rsidR="005F0BE5" w:rsidRPr="00B2460A" w:rsidRDefault="005F0BE5" w:rsidP="005F0BE5">
                  <w:pPr>
                    <w:snapToGrid w:val="0"/>
                    <w:rPr>
                      <w:bCs/>
                      <w:sz w:val="20"/>
                    </w:rPr>
                  </w:pPr>
                  <w:r>
                    <w:rPr>
                      <w:bCs/>
                      <w:sz w:val="20"/>
                    </w:rPr>
                    <w:t>&lt;AHG + SC1</w:t>
                  </w:r>
                </w:p>
              </w:tc>
              <w:tc>
                <w:tcPr>
                  <w:tcW w:w="900" w:type="dxa"/>
                  <w:vMerge w:val="restart"/>
                  <w:textDirection w:val="btLr"/>
                </w:tcPr>
                <w:p w:rsidR="005F0BE5" w:rsidRPr="004F2D61" w:rsidRDefault="005F0BE5" w:rsidP="005F0BE5">
                  <w:pPr>
                    <w:snapToGrid w:val="0"/>
                    <w:ind w:left="113" w:right="113"/>
                    <w:jc w:val="center"/>
                    <w:rPr>
                      <w:b/>
                      <w:bCs/>
                      <w:sz w:val="24"/>
                      <w:szCs w:val="24"/>
                    </w:rPr>
                  </w:pPr>
                  <w:r w:rsidRPr="004F2D61">
                    <w:rPr>
                      <w:b/>
                      <w:bCs/>
                      <w:sz w:val="24"/>
                      <w:szCs w:val="24"/>
                    </w:rPr>
                    <w:t>MIX EACH TUBE BEING TESTED</w:t>
                  </w:r>
                </w:p>
              </w:tc>
              <w:tc>
                <w:tcPr>
                  <w:tcW w:w="1080" w:type="dxa"/>
                  <w:vMerge w:val="restart"/>
                  <w:textDirection w:val="btLr"/>
                </w:tcPr>
                <w:p w:rsidR="005F0BE5" w:rsidRDefault="005F0BE5" w:rsidP="005F0BE5">
                  <w:pPr>
                    <w:snapToGrid w:val="0"/>
                    <w:ind w:left="113" w:right="113"/>
                    <w:jc w:val="center"/>
                    <w:rPr>
                      <w:b/>
                      <w:bCs/>
                      <w:sz w:val="24"/>
                      <w:szCs w:val="24"/>
                    </w:rPr>
                  </w:pPr>
                  <w:r>
                    <w:rPr>
                      <w:b/>
                      <w:bCs/>
                      <w:sz w:val="24"/>
                      <w:szCs w:val="24"/>
                    </w:rPr>
                    <w:t xml:space="preserve">CENTRIFUGE AT I.S. </w:t>
                  </w:r>
                </w:p>
                <w:p w:rsidR="005F0BE5" w:rsidRPr="004F2D61" w:rsidRDefault="005F0BE5" w:rsidP="005F0BE5">
                  <w:pPr>
                    <w:snapToGrid w:val="0"/>
                    <w:ind w:left="113" w:right="113"/>
                    <w:jc w:val="center"/>
                    <w:rPr>
                      <w:b/>
                      <w:bCs/>
                      <w:sz w:val="24"/>
                      <w:szCs w:val="24"/>
                    </w:rPr>
                  </w:pPr>
                  <w:r>
                    <w:rPr>
                      <w:b/>
                      <w:bCs/>
                      <w:sz w:val="24"/>
                      <w:szCs w:val="24"/>
                    </w:rPr>
                    <w:t xml:space="preserve">REMOVE AND READ MACROSCOPICALLY </w:t>
                  </w:r>
                </w:p>
              </w:tc>
              <w:tc>
                <w:tcPr>
                  <w:tcW w:w="1170" w:type="dxa"/>
                </w:tcPr>
                <w:p w:rsidR="005F0BE5" w:rsidRDefault="005F0BE5" w:rsidP="005F0BE5">
                  <w:pPr>
                    <w:snapToGrid w:val="0"/>
                    <w:jc w:val="center"/>
                    <w:rPr>
                      <w:bCs/>
                    </w:rPr>
                  </w:pPr>
                  <w:r>
                    <w:rPr>
                      <w:bCs/>
                    </w:rPr>
                    <w:t>2</w:t>
                  </w:r>
                  <w:r w:rsidRPr="001E09BC">
                    <w:rPr>
                      <w:bCs/>
                    </w:rPr>
                    <w:t>+ to 4+</w:t>
                  </w:r>
                </w:p>
                <w:p w:rsidR="005F0BE5" w:rsidRPr="001E09BC" w:rsidRDefault="005F0BE5" w:rsidP="005F0BE5">
                  <w:pPr>
                    <w:snapToGrid w:val="0"/>
                    <w:jc w:val="center"/>
                    <w:rPr>
                      <w:bCs/>
                    </w:rPr>
                  </w:pPr>
                  <w:r>
                    <w:rPr>
                      <w:bCs/>
                    </w:rPr>
                    <w:t>2+ to 4+</w:t>
                  </w:r>
                </w:p>
                <w:p w:rsidR="005F0BE5" w:rsidRPr="001E09BC" w:rsidRDefault="005F0BE5" w:rsidP="005F0BE5">
                  <w:pPr>
                    <w:snapToGrid w:val="0"/>
                    <w:jc w:val="center"/>
                    <w:rPr>
                      <w:b/>
                      <w:bCs/>
                    </w:rPr>
                  </w:pPr>
                  <w:r w:rsidRPr="001E09BC">
                    <w:rPr>
                      <w:bCs/>
                    </w:rPr>
                    <w:t>0</w:t>
                  </w:r>
                </w:p>
              </w:tc>
            </w:tr>
            <w:tr w:rsidR="005F0BE5" w:rsidTr="005F0BE5">
              <w:trPr>
                <w:trHeight w:val="458"/>
              </w:trPr>
              <w:tc>
                <w:tcPr>
                  <w:tcW w:w="1165" w:type="dxa"/>
                  <w:tcBorders>
                    <w:bottom w:val="single" w:sz="4" w:space="0" w:color="auto"/>
                  </w:tcBorders>
                </w:tcPr>
                <w:p w:rsidR="005F0BE5" w:rsidRPr="00883C90" w:rsidRDefault="005F0BE5" w:rsidP="005F0BE5">
                  <w:r w:rsidRPr="00883C90">
                    <w:t>Anti-IgG</w:t>
                  </w:r>
                </w:p>
              </w:tc>
              <w:tc>
                <w:tcPr>
                  <w:tcW w:w="990" w:type="dxa"/>
                  <w:tcBorders>
                    <w:bottom w:val="single" w:sz="4" w:space="0" w:color="auto"/>
                  </w:tcBorders>
                </w:tcPr>
                <w:p w:rsidR="005F0BE5" w:rsidRDefault="005F0BE5" w:rsidP="005F0BE5">
                  <w:pPr>
                    <w:snapToGrid w:val="0"/>
                    <w:rPr>
                      <w:bCs/>
                      <w:sz w:val="20"/>
                    </w:rPr>
                  </w:pPr>
                  <w:r>
                    <w:rPr>
                      <w:bCs/>
                      <w:sz w:val="20"/>
                    </w:rPr>
                    <w:t>IgG +</w:t>
                  </w:r>
                </w:p>
                <w:p w:rsidR="005F0BE5" w:rsidRPr="00B2460A" w:rsidRDefault="005F0BE5" w:rsidP="005F0BE5">
                  <w:pPr>
                    <w:snapToGrid w:val="0"/>
                    <w:rPr>
                      <w:bCs/>
                      <w:sz w:val="20"/>
                    </w:rPr>
                  </w:pPr>
                  <w:r>
                    <w:rPr>
                      <w:bCs/>
                      <w:sz w:val="20"/>
                    </w:rPr>
                    <w:t>IgG -</w:t>
                  </w:r>
                </w:p>
              </w:tc>
              <w:tc>
                <w:tcPr>
                  <w:tcW w:w="1170" w:type="dxa"/>
                  <w:tcBorders>
                    <w:bottom w:val="single" w:sz="4" w:space="0" w:color="auto"/>
                  </w:tcBorders>
                </w:tcPr>
                <w:p w:rsidR="005F0BE5" w:rsidRPr="00B2460A" w:rsidRDefault="005F0BE5" w:rsidP="005F0BE5">
                  <w:pPr>
                    <w:snapToGrid w:val="0"/>
                    <w:rPr>
                      <w:bCs/>
                      <w:sz w:val="20"/>
                    </w:rPr>
                  </w:pPr>
                  <w:r>
                    <w:rPr>
                      <w:bCs/>
                      <w:sz w:val="20"/>
                    </w:rPr>
                    <w:t xml:space="preserve"> &lt;IgG  CC</w:t>
                  </w:r>
                  <w:r w:rsidRPr="00B2460A">
                    <w:rPr>
                      <w:bCs/>
                      <w:sz w:val="20"/>
                    </w:rPr>
                    <w:t xml:space="preserve">   </w:t>
                  </w:r>
                </w:p>
                <w:p w:rsidR="005F0BE5" w:rsidRPr="00B2460A" w:rsidRDefault="005F0BE5" w:rsidP="005F0BE5">
                  <w:pPr>
                    <w:snapToGrid w:val="0"/>
                    <w:rPr>
                      <w:bCs/>
                      <w:sz w:val="20"/>
                    </w:rPr>
                  </w:pPr>
                  <w:r>
                    <w:rPr>
                      <w:bCs/>
                      <w:sz w:val="20"/>
                    </w:rPr>
                    <w:t xml:space="preserve"> &lt;IgG  SC1</w:t>
                  </w:r>
                </w:p>
              </w:tc>
              <w:tc>
                <w:tcPr>
                  <w:tcW w:w="1440" w:type="dxa"/>
                  <w:tcBorders>
                    <w:bottom w:val="single" w:sz="4" w:space="0" w:color="auto"/>
                  </w:tcBorders>
                </w:tcPr>
                <w:p w:rsidR="005F0BE5" w:rsidRPr="00B2460A" w:rsidRDefault="005F0BE5" w:rsidP="005F0BE5">
                  <w:pPr>
                    <w:snapToGrid w:val="0"/>
                    <w:rPr>
                      <w:bCs/>
                      <w:sz w:val="20"/>
                    </w:rPr>
                  </w:pPr>
                  <w:r>
                    <w:rPr>
                      <w:bCs/>
                      <w:sz w:val="20"/>
                    </w:rPr>
                    <w:t>&lt;IgG  + CC</w:t>
                  </w:r>
                  <w:r w:rsidRPr="00B2460A">
                    <w:rPr>
                      <w:bCs/>
                      <w:sz w:val="20"/>
                    </w:rPr>
                    <w:t xml:space="preserve">   </w:t>
                  </w:r>
                </w:p>
                <w:p w:rsidR="005F0BE5" w:rsidRPr="00B2460A" w:rsidRDefault="005F0BE5" w:rsidP="005F0BE5">
                  <w:pPr>
                    <w:snapToGrid w:val="0"/>
                    <w:rPr>
                      <w:bCs/>
                      <w:sz w:val="20"/>
                    </w:rPr>
                  </w:pPr>
                  <w:r>
                    <w:rPr>
                      <w:bCs/>
                      <w:sz w:val="20"/>
                    </w:rPr>
                    <w:t xml:space="preserve"> &lt;IgG + SC1</w:t>
                  </w:r>
                </w:p>
              </w:tc>
              <w:tc>
                <w:tcPr>
                  <w:tcW w:w="900" w:type="dxa"/>
                  <w:vMerge/>
                </w:tcPr>
                <w:p w:rsidR="005F0BE5" w:rsidRDefault="005F0BE5" w:rsidP="005F0BE5">
                  <w:pPr>
                    <w:snapToGrid w:val="0"/>
                    <w:rPr>
                      <w:bCs/>
                      <w:sz w:val="20"/>
                    </w:rPr>
                  </w:pPr>
                </w:p>
              </w:tc>
              <w:tc>
                <w:tcPr>
                  <w:tcW w:w="1080" w:type="dxa"/>
                  <w:vMerge/>
                </w:tcPr>
                <w:p w:rsidR="005F0BE5" w:rsidRDefault="005F0BE5" w:rsidP="005F0BE5">
                  <w:pPr>
                    <w:snapToGrid w:val="0"/>
                    <w:rPr>
                      <w:bCs/>
                      <w:sz w:val="20"/>
                    </w:rPr>
                  </w:pPr>
                </w:p>
              </w:tc>
              <w:tc>
                <w:tcPr>
                  <w:tcW w:w="1170" w:type="dxa"/>
                </w:tcPr>
                <w:p w:rsidR="005F0BE5" w:rsidRPr="001E09BC" w:rsidRDefault="005F0BE5" w:rsidP="005F0BE5">
                  <w:pPr>
                    <w:snapToGrid w:val="0"/>
                    <w:jc w:val="center"/>
                    <w:rPr>
                      <w:bCs/>
                    </w:rPr>
                  </w:pPr>
                  <w:r>
                    <w:rPr>
                      <w:bCs/>
                    </w:rPr>
                    <w:t>2</w:t>
                  </w:r>
                  <w:r w:rsidRPr="001E09BC">
                    <w:rPr>
                      <w:bCs/>
                    </w:rPr>
                    <w:t>+ to 4+</w:t>
                  </w:r>
                </w:p>
                <w:p w:rsidR="005F0BE5" w:rsidRPr="001E09BC" w:rsidRDefault="005F0BE5" w:rsidP="005F0BE5">
                  <w:pPr>
                    <w:snapToGrid w:val="0"/>
                    <w:jc w:val="center"/>
                    <w:rPr>
                      <w:bCs/>
                    </w:rPr>
                  </w:pPr>
                  <w:r w:rsidRPr="001E09BC">
                    <w:rPr>
                      <w:bCs/>
                    </w:rPr>
                    <w:t>0</w:t>
                  </w:r>
                </w:p>
              </w:tc>
            </w:tr>
            <w:tr w:rsidR="005F0BE5" w:rsidTr="005F0BE5">
              <w:trPr>
                <w:trHeight w:val="458"/>
              </w:trPr>
              <w:tc>
                <w:tcPr>
                  <w:tcW w:w="1165" w:type="dxa"/>
                  <w:tcBorders>
                    <w:bottom w:val="single" w:sz="4" w:space="0" w:color="auto"/>
                  </w:tcBorders>
                </w:tcPr>
                <w:p w:rsidR="005F0BE5" w:rsidRPr="00883C90" w:rsidRDefault="005F0BE5" w:rsidP="005F0BE5">
                  <w:r w:rsidRPr="00883C90">
                    <w:t>Anti-C3d</w:t>
                  </w:r>
                </w:p>
              </w:tc>
              <w:tc>
                <w:tcPr>
                  <w:tcW w:w="990" w:type="dxa"/>
                  <w:tcBorders>
                    <w:bottom w:val="single" w:sz="4" w:space="0" w:color="auto"/>
                  </w:tcBorders>
                </w:tcPr>
                <w:p w:rsidR="005F0BE5" w:rsidRDefault="005F0BE5" w:rsidP="005F0BE5">
                  <w:pPr>
                    <w:snapToGrid w:val="0"/>
                    <w:rPr>
                      <w:bCs/>
                      <w:sz w:val="20"/>
                    </w:rPr>
                  </w:pPr>
                  <w:r>
                    <w:rPr>
                      <w:bCs/>
                      <w:sz w:val="20"/>
                    </w:rPr>
                    <w:t>C3d +</w:t>
                  </w:r>
                </w:p>
                <w:p w:rsidR="005F0BE5" w:rsidRPr="00B2460A" w:rsidRDefault="005F0BE5" w:rsidP="005F0BE5">
                  <w:pPr>
                    <w:snapToGrid w:val="0"/>
                    <w:rPr>
                      <w:bCs/>
                      <w:sz w:val="20"/>
                    </w:rPr>
                  </w:pPr>
                  <w:r>
                    <w:rPr>
                      <w:bCs/>
                      <w:sz w:val="20"/>
                    </w:rPr>
                    <w:t>C3d -</w:t>
                  </w:r>
                </w:p>
              </w:tc>
              <w:tc>
                <w:tcPr>
                  <w:tcW w:w="1170" w:type="dxa"/>
                  <w:tcBorders>
                    <w:bottom w:val="single" w:sz="4" w:space="0" w:color="auto"/>
                  </w:tcBorders>
                </w:tcPr>
                <w:p w:rsidR="005F0BE5" w:rsidRPr="00B2460A" w:rsidRDefault="005F0BE5" w:rsidP="005F0BE5">
                  <w:pPr>
                    <w:snapToGrid w:val="0"/>
                    <w:rPr>
                      <w:bCs/>
                      <w:sz w:val="20"/>
                    </w:rPr>
                  </w:pPr>
                  <w:r>
                    <w:rPr>
                      <w:bCs/>
                      <w:sz w:val="20"/>
                    </w:rPr>
                    <w:t xml:space="preserve"> &lt;C3d EC3b</w:t>
                  </w:r>
                </w:p>
                <w:p w:rsidR="005F0BE5" w:rsidRPr="00B2460A" w:rsidRDefault="005F0BE5" w:rsidP="005F0BE5">
                  <w:pPr>
                    <w:snapToGrid w:val="0"/>
                    <w:rPr>
                      <w:bCs/>
                      <w:sz w:val="20"/>
                    </w:rPr>
                  </w:pPr>
                  <w:r>
                    <w:rPr>
                      <w:bCs/>
                      <w:sz w:val="20"/>
                    </w:rPr>
                    <w:t xml:space="preserve"> &lt;C3d  SC1</w:t>
                  </w:r>
                </w:p>
              </w:tc>
              <w:tc>
                <w:tcPr>
                  <w:tcW w:w="1440" w:type="dxa"/>
                  <w:tcBorders>
                    <w:bottom w:val="single" w:sz="4" w:space="0" w:color="auto"/>
                  </w:tcBorders>
                </w:tcPr>
                <w:p w:rsidR="005F0BE5" w:rsidRPr="00B2460A" w:rsidRDefault="005F0BE5" w:rsidP="005F0BE5">
                  <w:pPr>
                    <w:snapToGrid w:val="0"/>
                    <w:rPr>
                      <w:bCs/>
                      <w:sz w:val="20"/>
                    </w:rPr>
                  </w:pPr>
                  <w:r>
                    <w:rPr>
                      <w:bCs/>
                      <w:sz w:val="20"/>
                    </w:rPr>
                    <w:t>&lt;C3d + EC3b</w:t>
                  </w:r>
                </w:p>
                <w:p w:rsidR="005F0BE5" w:rsidRPr="00B2460A" w:rsidRDefault="005F0BE5" w:rsidP="005F0BE5">
                  <w:pPr>
                    <w:snapToGrid w:val="0"/>
                    <w:rPr>
                      <w:bCs/>
                      <w:sz w:val="20"/>
                    </w:rPr>
                  </w:pPr>
                  <w:r>
                    <w:rPr>
                      <w:bCs/>
                      <w:sz w:val="20"/>
                    </w:rPr>
                    <w:t xml:space="preserve"> &lt;C3d + SC1</w:t>
                  </w:r>
                </w:p>
              </w:tc>
              <w:tc>
                <w:tcPr>
                  <w:tcW w:w="900" w:type="dxa"/>
                  <w:vMerge/>
                </w:tcPr>
                <w:p w:rsidR="005F0BE5" w:rsidRDefault="005F0BE5" w:rsidP="005F0BE5">
                  <w:pPr>
                    <w:snapToGrid w:val="0"/>
                    <w:rPr>
                      <w:bCs/>
                      <w:sz w:val="20"/>
                    </w:rPr>
                  </w:pPr>
                </w:p>
              </w:tc>
              <w:tc>
                <w:tcPr>
                  <w:tcW w:w="1080" w:type="dxa"/>
                  <w:vMerge/>
                </w:tcPr>
                <w:p w:rsidR="005F0BE5" w:rsidRDefault="005F0BE5" w:rsidP="005F0BE5">
                  <w:pPr>
                    <w:snapToGrid w:val="0"/>
                    <w:rPr>
                      <w:bCs/>
                      <w:sz w:val="20"/>
                    </w:rPr>
                  </w:pPr>
                </w:p>
              </w:tc>
              <w:tc>
                <w:tcPr>
                  <w:tcW w:w="1170" w:type="dxa"/>
                </w:tcPr>
                <w:p w:rsidR="005F0BE5" w:rsidRPr="001E09BC" w:rsidRDefault="005F0BE5" w:rsidP="005F0BE5">
                  <w:pPr>
                    <w:snapToGrid w:val="0"/>
                    <w:jc w:val="center"/>
                    <w:rPr>
                      <w:bCs/>
                    </w:rPr>
                  </w:pPr>
                  <w:r>
                    <w:rPr>
                      <w:bCs/>
                    </w:rPr>
                    <w:t>w</w:t>
                  </w:r>
                  <w:r w:rsidRPr="001E09BC">
                    <w:rPr>
                      <w:bCs/>
                    </w:rPr>
                    <w:t xml:space="preserve">+ to </w:t>
                  </w:r>
                  <w:r>
                    <w:rPr>
                      <w:bCs/>
                    </w:rPr>
                    <w:t>1</w:t>
                  </w:r>
                  <w:r w:rsidRPr="001E09BC">
                    <w:rPr>
                      <w:bCs/>
                    </w:rPr>
                    <w:t>+</w:t>
                  </w:r>
                </w:p>
                <w:p w:rsidR="005F0BE5" w:rsidRDefault="005F0BE5" w:rsidP="005F0BE5">
                  <w:pPr>
                    <w:snapToGrid w:val="0"/>
                    <w:jc w:val="center"/>
                    <w:rPr>
                      <w:bCs/>
                      <w:sz w:val="20"/>
                    </w:rPr>
                  </w:pPr>
                  <w:r w:rsidRPr="001E09BC">
                    <w:rPr>
                      <w:bCs/>
                    </w:rPr>
                    <w:t>0</w:t>
                  </w:r>
                </w:p>
              </w:tc>
            </w:tr>
            <w:tr w:rsidR="005F0BE5" w:rsidTr="005F0BE5">
              <w:trPr>
                <w:trHeight w:val="458"/>
              </w:trPr>
              <w:tc>
                <w:tcPr>
                  <w:tcW w:w="1165" w:type="dxa"/>
                  <w:tcBorders>
                    <w:bottom w:val="single" w:sz="4" w:space="0" w:color="auto"/>
                  </w:tcBorders>
                </w:tcPr>
                <w:p w:rsidR="005F0BE5" w:rsidRPr="00883C90" w:rsidRDefault="005F0BE5" w:rsidP="005F0BE5">
                  <w:r w:rsidRPr="00883C90">
                    <w:t>CC cells</w:t>
                  </w:r>
                </w:p>
              </w:tc>
              <w:tc>
                <w:tcPr>
                  <w:tcW w:w="990" w:type="dxa"/>
                  <w:tcBorders>
                    <w:bottom w:val="single" w:sz="4" w:space="0" w:color="auto"/>
                  </w:tcBorders>
                </w:tcPr>
                <w:p w:rsidR="005F0BE5" w:rsidRDefault="005F0BE5" w:rsidP="005F0BE5">
                  <w:pPr>
                    <w:snapToGrid w:val="0"/>
                    <w:rPr>
                      <w:bCs/>
                      <w:sz w:val="20"/>
                    </w:rPr>
                  </w:pPr>
                  <w:r>
                    <w:rPr>
                      <w:bCs/>
                      <w:sz w:val="20"/>
                    </w:rPr>
                    <w:t>CC+</w:t>
                  </w:r>
                </w:p>
                <w:p w:rsidR="005F0BE5" w:rsidRPr="00B2460A" w:rsidRDefault="005F0BE5" w:rsidP="005F0BE5">
                  <w:pPr>
                    <w:snapToGrid w:val="0"/>
                    <w:rPr>
                      <w:bCs/>
                      <w:sz w:val="20"/>
                    </w:rPr>
                  </w:pPr>
                  <w:r>
                    <w:rPr>
                      <w:bCs/>
                      <w:sz w:val="20"/>
                    </w:rPr>
                    <w:t>CC-</w:t>
                  </w:r>
                </w:p>
              </w:tc>
              <w:tc>
                <w:tcPr>
                  <w:tcW w:w="1170" w:type="dxa"/>
                  <w:tcBorders>
                    <w:bottom w:val="single" w:sz="4" w:space="0" w:color="auto"/>
                  </w:tcBorders>
                </w:tcPr>
                <w:p w:rsidR="005F0BE5" w:rsidRPr="00B2460A" w:rsidRDefault="005F0BE5" w:rsidP="005F0BE5">
                  <w:pPr>
                    <w:snapToGrid w:val="0"/>
                    <w:rPr>
                      <w:bCs/>
                      <w:sz w:val="20"/>
                    </w:rPr>
                  </w:pPr>
                  <w:r>
                    <w:rPr>
                      <w:bCs/>
                      <w:sz w:val="20"/>
                    </w:rPr>
                    <w:t xml:space="preserve">    CC</w:t>
                  </w:r>
                  <w:r w:rsidRPr="00B2460A">
                    <w:rPr>
                      <w:bCs/>
                      <w:sz w:val="20"/>
                    </w:rPr>
                    <w:t xml:space="preserve"> </w:t>
                  </w:r>
                  <w:r>
                    <w:rPr>
                      <w:bCs/>
                      <w:sz w:val="20"/>
                    </w:rPr>
                    <w:t xml:space="preserve">&lt;IgG </w:t>
                  </w:r>
                </w:p>
                <w:p w:rsidR="005F0BE5" w:rsidRPr="00B2460A" w:rsidRDefault="005F0BE5" w:rsidP="005F0BE5">
                  <w:pPr>
                    <w:snapToGrid w:val="0"/>
                    <w:rPr>
                      <w:bCs/>
                      <w:sz w:val="20"/>
                    </w:rPr>
                  </w:pPr>
                  <w:r>
                    <w:rPr>
                      <w:bCs/>
                      <w:sz w:val="20"/>
                    </w:rPr>
                    <w:t xml:space="preserve">   CC</w:t>
                  </w:r>
                  <w:r w:rsidRPr="00B2460A">
                    <w:rPr>
                      <w:bCs/>
                      <w:sz w:val="20"/>
                    </w:rPr>
                    <w:t xml:space="preserve"> </w:t>
                  </w:r>
                  <w:r>
                    <w:rPr>
                      <w:bCs/>
                      <w:sz w:val="20"/>
                    </w:rPr>
                    <w:t>&lt;C3d</w:t>
                  </w:r>
                </w:p>
              </w:tc>
              <w:tc>
                <w:tcPr>
                  <w:tcW w:w="1440" w:type="dxa"/>
                  <w:tcBorders>
                    <w:bottom w:val="single" w:sz="4" w:space="0" w:color="auto"/>
                  </w:tcBorders>
                </w:tcPr>
                <w:p w:rsidR="005F0BE5" w:rsidRPr="00B2460A" w:rsidRDefault="005F0BE5" w:rsidP="005F0BE5">
                  <w:pPr>
                    <w:snapToGrid w:val="0"/>
                    <w:rPr>
                      <w:bCs/>
                      <w:sz w:val="20"/>
                    </w:rPr>
                  </w:pPr>
                  <w:r>
                    <w:rPr>
                      <w:bCs/>
                      <w:sz w:val="20"/>
                    </w:rPr>
                    <w:t xml:space="preserve">   CC +</w:t>
                  </w:r>
                  <w:r w:rsidRPr="00B2460A">
                    <w:rPr>
                      <w:bCs/>
                      <w:sz w:val="20"/>
                    </w:rPr>
                    <w:t xml:space="preserve"> </w:t>
                  </w:r>
                  <w:r>
                    <w:rPr>
                      <w:bCs/>
                      <w:sz w:val="20"/>
                    </w:rPr>
                    <w:t xml:space="preserve">&lt;IgG </w:t>
                  </w:r>
                </w:p>
                <w:p w:rsidR="005F0BE5" w:rsidRPr="00B2460A" w:rsidRDefault="005F0BE5" w:rsidP="005F0BE5">
                  <w:pPr>
                    <w:snapToGrid w:val="0"/>
                    <w:rPr>
                      <w:bCs/>
                      <w:sz w:val="20"/>
                    </w:rPr>
                  </w:pPr>
                  <w:r>
                    <w:rPr>
                      <w:bCs/>
                      <w:sz w:val="20"/>
                    </w:rPr>
                    <w:t xml:space="preserve">   CC +</w:t>
                  </w:r>
                  <w:r w:rsidRPr="00B2460A">
                    <w:rPr>
                      <w:bCs/>
                      <w:sz w:val="20"/>
                    </w:rPr>
                    <w:t xml:space="preserve"> </w:t>
                  </w:r>
                  <w:r>
                    <w:rPr>
                      <w:bCs/>
                      <w:sz w:val="20"/>
                    </w:rPr>
                    <w:t>&lt;C3d</w:t>
                  </w:r>
                </w:p>
              </w:tc>
              <w:tc>
                <w:tcPr>
                  <w:tcW w:w="900" w:type="dxa"/>
                  <w:vMerge/>
                </w:tcPr>
                <w:p w:rsidR="005F0BE5" w:rsidRPr="00B2460A" w:rsidRDefault="005F0BE5" w:rsidP="005F0BE5">
                  <w:pPr>
                    <w:snapToGrid w:val="0"/>
                    <w:rPr>
                      <w:bCs/>
                      <w:sz w:val="20"/>
                    </w:rPr>
                  </w:pPr>
                </w:p>
              </w:tc>
              <w:tc>
                <w:tcPr>
                  <w:tcW w:w="1080" w:type="dxa"/>
                  <w:vMerge/>
                </w:tcPr>
                <w:p w:rsidR="005F0BE5" w:rsidRPr="00B2460A" w:rsidRDefault="005F0BE5" w:rsidP="005F0BE5">
                  <w:pPr>
                    <w:snapToGrid w:val="0"/>
                    <w:rPr>
                      <w:bCs/>
                      <w:sz w:val="20"/>
                    </w:rPr>
                  </w:pPr>
                </w:p>
              </w:tc>
              <w:tc>
                <w:tcPr>
                  <w:tcW w:w="1170" w:type="dxa"/>
                </w:tcPr>
                <w:p w:rsidR="005F0BE5" w:rsidRDefault="005F0BE5" w:rsidP="005F0BE5">
                  <w:pPr>
                    <w:snapToGrid w:val="0"/>
                    <w:jc w:val="center"/>
                    <w:rPr>
                      <w:bCs/>
                    </w:rPr>
                  </w:pPr>
                  <w:r>
                    <w:rPr>
                      <w:bCs/>
                    </w:rPr>
                    <w:t>2</w:t>
                  </w:r>
                  <w:r w:rsidRPr="001E09BC">
                    <w:rPr>
                      <w:bCs/>
                    </w:rPr>
                    <w:t>+ to 4+</w:t>
                  </w:r>
                </w:p>
                <w:p w:rsidR="005F0BE5" w:rsidRPr="00B2460A" w:rsidRDefault="005F0BE5" w:rsidP="005F0BE5">
                  <w:pPr>
                    <w:snapToGrid w:val="0"/>
                    <w:jc w:val="center"/>
                    <w:rPr>
                      <w:bCs/>
                      <w:sz w:val="20"/>
                    </w:rPr>
                  </w:pPr>
                  <w:r w:rsidRPr="001E09BC">
                    <w:rPr>
                      <w:bCs/>
                    </w:rPr>
                    <w:t>0</w:t>
                  </w:r>
                </w:p>
              </w:tc>
            </w:tr>
            <w:tr w:rsidR="005F0BE5" w:rsidTr="005F0BE5">
              <w:trPr>
                <w:trHeight w:val="458"/>
              </w:trPr>
              <w:tc>
                <w:tcPr>
                  <w:tcW w:w="1165" w:type="dxa"/>
                  <w:tcBorders>
                    <w:bottom w:val="single" w:sz="4" w:space="0" w:color="auto"/>
                  </w:tcBorders>
                </w:tcPr>
                <w:p w:rsidR="005F0BE5" w:rsidRDefault="005F0BE5" w:rsidP="005F0BE5">
                  <w:r w:rsidRPr="00883C90">
                    <w:t>EC3b cells</w:t>
                  </w:r>
                </w:p>
              </w:tc>
              <w:tc>
                <w:tcPr>
                  <w:tcW w:w="990" w:type="dxa"/>
                  <w:tcBorders>
                    <w:bottom w:val="single" w:sz="4" w:space="0" w:color="auto"/>
                  </w:tcBorders>
                </w:tcPr>
                <w:p w:rsidR="005F0BE5" w:rsidRDefault="005F0BE5" w:rsidP="005F0BE5">
                  <w:pPr>
                    <w:snapToGrid w:val="0"/>
                    <w:rPr>
                      <w:bCs/>
                      <w:sz w:val="20"/>
                    </w:rPr>
                  </w:pPr>
                  <w:r>
                    <w:rPr>
                      <w:bCs/>
                      <w:sz w:val="20"/>
                    </w:rPr>
                    <w:t>EC3b +</w:t>
                  </w:r>
                </w:p>
                <w:p w:rsidR="005F0BE5" w:rsidRPr="00B2460A" w:rsidRDefault="005F0BE5" w:rsidP="005F0BE5">
                  <w:pPr>
                    <w:snapToGrid w:val="0"/>
                    <w:rPr>
                      <w:bCs/>
                      <w:sz w:val="20"/>
                    </w:rPr>
                  </w:pPr>
                  <w:r>
                    <w:rPr>
                      <w:bCs/>
                      <w:sz w:val="20"/>
                    </w:rPr>
                    <w:t>EC3b -</w:t>
                  </w:r>
                </w:p>
              </w:tc>
              <w:tc>
                <w:tcPr>
                  <w:tcW w:w="1170" w:type="dxa"/>
                  <w:tcBorders>
                    <w:bottom w:val="single" w:sz="4" w:space="0" w:color="auto"/>
                  </w:tcBorders>
                </w:tcPr>
                <w:p w:rsidR="005F0BE5" w:rsidRPr="00B2460A" w:rsidRDefault="005F0BE5" w:rsidP="005F0BE5">
                  <w:pPr>
                    <w:snapToGrid w:val="0"/>
                    <w:rPr>
                      <w:bCs/>
                      <w:sz w:val="20"/>
                    </w:rPr>
                  </w:pPr>
                  <w:r>
                    <w:rPr>
                      <w:bCs/>
                      <w:sz w:val="20"/>
                    </w:rPr>
                    <w:t xml:space="preserve">EC3b &lt;C3d  </w:t>
                  </w:r>
                </w:p>
                <w:p w:rsidR="005F0BE5" w:rsidRPr="00B2460A" w:rsidRDefault="005F0BE5" w:rsidP="005F0BE5">
                  <w:pPr>
                    <w:snapToGrid w:val="0"/>
                    <w:rPr>
                      <w:bCs/>
                      <w:sz w:val="20"/>
                    </w:rPr>
                  </w:pPr>
                  <w:r>
                    <w:rPr>
                      <w:bCs/>
                      <w:sz w:val="20"/>
                    </w:rPr>
                    <w:t xml:space="preserve">EC3b &lt;IgG  </w:t>
                  </w:r>
                </w:p>
              </w:tc>
              <w:tc>
                <w:tcPr>
                  <w:tcW w:w="1440" w:type="dxa"/>
                  <w:tcBorders>
                    <w:bottom w:val="single" w:sz="4" w:space="0" w:color="auto"/>
                  </w:tcBorders>
                </w:tcPr>
                <w:p w:rsidR="005F0BE5" w:rsidRPr="00B2460A" w:rsidRDefault="005F0BE5" w:rsidP="005F0BE5">
                  <w:pPr>
                    <w:snapToGrid w:val="0"/>
                    <w:rPr>
                      <w:bCs/>
                      <w:sz w:val="20"/>
                    </w:rPr>
                  </w:pPr>
                  <w:r>
                    <w:rPr>
                      <w:bCs/>
                      <w:sz w:val="20"/>
                    </w:rPr>
                    <w:t xml:space="preserve">EC3b + &lt;C3d  </w:t>
                  </w:r>
                </w:p>
                <w:p w:rsidR="005F0BE5" w:rsidRPr="00B2460A" w:rsidRDefault="005F0BE5" w:rsidP="005F0BE5">
                  <w:pPr>
                    <w:snapToGrid w:val="0"/>
                    <w:rPr>
                      <w:bCs/>
                      <w:sz w:val="20"/>
                    </w:rPr>
                  </w:pPr>
                  <w:r>
                    <w:rPr>
                      <w:bCs/>
                      <w:sz w:val="20"/>
                    </w:rPr>
                    <w:t xml:space="preserve">EC3b + &lt;IgG  </w:t>
                  </w:r>
                </w:p>
              </w:tc>
              <w:tc>
                <w:tcPr>
                  <w:tcW w:w="900" w:type="dxa"/>
                  <w:vMerge/>
                </w:tcPr>
                <w:p w:rsidR="005F0BE5" w:rsidRDefault="005F0BE5" w:rsidP="005F0BE5">
                  <w:pPr>
                    <w:snapToGrid w:val="0"/>
                    <w:rPr>
                      <w:bCs/>
                      <w:sz w:val="20"/>
                    </w:rPr>
                  </w:pPr>
                </w:p>
              </w:tc>
              <w:tc>
                <w:tcPr>
                  <w:tcW w:w="1080" w:type="dxa"/>
                  <w:vMerge/>
                </w:tcPr>
                <w:p w:rsidR="005F0BE5" w:rsidRDefault="005F0BE5" w:rsidP="005F0BE5">
                  <w:pPr>
                    <w:snapToGrid w:val="0"/>
                    <w:rPr>
                      <w:bCs/>
                      <w:sz w:val="20"/>
                    </w:rPr>
                  </w:pPr>
                </w:p>
              </w:tc>
              <w:tc>
                <w:tcPr>
                  <w:tcW w:w="1170" w:type="dxa"/>
                </w:tcPr>
                <w:p w:rsidR="005F0BE5" w:rsidRPr="001E09BC" w:rsidRDefault="005F0BE5" w:rsidP="005F0BE5">
                  <w:pPr>
                    <w:snapToGrid w:val="0"/>
                    <w:jc w:val="center"/>
                    <w:rPr>
                      <w:bCs/>
                    </w:rPr>
                  </w:pPr>
                  <w:r>
                    <w:rPr>
                      <w:bCs/>
                    </w:rPr>
                    <w:t>w</w:t>
                  </w:r>
                  <w:r w:rsidRPr="001E09BC">
                    <w:rPr>
                      <w:bCs/>
                    </w:rPr>
                    <w:t xml:space="preserve">+ to </w:t>
                  </w:r>
                  <w:r>
                    <w:rPr>
                      <w:bCs/>
                    </w:rPr>
                    <w:t>1</w:t>
                  </w:r>
                  <w:r w:rsidRPr="001E09BC">
                    <w:rPr>
                      <w:bCs/>
                    </w:rPr>
                    <w:t>+</w:t>
                  </w:r>
                </w:p>
                <w:p w:rsidR="005F0BE5" w:rsidRDefault="005F0BE5" w:rsidP="005F0BE5">
                  <w:pPr>
                    <w:snapToGrid w:val="0"/>
                    <w:jc w:val="center"/>
                    <w:rPr>
                      <w:bCs/>
                      <w:sz w:val="20"/>
                    </w:rPr>
                  </w:pPr>
                  <w:r w:rsidRPr="001E09BC">
                    <w:rPr>
                      <w:bCs/>
                    </w:rPr>
                    <w:t>0</w:t>
                  </w:r>
                </w:p>
              </w:tc>
            </w:tr>
          </w:tbl>
          <w:p w:rsidR="005F0BE5" w:rsidRDefault="005F0BE5" w:rsidP="005F0BE5">
            <w:pPr>
              <w:snapToGrid w:val="0"/>
              <w:rPr>
                <w:bCs/>
              </w:rPr>
            </w:pPr>
          </w:p>
          <w:p w:rsidR="005F0BE5" w:rsidRDefault="005F0BE5" w:rsidP="005F0BE5">
            <w:pPr>
              <w:snapToGrid w:val="0"/>
              <w:rPr>
                <w:bCs/>
              </w:rPr>
            </w:pPr>
            <w:r>
              <w:rPr>
                <w:bCs/>
              </w:rPr>
              <w:t>2.1 The “&lt;” sign designates antibody.</w:t>
            </w:r>
          </w:p>
          <w:p w:rsidR="005F0BE5" w:rsidRPr="009050AA" w:rsidRDefault="005F0BE5" w:rsidP="005F0BE5">
            <w:pPr>
              <w:snapToGrid w:val="0"/>
              <w:rPr>
                <w:bCs/>
              </w:rPr>
            </w:pPr>
          </w:p>
          <w:p w:rsidR="005F0BE5" w:rsidRDefault="005F0BE5" w:rsidP="005F0BE5">
            <w:pPr>
              <w:snapToGrid w:val="0"/>
              <w:rPr>
                <w:bCs/>
                <w:i/>
                <w:color w:val="00B0F0"/>
              </w:rPr>
            </w:pPr>
            <w:r w:rsidRPr="001E09BC">
              <w:rPr>
                <w:bCs/>
                <w:i/>
                <w:color w:val="00B0F0"/>
              </w:rPr>
              <w:t xml:space="preserve">      Refer to procedure (Routine): Grading Test Tube Reactions.</w:t>
            </w:r>
          </w:p>
          <w:p w:rsidR="005F0BE5" w:rsidRPr="00B40A71" w:rsidRDefault="005F0BE5" w:rsidP="005F0BE5">
            <w:pPr>
              <w:snapToGrid w:val="0"/>
              <w:rPr>
                <w:bCs/>
                <w:i/>
                <w:color w:val="00B0F0"/>
                <w:sz w:val="16"/>
                <w:szCs w:val="16"/>
              </w:rPr>
            </w:pPr>
          </w:p>
        </w:tc>
        <w:tc>
          <w:tcPr>
            <w:tcW w:w="1438" w:type="dxa"/>
            <w:tcBorders>
              <w:top w:val="single" w:sz="6" w:space="0" w:color="000000"/>
              <w:left w:val="single" w:sz="6" w:space="0" w:color="000000"/>
              <w:bottom w:val="single" w:sz="6" w:space="0" w:color="000000"/>
              <w:right w:val="single" w:sz="6" w:space="0" w:color="000000"/>
            </w:tcBorders>
          </w:tcPr>
          <w:p w:rsidR="005F0BE5" w:rsidRPr="00C8495C" w:rsidRDefault="005F0BE5" w:rsidP="005F0BE5">
            <w:pPr>
              <w:snapToGrid w:val="0"/>
              <w:rPr>
                <w:b/>
                <w:bCs/>
              </w:rPr>
            </w:pPr>
          </w:p>
        </w:tc>
      </w:tr>
      <w:tr w:rsidR="005F0BE5" w:rsidRPr="00C8495C" w:rsidTr="005F0BE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5F0BE5" w:rsidRDefault="005F0BE5" w:rsidP="005F0BE5">
            <w:pPr>
              <w:snapToGrid w:val="0"/>
              <w:jc w:val="center"/>
            </w:pPr>
            <w:r>
              <w:t>3.0</w:t>
            </w:r>
          </w:p>
        </w:tc>
        <w:tc>
          <w:tcPr>
            <w:tcW w:w="8094" w:type="dxa"/>
            <w:tcBorders>
              <w:top w:val="single" w:sz="6" w:space="0" w:color="000000"/>
              <w:left w:val="single" w:sz="6" w:space="0" w:color="000000"/>
              <w:bottom w:val="single" w:sz="6" w:space="0" w:color="000000"/>
              <w:right w:val="single" w:sz="6" w:space="0" w:color="000000"/>
            </w:tcBorders>
          </w:tcPr>
          <w:p w:rsidR="005F0BE5" w:rsidRDefault="005F0BE5" w:rsidP="005F0BE5">
            <w:pPr>
              <w:rPr>
                <w:b/>
              </w:rPr>
            </w:pPr>
            <w:r>
              <w:rPr>
                <w:b/>
              </w:rPr>
              <w:t>Hold all negative reactions in testing rack for 5 minutes room temperature.</w:t>
            </w:r>
          </w:p>
        </w:tc>
        <w:tc>
          <w:tcPr>
            <w:tcW w:w="1438" w:type="dxa"/>
            <w:tcBorders>
              <w:top w:val="single" w:sz="6" w:space="0" w:color="000000"/>
              <w:left w:val="single" w:sz="6" w:space="0" w:color="000000"/>
              <w:bottom w:val="single" w:sz="6" w:space="0" w:color="000000"/>
              <w:right w:val="single" w:sz="6" w:space="0" w:color="000000"/>
            </w:tcBorders>
          </w:tcPr>
          <w:p w:rsidR="005F0BE5" w:rsidRPr="00C8495C" w:rsidRDefault="005F0BE5" w:rsidP="005F0BE5">
            <w:pPr>
              <w:snapToGrid w:val="0"/>
              <w:rPr>
                <w:b/>
                <w:bCs/>
              </w:rPr>
            </w:pPr>
          </w:p>
        </w:tc>
      </w:tr>
      <w:tr w:rsidR="005F0BE5" w:rsidRPr="00C8495C" w:rsidTr="005F0BE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5F0BE5" w:rsidRDefault="005F0BE5" w:rsidP="005F0BE5">
            <w:pPr>
              <w:snapToGrid w:val="0"/>
              <w:jc w:val="center"/>
            </w:pPr>
            <w:r>
              <w:t>4.0</w:t>
            </w:r>
          </w:p>
        </w:tc>
        <w:tc>
          <w:tcPr>
            <w:tcW w:w="8094" w:type="dxa"/>
            <w:tcBorders>
              <w:top w:val="single" w:sz="6" w:space="0" w:color="000000"/>
              <w:left w:val="single" w:sz="6" w:space="0" w:color="000000"/>
              <w:bottom w:val="single" w:sz="6" w:space="0" w:color="000000"/>
              <w:right w:val="single" w:sz="6" w:space="0" w:color="000000"/>
            </w:tcBorders>
          </w:tcPr>
          <w:p w:rsidR="005F0BE5" w:rsidRDefault="005F0BE5" w:rsidP="005F0BE5">
            <w:pPr>
              <w:rPr>
                <w:b/>
              </w:rPr>
            </w:pPr>
            <w:r>
              <w:rPr>
                <w:b/>
              </w:rPr>
              <w:t>Centrifuge negative reactions at the calibrated time and speed for immediate spin testing.</w:t>
            </w:r>
          </w:p>
          <w:p w:rsidR="005F0BE5" w:rsidRPr="009661B3" w:rsidRDefault="005F0BE5" w:rsidP="005F0BE5">
            <w:r>
              <w:t>4</w:t>
            </w:r>
            <w:r w:rsidRPr="009661B3">
              <w:t>.1 Read all negative reactions macroscopically and microscopically.</w:t>
            </w:r>
          </w:p>
          <w:p w:rsidR="005F0BE5" w:rsidRDefault="005F0BE5" w:rsidP="005F0BE5">
            <w:r>
              <w:t>4</w:t>
            </w:r>
            <w:r w:rsidRPr="009661B3">
              <w:t>.2 Record results on the incoming reagents form</w:t>
            </w:r>
            <w:r>
              <w:t>.</w:t>
            </w:r>
          </w:p>
          <w:p w:rsidR="005F0BE5" w:rsidRPr="00B40A71" w:rsidRDefault="005F0BE5" w:rsidP="005F0BE5">
            <w:pPr>
              <w:rPr>
                <w:b/>
                <w:sz w:val="16"/>
                <w:szCs w:val="16"/>
              </w:rPr>
            </w:pPr>
          </w:p>
        </w:tc>
        <w:tc>
          <w:tcPr>
            <w:tcW w:w="1438" w:type="dxa"/>
            <w:tcBorders>
              <w:top w:val="single" w:sz="6" w:space="0" w:color="000000"/>
              <w:left w:val="single" w:sz="6" w:space="0" w:color="000000"/>
              <w:bottom w:val="single" w:sz="6" w:space="0" w:color="000000"/>
              <w:right w:val="single" w:sz="6" w:space="0" w:color="000000"/>
            </w:tcBorders>
          </w:tcPr>
          <w:p w:rsidR="005F0BE5" w:rsidRPr="00C8495C" w:rsidRDefault="005F0BE5" w:rsidP="005F0BE5">
            <w:pPr>
              <w:snapToGrid w:val="0"/>
              <w:rPr>
                <w:b/>
                <w:bCs/>
              </w:rPr>
            </w:pPr>
          </w:p>
        </w:tc>
      </w:tr>
      <w:tr w:rsidR="005F0BE5" w:rsidRPr="00C8495C" w:rsidTr="005F0BE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5F0BE5" w:rsidRDefault="005F0BE5" w:rsidP="005F0BE5">
            <w:pPr>
              <w:snapToGrid w:val="0"/>
              <w:jc w:val="center"/>
            </w:pPr>
            <w:r>
              <w:t>5.0</w:t>
            </w:r>
          </w:p>
        </w:tc>
        <w:tc>
          <w:tcPr>
            <w:tcW w:w="8094" w:type="dxa"/>
            <w:tcBorders>
              <w:top w:val="single" w:sz="6" w:space="0" w:color="000000"/>
              <w:left w:val="single" w:sz="6" w:space="0" w:color="000000"/>
              <w:bottom w:val="single" w:sz="6" w:space="0" w:color="000000"/>
              <w:right w:val="single" w:sz="6" w:space="0" w:color="000000"/>
            </w:tcBorders>
          </w:tcPr>
          <w:p w:rsidR="005F0BE5" w:rsidRDefault="005F0BE5" w:rsidP="005F0BE5">
            <w:pPr>
              <w:rPr>
                <w:b/>
              </w:rPr>
            </w:pPr>
            <w:r>
              <w:rPr>
                <w:b/>
              </w:rPr>
              <w:t>Add check cells to all negative tests.</w:t>
            </w:r>
          </w:p>
          <w:p w:rsidR="005F0BE5" w:rsidRPr="009661B3" w:rsidRDefault="005F0BE5" w:rsidP="005F0BE5">
            <w:r>
              <w:t>5</w:t>
            </w:r>
            <w:r w:rsidRPr="009661B3">
              <w:t>.1 To all tests with Anti-IgG and/or Anti-AHG, add 1 drop of Coombs Check Cells (CC).</w:t>
            </w:r>
          </w:p>
          <w:p w:rsidR="005F0BE5" w:rsidRPr="009661B3" w:rsidRDefault="005F0BE5" w:rsidP="005F0BE5">
            <w:r>
              <w:t>5</w:t>
            </w:r>
            <w:r w:rsidRPr="009661B3">
              <w:t xml:space="preserve">.2 To all tests with  Anti-C3d, add 1 drop of Complement Control Check Cells (EC3b) </w:t>
            </w:r>
          </w:p>
          <w:p w:rsidR="005F0BE5" w:rsidRDefault="005F0BE5" w:rsidP="005F0BE5">
            <w:r w:rsidRPr="009661B3">
              <w:t xml:space="preserve">       </w:t>
            </w:r>
            <w:proofErr w:type="gramStart"/>
            <w:r w:rsidRPr="009661B3">
              <w:t>and</w:t>
            </w:r>
            <w:proofErr w:type="gramEnd"/>
            <w:r w:rsidRPr="009661B3">
              <w:t xml:space="preserve"> incubate 5 minutes at room temperature.</w:t>
            </w:r>
          </w:p>
          <w:p w:rsidR="005F0BE5" w:rsidRPr="00B40A71" w:rsidRDefault="005F0BE5" w:rsidP="005F0BE5">
            <w:pPr>
              <w:rPr>
                <w:b/>
                <w:sz w:val="16"/>
                <w:szCs w:val="16"/>
              </w:rPr>
            </w:pPr>
          </w:p>
        </w:tc>
        <w:tc>
          <w:tcPr>
            <w:tcW w:w="1438" w:type="dxa"/>
            <w:tcBorders>
              <w:top w:val="single" w:sz="6" w:space="0" w:color="000000"/>
              <w:left w:val="single" w:sz="6" w:space="0" w:color="000000"/>
              <w:bottom w:val="single" w:sz="6" w:space="0" w:color="000000"/>
              <w:right w:val="single" w:sz="6" w:space="0" w:color="000000"/>
            </w:tcBorders>
          </w:tcPr>
          <w:p w:rsidR="005F0BE5" w:rsidRPr="00C8495C" w:rsidRDefault="005F0BE5" w:rsidP="005F0BE5">
            <w:pPr>
              <w:snapToGrid w:val="0"/>
              <w:rPr>
                <w:b/>
                <w:bCs/>
              </w:rPr>
            </w:pPr>
          </w:p>
        </w:tc>
      </w:tr>
      <w:tr w:rsidR="005F0BE5" w:rsidRPr="00C8495C" w:rsidTr="005F0BE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5F0BE5" w:rsidRDefault="005F0BE5" w:rsidP="005F0BE5">
            <w:pPr>
              <w:snapToGrid w:val="0"/>
              <w:jc w:val="center"/>
            </w:pPr>
            <w:r>
              <w:t>6.0</w:t>
            </w:r>
          </w:p>
        </w:tc>
        <w:tc>
          <w:tcPr>
            <w:tcW w:w="8094" w:type="dxa"/>
            <w:tcBorders>
              <w:top w:val="single" w:sz="6" w:space="0" w:color="000000"/>
              <w:left w:val="single" w:sz="6" w:space="0" w:color="000000"/>
              <w:bottom w:val="single" w:sz="6" w:space="0" w:color="000000"/>
              <w:right w:val="single" w:sz="6" w:space="0" w:color="000000"/>
            </w:tcBorders>
          </w:tcPr>
          <w:p w:rsidR="005F0BE5" w:rsidRDefault="005F0BE5" w:rsidP="005F0BE5">
            <w:pPr>
              <w:rPr>
                <w:b/>
              </w:rPr>
            </w:pPr>
            <w:r>
              <w:rPr>
                <w:b/>
              </w:rPr>
              <w:t>Centrifuge all test tubes at the calibrated time and speed for immediate spin testing.</w:t>
            </w:r>
          </w:p>
          <w:p w:rsidR="005F0BE5" w:rsidRDefault="005F0BE5" w:rsidP="005F0BE5">
            <w:pPr>
              <w:rPr>
                <w:b/>
              </w:rPr>
            </w:pPr>
          </w:p>
          <w:p w:rsidR="005F0BE5" w:rsidRDefault="005F0BE5" w:rsidP="005F0BE5">
            <w:pPr>
              <w:rPr>
                <w:b/>
              </w:rPr>
            </w:pPr>
          </w:p>
        </w:tc>
        <w:tc>
          <w:tcPr>
            <w:tcW w:w="1438" w:type="dxa"/>
            <w:tcBorders>
              <w:top w:val="single" w:sz="6" w:space="0" w:color="000000"/>
              <w:left w:val="single" w:sz="6" w:space="0" w:color="000000"/>
              <w:bottom w:val="single" w:sz="6" w:space="0" w:color="000000"/>
              <w:right w:val="single" w:sz="6" w:space="0" w:color="000000"/>
            </w:tcBorders>
          </w:tcPr>
          <w:p w:rsidR="005F0BE5" w:rsidRPr="00C8495C" w:rsidRDefault="005F0BE5" w:rsidP="005F0BE5">
            <w:pPr>
              <w:snapToGrid w:val="0"/>
              <w:rPr>
                <w:b/>
                <w:bCs/>
              </w:rPr>
            </w:pPr>
          </w:p>
        </w:tc>
      </w:tr>
      <w:tr w:rsidR="005F0BE5" w:rsidRPr="00C8495C" w:rsidTr="005F0BE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5F0BE5" w:rsidRDefault="005F0BE5" w:rsidP="005F0BE5">
            <w:pPr>
              <w:snapToGrid w:val="0"/>
              <w:jc w:val="center"/>
            </w:pPr>
            <w:r>
              <w:lastRenderedPageBreak/>
              <w:t>7.0</w:t>
            </w:r>
          </w:p>
        </w:tc>
        <w:tc>
          <w:tcPr>
            <w:tcW w:w="8094" w:type="dxa"/>
            <w:tcBorders>
              <w:top w:val="single" w:sz="6" w:space="0" w:color="000000"/>
              <w:left w:val="single" w:sz="6" w:space="0" w:color="000000"/>
              <w:bottom w:val="single" w:sz="6" w:space="0" w:color="000000"/>
              <w:right w:val="single" w:sz="6" w:space="0" w:color="000000"/>
            </w:tcBorders>
          </w:tcPr>
          <w:p w:rsidR="005F0BE5" w:rsidRPr="0096150F" w:rsidRDefault="005F0BE5" w:rsidP="005F0BE5">
            <w:pPr>
              <w:snapToGrid w:val="0"/>
              <w:rPr>
                <w:b/>
                <w:bCs/>
              </w:rPr>
            </w:pPr>
            <w:r>
              <w:rPr>
                <w:bCs/>
                <w:i/>
                <w:color w:val="00B0F0"/>
              </w:rPr>
              <w:t xml:space="preserve"> </w:t>
            </w:r>
            <w:r w:rsidRPr="0096150F">
              <w:rPr>
                <w:b/>
                <w:bCs/>
              </w:rPr>
              <w:t>Enter results into SCC.</w:t>
            </w:r>
          </w:p>
          <w:p w:rsidR="005F0BE5" w:rsidRDefault="005F0BE5" w:rsidP="005F0BE5">
            <w:pPr>
              <w:snapToGrid w:val="0"/>
              <w:rPr>
                <w:bCs/>
                <w:i/>
                <w:color w:val="00B0F0"/>
              </w:rPr>
            </w:pPr>
            <w:r>
              <w:rPr>
                <w:bCs/>
                <w:i/>
                <w:color w:val="00B0F0"/>
              </w:rPr>
              <w:t xml:space="preserve"> </w:t>
            </w:r>
            <w:r w:rsidRPr="007F4469">
              <w:rPr>
                <w:bCs/>
                <w:i/>
                <w:color w:val="00B0F0"/>
              </w:rPr>
              <w:t xml:space="preserve">Refer to </w:t>
            </w:r>
            <w:r>
              <w:rPr>
                <w:bCs/>
                <w:i/>
                <w:color w:val="00B0F0"/>
              </w:rPr>
              <w:t xml:space="preserve">Section VI: </w:t>
            </w:r>
            <w:r w:rsidRPr="0096150F">
              <w:rPr>
                <w:bCs/>
                <w:i/>
                <w:color w:val="00B0F0"/>
              </w:rPr>
              <w:t>Entering Receipt Testing into SCC</w:t>
            </w:r>
          </w:p>
          <w:p w:rsidR="005F0BE5" w:rsidRPr="00286473" w:rsidRDefault="005F0BE5" w:rsidP="005F0BE5">
            <w:pPr>
              <w:snapToGrid w:val="0"/>
              <w:rPr>
                <w:bCs/>
                <w:i/>
                <w:color w:val="00B0F0"/>
                <w:sz w:val="16"/>
                <w:szCs w:val="16"/>
              </w:rPr>
            </w:pPr>
          </w:p>
          <w:p w:rsidR="005F0BE5" w:rsidRPr="00653611" w:rsidRDefault="005F0BE5" w:rsidP="005F0BE5">
            <w:r>
              <w:t>7</w:t>
            </w:r>
            <w:r w:rsidRPr="00653611">
              <w:t xml:space="preserve">.1 </w:t>
            </w:r>
            <w:r w:rsidRPr="007D304D">
              <w:t>During downtime, refer to Section VII: Receipt Testing During Downtime.</w:t>
            </w:r>
          </w:p>
          <w:p w:rsidR="005F0BE5" w:rsidRPr="00B40A71" w:rsidRDefault="005F0BE5" w:rsidP="005F0BE5">
            <w:pPr>
              <w:rPr>
                <w:b/>
                <w:sz w:val="16"/>
                <w:szCs w:val="16"/>
              </w:rPr>
            </w:pPr>
          </w:p>
        </w:tc>
        <w:tc>
          <w:tcPr>
            <w:tcW w:w="1438" w:type="dxa"/>
            <w:tcBorders>
              <w:top w:val="single" w:sz="6" w:space="0" w:color="000000"/>
              <w:left w:val="single" w:sz="6" w:space="0" w:color="000000"/>
              <w:bottom w:val="single" w:sz="6" w:space="0" w:color="000000"/>
              <w:right w:val="single" w:sz="6" w:space="0" w:color="000000"/>
            </w:tcBorders>
          </w:tcPr>
          <w:p w:rsidR="005F0BE5" w:rsidRPr="00C8495C" w:rsidRDefault="005F0BE5" w:rsidP="005F0BE5">
            <w:pPr>
              <w:snapToGrid w:val="0"/>
              <w:rPr>
                <w:b/>
                <w:bCs/>
              </w:rPr>
            </w:pPr>
          </w:p>
        </w:tc>
      </w:tr>
      <w:tr w:rsidR="005F0BE5" w:rsidRPr="00C8495C" w:rsidTr="005F0BE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5F0BE5" w:rsidRDefault="005F0BE5" w:rsidP="005F0BE5">
            <w:pPr>
              <w:snapToGrid w:val="0"/>
              <w:jc w:val="center"/>
            </w:pPr>
            <w:r>
              <w:t>8.0</w:t>
            </w:r>
          </w:p>
          <w:p w:rsidR="005F0BE5" w:rsidRDefault="005F0BE5" w:rsidP="005F0BE5">
            <w:pPr>
              <w:snapToGrid w:val="0"/>
              <w:jc w:val="center"/>
            </w:pPr>
          </w:p>
          <w:p w:rsidR="005F0BE5" w:rsidRDefault="005F0BE5" w:rsidP="005F0BE5">
            <w:pPr>
              <w:snapToGrid w:val="0"/>
              <w:jc w:val="center"/>
            </w:pPr>
          </w:p>
          <w:p w:rsidR="005F0BE5" w:rsidRDefault="005F0BE5" w:rsidP="005F0BE5">
            <w:pPr>
              <w:snapToGrid w:val="0"/>
              <w:jc w:val="center"/>
            </w:pPr>
          </w:p>
          <w:p w:rsidR="005F0BE5" w:rsidRDefault="005F0BE5" w:rsidP="005F0BE5">
            <w:pPr>
              <w:snapToGrid w:val="0"/>
              <w:jc w:val="center"/>
            </w:pPr>
          </w:p>
          <w:p w:rsidR="005F0BE5" w:rsidRDefault="005F0BE5" w:rsidP="005F0BE5">
            <w:pPr>
              <w:snapToGrid w:val="0"/>
              <w:jc w:val="center"/>
            </w:pPr>
          </w:p>
          <w:p w:rsidR="005F0BE5" w:rsidRDefault="005F0BE5" w:rsidP="005F0BE5">
            <w:pPr>
              <w:snapToGrid w:val="0"/>
              <w:jc w:val="center"/>
            </w:pPr>
          </w:p>
          <w:p w:rsidR="005F0BE5" w:rsidRDefault="005F0BE5" w:rsidP="005F0BE5">
            <w:pPr>
              <w:snapToGrid w:val="0"/>
              <w:jc w:val="center"/>
            </w:pPr>
          </w:p>
          <w:p w:rsidR="005F0BE5" w:rsidRDefault="005F0BE5" w:rsidP="005F0BE5">
            <w:pPr>
              <w:snapToGrid w:val="0"/>
              <w:jc w:val="center"/>
            </w:pPr>
          </w:p>
          <w:p w:rsidR="005F0BE5" w:rsidRDefault="005F0BE5" w:rsidP="005F0BE5">
            <w:pPr>
              <w:snapToGrid w:val="0"/>
              <w:jc w:val="center"/>
            </w:pPr>
          </w:p>
          <w:p w:rsidR="005F0BE5" w:rsidRDefault="005F0BE5" w:rsidP="005F0BE5">
            <w:pPr>
              <w:snapToGrid w:val="0"/>
            </w:pPr>
          </w:p>
          <w:p w:rsidR="005F0BE5" w:rsidRDefault="005F0BE5" w:rsidP="005F0BE5">
            <w:pPr>
              <w:snapToGrid w:val="0"/>
            </w:pPr>
          </w:p>
        </w:tc>
        <w:tc>
          <w:tcPr>
            <w:tcW w:w="8094" w:type="dxa"/>
            <w:tcBorders>
              <w:top w:val="single" w:sz="6" w:space="0" w:color="000000"/>
              <w:left w:val="single" w:sz="6" w:space="0" w:color="000000"/>
              <w:bottom w:val="single" w:sz="6" w:space="0" w:color="000000"/>
              <w:right w:val="single" w:sz="6" w:space="0" w:color="000000"/>
            </w:tcBorders>
          </w:tcPr>
          <w:p w:rsidR="005F0BE5" w:rsidRDefault="005F0BE5" w:rsidP="005F0BE5">
            <w:pPr>
              <w:rPr>
                <w:b/>
              </w:rPr>
            </w:pPr>
            <w:proofErr w:type="gramStart"/>
            <w:r>
              <w:rPr>
                <w:b/>
              </w:rPr>
              <w:t>Interpret  results</w:t>
            </w:r>
            <w:proofErr w:type="gramEnd"/>
            <w:r>
              <w:rPr>
                <w:b/>
              </w:rPr>
              <w:t>.</w:t>
            </w:r>
          </w:p>
          <w:tbl>
            <w:tblPr>
              <w:tblStyle w:val="TableGrid"/>
              <w:tblpPr w:leftFromText="180" w:rightFromText="180" w:vertAnchor="text" w:horzAnchor="margin" w:tblpY="52"/>
              <w:tblOverlap w:val="never"/>
              <w:tblW w:w="7915" w:type="dxa"/>
              <w:tblLayout w:type="fixed"/>
              <w:tblLook w:val="04A0" w:firstRow="1" w:lastRow="0" w:firstColumn="1" w:lastColumn="0" w:noHBand="0" w:noVBand="1"/>
            </w:tblPr>
            <w:tblGrid>
              <w:gridCol w:w="1165"/>
              <w:gridCol w:w="990"/>
              <w:gridCol w:w="1170"/>
              <w:gridCol w:w="1260"/>
              <w:gridCol w:w="1440"/>
              <w:gridCol w:w="1890"/>
            </w:tblGrid>
            <w:tr w:rsidR="005F0BE5" w:rsidTr="005F0BE5">
              <w:tc>
                <w:tcPr>
                  <w:tcW w:w="1165" w:type="dxa"/>
                  <w:shd w:val="clear" w:color="auto" w:fill="D9D9D9" w:themeFill="background1" w:themeFillShade="D9"/>
                </w:tcPr>
                <w:p w:rsidR="005F0BE5" w:rsidRPr="004101B7" w:rsidRDefault="005F0BE5" w:rsidP="005F0BE5">
                  <w:pPr>
                    <w:rPr>
                      <w:sz w:val="18"/>
                      <w:szCs w:val="18"/>
                    </w:rPr>
                  </w:pPr>
                  <w:r w:rsidRPr="004101B7">
                    <w:rPr>
                      <w:sz w:val="18"/>
                      <w:szCs w:val="18"/>
                    </w:rPr>
                    <w:t>Reagent to be receipt tested</w:t>
                  </w:r>
                </w:p>
              </w:tc>
              <w:tc>
                <w:tcPr>
                  <w:tcW w:w="990" w:type="dxa"/>
                  <w:shd w:val="clear" w:color="auto" w:fill="D9D9D9" w:themeFill="background1" w:themeFillShade="D9"/>
                </w:tcPr>
                <w:p w:rsidR="005F0BE5" w:rsidRPr="004101B7" w:rsidRDefault="005F0BE5" w:rsidP="005F0BE5">
                  <w:pPr>
                    <w:rPr>
                      <w:sz w:val="18"/>
                      <w:szCs w:val="18"/>
                    </w:rPr>
                  </w:pPr>
                  <w:r w:rsidRPr="004101B7">
                    <w:rPr>
                      <w:sz w:val="18"/>
                      <w:szCs w:val="18"/>
                    </w:rPr>
                    <w:t>Positive and Negative</w:t>
                  </w:r>
                </w:p>
              </w:tc>
              <w:tc>
                <w:tcPr>
                  <w:tcW w:w="1170" w:type="dxa"/>
                  <w:shd w:val="clear" w:color="auto" w:fill="D9D9D9" w:themeFill="background1" w:themeFillShade="D9"/>
                </w:tcPr>
                <w:p w:rsidR="005F0BE5" w:rsidRPr="004101B7" w:rsidRDefault="005F0BE5" w:rsidP="005F0BE5">
                  <w:pPr>
                    <w:rPr>
                      <w:sz w:val="18"/>
                      <w:szCs w:val="18"/>
                    </w:rPr>
                  </w:pPr>
                  <w:r w:rsidRPr="004101B7">
                    <w:rPr>
                      <w:sz w:val="18"/>
                      <w:szCs w:val="18"/>
                    </w:rPr>
                    <w:t>Label 10x75 tubes with:</w:t>
                  </w:r>
                </w:p>
              </w:tc>
              <w:tc>
                <w:tcPr>
                  <w:tcW w:w="1260" w:type="dxa"/>
                  <w:shd w:val="clear" w:color="auto" w:fill="D9D9D9" w:themeFill="background1" w:themeFillShade="D9"/>
                </w:tcPr>
                <w:p w:rsidR="005F0BE5" w:rsidRPr="004101B7" w:rsidRDefault="005F0BE5" w:rsidP="005F0BE5">
                  <w:pPr>
                    <w:snapToGrid w:val="0"/>
                    <w:rPr>
                      <w:bCs/>
                      <w:sz w:val="18"/>
                      <w:szCs w:val="18"/>
                    </w:rPr>
                  </w:pPr>
                  <w:r w:rsidRPr="004101B7">
                    <w:rPr>
                      <w:bCs/>
                      <w:sz w:val="18"/>
                      <w:szCs w:val="18"/>
                    </w:rPr>
                    <w:t>Expected Reactions</w:t>
                  </w:r>
                </w:p>
                <w:p w:rsidR="005F0BE5" w:rsidRPr="004101B7" w:rsidRDefault="005F0BE5" w:rsidP="005F0BE5">
                  <w:pPr>
                    <w:snapToGrid w:val="0"/>
                    <w:rPr>
                      <w:bCs/>
                      <w:sz w:val="18"/>
                      <w:szCs w:val="18"/>
                    </w:rPr>
                  </w:pPr>
                  <w:r w:rsidRPr="004101B7">
                    <w:rPr>
                      <w:bCs/>
                      <w:sz w:val="18"/>
                      <w:szCs w:val="18"/>
                    </w:rPr>
                    <w:t>After first centrifugation</w:t>
                  </w:r>
                </w:p>
              </w:tc>
              <w:tc>
                <w:tcPr>
                  <w:tcW w:w="1440" w:type="dxa"/>
                  <w:shd w:val="clear" w:color="auto" w:fill="D9D9D9" w:themeFill="background1" w:themeFillShade="D9"/>
                </w:tcPr>
                <w:p w:rsidR="005F0BE5" w:rsidRPr="004101B7" w:rsidRDefault="005F0BE5" w:rsidP="005F0BE5">
                  <w:pPr>
                    <w:snapToGrid w:val="0"/>
                    <w:rPr>
                      <w:bCs/>
                      <w:sz w:val="18"/>
                      <w:szCs w:val="18"/>
                    </w:rPr>
                  </w:pPr>
                  <w:r w:rsidRPr="004101B7">
                    <w:rPr>
                      <w:bCs/>
                      <w:sz w:val="18"/>
                      <w:szCs w:val="18"/>
                    </w:rPr>
                    <w:t>Expected Results after 5 minute incubation of negatives</w:t>
                  </w:r>
                </w:p>
              </w:tc>
              <w:tc>
                <w:tcPr>
                  <w:tcW w:w="1890" w:type="dxa"/>
                  <w:shd w:val="clear" w:color="auto" w:fill="D9D9D9" w:themeFill="background1" w:themeFillShade="D9"/>
                </w:tcPr>
                <w:p w:rsidR="005F0BE5" w:rsidRPr="004101B7" w:rsidRDefault="005F0BE5" w:rsidP="005F0BE5">
                  <w:pPr>
                    <w:snapToGrid w:val="0"/>
                    <w:rPr>
                      <w:bCs/>
                      <w:sz w:val="18"/>
                      <w:szCs w:val="18"/>
                    </w:rPr>
                  </w:pPr>
                  <w:r w:rsidRPr="004101B7">
                    <w:rPr>
                      <w:bCs/>
                      <w:sz w:val="18"/>
                      <w:szCs w:val="18"/>
                    </w:rPr>
                    <w:t>Expected Reactions after addition of CC (following centrifugation)</w:t>
                  </w:r>
                </w:p>
              </w:tc>
            </w:tr>
            <w:tr w:rsidR="005F0BE5" w:rsidTr="005F0BE5">
              <w:trPr>
                <w:trHeight w:val="458"/>
              </w:trPr>
              <w:tc>
                <w:tcPr>
                  <w:tcW w:w="1165" w:type="dxa"/>
                  <w:tcBorders>
                    <w:bottom w:val="single" w:sz="4" w:space="0" w:color="auto"/>
                  </w:tcBorders>
                </w:tcPr>
                <w:p w:rsidR="005F0BE5" w:rsidRPr="009A6FC6" w:rsidRDefault="005F0BE5" w:rsidP="005F0BE5">
                  <w:pPr>
                    <w:rPr>
                      <w:sz w:val="20"/>
                    </w:rPr>
                  </w:pPr>
                  <w:r w:rsidRPr="009A6FC6">
                    <w:rPr>
                      <w:sz w:val="20"/>
                    </w:rPr>
                    <w:t>Anti-AHG</w:t>
                  </w:r>
                </w:p>
              </w:tc>
              <w:tc>
                <w:tcPr>
                  <w:tcW w:w="990" w:type="dxa"/>
                  <w:tcBorders>
                    <w:bottom w:val="single" w:sz="4" w:space="0" w:color="auto"/>
                  </w:tcBorders>
                </w:tcPr>
                <w:p w:rsidR="005F0BE5" w:rsidRPr="009A6FC6" w:rsidRDefault="005F0BE5" w:rsidP="005F0BE5">
                  <w:pPr>
                    <w:snapToGrid w:val="0"/>
                    <w:rPr>
                      <w:bCs/>
                      <w:sz w:val="20"/>
                    </w:rPr>
                  </w:pPr>
                  <w:r w:rsidRPr="009A6FC6">
                    <w:rPr>
                      <w:bCs/>
                      <w:sz w:val="20"/>
                    </w:rPr>
                    <w:t>AHG +</w:t>
                  </w:r>
                </w:p>
                <w:p w:rsidR="005F0BE5" w:rsidRPr="009A6FC6" w:rsidRDefault="005F0BE5" w:rsidP="005F0BE5">
                  <w:pPr>
                    <w:snapToGrid w:val="0"/>
                    <w:rPr>
                      <w:bCs/>
                      <w:sz w:val="20"/>
                    </w:rPr>
                  </w:pPr>
                  <w:r w:rsidRPr="009A6FC6">
                    <w:rPr>
                      <w:bCs/>
                      <w:sz w:val="20"/>
                    </w:rPr>
                    <w:t>AHG +</w:t>
                  </w:r>
                </w:p>
                <w:p w:rsidR="005F0BE5" w:rsidRPr="009A6FC6" w:rsidRDefault="005F0BE5" w:rsidP="005F0BE5">
                  <w:pPr>
                    <w:snapToGrid w:val="0"/>
                    <w:rPr>
                      <w:bCs/>
                      <w:sz w:val="20"/>
                    </w:rPr>
                  </w:pPr>
                  <w:r w:rsidRPr="009A6FC6">
                    <w:rPr>
                      <w:bCs/>
                      <w:sz w:val="20"/>
                    </w:rPr>
                    <w:t>AHG -</w:t>
                  </w:r>
                </w:p>
              </w:tc>
              <w:tc>
                <w:tcPr>
                  <w:tcW w:w="1170" w:type="dxa"/>
                  <w:tcBorders>
                    <w:bottom w:val="single" w:sz="4" w:space="0" w:color="auto"/>
                  </w:tcBorders>
                </w:tcPr>
                <w:p w:rsidR="005F0BE5" w:rsidRPr="009A6FC6" w:rsidRDefault="005F0BE5" w:rsidP="005F0BE5">
                  <w:pPr>
                    <w:snapToGrid w:val="0"/>
                    <w:rPr>
                      <w:bCs/>
                      <w:sz w:val="20"/>
                    </w:rPr>
                  </w:pPr>
                  <w:r w:rsidRPr="009A6FC6">
                    <w:rPr>
                      <w:bCs/>
                      <w:sz w:val="20"/>
                    </w:rPr>
                    <w:t>&lt;AHG CC</w:t>
                  </w:r>
                </w:p>
                <w:p w:rsidR="005F0BE5" w:rsidRPr="009A6FC6" w:rsidRDefault="005F0BE5" w:rsidP="005F0BE5">
                  <w:pPr>
                    <w:snapToGrid w:val="0"/>
                    <w:rPr>
                      <w:bCs/>
                      <w:sz w:val="20"/>
                    </w:rPr>
                  </w:pPr>
                  <w:r w:rsidRPr="009A6FC6">
                    <w:rPr>
                      <w:bCs/>
                      <w:sz w:val="20"/>
                    </w:rPr>
                    <w:t>&lt;AHG EC3b</w:t>
                  </w:r>
                </w:p>
                <w:p w:rsidR="005F0BE5" w:rsidRPr="009A6FC6" w:rsidRDefault="005F0BE5" w:rsidP="005F0BE5">
                  <w:pPr>
                    <w:snapToGrid w:val="0"/>
                    <w:rPr>
                      <w:bCs/>
                      <w:sz w:val="20"/>
                    </w:rPr>
                  </w:pPr>
                  <w:r w:rsidRPr="009A6FC6">
                    <w:rPr>
                      <w:bCs/>
                      <w:sz w:val="20"/>
                    </w:rPr>
                    <w:t>&lt;AHG SC1</w:t>
                  </w:r>
                </w:p>
              </w:tc>
              <w:tc>
                <w:tcPr>
                  <w:tcW w:w="1260" w:type="dxa"/>
                </w:tcPr>
                <w:p w:rsidR="005F0BE5" w:rsidRPr="009A6FC6" w:rsidRDefault="005F0BE5" w:rsidP="005F0BE5">
                  <w:pPr>
                    <w:snapToGrid w:val="0"/>
                    <w:jc w:val="center"/>
                    <w:rPr>
                      <w:bCs/>
                      <w:sz w:val="20"/>
                    </w:rPr>
                  </w:pPr>
                  <w:r w:rsidRPr="009A6FC6">
                    <w:rPr>
                      <w:bCs/>
                      <w:sz w:val="20"/>
                    </w:rPr>
                    <w:t>2+ to 4+</w:t>
                  </w:r>
                </w:p>
                <w:p w:rsidR="005F0BE5" w:rsidRPr="009A6FC6" w:rsidRDefault="005F0BE5" w:rsidP="005F0BE5">
                  <w:pPr>
                    <w:snapToGrid w:val="0"/>
                    <w:jc w:val="center"/>
                    <w:rPr>
                      <w:bCs/>
                      <w:sz w:val="20"/>
                    </w:rPr>
                  </w:pPr>
                  <w:r w:rsidRPr="009A6FC6">
                    <w:rPr>
                      <w:bCs/>
                      <w:sz w:val="20"/>
                    </w:rPr>
                    <w:t>2+ to 4+</w:t>
                  </w:r>
                </w:p>
                <w:p w:rsidR="005F0BE5" w:rsidRPr="009A6FC6" w:rsidRDefault="005F0BE5" w:rsidP="005F0BE5">
                  <w:pPr>
                    <w:snapToGrid w:val="0"/>
                    <w:jc w:val="center"/>
                    <w:rPr>
                      <w:b/>
                      <w:bCs/>
                      <w:sz w:val="20"/>
                    </w:rPr>
                  </w:pPr>
                  <w:r w:rsidRPr="009A6FC6">
                    <w:rPr>
                      <w:bCs/>
                      <w:sz w:val="20"/>
                    </w:rPr>
                    <w:t>0</w:t>
                  </w:r>
                </w:p>
              </w:tc>
              <w:tc>
                <w:tcPr>
                  <w:tcW w:w="1440" w:type="dxa"/>
                </w:tcPr>
                <w:p w:rsidR="005F0BE5" w:rsidRPr="009A6FC6" w:rsidRDefault="005F0BE5" w:rsidP="005F0BE5">
                  <w:pPr>
                    <w:snapToGrid w:val="0"/>
                    <w:jc w:val="center"/>
                    <w:rPr>
                      <w:bCs/>
                      <w:sz w:val="20"/>
                    </w:rPr>
                  </w:pPr>
                  <w:r w:rsidRPr="009A6FC6">
                    <w:rPr>
                      <w:bCs/>
                      <w:sz w:val="20"/>
                    </w:rPr>
                    <w:t>NT</w:t>
                  </w:r>
                </w:p>
                <w:p w:rsidR="005F0BE5" w:rsidRPr="009A6FC6" w:rsidRDefault="005F0BE5" w:rsidP="005F0BE5">
                  <w:pPr>
                    <w:snapToGrid w:val="0"/>
                    <w:jc w:val="center"/>
                    <w:rPr>
                      <w:bCs/>
                      <w:sz w:val="20"/>
                    </w:rPr>
                  </w:pPr>
                  <w:r w:rsidRPr="009A6FC6">
                    <w:rPr>
                      <w:bCs/>
                      <w:sz w:val="20"/>
                    </w:rPr>
                    <w:t>NT</w:t>
                  </w:r>
                </w:p>
                <w:p w:rsidR="005F0BE5" w:rsidRPr="009A6FC6" w:rsidRDefault="005F0BE5" w:rsidP="005F0BE5">
                  <w:pPr>
                    <w:snapToGrid w:val="0"/>
                    <w:jc w:val="center"/>
                    <w:rPr>
                      <w:bCs/>
                      <w:sz w:val="20"/>
                    </w:rPr>
                  </w:pPr>
                  <w:r w:rsidRPr="009A6FC6">
                    <w:rPr>
                      <w:bCs/>
                      <w:sz w:val="20"/>
                    </w:rPr>
                    <w:t>0</w:t>
                  </w:r>
                </w:p>
              </w:tc>
              <w:tc>
                <w:tcPr>
                  <w:tcW w:w="1890" w:type="dxa"/>
                </w:tcPr>
                <w:p w:rsidR="005F0BE5" w:rsidRPr="009A6FC6" w:rsidRDefault="005F0BE5" w:rsidP="005F0BE5">
                  <w:pPr>
                    <w:snapToGrid w:val="0"/>
                    <w:jc w:val="center"/>
                    <w:rPr>
                      <w:bCs/>
                      <w:sz w:val="20"/>
                    </w:rPr>
                  </w:pPr>
                  <w:r w:rsidRPr="009A6FC6">
                    <w:rPr>
                      <w:bCs/>
                      <w:sz w:val="20"/>
                    </w:rPr>
                    <w:t>NT</w:t>
                  </w:r>
                </w:p>
                <w:p w:rsidR="005F0BE5" w:rsidRPr="009A6FC6" w:rsidRDefault="005F0BE5" w:rsidP="005F0BE5">
                  <w:pPr>
                    <w:snapToGrid w:val="0"/>
                    <w:jc w:val="center"/>
                    <w:rPr>
                      <w:bCs/>
                      <w:sz w:val="20"/>
                    </w:rPr>
                  </w:pPr>
                  <w:r w:rsidRPr="009A6FC6">
                    <w:rPr>
                      <w:bCs/>
                      <w:sz w:val="20"/>
                    </w:rPr>
                    <w:t>NT</w:t>
                  </w:r>
                </w:p>
                <w:p w:rsidR="005F0BE5" w:rsidRPr="009A6FC6" w:rsidRDefault="005F0BE5" w:rsidP="005F0BE5">
                  <w:pPr>
                    <w:snapToGrid w:val="0"/>
                    <w:jc w:val="center"/>
                    <w:rPr>
                      <w:bCs/>
                      <w:sz w:val="20"/>
                    </w:rPr>
                  </w:pPr>
                  <w:r w:rsidRPr="009A6FC6">
                    <w:rPr>
                      <w:bCs/>
                      <w:sz w:val="20"/>
                    </w:rPr>
                    <w:t>2+ to 4+</w:t>
                  </w:r>
                </w:p>
              </w:tc>
            </w:tr>
            <w:tr w:rsidR="005F0BE5" w:rsidTr="005F0BE5">
              <w:trPr>
                <w:trHeight w:val="458"/>
              </w:trPr>
              <w:tc>
                <w:tcPr>
                  <w:tcW w:w="1165" w:type="dxa"/>
                  <w:tcBorders>
                    <w:bottom w:val="single" w:sz="4" w:space="0" w:color="auto"/>
                  </w:tcBorders>
                </w:tcPr>
                <w:p w:rsidR="005F0BE5" w:rsidRPr="009A6FC6" w:rsidRDefault="005F0BE5" w:rsidP="005F0BE5">
                  <w:pPr>
                    <w:rPr>
                      <w:sz w:val="20"/>
                    </w:rPr>
                  </w:pPr>
                  <w:r w:rsidRPr="009A6FC6">
                    <w:rPr>
                      <w:sz w:val="20"/>
                    </w:rPr>
                    <w:t>Anti-IgG</w:t>
                  </w:r>
                </w:p>
              </w:tc>
              <w:tc>
                <w:tcPr>
                  <w:tcW w:w="990" w:type="dxa"/>
                  <w:tcBorders>
                    <w:bottom w:val="single" w:sz="4" w:space="0" w:color="auto"/>
                  </w:tcBorders>
                </w:tcPr>
                <w:p w:rsidR="005F0BE5" w:rsidRPr="009A6FC6" w:rsidRDefault="005F0BE5" w:rsidP="005F0BE5">
                  <w:pPr>
                    <w:snapToGrid w:val="0"/>
                    <w:rPr>
                      <w:bCs/>
                      <w:sz w:val="20"/>
                    </w:rPr>
                  </w:pPr>
                  <w:r w:rsidRPr="009A6FC6">
                    <w:rPr>
                      <w:bCs/>
                      <w:sz w:val="20"/>
                    </w:rPr>
                    <w:t>IgG +</w:t>
                  </w:r>
                </w:p>
                <w:p w:rsidR="005F0BE5" w:rsidRPr="009A6FC6" w:rsidRDefault="005F0BE5" w:rsidP="005F0BE5">
                  <w:pPr>
                    <w:snapToGrid w:val="0"/>
                    <w:rPr>
                      <w:bCs/>
                      <w:sz w:val="20"/>
                    </w:rPr>
                  </w:pPr>
                  <w:r w:rsidRPr="009A6FC6">
                    <w:rPr>
                      <w:bCs/>
                      <w:sz w:val="20"/>
                    </w:rPr>
                    <w:t>IgG -</w:t>
                  </w:r>
                </w:p>
              </w:tc>
              <w:tc>
                <w:tcPr>
                  <w:tcW w:w="1170" w:type="dxa"/>
                  <w:tcBorders>
                    <w:bottom w:val="single" w:sz="4" w:space="0" w:color="auto"/>
                  </w:tcBorders>
                </w:tcPr>
                <w:p w:rsidR="005F0BE5" w:rsidRPr="009A6FC6" w:rsidRDefault="005F0BE5" w:rsidP="005F0BE5">
                  <w:pPr>
                    <w:snapToGrid w:val="0"/>
                    <w:rPr>
                      <w:bCs/>
                      <w:sz w:val="20"/>
                    </w:rPr>
                  </w:pPr>
                  <w:r w:rsidRPr="009A6FC6">
                    <w:rPr>
                      <w:bCs/>
                      <w:sz w:val="20"/>
                    </w:rPr>
                    <w:t xml:space="preserve"> &lt;IgG  CC   </w:t>
                  </w:r>
                </w:p>
                <w:p w:rsidR="005F0BE5" w:rsidRPr="009A6FC6" w:rsidRDefault="005F0BE5" w:rsidP="005F0BE5">
                  <w:pPr>
                    <w:snapToGrid w:val="0"/>
                    <w:rPr>
                      <w:bCs/>
                      <w:sz w:val="20"/>
                    </w:rPr>
                  </w:pPr>
                  <w:r w:rsidRPr="009A6FC6">
                    <w:rPr>
                      <w:bCs/>
                      <w:sz w:val="20"/>
                    </w:rPr>
                    <w:t xml:space="preserve"> &lt;IgG  SC1</w:t>
                  </w:r>
                </w:p>
              </w:tc>
              <w:tc>
                <w:tcPr>
                  <w:tcW w:w="1260" w:type="dxa"/>
                </w:tcPr>
                <w:p w:rsidR="005F0BE5" w:rsidRPr="009A6FC6" w:rsidRDefault="005F0BE5" w:rsidP="005F0BE5">
                  <w:pPr>
                    <w:snapToGrid w:val="0"/>
                    <w:jc w:val="center"/>
                    <w:rPr>
                      <w:bCs/>
                      <w:sz w:val="20"/>
                    </w:rPr>
                  </w:pPr>
                  <w:r w:rsidRPr="009A6FC6">
                    <w:rPr>
                      <w:bCs/>
                      <w:sz w:val="20"/>
                    </w:rPr>
                    <w:t>2+ to 4+</w:t>
                  </w:r>
                </w:p>
                <w:p w:rsidR="005F0BE5" w:rsidRPr="009A6FC6" w:rsidRDefault="005F0BE5" w:rsidP="005F0BE5">
                  <w:pPr>
                    <w:snapToGrid w:val="0"/>
                    <w:jc w:val="center"/>
                    <w:rPr>
                      <w:bCs/>
                      <w:sz w:val="20"/>
                    </w:rPr>
                  </w:pPr>
                  <w:r w:rsidRPr="009A6FC6">
                    <w:rPr>
                      <w:bCs/>
                      <w:sz w:val="20"/>
                    </w:rPr>
                    <w:t>0</w:t>
                  </w:r>
                </w:p>
              </w:tc>
              <w:tc>
                <w:tcPr>
                  <w:tcW w:w="1440" w:type="dxa"/>
                </w:tcPr>
                <w:p w:rsidR="005F0BE5" w:rsidRPr="009A6FC6" w:rsidRDefault="005F0BE5" w:rsidP="005F0BE5">
                  <w:pPr>
                    <w:snapToGrid w:val="0"/>
                    <w:jc w:val="center"/>
                    <w:rPr>
                      <w:bCs/>
                      <w:sz w:val="20"/>
                    </w:rPr>
                  </w:pPr>
                  <w:r w:rsidRPr="009A6FC6">
                    <w:rPr>
                      <w:bCs/>
                      <w:sz w:val="20"/>
                    </w:rPr>
                    <w:t>NT</w:t>
                  </w:r>
                </w:p>
                <w:p w:rsidR="005F0BE5" w:rsidRPr="009A6FC6" w:rsidRDefault="005F0BE5" w:rsidP="005F0BE5">
                  <w:pPr>
                    <w:snapToGrid w:val="0"/>
                    <w:jc w:val="center"/>
                    <w:rPr>
                      <w:bCs/>
                      <w:sz w:val="20"/>
                    </w:rPr>
                  </w:pPr>
                  <w:r w:rsidRPr="009A6FC6">
                    <w:rPr>
                      <w:bCs/>
                      <w:sz w:val="20"/>
                    </w:rPr>
                    <w:t>0</w:t>
                  </w:r>
                </w:p>
              </w:tc>
              <w:tc>
                <w:tcPr>
                  <w:tcW w:w="1890" w:type="dxa"/>
                </w:tcPr>
                <w:p w:rsidR="005F0BE5" w:rsidRPr="009A6FC6" w:rsidRDefault="005F0BE5" w:rsidP="005F0BE5">
                  <w:pPr>
                    <w:snapToGrid w:val="0"/>
                    <w:jc w:val="center"/>
                    <w:rPr>
                      <w:bCs/>
                      <w:sz w:val="20"/>
                    </w:rPr>
                  </w:pPr>
                  <w:r w:rsidRPr="009A6FC6">
                    <w:rPr>
                      <w:bCs/>
                      <w:sz w:val="20"/>
                    </w:rPr>
                    <w:t>NT</w:t>
                  </w:r>
                </w:p>
                <w:p w:rsidR="005F0BE5" w:rsidRPr="009A6FC6" w:rsidRDefault="005F0BE5" w:rsidP="005F0BE5">
                  <w:pPr>
                    <w:snapToGrid w:val="0"/>
                    <w:jc w:val="center"/>
                    <w:rPr>
                      <w:bCs/>
                      <w:sz w:val="20"/>
                    </w:rPr>
                  </w:pPr>
                  <w:r w:rsidRPr="009A6FC6">
                    <w:rPr>
                      <w:bCs/>
                      <w:sz w:val="20"/>
                    </w:rPr>
                    <w:t>2+ to 4+</w:t>
                  </w:r>
                </w:p>
              </w:tc>
            </w:tr>
            <w:tr w:rsidR="005F0BE5" w:rsidTr="005F0BE5">
              <w:trPr>
                <w:trHeight w:val="458"/>
              </w:trPr>
              <w:tc>
                <w:tcPr>
                  <w:tcW w:w="1165" w:type="dxa"/>
                  <w:tcBorders>
                    <w:bottom w:val="single" w:sz="4" w:space="0" w:color="auto"/>
                  </w:tcBorders>
                </w:tcPr>
                <w:p w:rsidR="005F0BE5" w:rsidRPr="009A6FC6" w:rsidRDefault="005F0BE5" w:rsidP="005F0BE5">
                  <w:pPr>
                    <w:rPr>
                      <w:sz w:val="20"/>
                    </w:rPr>
                  </w:pPr>
                  <w:r w:rsidRPr="009A6FC6">
                    <w:rPr>
                      <w:sz w:val="20"/>
                    </w:rPr>
                    <w:t>Anti-C3d</w:t>
                  </w:r>
                </w:p>
              </w:tc>
              <w:tc>
                <w:tcPr>
                  <w:tcW w:w="990" w:type="dxa"/>
                  <w:tcBorders>
                    <w:bottom w:val="single" w:sz="4" w:space="0" w:color="auto"/>
                  </w:tcBorders>
                </w:tcPr>
                <w:p w:rsidR="005F0BE5" w:rsidRPr="009A6FC6" w:rsidRDefault="005F0BE5" w:rsidP="005F0BE5">
                  <w:pPr>
                    <w:snapToGrid w:val="0"/>
                    <w:rPr>
                      <w:bCs/>
                      <w:sz w:val="20"/>
                    </w:rPr>
                  </w:pPr>
                  <w:r w:rsidRPr="009A6FC6">
                    <w:rPr>
                      <w:bCs/>
                      <w:sz w:val="20"/>
                    </w:rPr>
                    <w:t>C3d +</w:t>
                  </w:r>
                </w:p>
                <w:p w:rsidR="005F0BE5" w:rsidRPr="009A6FC6" w:rsidRDefault="005F0BE5" w:rsidP="005F0BE5">
                  <w:pPr>
                    <w:snapToGrid w:val="0"/>
                    <w:rPr>
                      <w:bCs/>
                      <w:sz w:val="20"/>
                    </w:rPr>
                  </w:pPr>
                  <w:r w:rsidRPr="009A6FC6">
                    <w:rPr>
                      <w:bCs/>
                      <w:sz w:val="20"/>
                    </w:rPr>
                    <w:t>C3d -</w:t>
                  </w:r>
                </w:p>
              </w:tc>
              <w:tc>
                <w:tcPr>
                  <w:tcW w:w="1170" w:type="dxa"/>
                  <w:tcBorders>
                    <w:bottom w:val="single" w:sz="4" w:space="0" w:color="auto"/>
                  </w:tcBorders>
                </w:tcPr>
                <w:p w:rsidR="005F0BE5" w:rsidRPr="009A6FC6" w:rsidRDefault="005F0BE5" w:rsidP="005F0BE5">
                  <w:pPr>
                    <w:snapToGrid w:val="0"/>
                    <w:rPr>
                      <w:bCs/>
                      <w:sz w:val="20"/>
                    </w:rPr>
                  </w:pPr>
                  <w:r w:rsidRPr="009A6FC6">
                    <w:rPr>
                      <w:bCs/>
                      <w:sz w:val="20"/>
                    </w:rPr>
                    <w:t xml:space="preserve"> &lt;C3d EC3b</w:t>
                  </w:r>
                </w:p>
                <w:p w:rsidR="005F0BE5" w:rsidRPr="009A6FC6" w:rsidRDefault="005F0BE5" w:rsidP="005F0BE5">
                  <w:pPr>
                    <w:snapToGrid w:val="0"/>
                    <w:rPr>
                      <w:bCs/>
                      <w:sz w:val="20"/>
                    </w:rPr>
                  </w:pPr>
                  <w:r w:rsidRPr="009A6FC6">
                    <w:rPr>
                      <w:bCs/>
                      <w:sz w:val="20"/>
                    </w:rPr>
                    <w:t xml:space="preserve"> &lt;C3d  SC1</w:t>
                  </w:r>
                </w:p>
              </w:tc>
              <w:tc>
                <w:tcPr>
                  <w:tcW w:w="1260" w:type="dxa"/>
                </w:tcPr>
                <w:p w:rsidR="005F0BE5" w:rsidRPr="009A6FC6" w:rsidRDefault="005F0BE5" w:rsidP="005F0BE5">
                  <w:pPr>
                    <w:snapToGrid w:val="0"/>
                    <w:jc w:val="center"/>
                    <w:rPr>
                      <w:bCs/>
                      <w:sz w:val="20"/>
                    </w:rPr>
                  </w:pPr>
                  <w:r w:rsidRPr="009A6FC6">
                    <w:rPr>
                      <w:bCs/>
                      <w:sz w:val="20"/>
                    </w:rPr>
                    <w:t>w+ to 1+</w:t>
                  </w:r>
                </w:p>
                <w:p w:rsidR="005F0BE5" w:rsidRPr="009A6FC6" w:rsidRDefault="005F0BE5" w:rsidP="005F0BE5">
                  <w:pPr>
                    <w:snapToGrid w:val="0"/>
                    <w:jc w:val="center"/>
                    <w:rPr>
                      <w:bCs/>
                      <w:sz w:val="20"/>
                    </w:rPr>
                  </w:pPr>
                  <w:r w:rsidRPr="009A6FC6">
                    <w:rPr>
                      <w:bCs/>
                      <w:sz w:val="20"/>
                    </w:rPr>
                    <w:t>0</w:t>
                  </w:r>
                </w:p>
              </w:tc>
              <w:tc>
                <w:tcPr>
                  <w:tcW w:w="1440" w:type="dxa"/>
                </w:tcPr>
                <w:p w:rsidR="005F0BE5" w:rsidRPr="009A6FC6" w:rsidRDefault="005F0BE5" w:rsidP="005F0BE5">
                  <w:pPr>
                    <w:snapToGrid w:val="0"/>
                    <w:jc w:val="center"/>
                    <w:rPr>
                      <w:bCs/>
                      <w:sz w:val="20"/>
                    </w:rPr>
                  </w:pPr>
                  <w:r w:rsidRPr="009A6FC6">
                    <w:rPr>
                      <w:bCs/>
                      <w:sz w:val="20"/>
                    </w:rPr>
                    <w:t>NT</w:t>
                  </w:r>
                </w:p>
                <w:p w:rsidR="005F0BE5" w:rsidRPr="009A6FC6" w:rsidRDefault="005F0BE5" w:rsidP="005F0BE5">
                  <w:pPr>
                    <w:snapToGrid w:val="0"/>
                    <w:jc w:val="center"/>
                    <w:rPr>
                      <w:bCs/>
                      <w:sz w:val="20"/>
                    </w:rPr>
                  </w:pPr>
                  <w:r w:rsidRPr="009A6FC6">
                    <w:rPr>
                      <w:bCs/>
                      <w:sz w:val="20"/>
                    </w:rPr>
                    <w:t>0</w:t>
                  </w:r>
                </w:p>
              </w:tc>
              <w:tc>
                <w:tcPr>
                  <w:tcW w:w="1890" w:type="dxa"/>
                </w:tcPr>
                <w:p w:rsidR="005F0BE5" w:rsidRPr="009A6FC6" w:rsidRDefault="005F0BE5" w:rsidP="005F0BE5">
                  <w:pPr>
                    <w:snapToGrid w:val="0"/>
                    <w:jc w:val="center"/>
                    <w:rPr>
                      <w:bCs/>
                      <w:sz w:val="20"/>
                    </w:rPr>
                  </w:pPr>
                  <w:r w:rsidRPr="009A6FC6">
                    <w:rPr>
                      <w:bCs/>
                      <w:sz w:val="20"/>
                    </w:rPr>
                    <w:t>NT</w:t>
                  </w:r>
                </w:p>
                <w:p w:rsidR="005F0BE5" w:rsidRPr="009A6FC6" w:rsidRDefault="005F0BE5" w:rsidP="005F0BE5">
                  <w:pPr>
                    <w:snapToGrid w:val="0"/>
                    <w:jc w:val="center"/>
                    <w:rPr>
                      <w:bCs/>
                      <w:sz w:val="20"/>
                    </w:rPr>
                  </w:pPr>
                  <w:r w:rsidRPr="009A6FC6">
                    <w:rPr>
                      <w:bCs/>
                      <w:sz w:val="20"/>
                    </w:rPr>
                    <w:t>w+ TO 1+</w:t>
                  </w:r>
                </w:p>
              </w:tc>
            </w:tr>
            <w:tr w:rsidR="005F0BE5" w:rsidTr="005F0BE5">
              <w:trPr>
                <w:trHeight w:val="458"/>
              </w:trPr>
              <w:tc>
                <w:tcPr>
                  <w:tcW w:w="1165" w:type="dxa"/>
                  <w:tcBorders>
                    <w:bottom w:val="single" w:sz="4" w:space="0" w:color="auto"/>
                  </w:tcBorders>
                </w:tcPr>
                <w:p w:rsidR="005F0BE5" w:rsidRPr="009A6FC6" w:rsidRDefault="005F0BE5" w:rsidP="005F0BE5">
                  <w:pPr>
                    <w:rPr>
                      <w:sz w:val="20"/>
                    </w:rPr>
                  </w:pPr>
                  <w:r w:rsidRPr="009A6FC6">
                    <w:rPr>
                      <w:sz w:val="20"/>
                    </w:rPr>
                    <w:t>CC cells</w:t>
                  </w:r>
                </w:p>
              </w:tc>
              <w:tc>
                <w:tcPr>
                  <w:tcW w:w="990" w:type="dxa"/>
                  <w:tcBorders>
                    <w:bottom w:val="single" w:sz="4" w:space="0" w:color="auto"/>
                  </w:tcBorders>
                </w:tcPr>
                <w:p w:rsidR="005F0BE5" w:rsidRPr="009A6FC6" w:rsidRDefault="005F0BE5" w:rsidP="005F0BE5">
                  <w:pPr>
                    <w:snapToGrid w:val="0"/>
                    <w:rPr>
                      <w:bCs/>
                      <w:sz w:val="20"/>
                    </w:rPr>
                  </w:pPr>
                  <w:r w:rsidRPr="009A6FC6">
                    <w:rPr>
                      <w:bCs/>
                      <w:sz w:val="20"/>
                    </w:rPr>
                    <w:t>CC+</w:t>
                  </w:r>
                </w:p>
                <w:p w:rsidR="005F0BE5" w:rsidRPr="009A6FC6" w:rsidRDefault="005F0BE5" w:rsidP="005F0BE5">
                  <w:pPr>
                    <w:snapToGrid w:val="0"/>
                    <w:rPr>
                      <w:bCs/>
                      <w:sz w:val="20"/>
                    </w:rPr>
                  </w:pPr>
                  <w:r w:rsidRPr="009A6FC6">
                    <w:rPr>
                      <w:bCs/>
                      <w:sz w:val="20"/>
                    </w:rPr>
                    <w:t>CC-</w:t>
                  </w:r>
                </w:p>
              </w:tc>
              <w:tc>
                <w:tcPr>
                  <w:tcW w:w="1170" w:type="dxa"/>
                  <w:tcBorders>
                    <w:bottom w:val="single" w:sz="4" w:space="0" w:color="auto"/>
                  </w:tcBorders>
                </w:tcPr>
                <w:p w:rsidR="005F0BE5" w:rsidRPr="009A6FC6" w:rsidRDefault="005F0BE5" w:rsidP="005F0BE5">
                  <w:pPr>
                    <w:snapToGrid w:val="0"/>
                    <w:rPr>
                      <w:bCs/>
                      <w:sz w:val="20"/>
                    </w:rPr>
                  </w:pPr>
                  <w:r w:rsidRPr="009A6FC6">
                    <w:rPr>
                      <w:bCs/>
                      <w:sz w:val="20"/>
                    </w:rPr>
                    <w:t xml:space="preserve">    CC &lt;IgG </w:t>
                  </w:r>
                </w:p>
                <w:p w:rsidR="005F0BE5" w:rsidRPr="009A6FC6" w:rsidRDefault="005F0BE5" w:rsidP="005F0BE5">
                  <w:pPr>
                    <w:snapToGrid w:val="0"/>
                    <w:rPr>
                      <w:bCs/>
                      <w:sz w:val="20"/>
                    </w:rPr>
                  </w:pPr>
                  <w:r w:rsidRPr="009A6FC6">
                    <w:rPr>
                      <w:bCs/>
                      <w:sz w:val="20"/>
                    </w:rPr>
                    <w:t xml:space="preserve">   CC &lt;C3d</w:t>
                  </w:r>
                </w:p>
              </w:tc>
              <w:tc>
                <w:tcPr>
                  <w:tcW w:w="1260" w:type="dxa"/>
                </w:tcPr>
                <w:p w:rsidR="005F0BE5" w:rsidRPr="009A6FC6" w:rsidRDefault="005F0BE5" w:rsidP="005F0BE5">
                  <w:pPr>
                    <w:snapToGrid w:val="0"/>
                    <w:jc w:val="center"/>
                    <w:rPr>
                      <w:bCs/>
                      <w:sz w:val="20"/>
                    </w:rPr>
                  </w:pPr>
                  <w:r w:rsidRPr="009A6FC6">
                    <w:rPr>
                      <w:bCs/>
                      <w:sz w:val="20"/>
                    </w:rPr>
                    <w:t>2+ to 4+</w:t>
                  </w:r>
                </w:p>
                <w:p w:rsidR="005F0BE5" w:rsidRPr="009A6FC6" w:rsidRDefault="005F0BE5" w:rsidP="005F0BE5">
                  <w:pPr>
                    <w:snapToGrid w:val="0"/>
                    <w:jc w:val="center"/>
                    <w:rPr>
                      <w:bCs/>
                      <w:sz w:val="20"/>
                    </w:rPr>
                  </w:pPr>
                  <w:r w:rsidRPr="009A6FC6">
                    <w:rPr>
                      <w:bCs/>
                      <w:sz w:val="20"/>
                    </w:rPr>
                    <w:t>0</w:t>
                  </w:r>
                </w:p>
              </w:tc>
              <w:tc>
                <w:tcPr>
                  <w:tcW w:w="1440" w:type="dxa"/>
                </w:tcPr>
                <w:p w:rsidR="005F0BE5" w:rsidRPr="009A6FC6" w:rsidRDefault="005F0BE5" w:rsidP="005F0BE5">
                  <w:pPr>
                    <w:snapToGrid w:val="0"/>
                    <w:jc w:val="center"/>
                    <w:rPr>
                      <w:bCs/>
                      <w:sz w:val="20"/>
                    </w:rPr>
                  </w:pPr>
                  <w:r w:rsidRPr="009A6FC6">
                    <w:rPr>
                      <w:bCs/>
                      <w:sz w:val="20"/>
                    </w:rPr>
                    <w:t>NT</w:t>
                  </w:r>
                </w:p>
                <w:p w:rsidR="005F0BE5" w:rsidRPr="009A6FC6" w:rsidRDefault="005F0BE5" w:rsidP="005F0BE5">
                  <w:pPr>
                    <w:snapToGrid w:val="0"/>
                    <w:jc w:val="center"/>
                    <w:rPr>
                      <w:bCs/>
                      <w:sz w:val="20"/>
                    </w:rPr>
                  </w:pPr>
                  <w:r w:rsidRPr="009A6FC6">
                    <w:rPr>
                      <w:bCs/>
                      <w:sz w:val="20"/>
                    </w:rPr>
                    <w:t>0</w:t>
                  </w:r>
                </w:p>
              </w:tc>
              <w:tc>
                <w:tcPr>
                  <w:tcW w:w="1890" w:type="dxa"/>
                </w:tcPr>
                <w:p w:rsidR="005F0BE5" w:rsidRPr="009A6FC6" w:rsidRDefault="005F0BE5" w:rsidP="005F0BE5">
                  <w:pPr>
                    <w:snapToGrid w:val="0"/>
                    <w:jc w:val="center"/>
                    <w:rPr>
                      <w:bCs/>
                      <w:sz w:val="20"/>
                    </w:rPr>
                  </w:pPr>
                  <w:r w:rsidRPr="009A6FC6">
                    <w:rPr>
                      <w:bCs/>
                      <w:sz w:val="20"/>
                    </w:rPr>
                    <w:t>NT</w:t>
                  </w:r>
                </w:p>
                <w:p w:rsidR="005F0BE5" w:rsidRPr="009A6FC6" w:rsidRDefault="005F0BE5" w:rsidP="005F0BE5">
                  <w:pPr>
                    <w:snapToGrid w:val="0"/>
                    <w:jc w:val="center"/>
                    <w:rPr>
                      <w:bCs/>
                      <w:sz w:val="20"/>
                    </w:rPr>
                  </w:pPr>
                  <w:r w:rsidRPr="009A6FC6">
                    <w:rPr>
                      <w:bCs/>
                      <w:sz w:val="20"/>
                    </w:rPr>
                    <w:t>2+ to 4+</w:t>
                  </w:r>
                </w:p>
              </w:tc>
            </w:tr>
            <w:tr w:rsidR="005F0BE5" w:rsidTr="005F0BE5">
              <w:trPr>
                <w:trHeight w:val="458"/>
              </w:trPr>
              <w:tc>
                <w:tcPr>
                  <w:tcW w:w="1165" w:type="dxa"/>
                  <w:tcBorders>
                    <w:bottom w:val="single" w:sz="4" w:space="0" w:color="auto"/>
                  </w:tcBorders>
                </w:tcPr>
                <w:p w:rsidR="005F0BE5" w:rsidRPr="009A6FC6" w:rsidRDefault="005F0BE5" w:rsidP="005F0BE5">
                  <w:pPr>
                    <w:rPr>
                      <w:sz w:val="20"/>
                    </w:rPr>
                  </w:pPr>
                  <w:r w:rsidRPr="009A6FC6">
                    <w:rPr>
                      <w:sz w:val="20"/>
                    </w:rPr>
                    <w:t>EC3b cells</w:t>
                  </w:r>
                </w:p>
              </w:tc>
              <w:tc>
                <w:tcPr>
                  <w:tcW w:w="990" w:type="dxa"/>
                  <w:tcBorders>
                    <w:bottom w:val="single" w:sz="4" w:space="0" w:color="auto"/>
                  </w:tcBorders>
                </w:tcPr>
                <w:p w:rsidR="005F0BE5" w:rsidRPr="009A6FC6" w:rsidRDefault="005F0BE5" w:rsidP="005F0BE5">
                  <w:pPr>
                    <w:snapToGrid w:val="0"/>
                    <w:rPr>
                      <w:bCs/>
                      <w:sz w:val="20"/>
                    </w:rPr>
                  </w:pPr>
                  <w:r w:rsidRPr="009A6FC6">
                    <w:rPr>
                      <w:bCs/>
                      <w:sz w:val="20"/>
                    </w:rPr>
                    <w:t>EC3b +</w:t>
                  </w:r>
                </w:p>
                <w:p w:rsidR="005F0BE5" w:rsidRPr="009A6FC6" w:rsidRDefault="005F0BE5" w:rsidP="005F0BE5">
                  <w:pPr>
                    <w:snapToGrid w:val="0"/>
                    <w:rPr>
                      <w:bCs/>
                      <w:sz w:val="20"/>
                    </w:rPr>
                  </w:pPr>
                  <w:r w:rsidRPr="009A6FC6">
                    <w:rPr>
                      <w:bCs/>
                      <w:sz w:val="20"/>
                    </w:rPr>
                    <w:t>EC3b -</w:t>
                  </w:r>
                </w:p>
              </w:tc>
              <w:tc>
                <w:tcPr>
                  <w:tcW w:w="1170" w:type="dxa"/>
                  <w:tcBorders>
                    <w:bottom w:val="single" w:sz="4" w:space="0" w:color="auto"/>
                  </w:tcBorders>
                </w:tcPr>
                <w:p w:rsidR="005F0BE5" w:rsidRPr="009A6FC6" w:rsidRDefault="005F0BE5" w:rsidP="005F0BE5">
                  <w:pPr>
                    <w:snapToGrid w:val="0"/>
                    <w:rPr>
                      <w:bCs/>
                      <w:sz w:val="20"/>
                    </w:rPr>
                  </w:pPr>
                  <w:r w:rsidRPr="009A6FC6">
                    <w:rPr>
                      <w:bCs/>
                      <w:sz w:val="20"/>
                    </w:rPr>
                    <w:t xml:space="preserve">EC3b &lt;C3d  </w:t>
                  </w:r>
                </w:p>
                <w:p w:rsidR="005F0BE5" w:rsidRPr="009A6FC6" w:rsidRDefault="005F0BE5" w:rsidP="005F0BE5">
                  <w:pPr>
                    <w:snapToGrid w:val="0"/>
                    <w:rPr>
                      <w:bCs/>
                      <w:sz w:val="20"/>
                    </w:rPr>
                  </w:pPr>
                  <w:r w:rsidRPr="009A6FC6">
                    <w:rPr>
                      <w:bCs/>
                      <w:sz w:val="20"/>
                    </w:rPr>
                    <w:t xml:space="preserve">EC3b &lt;IgG  </w:t>
                  </w:r>
                </w:p>
              </w:tc>
              <w:tc>
                <w:tcPr>
                  <w:tcW w:w="1260" w:type="dxa"/>
                </w:tcPr>
                <w:p w:rsidR="005F0BE5" w:rsidRPr="009A6FC6" w:rsidRDefault="005F0BE5" w:rsidP="005F0BE5">
                  <w:pPr>
                    <w:snapToGrid w:val="0"/>
                    <w:jc w:val="center"/>
                    <w:rPr>
                      <w:bCs/>
                      <w:sz w:val="20"/>
                    </w:rPr>
                  </w:pPr>
                  <w:r w:rsidRPr="009A6FC6">
                    <w:rPr>
                      <w:bCs/>
                      <w:sz w:val="20"/>
                    </w:rPr>
                    <w:t>w+ to 1+</w:t>
                  </w:r>
                </w:p>
                <w:p w:rsidR="005F0BE5" w:rsidRPr="009A6FC6" w:rsidRDefault="005F0BE5" w:rsidP="005F0BE5">
                  <w:pPr>
                    <w:snapToGrid w:val="0"/>
                    <w:jc w:val="center"/>
                    <w:rPr>
                      <w:bCs/>
                      <w:sz w:val="20"/>
                    </w:rPr>
                  </w:pPr>
                  <w:r w:rsidRPr="009A6FC6">
                    <w:rPr>
                      <w:bCs/>
                      <w:sz w:val="20"/>
                    </w:rPr>
                    <w:t>0</w:t>
                  </w:r>
                </w:p>
              </w:tc>
              <w:tc>
                <w:tcPr>
                  <w:tcW w:w="1440" w:type="dxa"/>
                </w:tcPr>
                <w:p w:rsidR="005F0BE5" w:rsidRPr="009A6FC6" w:rsidRDefault="005F0BE5" w:rsidP="005F0BE5">
                  <w:pPr>
                    <w:snapToGrid w:val="0"/>
                    <w:jc w:val="center"/>
                    <w:rPr>
                      <w:bCs/>
                      <w:sz w:val="20"/>
                    </w:rPr>
                  </w:pPr>
                  <w:r w:rsidRPr="009A6FC6">
                    <w:rPr>
                      <w:bCs/>
                      <w:sz w:val="20"/>
                    </w:rPr>
                    <w:t>NT</w:t>
                  </w:r>
                </w:p>
                <w:p w:rsidR="005F0BE5" w:rsidRPr="009A6FC6" w:rsidRDefault="005F0BE5" w:rsidP="005F0BE5">
                  <w:pPr>
                    <w:snapToGrid w:val="0"/>
                    <w:jc w:val="center"/>
                    <w:rPr>
                      <w:bCs/>
                      <w:sz w:val="20"/>
                    </w:rPr>
                  </w:pPr>
                  <w:r w:rsidRPr="009A6FC6">
                    <w:rPr>
                      <w:bCs/>
                      <w:sz w:val="20"/>
                    </w:rPr>
                    <w:t>0</w:t>
                  </w:r>
                </w:p>
              </w:tc>
              <w:tc>
                <w:tcPr>
                  <w:tcW w:w="1890" w:type="dxa"/>
                </w:tcPr>
                <w:p w:rsidR="005F0BE5" w:rsidRPr="009A6FC6" w:rsidRDefault="005F0BE5" w:rsidP="005F0BE5">
                  <w:pPr>
                    <w:snapToGrid w:val="0"/>
                    <w:jc w:val="center"/>
                    <w:rPr>
                      <w:bCs/>
                      <w:sz w:val="20"/>
                    </w:rPr>
                  </w:pPr>
                  <w:r w:rsidRPr="009A6FC6">
                    <w:rPr>
                      <w:bCs/>
                      <w:sz w:val="20"/>
                    </w:rPr>
                    <w:t>NT</w:t>
                  </w:r>
                </w:p>
                <w:p w:rsidR="005F0BE5" w:rsidRPr="009A6FC6" w:rsidRDefault="005F0BE5" w:rsidP="005F0BE5">
                  <w:pPr>
                    <w:snapToGrid w:val="0"/>
                    <w:jc w:val="center"/>
                    <w:rPr>
                      <w:bCs/>
                      <w:sz w:val="20"/>
                    </w:rPr>
                  </w:pPr>
                  <w:r w:rsidRPr="009A6FC6">
                    <w:rPr>
                      <w:bCs/>
                      <w:sz w:val="20"/>
                    </w:rPr>
                    <w:t>w+ TO 1+</w:t>
                  </w:r>
                </w:p>
              </w:tc>
            </w:tr>
          </w:tbl>
          <w:p w:rsidR="005F0BE5" w:rsidRPr="00286473" w:rsidRDefault="005F0BE5" w:rsidP="005F0BE5">
            <w:pPr>
              <w:rPr>
                <w:b/>
                <w:sz w:val="16"/>
                <w:szCs w:val="16"/>
              </w:rPr>
            </w:pPr>
          </w:p>
          <w:p w:rsidR="005F0BE5" w:rsidRDefault="005F0BE5" w:rsidP="005F0BE5">
            <w:pPr>
              <w:rPr>
                <w:bCs/>
              </w:rPr>
            </w:pPr>
            <w:r>
              <w:t>8</w:t>
            </w:r>
            <w:r w:rsidRPr="00B40A71">
              <w:t>.1</w:t>
            </w:r>
            <w:r>
              <w:rPr>
                <w:b/>
              </w:rPr>
              <w:t xml:space="preserve"> </w:t>
            </w:r>
            <w:r>
              <w:rPr>
                <w:bCs/>
              </w:rPr>
              <w:t>The “&lt;” sign designates antibody.</w:t>
            </w:r>
          </w:p>
          <w:p w:rsidR="005F0BE5" w:rsidRPr="00286473" w:rsidRDefault="005F0BE5" w:rsidP="005F0BE5">
            <w:pPr>
              <w:rPr>
                <w:b/>
                <w:sz w:val="16"/>
                <w:szCs w:val="16"/>
              </w:rPr>
            </w:pPr>
          </w:p>
        </w:tc>
        <w:tc>
          <w:tcPr>
            <w:tcW w:w="1438" w:type="dxa"/>
            <w:tcBorders>
              <w:top w:val="single" w:sz="6" w:space="0" w:color="000000"/>
              <w:left w:val="single" w:sz="6" w:space="0" w:color="000000"/>
              <w:bottom w:val="single" w:sz="6" w:space="0" w:color="000000"/>
              <w:right w:val="single" w:sz="6" w:space="0" w:color="000000"/>
            </w:tcBorders>
          </w:tcPr>
          <w:p w:rsidR="005F0BE5" w:rsidRPr="00C8495C" w:rsidRDefault="005F0BE5" w:rsidP="005F0BE5">
            <w:pPr>
              <w:snapToGrid w:val="0"/>
              <w:rPr>
                <w:b/>
                <w:bCs/>
              </w:rPr>
            </w:pPr>
          </w:p>
        </w:tc>
      </w:tr>
      <w:tr w:rsidR="005F0BE5" w:rsidRPr="00C8495C" w:rsidTr="005F0BE5">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5F0BE5" w:rsidRDefault="005F0BE5" w:rsidP="005F0BE5">
            <w:pPr>
              <w:snapToGrid w:val="0"/>
              <w:jc w:val="center"/>
            </w:pPr>
            <w:r>
              <w:t>9.0</w:t>
            </w:r>
          </w:p>
          <w:p w:rsidR="005F0BE5" w:rsidRDefault="005F0BE5" w:rsidP="005F0BE5">
            <w:pPr>
              <w:snapToGrid w:val="0"/>
              <w:jc w:val="center"/>
            </w:pPr>
          </w:p>
          <w:p w:rsidR="005F0BE5" w:rsidRDefault="005F0BE5" w:rsidP="005F0BE5">
            <w:pPr>
              <w:snapToGrid w:val="0"/>
              <w:jc w:val="center"/>
            </w:pPr>
          </w:p>
          <w:p w:rsidR="005F0BE5" w:rsidRDefault="005F0BE5" w:rsidP="005F0BE5">
            <w:pPr>
              <w:snapToGrid w:val="0"/>
              <w:jc w:val="center"/>
            </w:pPr>
          </w:p>
          <w:p w:rsidR="005F0BE5" w:rsidRDefault="005F0BE5" w:rsidP="005F0BE5">
            <w:pPr>
              <w:snapToGrid w:val="0"/>
              <w:jc w:val="center"/>
            </w:pPr>
          </w:p>
          <w:p w:rsidR="005F0BE5" w:rsidRDefault="005F0BE5" w:rsidP="005F0BE5">
            <w:pPr>
              <w:snapToGrid w:val="0"/>
              <w:jc w:val="center"/>
            </w:pPr>
          </w:p>
          <w:p w:rsidR="005F0BE5" w:rsidRDefault="005F0BE5" w:rsidP="005F0BE5">
            <w:pPr>
              <w:snapToGrid w:val="0"/>
              <w:jc w:val="center"/>
            </w:pPr>
          </w:p>
          <w:p w:rsidR="005F0BE5" w:rsidRDefault="005F0BE5" w:rsidP="005F0BE5">
            <w:pPr>
              <w:snapToGrid w:val="0"/>
              <w:jc w:val="center"/>
            </w:pPr>
          </w:p>
          <w:p w:rsidR="005F0BE5" w:rsidRDefault="005F0BE5" w:rsidP="005F0BE5">
            <w:pPr>
              <w:snapToGrid w:val="0"/>
              <w:jc w:val="center"/>
            </w:pPr>
          </w:p>
          <w:p w:rsidR="005F0BE5" w:rsidRPr="00C8495C" w:rsidRDefault="005F0BE5" w:rsidP="005F0BE5">
            <w:pPr>
              <w:snapToGrid w:val="0"/>
              <w:rPr>
                <w:b/>
                <w:bCs/>
              </w:rPr>
            </w:pPr>
          </w:p>
        </w:tc>
        <w:tc>
          <w:tcPr>
            <w:tcW w:w="8094" w:type="dxa"/>
            <w:tcBorders>
              <w:top w:val="single" w:sz="6" w:space="0" w:color="000000"/>
              <w:left w:val="single" w:sz="6" w:space="0" w:color="000000"/>
              <w:bottom w:val="single" w:sz="6" w:space="0" w:color="000000"/>
              <w:right w:val="single" w:sz="6" w:space="0" w:color="000000"/>
            </w:tcBorders>
          </w:tcPr>
          <w:p w:rsidR="005F0BE5" w:rsidRPr="00555DA9" w:rsidRDefault="005F0BE5" w:rsidP="005F0BE5">
            <w:pPr>
              <w:rPr>
                <w:b/>
              </w:rPr>
            </w:pPr>
            <w:r>
              <w:rPr>
                <w:b/>
              </w:rPr>
              <w:t>Compare</w:t>
            </w:r>
            <w:r w:rsidRPr="00555DA9">
              <w:rPr>
                <w:b/>
              </w:rPr>
              <w:t xml:space="preserve"> results</w:t>
            </w:r>
            <w:r>
              <w:rPr>
                <w:b/>
              </w:rPr>
              <w:t xml:space="preserve"> obtained with expected results and take appropriate action.</w:t>
            </w:r>
          </w:p>
          <w:tbl>
            <w:tblPr>
              <w:tblStyle w:val="TableGrid"/>
              <w:tblW w:w="8856" w:type="dxa"/>
              <w:tblLayout w:type="fixed"/>
              <w:tblLook w:val="01E0" w:firstRow="1" w:lastRow="1" w:firstColumn="1" w:lastColumn="1" w:noHBand="0" w:noVBand="0"/>
            </w:tblPr>
            <w:tblGrid>
              <w:gridCol w:w="3520"/>
              <w:gridCol w:w="5336"/>
            </w:tblGrid>
            <w:tr w:rsidR="005F0BE5" w:rsidRPr="005966FE" w:rsidTr="005F0BE5">
              <w:tc>
                <w:tcPr>
                  <w:tcW w:w="3520" w:type="dxa"/>
                  <w:shd w:val="clear" w:color="auto" w:fill="D9D9D9" w:themeFill="background1" w:themeFillShade="D9"/>
                </w:tcPr>
                <w:p w:rsidR="005F0BE5" w:rsidRPr="009A6FC6" w:rsidRDefault="005F0BE5" w:rsidP="005F0BE5">
                  <w:pPr>
                    <w:rPr>
                      <w:b/>
                      <w:sz w:val="20"/>
                    </w:rPr>
                  </w:pPr>
                  <w:r w:rsidRPr="009A6FC6">
                    <w:rPr>
                      <w:b/>
                      <w:sz w:val="20"/>
                    </w:rPr>
                    <w:t>If results are acceptable:</w:t>
                  </w:r>
                </w:p>
              </w:tc>
              <w:tc>
                <w:tcPr>
                  <w:tcW w:w="5336" w:type="dxa"/>
                  <w:shd w:val="clear" w:color="auto" w:fill="D9D9D9" w:themeFill="background1" w:themeFillShade="D9"/>
                </w:tcPr>
                <w:p w:rsidR="005F0BE5" w:rsidRPr="00DB46EC" w:rsidRDefault="005F0BE5" w:rsidP="005F0BE5">
                  <w:pPr>
                    <w:rPr>
                      <w:b/>
                    </w:rPr>
                  </w:pPr>
                  <w:r w:rsidRPr="00DB46EC">
                    <w:rPr>
                      <w:b/>
                    </w:rPr>
                    <w:t>If results are unacceptable:</w:t>
                  </w:r>
                </w:p>
              </w:tc>
            </w:tr>
            <w:tr w:rsidR="005F0BE5" w:rsidRPr="005966FE" w:rsidTr="005F0BE5">
              <w:tc>
                <w:tcPr>
                  <w:tcW w:w="3520" w:type="dxa"/>
                </w:tcPr>
                <w:p w:rsidR="005F0BE5" w:rsidRPr="009A6FC6" w:rsidRDefault="005F0BE5" w:rsidP="005F0BE5">
                  <w:pPr>
                    <w:rPr>
                      <w:sz w:val="20"/>
                    </w:rPr>
                  </w:pPr>
                  <w:r w:rsidRPr="009A6FC6">
                    <w:rPr>
                      <w:sz w:val="20"/>
                    </w:rPr>
                    <w:t xml:space="preserve">1.  Enter "S" in column "A/P" and select </w:t>
                  </w:r>
                </w:p>
                <w:p w:rsidR="005F0BE5" w:rsidRPr="009A6FC6" w:rsidRDefault="005F0BE5" w:rsidP="005F0BE5">
                  <w:pPr>
                    <w:rPr>
                      <w:sz w:val="20"/>
                    </w:rPr>
                  </w:pPr>
                  <w:r w:rsidRPr="009A6FC6">
                    <w:rPr>
                      <w:sz w:val="20"/>
                    </w:rPr>
                    <w:t xml:space="preserve">     ‘PASS’ for </w:t>
                  </w:r>
                  <w:proofErr w:type="spellStart"/>
                  <w:r w:rsidRPr="009A6FC6">
                    <w:rPr>
                      <w:sz w:val="20"/>
                    </w:rPr>
                    <w:t>QCInt</w:t>
                  </w:r>
                  <w:proofErr w:type="spellEnd"/>
                  <w:r w:rsidRPr="009A6FC6">
                    <w:rPr>
                      <w:sz w:val="20"/>
                    </w:rPr>
                    <w:t>.</w:t>
                  </w:r>
                </w:p>
                <w:p w:rsidR="005F0BE5" w:rsidRPr="009A6FC6" w:rsidRDefault="005F0BE5" w:rsidP="005F0BE5">
                  <w:pPr>
                    <w:rPr>
                      <w:sz w:val="20"/>
                    </w:rPr>
                  </w:pPr>
                  <w:r w:rsidRPr="009A6FC6">
                    <w:rPr>
                      <w:sz w:val="20"/>
                    </w:rPr>
                    <w:t xml:space="preserve">2.  Complete column 12 (Rec. testing </w:t>
                  </w:r>
                </w:p>
                <w:p w:rsidR="005F0BE5" w:rsidRPr="009A6FC6" w:rsidRDefault="005F0BE5" w:rsidP="005F0BE5">
                  <w:pPr>
                    <w:rPr>
                      <w:sz w:val="20"/>
                    </w:rPr>
                  </w:pPr>
                  <w:r w:rsidRPr="009A6FC6">
                    <w:rPr>
                      <w:sz w:val="20"/>
                    </w:rPr>
                    <w:t xml:space="preserve">      complete and acceptable) on </w:t>
                  </w:r>
                </w:p>
                <w:p w:rsidR="005F0BE5" w:rsidRPr="009A6FC6" w:rsidRDefault="005F0BE5" w:rsidP="005F0BE5">
                  <w:pPr>
                    <w:rPr>
                      <w:sz w:val="20"/>
                    </w:rPr>
                  </w:pPr>
                  <w:r w:rsidRPr="009A6FC6">
                    <w:rPr>
                      <w:sz w:val="20"/>
                    </w:rPr>
                    <w:t xml:space="preserve">      Reagent/Supply/Form/Label </w:t>
                  </w:r>
                </w:p>
                <w:p w:rsidR="005F0BE5" w:rsidRPr="009A6FC6" w:rsidRDefault="005F0BE5" w:rsidP="005F0BE5">
                  <w:pPr>
                    <w:rPr>
                      <w:sz w:val="20"/>
                    </w:rPr>
                  </w:pPr>
                  <w:r w:rsidRPr="009A6FC6">
                    <w:rPr>
                      <w:sz w:val="20"/>
                    </w:rPr>
                    <w:t xml:space="preserve">      Receiving log.</w:t>
                  </w:r>
                </w:p>
                <w:p w:rsidR="005F0BE5" w:rsidRPr="009A6FC6" w:rsidRDefault="005F0BE5" w:rsidP="005F0BE5">
                  <w:pPr>
                    <w:rPr>
                      <w:sz w:val="20"/>
                    </w:rPr>
                  </w:pPr>
                  <w:r w:rsidRPr="009A6FC6">
                    <w:rPr>
                      <w:sz w:val="20"/>
                    </w:rPr>
                    <w:t xml:space="preserve">3.  Item may be released for use into   </w:t>
                  </w:r>
                </w:p>
                <w:p w:rsidR="005F0BE5" w:rsidRPr="009A6FC6" w:rsidRDefault="005F0BE5" w:rsidP="005F0BE5">
                  <w:pPr>
                    <w:rPr>
                      <w:sz w:val="20"/>
                    </w:rPr>
                  </w:pPr>
                  <w:r w:rsidRPr="009A6FC6">
                    <w:rPr>
                      <w:sz w:val="20"/>
                    </w:rPr>
                    <w:t xml:space="preserve">      </w:t>
                  </w:r>
                  <w:proofErr w:type="gramStart"/>
                  <w:r w:rsidRPr="009A6FC6">
                    <w:rPr>
                      <w:sz w:val="20"/>
                    </w:rPr>
                    <w:t>inventory</w:t>
                  </w:r>
                  <w:proofErr w:type="gramEnd"/>
                  <w:r w:rsidRPr="009A6FC6">
                    <w:rPr>
                      <w:sz w:val="20"/>
                    </w:rPr>
                    <w:t>.</w:t>
                  </w:r>
                </w:p>
                <w:p w:rsidR="005F0BE5" w:rsidRPr="009A6FC6" w:rsidRDefault="005F0BE5" w:rsidP="005F0BE5">
                  <w:pPr>
                    <w:rPr>
                      <w:sz w:val="20"/>
                    </w:rPr>
                  </w:pPr>
                  <w:r w:rsidRPr="009A6FC6">
                    <w:rPr>
                      <w:sz w:val="20"/>
                    </w:rPr>
                    <w:t xml:space="preserve">4. Initial on Daily QC checklist. </w:t>
                  </w:r>
                </w:p>
              </w:tc>
              <w:tc>
                <w:tcPr>
                  <w:tcW w:w="5336" w:type="dxa"/>
                </w:tcPr>
                <w:p w:rsidR="005F0BE5" w:rsidRPr="009A6FC6" w:rsidRDefault="005F0BE5" w:rsidP="005F0BE5">
                  <w:pPr>
                    <w:rPr>
                      <w:sz w:val="20"/>
                    </w:rPr>
                  </w:pPr>
                  <w:r w:rsidRPr="009A6FC6">
                    <w:rPr>
                      <w:sz w:val="20"/>
                    </w:rPr>
                    <w:t>1.  Repeat Testing.</w:t>
                  </w:r>
                </w:p>
                <w:p w:rsidR="005F0BE5" w:rsidRPr="009A6FC6" w:rsidRDefault="005F0BE5" w:rsidP="005F0BE5">
                  <w:pPr>
                    <w:rPr>
                      <w:sz w:val="20"/>
                    </w:rPr>
                  </w:pPr>
                  <w:r w:rsidRPr="009A6FC6">
                    <w:rPr>
                      <w:sz w:val="20"/>
                    </w:rPr>
                    <w:t xml:space="preserve">2.  Record "U" in column "A/P" and ‘FAIL’ </w:t>
                  </w:r>
                </w:p>
                <w:p w:rsidR="005F0BE5" w:rsidRPr="009A6FC6" w:rsidRDefault="005F0BE5" w:rsidP="005F0BE5">
                  <w:pPr>
                    <w:rPr>
                      <w:sz w:val="20"/>
                    </w:rPr>
                  </w:pPr>
                  <w:r w:rsidRPr="009A6FC6">
                    <w:rPr>
                      <w:sz w:val="20"/>
                    </w:rPr>
                    <w:t xml:space="preserve">     </w:t>
                  </w:r>
                  <w:proofErr w:type="gramStart"/>
                  <w:r w:rsidRPr="009A6FC6">
                    <w:rPr>
                      <w:sz w:val="20"/>
                    </w:rPr>
                    <w:t>for</w:t>
                  </w:r>
                  <w:proofErr w:type="gramEnd"/>
                  <w:r w:rsidRPr="009A6FC6">
                    <w:rPr>
                      <w:sz w:val="20"/>
                    </w:rPr>
                    <w:t xml:space="preserve"> </w:t>
                  </w:r>
                  <w:proofErr w:type="spellStart"/>
                  <w:r w:rsidRPr="009A6FC6">
                    <w:rPr>
                      <w:sz w:val="20"/>
                    </w:rPr>
                    <w:t>QCInt</w:t>
                  </w:r>
                  <w:proofErr w:type="spellEnd"/>
                  <w:r w:rsidRPr="009A6FC6">
                    <w:rPr>
                      <w:sz w:val="20"/>
                    </w:rPr>
                    <w:t>.</w:t>
                  </w:r>
                </w:p>
                <w:p w:rsidR="005F0BE5" w:rsidRPr="009A6FC6" w:rsidRDefault="005F0BE5" w:rsidP="005F0BE5">
                  <w:pPr>
                    <w:rPr>
                      <w:sz w:val="20"/>
                    </w:rPr>
                  </w:pPr>
                  <w:r w:rsidRPr="009A6FC6">
                    <w:rPr>
                      <w:sz w:val="20"/>
                    </w:rPr>
                    <w:t xml:space="preserve">3.  Complete and sign off on </w:t>
                  </w:r>
                </w:p>
                <w:p w:rsidR="005F0BE5" w:rsidRPr="009A6FC6" w:rsidRDefault="005F0BE5" w:rsidP="005F0BE5">
                  <w:pPr>
                    <w:rPr>
                      <w:sz w:val="20"/>
                    </w:rPr>
                  </w:pPr>
                  <w:r w:rsidRPr="009A6FC6">
                    <w:rPr>
                      <w:sz w:val="20"/>
                    </w:rPr>
                    <w:t xml:space="preserve">      Reagent/Supply/Form/Label </w:t>
                  </w:r>
                </w:p>
                <w:p w:rsidR="005F0BE5" w:rsidRPr="009A6FC6" w:rsidRDefault="005F0BE5" w:rsidP="005F0BE5">
                  <w:pPr>
                    <w:rPr>
                      <w:sz w:val="20"/>
                    </w:rPr>
                  </w:pPr>
                  <w:r w:rsidRPr="009A6FC6">
                    <w:rPr>
                      <w:sz w:val="20"/>
                    </w:rPr>
                    <w:t xml:space="preserve">      Receiving log that receipt testing is not </w:t>
                  </w:r>
                </w:p>
                <w:p w:rsidR="005F0BE5" w:rsidRPr="009A6FC6" w:rsidRDefault="005F0BE5" w:rsidP="005F0BE5">
                  <w:pPr>
                    <w:rPr>
                      <w:sz w:val="20"/>
                    </w:rPr>
                  </w:pPr>
                  <w:r w:rsidRPr="009A6FC6">
                    <w:rPr>
                      <w:sz w:val="20"/>
                    </w:rPr>
                    <w:t xml:space="preserve">      </w:t>
                  </w:r>
                  <w:proofErr w:type="gramStart"/>
                  <w:r w:rsidRPr="009A6FC6">
                    <w:rPr>
                      <w:sz w:val="20"/>
                    </w:rPr>
                    <w:t>acceptable</w:t>
                  </w:r>
                  <w:proofErr w:type="gramEnd"/>
                  <w:r w:rsidRPr="009A6FC6">
                    <w:rPr>
                      <w:sz w:val="20"/>
                    </w:rPr>
                    <w:t xml:space="preserve">. </w:t>
                  </w:r>
                </w:p>
                <w:p w:rsidR="005F0BE5" w:rsidRPr="009A6FC6" w:rsidRDefault="005F0BE5" w:rsidP="005F0BE5">
                  <w:pPr>
                    <w:rPr>
                      <w:sz w:val="20"/>
                    </w:rPr>
                  </w:pPr>
                  <w:r w:rsidRPr="009A6FC6">
                    <w:rPr>
                      <w:sz w:val="20"/>
                    </w:rPr>
                    <w:t>4.  Quarantine item in the QC basket of Sera #5.</w:t>
                  </w:r>
                </w:p>
                <w:p w:rsidR="005F0BE5" w:rsidRPr="009A6FC6" w:rsidRDefault="005F0BE5" w:rsidP="005F0BE5">
                  <w:pPr>
                    <w:rPr>
                      <w:sz w:val="20"/>
                    </w:rPr>
                  </w:pPr>
                  <w:r w:rsidRPr="009A6FC6">
                    <w:rPr>
                      <w:sz w:val="20"/>
                    </w:rPr>
                    <w:t>5.  Dete</w:t>
                  </w:r>
                  <w:r>
                    <w:rPr>
                      <w:sz w:val="20"/>
                    </w:rPr>
                    <w:t xml:space="preserve">rmine the current inventory of </w:t>
                  </w:r>
                  <w:r w:rsidRPr="009A6FC6">
                    <w:rPr>
                      <w:sz w:val="20"/>
                    </w:rPr>
                    <w:t>reagent.</w:t>
                  </w:r>
                </w:p>
                <w:p w:rsidR="005F0BE5" w:rsidRPr="009A6FC6" w:rsidRDefault="005F0BE5" w:rsidP="005F0BE5">
                  <w:pPr>
                    <w:rPr>
                      <w:sz w:val="20"/>
                    </w:rPr>
                  </w:pPr>
                  <w:r w:rsidRPr="009A6FC6">
                    <w:rPr>
                      <w:sz w:val="20"/>
                    </w:rPr>
                    <w:t>6.  Alert management that the item(s) did</w:t>
                  </w:r>
                </w:p>
                <w:p w:rsidR="005F0BE5" w:rsidRPr="009A6FC6" w:rsidRDefault="005F0BE5" w:rsidP="005F0BE5">
                  <w:pPr>
                    <w:rPr>
                      <w:sz w:val="20"/>
                    </w:rPr>
                  </w:pPr>
                  <w:r w:rsidRPr="009A6FC6">
                    <w:rPr>
                      <w:b/>
                      <w:sz w:val="20"/>
                    </w:rPr>
                    <w:t xml:space="preserve">     NOT</w:t>
                  </w:r>
                  <w:r w:rsidRPr="009A6FC6">
                    <w:rPr>
                      <w:sz w:val="20"/>
                    </w:rPr>
                    <w:t xml:space="preserve"> pass receipt testing, and current</w:t>
                  </w:r>
                </w:p>
                <w:p w:rsidR="005F0BE5" w:rsidRPr="009A6FC6" w:rsidRDefault="005F0BE5" w:rsidP="005F0BE5">
                  <w:pPr>
                    <w:rPr>
                      <w:sz w:val="20"/>
                    </w:rPr>
                  </w:pPr>
                  <w:r w:rsidRPr="009A6FC6">
                    <w:rPr>
                      <w:sz w:val="20"/>
                    </w:rPr>
                    <w:t xml:space="preserve">     </w:t>
                  </w:r>
                  <w:proofErr w:type="gramStart"/>
                  <w:r w:rsidRPr="009A6FC6">
                    <w:rPr>
                      <w:sz w:val="20"/>
                    </w:rPr>
                    <w:t>inventory</w:t>
                  </w:r>
                  <w:proofErr w:type="gramEnd"/>
                  <w:r w:rsidRPr="009A6FC6">
                    <w:rPr>
                      <w:sz w:val="20"/>
                    </w:rPr>
                    <w:t xml:space="preserve"> of reagent.</w:t>
                  </w:r>
                </w:p>
                <w:p w:rsidR="005F0BE5" w:rsidRPr="009A6FC6" w:rsidRDefault="005F0BE5" w:rsidP="005F0BE5">
                  <w:pPr>
                    <w:rPr>
                      <w:sz w:val="20"/>
                    </w:rPr>
                  </w:pPr>
                  <w:r w:rsidRPr="009A6FC6">
                    <w:rPr>
                      <w:sz w:val="20"/>
                    </w:rPr>
                    <w:t>7.  Submit a Quality Assurance Exception Report.</w:t>
                  </w:r>
                </w:p>
                <w:p w:rsidR="005F0BE5" w:rsidRPr="009A6FC6" w:rsidRDefault="005F0BE5" w:rsidP="005F0BE5">
                  <w:pPr>
                    <w:rPr>
                      <w:sz w:val="20"/>
                    </w:rPr>
                  </w:pPr>
                  <w:r w:rsidRPr="009A6FC6">
                    <w:rPr>
                      <w:sz w:val="20"/>
                    </w:rPr>
                    <w:t>8.  Management will notify company.</w:t>
                  </w:r>
                </w:p>
              </w:tc>
            </w:tr>
          </w:tbl>
          <w:p w:rsidR="005F0BE5" w:rsidRPr="00952F01" w:rsidRDefault="005F0BE5" w:rsidP="005F0BE5">
            <w:pPr>
              <w:snapToGrid w:val="0"/>
              <w:rPr>
                <w:bCs/>
              </w:rPr>
            </w:pPr>
            <w:r>
              <w:rPr>
                <w:bCs/>
                <w:noProof/>
              </w:rPr>
              <w:drawing>
                <wp:anchor distT="0" distB="0" distL="114300" distR="114300" simplePos="0" relativeHeight="251659264" behindDoc="1" locked="0" layoutInCell="1" allowOverlap="1" wp14:anchorId="09E9A1B4" wp14:editId="62ED199B">
                  <wp:simplePos x="0" y="0"/>
                  <wp:positionH relativeFrom="column">
                    <wp:posOffset>555625</wp:posOffset>
                  </wp:positionH>
                  <wp:positionV relativeFrom="paragraph">
                    <wp:posOffset>77470</wp:posOffset>
                  </wp:positionV>
                  <wp:extent cx="292735" cy="353695"/>
                  <wp:effectExtent l="0" t="0" r="0" b="8255"/>
                  <wp:wrapTight wrapText="bothSides">
                    <wp:wrapPolygon edited="0">
                      <wp:start x="7028" y="0"/>
                      <wp:lineTo x="2811" y="1163"/>
                      <wp:lineTo x="0" y="9307"/>
                      <wp:lineTo x="0" y="20941"/>
                      <wp:lineTo x="19679" y="20941"/>
                      <wp:lineTo x="19679" y="4654"/>
                      <wp:lineTo x="18273" y="0"/>
                      <wp:lineTo x="702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735" cy="353695"/>
                          </a:xfrm>
                          <a:prstGeom prst="rect">
                            <a:avLst/>
                          </a:prstGeom>
                          <a:noFill/>
                        </pic:spPr>
                      </pic:pic>
                    </a:graphicData>
                  </a:graphic>
                  <wp14:sizeRelH relativeFrom="page">
                    <wp14:pctWidth>0</wp14:pctWidth>
                  </wp14:sizeRelH>
                  <wp14:sizeRelV relativeFrom="page">
                    <wp14:pctHeight>0</wp14:pctHeight>
                  </wp14:sizeRelV>
                </wp:anchor>
              </w:drawing>
            </w:r>
          </w:p>
        </w:tc>
        <w:tc>
          <w:tcPr>
            <w:tcW w:w="1438" w:type="dxa"/>
            <w:tcBorders>
              <w:top w:val="single" w:sz="6" w:space="0" w:color="000000"/>
              <w:left w:val="single" w:sz="6" w:space="0" w:color="000000"/>
              <w:bottom w:val="single" w:sz="6" w:space="0" w:color="000000"/>
              <w:right w:val="single" w:sz="6" w:space="0" w:color="000000"/>
            </w:tcBorders>
          </w:tcPr>
          <w:p w:rsidR="005F0BE5" w:rsidRPr="00C8495C" w:rsidRDefault="005F0BE5" w:rsidP="005F0BE5">
            <w:pPr>
              <w:snapToGrid w:val="0"/>
              <w:rPr>
                <w:b/>
                <w:bCs/>
              </w:rPr>
            </w:pPr>
          </w:p>
        </w:tc>
      </w:tr>
    </w:tbl>
    <w:p w:rsidR="00DD409F" w:rsidRDefault="005F0BE5" w:rsidP="00E44A67">
      <w:pPr>
        <w:pStyle w:val="ListParagraph"/>
        <w:numPr>
          <w:ilvl w:val="0"/>
          <w:numId w:val="5"/>
        </w:numPr>
      </w:pPr>
      <w:r>
        <w:lastRenderedPageBreak/>
        <w:t>Receipt Testing of Enhancements (LISS, PEG, Albumin)</w:t>
      </w:r>
    </w:p>
    <w:p w:rsidR="00E10DBC" w:rsidRDefault="00E10DBC" w:rsidP="00E10DBC"/>
    <w:p w:rsidR="00E10DBC" w:rsidRPr="00E10DBC" w:rsidRDefault="00E10DBC" w:rsidP="00E10DBC">
      <w:pPr>
        <w:rPr>
          <w:sz w:val="20"/>
        </w:rPr>
      </w:pPr>
      <w:r w:rsidRPr="00E10DBC">
        <w:rPr>
          <w:sz w:val="20"/>
        </w:rPr>
        <w:t>Chemical Risk Assessment: None</w:t>
      </w:r>
    </w:p>
    <w:p w:rsidR="00E10DBC" w:rsidRPr="00E10DBC" w:rsidRDefault="00E10DBC" w:rsidP="00E10DBC">
      <w:pPr>
        <w:rPr>
          <w:sz w:val="20"/>
        </w:rPr>
      </w:pPr>
      <w:r w:rsidRPr="00E10DBC">
        <w:rPr>
          <w:sz w:val="20"/>
        </w:rPr>
        <w:t>Biological Risk Assessment: None</w:t>
      </w:r>
    </w:p>
    <w:p w:rsidR="00E10DBC" w:rsidRPr="00E10DBC" w:rsidRDefault="00E10DBC" w:rsidP="00E10DBC">
      <w:pPr>
        <w:rPr>
          <w:sz w:val="20"/>
        </w:rPr>
      </w:pPr>
      <w:r w:rsidRPr="00E10DBC">
        <w:rPr>
          <w:sz w:val="20"/>
        </w:rPr>
        <w:t xml:space="preserve">Protective Equipment: Lab coat, gloves       </w:t>
      </w:r>
    </w:p>
    <w:p w:rsidR="00E10DBC" w:rsidRPr="00E10DBC" w:rsidRDefault="00E10DBC" w:rsidP="00E10DBC">
      <w:pPr>
        <w:rPr>
          <w:sz w:val="20"/>
        </w:rPr>
      </w:pPr>
      <w:r w:rsidRPr="00E10DBC">
        <w:rPr>
          <w:sz w:val="20"/>
        </w:rPr>
        <w:t>Supplies: Tubes</w:t>
      </w:r>
    </w:p>
    <w:p w:rsidR="00E10DBC" w:rsidRPr="00E10DBC" w:rsidRDefault="00E10DBC" w:rsidP="00E10DBC">
      <w:pPr>
        <w:rPr>
          <w:sz w:val="20"/>
        </w:rPr>
      </w:pPr>
      <w:r w:rsidRPr="00E10DBC">
        <w:rPr>
          <w:sz w:val="20"/>
        </w:rPr>
        <w:t>Reagents: Reagent/cell to be receipt tested and test cell/reagent</w:t>
      </w:r>
    </w:p>
    <w:p w:rsidR="00E10DBC" w:rsidRPr="00E10DBC" w:rsidRDefault="00E10DBC" w:rsidP="00E10DBC">
      <w:pPr>
        <w:rPr>
          <w:sz w:val="20"/>
        </w:rPr>
      </w:pPr>
      <w:r w:rsidRPr="00E10DBC">
        <w:rPr>
          <w:sz w:val="20"/>
        </w:rPr>
        <w:t>Equipment: Centrifuge</w:t>
      </w:r>
    </w:p>
    <w:p w:rsidR="00E10DBC" w:rsidRPr="00E10DBC" w:rsidRDefault="00E10DBC" w:rsidP="00E10DBC">
      <w:pPr>
        <w:rPr>
          <w:sz w:val="20"/>
        </w:rPr>
      </w:pPr>
      <w:r w:rsidRPr="00E10DBC">
        <w:rPr>
          <w:sz w:val="20"/>
        </w:rPr>
        <w:t xml:space="preserve">Specimen Requirements: None           </w:t>
      </w:r>
    </w:p>
    <w:p w:rsidR="00E10DBC" w:rsidRDefault="00E10DBC" w:rsidP="00E10DBC"/>
    <w:tbl>
      <w:tblPr>
        <w:tblW w:w="1056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18"/>
        <w:gridCol w:w="8094"/>
        <w:gridCol w:w="1438"/>
        <w:gridCol w:w="11"/>
      </w:tblGrid>
      <w:tr w:rsidR="00E10DBC" w:rsidTr="005A4E5A">
        <w:trPr>
          <w:tblHeader/>
          <w:jc w:val="center"/>
        </w:trPr>
        <w:tc>
          <w:tcPr>
            <w:tcW w:w="1018" w:type="dxa"/>
            <w:tcBorders>
              <w:top w:val="single" w:sz="6" w:space="0" w:color="000000"/>
              <w:left w:val="single" w:sz="6" w:space="0" w:color="000000"/>
              <w:bottom w:val="single" w:sz="6" w:space="0" w:color="000000"/>
              <w:right w:val="single" w:sz="6" w:space="0" w:color="000000"/>
            </w:tcBorders>
            <w:shd w:val="pct35" w:color="auto" w:fill="FFFFFF"/>
          </w:tcPr>
          <w:p w:rsidR="00E10DBC" w:rsidRDefault="00E10DBC" w:rsidP="005A4E5A">
            <w:pPr>
              <w:snapToGrid w:val="0"/>
              <w:jc w:val="center"/>
              <w:rPr>
                <w:b/>
                <w:bCs/>
                <w:szCs w:val="18"/>
              </w:rPr>
            </w:pPr>
            <w:r>
              <w:t>STEPS</w:t>
            </w:r>
          </w:p>
        </w:tc>
        <w:tc>
          <w:tcPr>
            <w:tcW w:w="8094" w:type="dxa"/>
            <w:tcBorders>
              <w:top w:val="single" w:sz="6" w:space="0" w:color="000000"/>
              <w:left w:val="single" w:sz="6" w:space="0" w:color="000000"/>
              <w:bottom w:val="single" w:sz="6" w:space="0" w:color="000000"/>
              <w:right w:val="single" w:sz="6" w:space="0" w:color="000000"/>
            </w:tcBorders>
            <w:shd w:val="pct35" w:color="auto" w:fill="FFFFFF"/>
          </w:tcPr>
          <w:p w:rsidR="00E10DBC" w:rsidRDefault="00E10DBC" w:rsidP="005A4E5A">
            <w:pPr>
              <w:snapToGrid w:val="0"/>
              <w:jc w:val="center"/>
              <w:rPr>
                <w:b/>
                <w:bCs/>
                <w:szCs w:val="18"/>
              </w:rPr>
            </w:pPr>
            <w:r>
              <w:t>INSTRUCTIONS</w:t>
            </w:r>
          </w:p>
        </w:tc>
        <w:tc>
          <w:tcPr>
            <w:tcW w:w="1449" w:type="dxa"/>
            <w:gridSpan w:val="2"/>
            <w:tcBorders>
              <w:top w:val="single" w:sz="6" w:space="0" w:color="000000"/>
              <w:left w:val="single" w:sz="6" w:space="0" w:color="000000"/>
              <w:bottom w:val="single" w:sz="6" w:space="0" w:color="000000"/>
              <w:right w:val="single" w:sz="6" w:space="0" w:color="000000"/>
            </w:tcBorders>
            <w:shd w:val="pct35" w:color="auto" w:fill="FFFFFF"/>
          </w:tcPr>
          <w:p w:rsidR="00E10DBC" w:rsidRPr="00130AE4" w:rsidRDefault="00E10DBC" w:rsidP="005A4E5A">
            <w:pPr>
              <w:jc w:val="center"/>
              <w:rPr>
                <w:rFonts w:ascii="Times New Roman" w:hAnsi="Times New Roman"/>
                <w:b/>
                <w:sz w:val="18"/>
                <w:szCs w:val="18"/>
              </w:rPr>
            </w:pPr>
            <w:r w:rsidRPr="00130AE4">
              <w:rPr>
                <w:rFonts w:ascii="Times New Roman" w:hAnsi="Times New Roman"/>
                <w:b/>
                <w:sz w:val="18"/>
                <w:szCs w:val="18"/>
              </w:rPr>
              <w:t>CHANGE/</w:t>
            </w:r>
          </w:p>
          <w:p w:rsidR="00E10DBC" w:rsidRPr="00130AE4" w:rsidRDefault="00E10DBC" w:rsidP="005A4E5A">
            <w:pPr>
              <w:jc w:val="center"/>
              <w:rPr>
                <w:rFonts w:ascii="Times New Roman" w:hAnsi="Times New Roman"/>
                <w:b/>
                <w:sz w:val="18"/>
                <w:szCs w:val="18"/>
              </w:rPr>
            </w:pPr>
            <w:r w:rsidRPr="00130AE4">
              <w:rPr>
                <w:rFonts w:ascii="Times New Roman" w:hAnsi="Times New Roman"/>
                <w:b/>
                <w:sz w:val="18"/>
                <w:szCs w:val="18"/>
              </w:rPr>
              <w:t>APPROVAL</w:t>
            </w:r>
          </w:p>
        </w:tc>
      </w:tr>
      <w:tr w:rsidR="00E10DBC" w:rsidRPr="00C8495C" w:rsidTr="005A4E5A">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E10DBC" w:rsidRDefault="00E10DBC" w:rsidP="005A4E5A">
            <w:pPr>
              <w:snapToGrid w:val="0"/>
              <w:jc w:val="center"/>
            </w:pPr>
            <w:r>
              <w:t>1</w:t>
            </w:r>
            <w:r w:rsidRPr="00C8495C">
              <w:t>.0</w:t>
            </w:r>
          </w:p>
          <w:p w:rsidR="00E10DBC" w:rsidRDefault="00E10DBC" w:rsidP="005A4E5A">
            <w:pPr>
              <w:snapToGrid w:val="0"/>
              <w:jc w:val="center"/>
            </w:pPr>
          </w:p>
          <w:p w:rsidR="00E10DBC" w:rsidRDefault="00E10DBC" w:rsidP="005A4E5A">
            <w:pPr>
              <w:snapToGrid w:val="0"/>
              <w:jc w:val="center"/>
            </w:pPr>
          </w:p>
          <w:p w:rsidR="00E10DBC" w:rsidRDefault="00E10DBC" w:rsidP="005A4E5A">
            <w:pPr>
              <w:snapToGrid w:val="0"/>
              <w:jc w:val="center"/>
            </w:pPr>
          </w:p>
          <w:p w:rsidR="00E10DBC" w:rsidRDefault="00E10DBC" w:rsidP="005A4E5A">
            <w:pPr>
              <w:snapToGrid w:val="0"/>
              <w:jc w:val="center"/>
            </w:pPr>
          </w:p>
          <w:p w:rsidR="00E10DBC" w:rsidRDefault="00E10DBC" w:rsidP="005A4E5A">
            <w:pPr>
              <w:snapToGrid w:val="0"/>
              <w:jc w:val="center"/>
            </w:pPr>
          </w:p>
          <w:p w:rsidR="00E10DBC" w:rsidRDefault="00E10DBC" w:rsidP="005A4E5A">
            <w:pPr>
              <w:snapToGrid w:val="0"/>
              <w:jc w:val="center"/>
            </w:pPr>
          </w:p>
          <w:p w:rsidR="00E10DBC" w:rsidRDefault="00E10DBC" w:rsidP="005A4E5A">
            <w:pPr>
              <w:snapToGrid w:val="0"/>
              <w:jc w:val="center"/>
            </w:pPr>
          </w:p>
          <w:p w:rsidR="00E10DBC" w:rsidRDefault="00E10DBC" w:rsidP="005A4E5A">
            <w:pPr>
              <w:snapToGrid w:val="0"/>
              <w:jc w:val="center"/>
            </w:pPr>
          </w:p>
          <w:p w:rsidR="00E10DBC" w:rsidRDefault="00E10DBC" w:rsidP="005A4E5A">
            <w:pPr>
              <w:snapToGrid w:val="0"/>
              <w:jc w:val="center"/>
            </w:pPr>
          </w:p>
          <w:p w:rsidR="00E10DBC" w:rsidRPr="00C8495C" w:rsidRDefault="00E10DBC" w:rsidP="005A4E5A">
            <w:pPr>
              <w:snapToGrid w:val="0"/>
              <w:jc w:val="center"/>
              <w:rPr>
                <w:b/>
                <w:bCs/>
              </w:rPr>
            </w:pPr>
          </w:p>
        </w:tc>
        <w:tc>
          <w:tcPr>
            <w:tcW w:w="8094" w:type="dxa"/>
            <w:tcBorders>
              <w:top w:val="single" w:sz="6" w:space="0" w:color="000000"/>
              <w:left w:val="single" w:sz="6" w:space="0" w:color="000000"/>
              <w:bottom w:val="single" w:sz="6" w:space="0" w:color="000000"/>
              <w:right w:val="single" w:sz="6" w:space="0" w:color="000000"/>
            </w:tcBorders>
          </w:tcPr>
          <w:p w:rsidR="00E10DBC" w:rsidRDefault="00E10DBC" w:rsidP="005A4E5A">
            <w:pPr>
              <w:snapToGrid w:val="0"/>
              <w:rPr>
                <w:b/>
                <w:bCs/>
              </w:rPr>
            </w:pPr>
            <w:r>
              <w:rPr>
                <w:b/>
                <w:bCs/>
              </w:rPr>
              <w:t xml:space="preserve">Label 2 10x75 tubes as follows: </w:t>
            </w:r>
          </w:p>
          <w:tbl>
            <w:tblPr>
              <w:tblStyle w:val="TableGrid"/>
              <w:tblpPr w:leftFromText="180" w:rightFromText="180" w:vertAnchor="text" w:horzAnchor="margin" w:tblpY="52"/>
              <w:tblOverlap w:val="never"/>
              <w:tblW w:w="6835" w:type="dxa"/>
              <w:tblLayout w:type="fixed"/>
              <w:tblLook w:val="04A0" w:firstRow="1" w:lastRow="0" w:firstColumn="1" w:lastColumn="0" w:noHBand="0" w:noVBand="1"/>
            </w:tblPr>
            <w:tblGrid>
              <w:gridCol w:w="1165"/>
              <w:gridCol w:w="990"/>
              <w:gridCol w:w="1170"/>
              <w:gridCol w:w="1710"/>
              <w:gridCol w:w="1800"/>
            </w:tblGrid>
            <w:tr w:rsidR="00E10DBC" w:rsidTr="005A4E5A">
              <w:tc>
                <w:tcPr>
                  <w:tcW w:w="1165" w:type="dxa"/>
                  <w:shd w:val="clear" w:color="auto" w:fill="D9D9D9" w:themeFill="background1" w:themeFillShade="D9"/>
                </w:tcPr>
                <w:p w:rsidR="00E10DBC" w:rsidRPr="00746F2F" w:rsidRDefault="00E10DBC" w:rsidP="005A4E5A">
                  <w:pPr>
                    <w:rPr>
                      <w:sz w:val="20"/>
                    </w:rPr>
                  </w:pPr>
                  <w:r w:rsidRPr="00746F2F">
                    <w:rPr>
                      <w:sz w:val="20"/>
                    </w:rPr>
                    <w:t>Reagent to be receipt tested</w:t>
                  </w:r>
                </w:p>
              </w:tc>
              <w:tc>
                <w:tcPr>
                  <w:tcW w:w="990" w:type="dxa"/>
                  <w:shd w:val="clear" w:color="auto" w:fill="D9D9D9" w:themeFill="background1" w:themeFillShade="D9"/>
                </w:tcPr>
                <w:p w:rsidR="00E10DBC" w:rsidRPr="00746F2F" w:rsidRDefault="00E10DBC" w:rsidP="005A4E5A">
                  <w:pPr>
                    <w:rPr>
                      <w:sz w:val="20"/>
                    </w:rPr>
                  </w:pPr>
                  <w:r w:rsidRPr="00746F2F">
                    <w:rPr>
                      <w:sz w:val="20"/>
                    </w:rPr>
                    <w:t>Positive and Negative</w:t>
                  </w:r>
                </w:p>
              </w:tc>
              <w:tc>
                <w:tcPr>
                  <w:tcW w:w="1170" w:type="dxa"/>
                  <w:shd w:val="clear" w:color="auto" w:fill="D9D9D9" w:themeFill="background1" w:themeFillShade="D9"/>
                </w:tcPr>
                <w:p w:rsidR="00E10DBC" w:rsidRPr="000F536F" w:rsidRDefault="00E10DBC" w:rsidP="005A4E5A">
                  <w:r w:rsidRPr="000F536F">
                    <w:t>Label 10x75 tubes with:</w:t>
                  </w:r>
                </w:p>
              </w:tc>
              <w:tc>
                <w:tcPr>
                  <w:tcW w:w="1710" w:type="dxa"/>
                  <w:shd w:val="clear" w:color="auto" w:fill="D9D9D9" w:themeFill="background1" w:themeFillShade="D9"/>
                </w:tcPr>
                <w:p w:rsidR="00E10DBC" w:rsidRPr="00583836" w:rsidRDefault="00E10DBC" w:rsidP="005A4E5A">
                  <w:pPr>
                    <w:snapToGrid w:val="0"/>
                    <w:rPr>
                      <w:b/>
                      <w:bCs/>
                      <w:sz w:val="20"/>
                    </w:rPr>
                  </w:pPr>
                  <w:r w:rsidRPr="00583836">
                    <w:rPr>
                      <w:b/>
                      <w:bCs/>
                      <w:sz w:val="20"/>
                    </w:rPr>
                    <w:t>Step 5.0</w:t>
                  </w:r>
                </w:p>
                <w:p w:rsidR="00E10DBC" w:rsidRDefault="00E10DBC" w:rsidP="005A4E5A">
                  <w:pPr>
                    <w:snapToGrid w:val="0"/>
                    <w:rPr>
                      <w:bCs/>
                      <w:sz w:val="20"/>
                    </w:rPr>
                  </w:pPr>
                  <w:r>
                    <w:rPr>
                      <w:bCs/>
                      <w:sz w:val="20"/>
                    </w:rPr>
                    <w:t xml:space="preserve">Add to tube </w:t>
                  </w:r>
                </w:p>
                <w:p w:rsidR="00E10DBC" w:rsidRPr="00B2460A" w:rsidRDefault="00E10DBC" w:rsidP="005A4E5A">
                  <w:pPr>
                    <w:snapToGrid w:val="0"/>
                    <w:rPr>
                      <w:bCs/>
                      <w:sz w:val="20"/>
                    </w:rPr>
                  </w:pPr>
                  <w:r>
                    <w:rPr>
                      <w:bCs/>
                      <w:sz w:val="20"/>
                    </w:rPr>
                    <w:t>2 drops of dilute antisera and 1 drop of cells</w:t>
                  </w:r>
                </w:p>
              </w:tc>
              <w:tc>
                <w:tcPr>
                  <w:tcW w:w="1800" w:type="dxa"/>
                  <w:shd w:val="clear" w:color="auto" w:fill="D9D9D9" w:themeFill="background1" w:themeFillShade="D9"/>
                </w:tcPr>
                <w:p w:rsidR="00E10DBC" w:rsidRDefault="00E10DBC" w:rsidP="005A4E5A">
                  <w:pPr>
                    <w:snapToGrid w:val="0"/>
                    <w:rPr>
                      <w:b/>
                      <w:bCs/>
                      <w:sz w:val="20"/>
                    </w:rPr>
                  </w:pPr>
                  <w:r w:rsidRPr="00583836">
                    <w:rPr>
                      <w:b/>
                      <w:bCs/>
                      <w:sz w:val="20"/>
                    </w:rPr>
                    <w:t xml:space="preserve">Step </w:t>
                  </w:r>
                  <w:r>
                    <w:rPr>
                      <w:b/>
                      <w:bCs/>
                      <w:sz w:val="20"/>
                    </w:rPr>
                    <w:t>5</w:t>
                  </w:r>
                  <w:r w:rsidRPr="00583836">
                    <w:rPr>
                      <w:b/>
                      <w:bCs/>
                      <w:sz w:val="20"/>
                    </w:rPr>
                    <w:t>.1</w:t>
                  </w:r>
                </w:p>
                <w:p w:rsidR="00E10DBC" w:rsidRPr="00F20BCE" w:rsidRDefault="00E10DBC" w:rsidP="005A4E5A">
                  <w:pPr>
                    <w:snapToGrid w:val="0"/>
                    <w:rPr>
                      <w:bCs/>
                      <w:sz w:val="20"/>
                    </w:rPr>
                  </w:pPr>
                  <w:r w:rsidRPr="00F20BCE">
                    <w:rPr>
                      <w:bCs/>
                      <w:sz w:val="20"/>
                    </w:rPr>
                    <w:t>Add 2 drops of enhancement being tested</w:t>
                  </w:r>
                  <w:r>
                    <w:rPr>
                      <w:bCs/>
                      <w:sz w:val="20"/>
                    </w:rPr>
                    <w:t xml:space="preserve"> to each tube</w:t>
                  </w:r>
                </w:p>
              </w:tc>
            </w:tr>
            <w:tr w:rsidR="00E10DBC" w:rsidTr="005A4E5A">
              <w:trPr>
                <w:trHeight w:val="458"/>
              </w:trPr>
              <w:tc>
                <w:tcPr>
                  <w:tcW w:w="1165" w:type="dxa"/>
                  <w:tcBorders>
                    <w:bottom w:val="single" w:sz="4" w:space="0" w:color="auto"/>
                  </w:tcBorders>
                </w:tcPr>
                <w:p w:rsidR="00E10DBC" w:rsidRPr="00883C90" w:rsidRDefault="00E10DBC" w:rsidP="005A4E5A">
                  <w:r>
                    <w:t>LISS or Albumin</w:t>
                  </w:r>
                </w:p>
              </w:tc>
              <w:tc>
                <w:tcPr>
                  <w:tcW w:w="990" w:type="dxa"/>
                  <w:tcBorders>
                    <w:bottom w:val="single" w:sz="4" w:space="0" w:color="auto"/>
                  </w:tcBorders>
                </w:tcPr>
                <w:p w:rsidR="00E10DBC" w:rsidRDefault="00E10DBC" w:rsidP="005A4E5A">
                  <w:pPr>
                    <w:snapToGrid w:val="0"/>
                    <w:rPr>
                      <w:bCs/>
                      <w:sz w:val="20"/>
                    </w:rPr>
                  </w:pPr>
                  <w:r>
                    <w:rPr>
                      <w:bCs/>
                      <w:sz w:val="20"/>
                    </w:rPr>
                    <w:t>SC1+</w:t>
                  </w:r>
                </w:p>
                <w:p w:rsidR="00E10DBC" w:rsidRDefault="00E10DBC" w:rsidP="005A4E5A">
                  <w:pPr>
                    <w:snapToGrid w:val="0"/>
                    <w:rPr>
                      <w:bCs/>
                      <w:sz w:val="20"/>
                    </w:rPr>
                  </w:pPr>
                  <w:r>
                    <w:rPr>
                      <w:bCs/>
                      <w:sz w:val="20"/>
                    </w:rPr>
                    <w:t>SC1 -</w:t>
                  </w:r>
                </w:p>
                <w:p w:rsidR="00E10DBC" w:rsidRDefault="00E10DBC" w:rsidP="005A4E5A">
                  <w:pPr>
                    <w:snapToGrid w:val="0"/>
                    <w:rPr>
                      <w:bCs/>
                      <w:sz w:val="20"/>
                    </w:rPr>
                  </w:pPr>
                </w:p>
              </w:tc>
              <w:tc>
                <w:tcPr>
                  <w:tcW w:w="1170" w:type="dxa"/>
                  <w:tcBorders>
                    <w:bottom w:val="single" w:sz="4" w:space="0" w:color="auto"/>
                  </w:tcBorders>
                </w:tcPr>
                <w:p w:rsidR="00E10DBC" w:rsidRDefault="00E10DBC" w:rsidP="005A4E5A">
                  <w:pPr>
                    <w:snapToGrid w:val="0"/>
                    <w:rPr>
                      <w:bCs/>
                      <w:sz w:val="20"/>
                    </w:rPr>
                  </w:pPr>
                  <w:r>
                    <w:rPr>
                      <w:bCs/>
                      <w:sz w:val="20"/>
                    </w:rPr>
                    <w:t>&lt;D SC1</w:t>
                  </w:r>
                </w:p>
                <w:p w:rsidR="00E10DBC" w:rsidRPr="00B2460A" w:rsidRDefault="00E10DBC" w:rsidP="005A4E5A">
                  <w:pPr>
                    <w:snapToGrid w:val="0"/>
                    <w:rPr>
                      <w:bCs/>
                      <w:sz w:val="20"/>
                    </w:rPr>
                  </w:pPr>
                  <w:r>
                    <w:rPr>
                      <w:bCs/>
                      <w:sz w:val="20"/>
                    </w:rPr>
                    <w:t>&lt;c SC1</w:t>
                  </w:r>
                </w:p>
              </w:tc>
              <w:tc>
                <w:tcPr>
                  <w:tcW w:w="1710" w:type="dxa"/>
                  <w:tcBorders>
                    <w:bottom w:val="single" w:sz="4" w:space="0" w:color="auto"/>
                  </w:tcBorders>
                </w:tcPr>
                <w:p w:rsidR="00E10DBC" w:rsidRDefault="00E10DBC" w:rsidP="005A4E5A">
                  <w:pPr>
                    <w:snapToGrid w:val="0"/>
                    <w:rPr>
                      <w:bCs/>
                      <w:sz w:val="20"/>
                    </w:rPr>
                  </w:pPr>
                  <w:r>
                    <w:rPr>
                      <w:bCs/>
                      <w:sz w:val="20"/>
                    </w:rPr>
                    <w:t>&lt;D + SC1</w:t>
                  </w:r>
                </w:p>
                <w:p w:rsidR="00E10DBC" w:rsidRDefault="00E10DBC" w:rsidP="005A4E5A">
                  <w:pPr>
                    <w:snapToGrid w:val="0"/>
                    <w:rPr>
                      <w:bCs/>
                      <w:sz w:val="20"/>
                    </w:rPr>
                  </w:pPr>
                  <w:r>
                    <w:rPr>
                      <w:bCs/>
                      <w:sz w:val="20"/>
                    </w:rPr>
                    <w:t>&lt;c  + SC1</w:t>
                  </w:r>
                </w:p>
                <w:p w:rsidR="00E10DBC" w:rsidRDefault="00E10DBC" w:rsidP="005A4E5A">
                  <w:pPr>
                    <w:snapToGrid w:val="0"/>
                    <w:rPr>
                      <w:bCs/>
                      <w:sz w:val="20"/>
                    </w:rPr>
                  </w:pPr>
                </w:p>
                <w:p w:rsidR="00E10DBC" w:rsidRPr="00B2460A" w:rsidRDefault="00E10DBC" w:rsidP="005A4E5A">
                  <w:pPr>
                    <w:snapToGrid w:val="0"/>
                    <w:rPr>
                      <w:bCs/>
                      <w:sz w:val="20"/>
                    </w:rPr>
                  </w:pPr>
                </w:p>
              </w:tc>
              <w:tc>
                <w:tcPr>
                  <w:tcW w:w="1800" w:type="dxa"/>
                  <w:vMerge w:val="restart"/>
                  <w:textDirection w:val="btLr"/>
                </w:tcPr>
                <w:p w:rsidR="00E10DBC" w:rsidRDefault="00E10DBC" w:rsidP="005A4E5A">
                  <w:pPr>
                    <w:snapToGrid w:val="0"/>
                    <w:ind w:left="113" w:right="113"/>
                    <w:jc w:val="center"/>
                    <w:rPr>
                      <w:b/>
                      <w:bCs/>
                      <w:sz w:val="24"/>
                      <w:szCs w:val="24"/>
                    </w:rPr>
                  </w:pPr>
                  <w:r w:rsidRPr="004F2D61">
                    <w:rPr>
                      <w:b/>
                      <w:bCs/>
                      <w:sz w:val="24"/>
                      <w:szCs w:val="24"/>
                    </w:rPr>
                    <w:t>MIX EACH TUBE BEING TESTED</w:t>
                  </w:r>
                  <w:r>
                    <w:rPr>
                      <w:b/>
                      <w:bCs/>
                      <w:sz w:val="24"/>
                      <w:szCs w:val="24"/>
                    </w:rPr>
                    <w:t xml:space="preserve"> and INCUBATE </w:t>
                  </w:r>
                </w:p>
                <w:p w:rsidR="00E10DBC" w:rsidRPr="004F2D61" w:rsidRDefault="00E10DBC" w:rsidP="005A4E5A">
                  <w:pPr>
                    <w:snapToGrid w:val="0"/>
                    <w:ind w:left="113" w:right="113"/>
                    <w:jc w:val="center"/>
                    <w:rPr>
                      <w:b/>
                      <w:bCs/>
                      <w:sz w:val="24"/>
                      <w:szCs w:val="24"/>
                    </w:rPr>
                  </w:pPr>
                  <w:r w:rsidRPr="007C1C5F">
                    <w:rPr>
                      <w:b/>
                      <w:bCs/>
                      <w:i/>
                      <w:sz w:val="24"/>
                      <w:szCs w:val="24"/>
                    </w:rPr>
                    <w:t>15 MINUTES</w:t>
                  </w:r>
                  <w:r>
                    <w:rPr>
                      <w:b/>
                      <w:bCs/>
                      <w:sz w:val="24"/>
                      <w:szCs w:val="24"/>
                    </w:rPr>
                    <w:t xml:space="preserve"> AT 37 C</w:t>
                  </w:r>
                </w:p>
              </w:tc>
            </w:tr>
            <w:tr w:rsidR="00E10DBC" w:rsidTr="005A4E5A">
              <w:trPr>
                <w:trHeight w:val="458"/>
              </w:trPr>
              <w:tc>
                <w:tcPr>
                  <w:tcW w:w="1165" w:type="dxa"/>
                  <w:tcBorders>
                    <w:bottom w:val="single" w:sz="4" w:space="0" w:color="auto"/>
                  </w:tcBorders>
                </w:tcPr>
                <w:p w:rsidR="00E10DBC" w:rsidRPr="00883C90" w:rsidRDefault="00E10DBC" w:rsidP="005A4E5A">
                  <w:r>
                    <w:t>PEG</w:t>
                  </w:r>
                </w:p>
              </w:tc>
              <w:tc>
                <w:tcPr>
                  <w:tcW w:w="990" w:type="dxa"/>
                  <w:tcBorders>
                    <w:bottom w:val="single" w:sz="4" w:space="0" w:color="auto"/>
                  </w:tcBorders>
                </w:tcPr>
                <w:p w:rsidR="00E10DBC" w:rsidRDefault="00E10DBC" w:rsidP="005A4E5A">
                  <w:pPr>
                    <w:snapToGrid w:val="0"/>
                    <w:rPr>
                      <w:bCs/>
                      <w:sz w:val="20"/>
                    </w:rPr>
                  </w:pPr>
                  <w:r>
                    <w:rPr>
                      <w:bCs/>
                      <w:sz w:val="20"/>
                    </w:rPr>
                    <w:t>SC1 +</w:t>
                  </w:r>
                </w:p>
                <w:p w:rsidR="00E10DBC" w:rsidRPr="00B2460A" w:rsidRDefault="00E10DBC" w:rsidP="005A4E5A">
                  <w:pPr>
                    <w:snapToGrid w:val="0"/>
                    <w:rPr>
                      <w:bCs/>
                      <w:sz w:val="20"/>
                    </w:rPr>
                  </w:pPr>
                  <w:r>
                    <w:rPr>
                      <w:bCs/>
                      <w:sz w:val="20"/>
                    </w:rPr>
                    <w:t>SC1 -</w:t>
                  </w:r>
                </w:p>
              </w:tc>
              <w:tc>
                <w:tcPr>
                  <w:tcW w:w="1170" w:type="dxa"/>
                  <w:tcBorders>
                    <w:bottom w:val="single" w:sz="4" w:space="0" w:color="auto"/>
                  </w:tcBorders>
                </w:tcPr>
                <w:p w:rsidR="00E10DBC" w:rsidRDefault="00E10DBC" w:rsidP="005A4E5A">
                  <w:pPr>
                    <w:snapToGrid w:val="0"/>
                    <w:rPr>
                      <w:bCs/>
                      <w:sz w:val="20"/>
                    </w:rPr>
                  </w:pPr>
                  <w:r>
                    <w:rPr>
                      <w:bCs/>
                      <w:sz w:val="20"/>
                    </w:rPr>
                    <w:t>&lt;D SC1</w:t>
                  </w:r>
                </w:p>
                <w:p w:rsidR="00E10DBC" w:rsidRPr="00B2460A" w:rsidRDefault="00E10DBC" w:rsidP="005A4E5A">
                  <w:pPr>
                    <w:snapToGrid w:val="0"/>
                    <w:rPr>
                      <w:bCs/>
                      <w:sz w:val="20"/>
                    </w:rPr>
                  </w:pPr>
                  <w:r>
                    <w:rPr>
                      <w:bCs/>
                      <w:sz w:val="20"/>
                    </w:rPr>
                    <w:t>&lt;c  SC1</w:t>
                  </w:r>
                </w:p>
              </w:tc>
              <w:tc>
                <w:tcPr>
                  <w:tcW w:w="1710" w:type="dxa"/>
                  <w:tcBorders>
                    <w:bottom w:val="single" w:sz="4" w:space="0" w:color="auto"/>
                  </w:tcBorders>
                </w:tcPr>
                <w:p w:rsidR="00E10DBC" w:rsidRDefault="00E10DBC" w:rsidP="005A4E5A">
                  <w:pPr>
                    <w:snapToGrid w:val="0"/>
                    <w:rPr>
                      <w:bCs/>
                      <w:sz w:val="20"/>
                    </w:rPr>
                  </w:pPr>
                  <w:r>
                    <w:rPr>
                      <w:bCs/>
                      <w:sz w:val="20"/>
                    </w:rPr>
                    <w:t>&lt;D  + SC1</w:t>
                  </w:r>
                </w:p>
                <w:p w:rsidR="00E10DBC" w:rsidRDefault="00E10DBC" w:rsidP="005A4E5A">
                  <w:pPr>
                    <w:snapToGrid w:val="0"/>
                    <w:rPr>
                      <w:bCs/>
                      <w:sz w:val="20"/>
                    </w:rPr>
                  </w:pPr>
                  <w:r>
                    <w:rPr>
                      <w:bCs/>
                      <w:sz w:val="20"/>
                    </w:rPr>
                    <w:t>&lt;c   + SC1</w:t>
                  </w:r>
                </w:p>
                <w:p w:rsidR="00E10DBC" w:rsidRDefault="00E10DBC" w:rsidP="005A4E5A">
                  <w:pPr>
                    <w:snapToGrid w:val="0"/>
                    <w:rPr>
                      <w:bCs/>
                      <w:sz w:val="20"/>
                    </w:rPr>
                  </w:pPr>
                </w:p>
                <w:p w:rsidR="00E10DBC" w:rsidRDefault="00E10DBC" w:rsidP="005A4E5A">
                  <w:pPr>
                    <w:snapToGrid w:val="0"/>
                    <w:rPr>
                      <w:bCs/>
                      <w:sz w:val="20"/>
                    </w:rPr>
                  </w:pPr>
                </w:p>
                <w:p w:rsidR="00E10DBC" w:rsidRPr="00B2460A" w:rsidRDefault="00E10DBC" w:rsidP="005A4E5A">
                  <w:pPr>
                    <w:snapToGrid w:val="0"/>
                    <w:rPr>
                      <w:bCs/>
                      <w:sz w:val="20"/>
                    </w:rPr>
                  </w:pPr>
                </w:p>
              </w:tc>
              <w:tc>
                <w:tcPr>
                  <w:tcW w:w="1800" w:type="dxa"/>
                  <w:vMerge/>
                </w:tcPr>
                <w:p w:rsidR="00E10DBC" w:rsidRDefault="00E10DBC" w:rsidP="005A4E5A">
                  <w:pPr>
                    <w:snapToGrid w:val="0"/>
                    <w:rPr>
                      <w:bCs/>
                      <w:sz w:val="20"/>
                    </w:rPr>
                  </w:pPr>
                </w:p>
              </w:tc>
            </w:tr>
          </w:tbl>
          <w:p w:rsidR="00E10DBC" w:rsidRDefault="00E10DBC" w:rsidP="005A4E5A">
            <w:pPr>
              <w:snapToGrid w:val="0"/>
              <w:rPr>
                <w:bCs/>
              </w:rPr>
            </w:pPr>
          </w:p>
          <w:p w:rsidR="00E10DBC" w:rsidRDefault="00E10DBC" w:rsidP="005A4E5A">
            <w:pPr>
              <w:snapToGrid w:val="0"/>
              <w:rPr>
                <w:bCs/>
              </w:rPr>
            </w:pPr>
          </w:p>
          <w:p w:rsidR="00E10DBC" w:rsidRDefault="00E10DBC" w:rsidP="005A4E5A">
            <w:pPr>
              <w:snapToGrid w:val="0"/>
              <w:rPr>
                <w:bCs/>
              </w:rPr>
            </w:pPr>
          </w:p>
          <w:p w:rsidR="00E10DBC" w:rsidRDefault="00E10DBC" w:rsidP="005A4E5A">
            <w:pPr>
              <w:snapToGrid w:val="0"/>
              <w:rPr>
                <w:bCs/>
              </w:rPr>
            </w:pPr>
          </w:p>
          <w:p w:rsidR="00E10DBC" w:rsidRDefault="00E10DBC" w:rsidP="005A4E5A">
            <w:pPr>
              <w:snapToGrid w:val="0"/>
              <w:rPr>
                <w:bCs/>
              </w:rPr>
            </w:pPr>
          </w:p>
          <w:p w:rsidR="00E10DBC" w:rsidRDefault="00E10DBC" w:rsidP="005A4E5A">
            <w:pPr>
              <w:snapToGrid w:val="0"/>
              <w:rPr>
                <w:bCs/>
              </w:rPr>
            </w:pPr>
          </w:p>
          <w:p w:rsidR="00E10DBC" w:rsidRDefault="00E10DBC" w:rsidP="005A4E5A">
            <w:pPr>
              <w:snapToGrid w:val="0"/>
              <w:rPr>
                <w:bCs/>
              </w:rPr>
            </w:pPr>
          </w:p>
          <w:p w:rsidR="00E10DBC" w:rsidRDefault="00E10DBC" w:rsidP="005A4E5A">
            <w:pPr>
              <w:snapToGrid w:val="0"/>
              <w:rPr>
                <w:bCs/>
              </w:rPr>
            </w:pPr>
          </w:p>
          <w:p w:rsidR="00E10DBC" w:rsidRDefault="00E10DBC" w:rsidP="005A4E5A">
            <w:pPr>
              <w:snapToGrid w:val="0"/>
              <w:rPr>
                <w:bCs/>
              </w:rPr>
            </w:pPr>
          </w:p>
          <w:p w:rsidR="00E10DBC" w:rsidRDefault="00E10DBC" w:rsidP="005A4E5A">
            <w:pPr>
              <w:snapToGrid w:val="0"/>
              <w:rPr>
                <w:bCs/>
              </w:rPr>
            </w:pPr>
          </w:p>
          <w:p w:rsidR="00E10DBC" w:rsidRDefault="00E10DBC" w:rsidP="005A4E5A">
            <w:pPr>
              <w:snapToGrid w:val="0"/>
              <w:rPr>
                <w:bCs/>
              </w:rPr>
            </w:pPr>
          </w:p>
          <w:p w:rsidR="00E10DBC" w:rsidRDefault="00E10DBC" w:rsidP="005A4E5A">
            <w:pPr>
              <w:snapToGrid w:val="0"/>
              <w:rPr>
                <w:bCs/>
              </w:rPr>
            </w:pPr>
          </w:p>
          <w:p w:rsidR="00E10DBC" w:rsidRDefault="00E10DBC" w:rsidP="005A4E5A">
            <w:pPr>
              <w:snapToGrid w:val="0"/>
              <w:rPr>
                <w:bCs/>
              </w:rPr>
            </w:pPr>
          </w:p>
          <w:p w:rsidR="00E10DBC" w:rsidRDefault="00E10DBC" w:rsidP="005A4E5A">
            <w:pPr>
              <w:snapToGrid w:val="0"/>
              <w:rPr>
                <w:bCs/>
              </w:rPr>
            </w:pPr>
          </w:p>
          <w:p w:rsidR="00E10DBC" w:rsidRDefault="00E10DBC" w:rsidP="005A4E5A">
            <w:pPr>
              <w:snapToGrid w:val="0"/>
              <w:rPr>
                <w:bCs/>
              </w:rPr>
            </w:pPr>
            <w:r>
              <w:rPr>
                <w:bCs/>
              </w:rPr>
              <w:t>1.1 The “&lt;” sign designates antibody.</w:t>
            </w:r>
          </w:p>
          <w:p w:rsidR="00E10DBC" w:rsidRPr="00F20BCE" w:rsidRDefault="00E10DBC" w:rsidP="005A4E5A">
            <w:pPr>
              <w:snapToGrid w:val="0"/>
              <w:rPr>
                <w:bCs/>
                <w:i/>
                <w:sz w:val="20"/>
              </w:rPr>
            </w:pPr>
            <w:r w:rsidRPr="00F20BCE">
              <w:rPr>
                <w:bCs/>
                <w:i/>
                <w:sz w:val="20"/>
              </w:rPr>
              <w:t>Note: Dilute anti-D and Anti-c are prepared as needed by the tech assigned to QC.</w:t>
            </w:r>
          </w:p>
          <w:p w:rsidR="00E10DBC" w:rsidRPr="00E10DBC" w:rsidRDefault="00E10DBC" w:rsidP="00E44A67">
            <w:pPr>
              <w:pStyle w:val="ListParagraph"/>
              <w:numPr>
                <w:ilvl w:val="0"/>
                <w:numId w:val="7"/>
              </w:numPr>
              <w:snapToGrid w:val="0"/>
              <w:spacing w:line="276" w:lineRule="auto"/>
              <w:contextualSpacing w:val="0"/>
              <w:rPr>
                <w:bCs/>
                <w:i/>
                <w:sz w:val="20"/>
                <w:szCs w:val="20"/>
              </w:rPr>
            </w:pPr>
            <w:r w:rsidRPr="00F20BCE">
              <w:rPr>
                <w:bCs/>
                <w:i/>
                <w:sz w:val="20"/>
                <w:szCs w:val="20"/>
              </w:rPr>
              <w:t xml:space="preserve">Dilute antisera are stored </w:t>
            </w:r>
            <w:r>
              <w:rPr>
                <w:bCs/>
                <w:i/>
                <w:sz w:val="20"/>
                <w:szCs w:val="20"/>
              </w:rPr>
              <w:t>in a reagent refrigerator</w:t>
            </w:r>
            <w:r w:rsidRPr="00F20BCE">
              <w:rPr>
                <w:bCs/>
                <w:i/>
                <w:sz w:val="20"/>
                <w:szCs w:val="20"/>
              </w:rPr>
              <w:t>.</w:t>
            </w:r>
          </w:p>
        </w:tc>
        <w:tc>
          <w:tcPr>
            <w:tcW w:w="1438" w:type="dxa"/>
            <w:tcBorders>
              <w:top w:val="single" w:sz="6" w:space="0" w:color="000000"/>
              <w:left w:val="single" w:sz="6" w:space="0" w:color="000000"/>
              <w:bottom w:val="single" w:sz="6" w:space="0" w:color="000000"/>
              <w:right w:val="single" w:sz="6" w:space="0" w:color="000000"/>
            </w:tcBorders>
          </w:tcPr>
          <w:p w:rsidR="00E10DBC" w:rsidRPr="00C8495C" w:rsidRDefault="00E10DBC" w:rsidP="005A4E5A">
            <w:pPr>
              <w:snapToGrid w:val="0"/>
              <w:rPr>
                <w:b/>
                <w:bCs/>
              </w:rPr>
            </w:pPr>
          </w:p>
        </w:tc>
      </w:tr>
      <w:tr w:rsidR="00E10DBC" w:rsidRPr="00C8495C" w:rsidTr="005A4E5A">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E10DBC" w:rsidRPr="00C8495C" w:rsidRDefault="00E10DBC" w:rsidP="005A4E5A">
            <w:pPr>
              <w:snapToGrid w:val="0"/>
              <w:jc w:val="center"/>
              <w:rPr>
                <w:b/>
                <w:bCs/>
              </w:rPr>
            </w:pPr>
            <w:r>
              <w:t>2</w:t>
            </w:r>
            <w:r w:rsidRPr="00C8495C">
              <w:t>.0</w:t>
            </w:r>
          </w:p>
        </w:tc>
        <w:tc>
          <w:tcPr>
            <w:tcW w:w="8094" w:type="dxa"/>
            <w:tcBorders>
              <w:top w:val="single" w:sz="6" w:space="0" w:color="000000"/>
              <w:left w:val="single" w:sz="6" w:space="0" w:color="000000"/>
              <w:bottom w:val="single" w:sz="6" w:space="0" w:color="000000"/>
              <w:right w:val="single" w:sz="6" w:space="0" w:color="000000"/>
            </w:tcBorders>
          </w:tcPr>
          <w:p w:rsidR="00E10DBC" w:rsidRPr="00251ABD" w:rsidRDefault="00E10DBC" w:rsidP="005A4E5A">
            <w:pPr>
              <w:snapToGrid w:val="0"/>
              <w:rPr>
                <w:b/>
                <w:bCs/>
                <w:u w:val="single"/>
              </w:rPr>
            </w:pPr>
            <w:r w:rsidRPr="00251ABD">
              <w:rPr>
                <w:b/>
                <w:bCs/>
                <w:u w:val="single"/>
              </w:rPr>
              <w:t>LISS and ALBUMIN</w:t>
            </w:r>
          </w:p>
          <w:tbl>
            <w:tblPr>
              <w:tblStyle w:val="TableGrid"/>
              <w:tblpPr w:leftFromText="180" w:rightFromText="180" w:vertAnchor="text" w:horzAnchor="margin" w:tblpY="52"/>
              <w:tblOverlap w:val="never"/>
              <w:tblW w:w="7735" w:type="dxa"/>
              <w:tblLayout w:type="fixed"/>
              <w:tblLook w:val="04A0" w:firstRow="1" w:lastRow="0" w:firstColumn="1" w:lastColumn="0" w:noHBand="0" w:noVBand="1"/>
            </w:tblPr>
            <w:tblGrid>
              <w:gridCol w:w="1255"/>
              <w:gridCol w:w="1080"/>
              <w:gridCol w:w="1170"/>
              <w:gridCol w:w="4230"/>
            </w:tblGrid>
            <w:tr w:rsidR="00E10DBC" w:rsidRPr="000F536F" w:rsidTr="00E10DBC">
              <w:tc>
                <w:tcPr>
                  <w:tcW w:w="1255" w:type="dxa"/>
                  <w:shd w:val="clear" w:color="auto" w:fill="D9D9D9" w:themeFill="background1" w:themeFillShade="D9"/>
                </w:tcPr>
                <w:p w:rsidR="00E10DBC" w:rsidRPr="00746F2F" w:rsidRDefault="00E10DBC" w:rsidP="005A4E5A">
                  <w:pPr>
                    <w:rPr>
                      <w:sz w:val="20"/>
                    </w:rPr>
                  </w:pPr>
                  <w:r w:rsidRPr="00746F2F">
                    <w:rPr>
                      <w:sz w:val="20"/>
                    </w:rPr>
                    <w:t>Reagent to be receipt tested</w:t>
                  </w:r>
                </w:p>
              </w:tc>
              <w:tc>
                <w:tcPr>
                  <w:tcW w:w="1080" w:type="dxa"/>
                  <w:shd w:val="clear" w:color="auto" w:fill="D9D9D9" w:themeFill="background1" w:themeFillShade="D9"/>
                </w:tcPr>
                <w:p w:rsidR="00E10DBC" w:rsidRPr="00746F2F" w:rsidRDefault="00E10DBC" w:rsidP="005A4E5A">
                  <w:pPr>
                    <w:rPr>
                      <w:sz w:val="20"/>
                    </w:rPr>
                  </w:pPr>
                  <w:r w:rsidRPr="00746F2F">
                    <w:rPr>
                      <w:sz w:val="20"/>
                    </w:rPr>
                    <w:t>Positive and Negative</w:t>
                  </w:r>
                </w:p>
              </w:tc>
              <w:tc>
                <w:tcPr>
                  <w:tcW w:w="1170" w:type="dxa"/>
                  <w:shd w:val="clear" w:color="auto" w:fill="D9D9D9" w:themeFill="background1" w:themeFillShade="D9"/>
                </w:tcPr>
                <w:p w:rsidR="00E10DBC" w:rsidRPr="000F536F" w:rsidRDefault="00E10DBC" w:rsidP="005A4E5A">
                  <w:r w:rsidRPr="000F536F">
                    <w:t>Label 10x75 tubes with:</w:t>
                  </w:r>
                </w:p>
              </w:tc>
              <w:tc>
                <w:tcPr>
                  <w:tcW w:w="4230" w:type="dxa"/>
                  <w:shd w:val="clear" w:color="auto" w:fill="D9D9D9" w:themeFill="background1" w:themeFillShade="D9"/>
                </w:tcPr>
                <w:p w:rsidR="00E10DBC" w:rsidRDefault="00E10DBC" w:rsidP="005A4E5A">
                  <w:r>
                    <w:t>After 37C Incubation:</w:t>
                  </w:r>
                </w:p>
                <w:p w:rsidR="00E10DBC" w:rsidRPr="000F536F" w:rsidRDefault="00E10DBC" w:rsidP="005A4E5A">
                  <w:r>
                    <w:t xml:space="preserve">4.1 </w:t>
                  </w:r>
                </w:p>
              </w:tc>
            </w:tr>
            <w:tr w:rsidR="00E10DBC" w:rsidRPr="00B2460A" w:rsidTr="00E10DBC">
              <w:trPr>
                <w:trHeight w:val="458"/>
              </w:trPr>
              <w:tc>
                <w:tcPr>
                  <w:tcW w:w="1255" w:type="dxa"/>
                  <w:tcBorders>
                    <w:bottom w:val="single" w:sz="4" w:space="0" w:color="auto"/>
                  </w:tcBorders>
                </w:tcPr>
                <w:p w:rsidR="00E10DBC" w:rsidRPr="00280F50" w:rsidRDefault="00E10DBC" w:rsidP="005A4E5A">
                  <w:pPr>
                    <w:rPr>
                      <w:b/>
                    </w:rPr>
                  </w:pPr>
                  <w:r w:rsidRPr="00280F50">
                    <w:rPr>
                      <w:b/>
                    </w:rPr>
                    <w:t>LISS or Albumin</w:t>
                  </w:r>
                </w:p>
              </w:tc>
              <w:tc>
                <w:tcPr>
                  <w:tcW w:w="1080" w:type="dxa"/>
                  <w:tcBorders>
                    <w:bottom w:val="single" w:sz="4" w:space="0" w:color="auto"/>
                  </w:tcBorders>
                </w:tcPr>
                <w:p w:rsidR="00E10DBC" w:rsidRDefault="00E10DBC" w:rsidP="005A4E5A">
                  <w:pPr>
                    <w:snapToGrid w:val="0"/>
                    <w:rPr>
                      <w:bCs/>
                      <w:sz w:val="20"/>
                    </w:rPr>
                  </w:pPr>
                  <w:r>
                    <w:rPr>
                      <w:bCs/>
                      <w:sz w:val="20"/>
                    </w:rPr>
                    <w:t>SC1+</w:t>
                  </w:r>
                </w:p>
                <w:p w:rsidR="00E10DBC" w:rsidRDefault="00E10DBC" w:rsidP="005A4E5A">
                  <w:pPr>
                    <w:snapToGrid w:val="0"/>
                    <w:rPr>
                      <w:bCs/>
                      <w:sz w:val="20"/>
                    </w:rPr>
                  </w:pPr>
                  <w:r>
                    <w:rPr>
                      <w:bCs/>
                      <w:sz w:val="20"/>
                    </w:rPr>
                    <w:t>SC1 -</w:t>
                  </w:r>
                </w:p>
                <w:p w:rsidR="00E10DBC" w:rsidRDefault="00E10DBC" w:rsidP="005A4E5A">
                  <w:pPr>
                    <w:snapToGrid w:val="0"/>
                    <w:rPr>
                      <w:bCs/>
                      <w:sz w:val="20"/>
                    </w:rPr>
                  </w:pPr>
                </w:p>
              </w:tc>
              <w:tc>
                <w:tcPr>
                  <w:tcW w:w="1170" w:type="dxa"/>
                  <w:tcBorders>
                    <w:bottom w:val="single" w:sz="4" w:space="0" w:color="auto"/>
                  </w:tcBorders>
                </w:tcPr>
                <w:p w:rsidR="00E10DBC" w:rsidRDefault="00E10DBC" w:rsidP="005A4E5A">
                  <w:pPr>
                    <w:snapToGrid w:val="0"/>
                    <w:rPr>
                      <w:bCs/>
                      <w:sz w:val="20"/>
                    </w:rPr>
                  </w:pPr>
                  <w:r>
                    <w:rPr>
                      <w:bCs/>
                      <w:sz w:val="20"/>
                    </w:rPr>
                    <w:t>&lt;D SC1</w:t>
                  </w:r>
                </w:p>
                <w:p w:rsidR="00E10DBC" w:rsidRPr="00B2460A" w:rsidRDefault="00E10DBC" w:rsidP="005A4E5A">
                  <w:pPr>
                    <w:snapToGrid w:val="0"/>
                    <w:rPr>
                      <w:bCs/>
                      <w:sz w:val="20"/>
                    </w:rPr>
                  </w:pPr>
                  <w:r>
                    <w:rPr>
                      <w:bCs/>
                      <w:sz w:val="20"/>
                    </w:rPr>
                    <w:t>&lt;c SC1</w:t>
                  </w:r>
                </w:p>
              </w:tc>
              <w:tc>
                <w:tcPr>
                  <w:tcW w:w="4230" w:type="dxa"/>
                  <w:tcBorders>
                    <w:bottom w:val="single" w:sz="4" w:space="0" w:color="auto"/>
                  </w:tcBorders>
                </w:tcPr>
                <w:p w:rsidR="00E10DBC" w:rsidRPr="004D1C0D" w:rsidRDefault="00E10DBC" w:rsidP="005A4E5A">
                  <w:pPr>
                    <w:snapToGrid w:val="0"/>
                    <w:rPr>
                      <w:bCs/>
                      <w:sz w:val="20"/>
                    </w:rPr>
                  </w:pPr>
                  <w:r w:rsidRPr="004D1C0D">
                    <w:rPr>
                      <w:bCs/>
                      <w:sz w:val="20"/>
                    </w:rPr>
                    <w:t>Spin tubes at calibrated time and speed for immediate spin testing and record reactions on the receipt testing of incoming reagents form.</w:t>
                  </w:r>
                </w:p>
                <w:p w:rsidR="00E10DBC" w:rsidRPr="004D1C0D" w:rsidRDefault="00E10DBC" w:rsidP="005A4E5A">
                  <w:pPr>
                    <w:snapToGrid w:val="0"/>
                    <w:contextualSpacing/>
                    <w:rPr>
                      <w:bCs/>
                      <w:sz w:val="20"/>
                    </w:rPr>
                  </w:pPr>
                  <w:r w:rsidRPr="004D1C0D">
                    <w:rPr>
                      <w:bCs/>
                      <w:sz w:val="20"/>
                    </w:rPr>
                    <w:t xml:space="preserve">Refer to routine procedure: </w:t>
                  </w:r>
                  <w:r w:rsidRPr="004D1C0D">
                    <w:rPr>
                      <w:bCs/>
                      <w:i/>
                      <w:sz w:val="20"/>
                    </w:rPr>
                    <w:t>Grading Test Tube Reactions.</w:t>
                  </w:r>
                </w:p>
                <w:p w:rsidR="00E10DBC" w:rsidRPr="004D1C0D" w:rsidRDefault="00E10DBC" w:rsidP="005A4E5A">
                  <w:pPr>
                    <w:snapToGrid w:val="0"/>
                    <w:rPr>
                      <w:bCs/>
                      <w:sz w:val="20"/>
                    </w:rPr>
                  </w:pPr>
                </w:p>
              </w:tc>
            </w:tr>
            <w:tr w:rsidR="00E10DBC" w:rsidRPr="00B2460A" w:rsidTr="00E10DBC">
              <w:trPr>
                <w:trHeight w:val="458"/>
              </w:trPr>
              <w:tc>
                <w:tcPr>
                  <w:tcW w:w="1255" w:type="dxa"/>
                  <w:tcBorders>
                    <w:bottom w:val="single" w:sz="4" w:space="0" w:color="auto"/>
                  </w:tcBorders>
                </w:tcPr>
                <w:p w:rsidR="00E10DBC" w:rsidRPr="00280F50" w:rsidRDefault="00E10DBC" w:rsidP="005A4E5A">
                  <w:pPr>
                    <w:rPr>
                      <w:b/>
                    </w:rPr>
                  </w:pPr>
                  <w:r w:rsidRPr="00280F50">
                    <w:rPr>
                      <w:b/>
                    </w:rPr>
                    <w:t>PEG</w:t>
                  </w:r>
                </w:p>
              </w:tc>
              <w:tc>
                <w:tcPr>
                  <w:tcW w:w="1080" w:type="dxa"/>
                  <w:tcBorders>
                    <w:bottom w:val="single" w:sz="4" w:space="0" w:color="auto"/>
                  </w:tcBorders>
                </w:tcPr>
                <w:p w:rsidR="00E10DBC" w:rsidRDefault="00E10DBC" w:rsidP="005A4E5A">
                  <w:pPr>
                    <w:snapToGrid w:val="0"/>
                    <w:rPr>
                      <w:bCs/>
                      <w:sz w:val="20"/>
                    </w:rPr>
                  </w:pPr>
                  <w:r>
                    <w:rPr>
                      <w:bCs/>
                      <w:sz w:val="20"/>
                    </w:rPr>
                    <w:t>SC1 +</w:t>
                  </w:r>
                </w:p>
                <w:p w:rsidR="00E10DBC" w:rsidRPr="00B2460A" w:rsidRDefault="00E10DBC" w:rsidP="005A4E5A">
                  <w:pPr>
                    <w:snapToGrid w:val="0"/>
                    <w:rPr>
                      <w:bCs/>
                      <w:sz w:val="20"/>
                    </w:rPr>
                  </w:pPr>
                  <w:r>
                    <w:rPr>
                      <w:bCs/>
                      <w:sz w:val="20"/>
                    </w:rPr>
                    <w:t>SC1 -</w:t>
                  </w:r>
                </w:p>
              </w:tc>
              <w:tc>
                <w:tcPr>
                  <w:tcW w:w="1170" w:type="dxa"/>
                  <w:tcBorders>
                    <w:bottom w:val="single" w:sz="4" w:space="0" w:color="auto"/>
                  </w:tcBorders>
                </w:tcPr>
                <w:p w:rsidR="00E10DBC" w:rsidRDefault="00E10DBC" w:rsidP="005A4E5A">
                  <w:pPr>
                    <w:snapToGrid w:val="0"/>
                    <w:rPr>
                      <w:bCs/>
                      <w:sz w:val="20"/>
                    </w:rPr>
                  </w:pPr>
                  <w:r>
                    <w:rPr>
                      <w:bCs/>
                      <w:sz w:val="20"/>
                    </w:rPr>
                    <w:t>&lt;D SC1</w:t>
                  </w:r>
                </w:p>
                <w:p w:rsidR="00E10DBC" w:rsidRPr="00B2460A" w:rsidRDefault="00E10DBC" w:rsidP="005A4E5A">
                  <w:pPr>
                    <w:snapToGrid w:val="0"/>
                    <w:rPr>
                      <w:bCs/>
                      <w:sz w:val="20"/>
                    </w:rPr>
                  </w:pPr>
                  <w:r>
                    <w:rPr>
                      <w:bCs/>
                      <w:sz w:val="20"/>
                    </w:rPr>
                    <w:t>&lt;c  SC1</w:t>
                  </w:r>
                </w:p>
              </w:tc>
              <w:tc>
                <w:tcPr>
                  <w:tcW w:w="4230" w:type="dxa"/>
                  <w:tcBorders>
                    <w:bottom w:val="single" w:sz="4" w:space="0" w:color="auto"/>
                  </w:tcBorders>
                </w:tcPr>
                <w:p w:rsidR="00E10DBC" w:rsidRPr="004D1C0D" w:rsidRDefault="00E10DBC" w:rsidP="005A4E5A">
                  <w:pPr>
                    <w:snapToGrid w:val="0"/>
                    <w:rPr>
                      <w:bCs/>
                      <w:sz w:val="20"/>
                    </w:rPr>
                  </w:pPr>
                  <w:r w:rsidRPr="004D1C0D">
                    <w:rPr>
                      <w:bCs/>
                      <w:sz w:val="20"/>
                    </w:rPr>
                    <w:t>Check tubes for hemolysis, DO NOT spin tubes after 37˚C incubation.</w:t>
                  </w:r>
                </w:p>
                <w:p w:rsidR="00E10DBC" w:rsidRPr="004D1C0D" w:rsidRDefault="00E10DBC" w:rsidP="005A4E5A">
                  <w:pPr>
                    <w:snapToGrid w:val="0"/>
                    <w:rPr>
                      <w:bCs/>
                      <w:sz w:val="20"/>
                    </w:rPr>
                  </w:pPr>
                  <w:r w:rsidRPr="004D1C0D">
                    <w:rPr>
                      <w:bCs/>
                      <w:sz w:val="20"/>
                    </w:rPr>
                    <w:t xml:space="preserve">a) Hemolysis should be </w:t>
                  </w:r>
                </w:p>
                <w:p w:rsidR="00E10DBC" w:rsidRPr="004D1C0D" w:rsidRDefault="00E10DBC" w:rsidP="005A4E5A">
                  <w:pPr>
                    <w:snapToGrid w:val="0"/>
                    <w:rPr>
                      <w:bCs/>
                      <w:sz w:val="20"/>
                    </w:rPr>
                  </w:pPr>
                  <w:r w:rsidRPr="004D1C0D">
                    <w:rPr>
                      <w:bCs/>
                      <w:sz w:val="20"/>
                    </w:rPr>
                    <w:t xml:space="preserve">    documented on receipt </w:t>
                  </w:r>
                </w:p>
                <w:p w:rsidR="00E10DBC" w:rsidRPr="004D1C0D" w:rsidRDefault="00E10DBC" w:rsidP="005A4E5A">
                  <w:pPr>
                    <w:snapToGrid w:val="0"/>
                    <w:rPr>
                      <w:bCs/>
                      <w:sz w:val="20"/>
                    </w:rPr>
                  </w:pPr>
                  <w:r w:rsidRPr="004D1C0D">
                    <w:rPr>
                      <w:bCs/>
                      <w:sz w:val="20"/>
                    </w:rPr>
                    <w:t xml:space="preserve">    testing form, using</w:t>
                  </w:r>
                </w:p>
                <w:p w:rsidR="00E10DBC" w:rsidRPr="004D1C0D" w:rsidRDefault="00E10DBC" w:rsidP="005A4E5A">
                  <w:pPr>
                    <w:snapToGrid w:val="0"/>
                    <w:rPr>
                      <w:bCs/>
                      <w:sz w:val="20"/>
                    </w:rPr>
                  </w:pPr>
                  <w:r w:rsidRPr="004D1C0D">
                    <w:rPr>
                      <w:bCs/>
                      <w:sz w:val="20"/>
                    </w:rPr>
                    <w:t xml:space="preserve">    slight, moderate, or </w:t>
                  </w:r>
                </w:p>
                <w:p w:rsidR="00E10DBC" w:rsidRPr="004D1C0D" w:rsidRDefault="00E10DBC" w:rsidP="005A4E5A">
                  <w:pPr>
                    <w:snapToGrid w:val="0"/>
                    <w:rPr>
                      <w:bCs/>
                      <w:sz w:val="20"/>
                    </w:rPr>
                  </w:pPr>
                  <w:r w:rsidRPr="004D1C0D">
                    <w:rPr>
                      <w:bCs/>
                      <w:sz w:val="20"/>
                    </w:rPr>
                    <w:t xml:space="preserve">    </w:t>
                  </w:r>
                  <w:proofErr w:type="gramStart"/>
                  <w:r w:rsidRPr="004D1C0D">
                    <w:rPr>
                      <w:bCs/>
                      <w:sz w:val="20"/>
                    </w:rPr>
                    <w:t>marked</w:t>
                  </w:r>
                  <w:proofErr w:type="gramEnd"/>
                  <w:r w:rsidRPr="004D1C0D">
                    <w:rPr>
                      <w:bCs/>
                      <w:sz w:val="20"/>
                    </w:rPr>
                    <w:t xml:space="preserve"> as grades.</w:t>
                  </w:r>
                </w:p>
                <w:p w:rsidR="00E10DBC" w:rsidRPr="004D1C0D" w:rsidRDefault="00E10DBC" w:rsidP="005A4E5A">
                  <w:pPr>
                    <w:snapToGrid w:val="0"/>
                    <w:contextualSpacing/>
                    <w:rPr>
                      <w:bCs/>
                      <w:sz w:val="20"/>
                    </w:rPr>
                  </w:pPr>
                  <w:r w:rsidRPr="004D1C0D">
                    <w:rPr>
                      <w:bCs/>
                      <w:sz w:val="20"/>
                    </w:rPr>
                    <w:t xml:space="preserve">b) No hemolysis should be noted on receipt </w:t>
                  </w:r>
                </w:p>
                <w:p w:rsidR="00E10DBC" w:rsidRPr="004D1C0D" w:rsidRDefault="00E10DBC" w:rsidP="005A4E5A">
                  <w:pPr>
                    <w:snapToGrid w:val="0"/>
                    <w:contextualSpacing/>
                    <w:rPr>
                      <w:bCs/>
                      <w:sz w:val="20"/>
                    </w:rPr>
                  </w:pPr>
                  <w:r w:rsidRPr="004D1C0D">
                    <w:rPr>
                      <w:bCs/>
                      <w:sz w:val="20"/>
                    </w:rPr>
                    <w:t xml:space="preserve">     </w:t>
                  </w:r>
                  <w:proofErr w:type="gramStart"/>
                  <w:r w:rsidRPr="004D1C0D">
                    <w:rPr>
                      <w:bCs/>
                      <w:sz w:val="20"/>
                    </w:rPr>
                    <w:t>testing  form</w:t>
                  </w:r>
                  <w:proofErr w:type="gramEnd"/>
                  <w:r w:rsidRPr="004D1C0D">
                    <w:rPr>
                      <w:bCs/>
                      <w:sz w:val="20"/>
                    </w:rPr>
                    <w:t xml:space="preserve"> as NH(no  hemolysis).</w:t>
                  </w:r>
                </w:p>
              </w:tc>
            </w:tr>
          </w:tbl>
          <w:p w:rsidR="00E10DBC" w:rsidRDefault="00E10DBC" w:rsidP="005A4E5A">
            <w:pPr>
              <w:snapToGrid w:val="0"/>
              <w:rPr>
                <w:bCs/>
              </w:rPr>
            </w:pPr>
          </w:p>
          <w:p w:rsidR="00E10DBC" w:rsidRPr="00B4014A" w:rsidRDefault="00E10DBC" w:rsidP="005A4E5A">
            <w:pPr>
              <w:snapToGrid w:val="0"/>
              <w:rPr>
                <w:bCs/>
              </w:rPr>
            </w:pPr>
            <w:r>
              <w:rPr>
                <w:bCs/>
              </w:rPr>
              <w:t xml:space="preserve">2.1 The “&lt;” sign designates antibody.  </w:t>
            </w:r>
            <w:r w:rsidRPr="008100C6">
              <w:rPr>
                <w:bCs/>
              </w:rPr>
              <w:t xml:space="preserve"> </w:t>
            </w:r>
          </w:p>
        </w:tc>
        <w:tc>
          <w:tcPr>
            <w:tcW w:w="1438" w:type="dxa"/>
            <w:tcBorders>
              <w:top w:val="single" w:sz="6" w:space="0" w:color="000000"/>
              <w:left w:val="single" w:sz="6" w:space="0" w:color="000000"/>
              <w:bottom w:val="single" w:sz="6" w:space="0" w:color="000000"/>
              <w:right w:val="single" w:sz="6" w:space="0" w:color="000000"/>
            </w:tcBorders>
          </w:tcPr>
          <w:p w:rsidR="00E10DBC" w:rsidRPr="00C8495C" w:rsidRDefault="00E10DBC" w:rsidP="005A4E5A">
            <w:pPr>
              <w:snapToGrid w:val="0"/>
              <w:rPr>
                <w:b/>
                <w:bCs/>
              </w:rPr>
            </w:pPr>
          </w:p>
        </w:tc>
      </w:tr>
      <w:tr w:rsidR="00E10DBC" w:rsidRPr="00C8495C" w:rsidTr="005A4E5A">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E10DBC" w:rsidRPr="00C8495C" w:rsidRDefault="00E10DBC" w:rsidP="005A4E5A">
            <w:pPr>
              <w:snapToGrid w:val="0"/>
              <w:jc w:val="center"/>
              <w:rPr>
                <w:b/>
                <w:bCs/>
              </w:rPr>
            </w:pPr>
            <w:r>
              <w:lastRenderedPageBreak/>
              <w:t>3.0</w:t>
            </w:r>
          </w:p>
        </w:tc>
        <w:tc>
          <w:tcPr>
            <w:tcW w:w="8094" w:type="dxa"/>
            <w:tcBorders>
              <w:top w:val="single" w:sz="6" w:space="0" w:color="000000"/>
              <w:left w:val="single" w:sz="6" w:space="0" w:color="000000"/>
              <w:bottom w:val="single" w:sz="6" w:space="0" w:color="000000"/>
              <w:right w:val="single" w:sz="6" w:space="0" w:color="000000"/>
            </w:tcBorders>
          </w:tcPr>
          <w:p w:rsidR="00E10DBC" w:rsidRDefault="00E10DBC" w:rsidP="005A4E5A">
            <w:pPr>
              <w:snapToGrid w:val="0"/>
              <w:rPr>
                <w:b/>
                <w:bCs/>
              </w:rPr>
            </w:pPr>
            <w:r>
              <w:rPr>
                <w:b/>
                <w:bCs/>
              </w:rPr>
              <w:t>Wash cells 4 times with blood bank saline.</w:t>
            </w:r>
          </w:p>
          <w:p w:rsidR="00E10DBC" w:rsidRPr="00E271D0" w:rsidRDefault="00E10DBC" w:rsidP="005A4E5A">
            <w:pPr>
              <w:snapToGrid w:val="0"/>
              <w:rPr>
                <w:bCs/>
              </w:rPr>
            </w:pPr>
            <w:proofErr w:type="gramStart"/>
            <w:r>
              <w:rPr>
                <w:bCs/>
              </w:rPr>
              <w:t>3</w:t>
            </w:r>
            <w:r w:rsidRPr="00E271D0">
              <w:rPr>
                <w:bCs/>
              </w:rPr>
              <w:t>.1  Cells</w:t>
            </w:r>
            <w:proofErr w:type="gramEnd"/>
            <w:r w:rsidRPr="00E271D0">
              <w:rPr>
                <w:bCs/>
              </w:rPr>
              <w:t xml:space="preserve"> may be washed in cell washer or washed </w:t>
            </w:r>
            <w:r>
              <w:rPr>
                <w:bCs/>
              </w:rPr>
              <w:t xml:space="preserve">by hand at calibrated time and </w:t>
            </w:r>
            <w:r w:rsidRPr="00E271D0">
              <w:rPr>
                <w:bCs/>
              </w:rPr>
              <w:t>speed for washing cells.</w:t>
            </w:r>
          </w:p>
          <w:p w:rsidR="00E10DBC" w:rsidRDefault="00E10DBC" w:rsidP="00E44A67">
            <w:pPr>
              <w:numPr>
                <w:ilvl w:val="0"/>
                <w:numId w:val="6"/>
              </w:numPr>
              <w:snapToGrid w:val="0"/>
              <w:rPr>
                <w:bCs/>
              </w:rPr>
            </w:pPr>
            <w:r w:rsidRPr="00E271D0">
              <w:rPr>
                <w:bCs/>
              </w:rPr>
              <w:t xml:space="preserve"> After washing cells, in either cell washer or manually, ensure that all tubes decant completely.</w:t>
            </w:r>
          </w:p>
          <w:p w:rsidR="00E10DBC" w:rsidRPr="00B4014A" w:rsidRDefault="00E10DBC" w:rsidP="005A4E5A">
            <w:pPr>
              <w:snapToGrid w:val="0"/>
              <w:ind w:left="765"/>
              <w:rPr>
                <w:bCs/>
              </w:rPr>
            </w:pPr>
          </w:p>
        </w:tc>
        <w:tc>
          <w:tcPr>
            <w:tcW w:w="1438" w:type="dxa"/>
            <w:tcBorders>
              <w:top w:val="single" w:sz="6" w:space="0" w:color="000000"/>
              <w:left w:val="single" w:sz="6" w:space="0" w:color="000000"/>
              <w:bottom w:val="single" w:sz="6" w:space="0" w:color="000000"/>
              <w:right w:val="single" w:sz="6" w:space="0" w:color="000000"/>
            </w:tcBorders>
          </w:tcPr>
          <w:p w:rsidR="00E10DBC" w:rsidRPr="00C8495C" w:rsidRDefault="00E10DBC" w:rsidP="005A4E5A">
            <w:pPr>
              <w:snapToGrid w:val="0"/>
              <w:rPr>
                <w:b/>
                <w:bCs/>
              </w:rPr>
            </w:pPr>
          </w:p>
        </w:tc>
      </w:tr>
      <w:tr w:rsidR="00E10DBC" w:rsidRPr="00C8495C" w:rsidTr="005A4E5A">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E10DBC" w:rsidRPr="00C8495C" w:rsidRDefault="00E10DBC" w:rsidP="005A4E5A">
            <w:pPr>
              <w:snapToGrid w:val="0"/>
              <w:jc w:val="center"/>
              <w:rPr>
                <w:b/>
                <w:bCs/>
              </w:rPr>
            </w:pPr>
            <w:r>
              <w:t>4.0</w:t>
            </w:r>
          </w:p>
        </w:tc>
        <w:tc>
          <w:tcPr>
            <w:tcW w:w="8094" w:type="dxa"/>
            <w:tcBorders>
              <w:top w:val="single" w:sz="6" w:space="0" w:color="000000"/>
              <w:left w:val="single" w:sz="6" w:space="0" w:color="000000"/>
              <w:bottom w:val="single" w:sz="6" w:space="0" w:color="000000"/>
              <w:right w:val="single" w:sz="6" w:space="0" w:color="000000"/>
            </w:tcBorders>
          </w:tcPr>
          <w:p w:rsidR="00E10DBC" w:rsidRDefault="00E10DBC" w:rsidP="005A4E5A">
            <w:pPr>
              <w:snapToGrid w:val="0"/>
              <w:rPr>
                <w:b/>
                <w:bCs/>
              </w:rPr>
            </w:pPr>
            <w:r>
              <w:rPr>
                <w:b/>
                <w:bCs/>
              </w:rPr>
              <w:t>Add two drops of Anti-IgG to dry cell button and spin at calibrated time and speed for AHG reactions.</w:t>
            </w:r>
          </w:p>
          <w:p w:rsidR="00E10DBC" w:rsidRPr="00D35693" w:rsidRDefault="00E10DBC" w:rsidP="005A4E5A">
            <w:pPr>
              <w:snapToGrid w:val="0"/>
              <w:rPr>
                <w:b/>
                <w:bCs/>
              </w:rPr>
            </w:pPr>
          </w:p>
        </w:tc>
        <w:tc>
          <w:tcPr>
            <w:tcW w:w="1438" w:type="dxa"/>
            <w:tcBorders>
              <w:top w:val="single" w:sz="6" w:space="0" w:color="000000"/>
              <w:left w:val="single" w:sz="6" w:space="0" w:color="000000"/>
              <w:bottom w:val="single" w:sz="6" w:space="0" w:color="000000"/>
              <w:right w:val="single" w:sz="6" w:space="0" w:color="000000"/>
            </w:tcBorders>
          </w:tcPr>
          <w:p w:rsidR="00E10DBC" w:rsidRPr="00C8495C" w:rsidRDefault="00E10DBC" w:rsidP="005A4E5A">
            <w:pPr>
              <w:snapToGrid w:val="0"/>
              <w:rPr>
                <w:b/>
                <w:bCs/>
              </w:rPr>
            </w:pPr>
          </w:p>
        </w:tc>
      </w:tr>
      <w:tr w:rsidR="00E10DBC" w:rsidRPr="00C8495C" w:rsidTr="005A4E5A">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E10DBC" w:rsidRDefault="00E10DBC" w:rsidP="005A4E5A">
            <w:pPr>
              <w:snapToGrid w:val="0"/>
              <w:jc w:val="center"/>
            </w:pPr>
            <w:r>
              <w:t>5.0</w:t>
            </w:r>
          </w:p>
        </w:tc>
        <w:tc>
          <w:tcPr>
            <w:tcW w:w="8094" w:type="dxa"/>
            <w:tcBorders>
              <w:top w:val="single" w:sz="6" w:space="0" w:color="000000"/>
              <w:left w:val="single" w:sz="6" w:space="0" w:color="000000"/>
              <w:bottom w:val="single" w:sz="6" w:space="0" w:color="000000"/>
              <w:right w:val="single" w:sz="6" w:space="0" w:color="000000"/>
            </w:tcBorders>
          </w:tcPr>
          <w:p w:rsidR="00E10DBC" w:rsidRDefault="00E10DBC" w:rsidP="005A4E5A">
            <w:pPr>
              <w:snapToGrid w:val="0"/>
              <w:rPr>
                <w:b/>
                <w:bCs/>
              </w:rPr>
            </w:pPr>
            <w:proofErr w:type="spellStart"/>
            <w:r>
              <w:rPr>
                <w:b/>
                <w:bCs/>
              </w:rPr>
              <w:t>Resuspend</w:t>
            </w:r>
            <w:proofErr w:type="spellEnd"/>
            <w:r>
              <w:rPr>
                <w:b/>
                <w:bCs/>
              </w:rPr>
              <w:t xml:space="preserve"> and read macroscopically for agglutination.</w:t>
            </w:r>
          </w:p>
          <w:p w:rsidR="00E10DBC" w:rsidRDefault="00E10DBC" w:rsidP="005A4E5A">
            <w:pPr>
              <w:snapToGrid w:val="0"/>
              <w:rPr>
                <w:b/>
                <w:bCs/>
              </w:rPr>
            </w:pPr>
          </w:p>
        </w:tc>
        <w:tc>
          <w:tcPr>
            <w:tcW w:w="1438" w:type="dxa"/>
            <w:tcBorders>
              <w:top w:val="single" w:sz="6" w:space="0" w:color="000000"/>
              <w:left w:val="single" w:sz="6" w:space="0" w:color="000000"/>
              <w:bottom w:val="single" w:sz="6" w:space="0" w:color="000000"/>
              <w:right w:val="single" w:sz="6" w:space="0" w:color="000000"/>
            </w:tcBorders>
          </w:tcPr>
          <w:p w:rsidR="00E10DBC" w:rsidRPr="00C8495C" w:rsidRDefault="00E10DBC" w:rsidP="005A4E5A">
            <w:pPr>
              <w:snapToGrid w:val="0"/>
              <w:rPr>
                <w:b/>
                <w:bCs/>
              </w:rPr>
            </w:pPr>
          </w:p>
        </w:tc>
      </w:tr>
      <w:tr w:rsidR="00E10DBC" w:rsidRPr="00C8495C" w:rsidTr="005A4E5A">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E10DBC" w:rsidRDefault="00E10DBC" w:rsidP="005A4E5A">
            <w:pPr>
              <w:snapToGrid w:val="0"/>
              <w:jc w:val="center"/>
            </w:pPr>
            <w:r>
              <w:t>6.0</w:t>
            </w:r>
          </w:p>
        </w:tc>
        <w:tc>
          <w:tcPr>
            <w:tcW w:w="8094" w:type="dxa"/>
            <w:tcBorders>
              <w:top w:val="single" w:sz="6" w:space="0" w:color="000000"/>
              <w:left w:val="single" w:sz="6" w:space="0" w:color="000000"/>
              <w:bottom w:val="single" w:sz="6" w:space="0" w:color="000000"/>
              <w:right w:val="single" w:sz="6" w:space="0" w:color="000000"/>
            </w:tcBorders>
          </w:tcPr>
          <w:p w:rsidR="00E10DBC" w:rsidRDefault="00E10DBC" w:rsidP="005A4E5A">
            <w:pPr>
              <w:snapToGrid w:val="0"/>
              <w:rPr>
                <w:b/>
                <w:bCs/>
              </w:rPr>
            </w:pPr>
            <w:r>
              <w:rPr>
                <w:b/>
                <w:bCs/>
              </w:rPr>
              <w:t>Record reactions on the receipt testing of incoming reagents form.</w:t>
            </w:r>
          </w:p>
          <w:p w:rsidR="00E10DBC" w:rsidRDefault="00E10DBC" w:rsidP="005A4E5A">
            <w:pPr>
              <w:snapToGrid w:val="0"/>
              <w:rPr>
                <w:b/>
                <w:bCs/>
              </w:rPr>
            </w:pPr>
          </w:p>
        </w:tc>
        <w:tc>
          <w:tcPr>
            <w:tcW w:w="1438" w:type="dxa"/>
            <w:tcBorders>
              <w:top w:val="single" w:sz="6" w:space="0" w:color="000000"/>
              <w:left w:val="single" w:sz="6" w:space="0" w:color="000000"/>
              <w:bottom w:val="single" w:sz="6" w:space="0" w:color="000000"/>
              <w:right w:val="single" w:sz="6" w:space="0" w:color="000000"/>
            </w:tcBorders>
          </w:tcPr>
          <w:p w:rsidR="00E10DBC" w:rsidRPr="00C8495C" w:rsidRDefault="00E10DBC" w:rsidP="005A4E5A">
            <w:pPr>
              <w:snapToGrid w:val="0"/>
              <w:rPr>
                <w:b/>
                <w:bCs/>
              </w:rPr>
            </w:pPr>
          </w:p>
        </w:tc>
      </w:tr>
      <w:tr w:rsidR="00E10DBC" w:rsidRPr="00C8495C" w:rsidTr="005A4E5A">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E10DBC" w:rsidRDefault="00E10DBC" w:rsidP="005A4E5A">
            <w:pPr>
              <w:snapToGrid w:val="0"/>
              <w:jc w:val="center"/>
            </w:pPr>
            <w:r>
              <w:t>7.0</w:t>
            </w:r>
          </w:p>
        </w:tc>
        <w:tc>
          <w:tcPr>
            <w:tcW w:w="8094" w:type="dxa"/>
            <w:tcBorders>
              <w:top w:val="single" w:sz="6" w:space="0" w:color="000000"/>
              <w:left w:val="single" w:sz="6" w:space="0" w:color="000000"/>
              <w:bottom w:val="single" w:sz="6" w:space="0" w:color="000000"/>
              <w:right w:val="single" w:sz="6" w:space="0" w:color="000000"/>
            </w:tcBorders>
          </w:tcPr>
          <w:p w:rsidR="00E10DBC" w:rsidRDefault="00E10DBC" w:rsidP="005A4E5A">
            <w:pPr>
              <w:snapToGrid w:val="0"/>
              <w:rPr>
                <w:b/>
                <w:bCs/>
              </w:rPr>
            </w:pPr>
            <w:r>
              <w:rPr>
                <w:b/>
                <w:bCs/>
              </w:rPr>
              <w:t xml:space="preserve">Confirm all negative tests by adding one drop of </w:t>
            </w:r>
            <w:proofErr w:type="spellStart"/>
            <w:r>
              <w:rPr>
                <w:b/>
                <w:bCs/>
              </w:rPr>
              <w:t>Coomb’s</w:t>
            </w:r>
            <w:proofErr w:type="spellEnd"/>
            <w:r>
              <w:rPr>
                <w:b/>
                <w:bCs/>
              </w:rPr>
              <w:t xml:space="preserve"> check cells.</w:t>
            </w:r>
          </w:p>
          <w:p w:rsidR="00E10DBC" w:rsidRDefault="00E10DBC" w:rsidP="005A4E5A">
            <w:pPr>
              <w:snapToGrid w:val="0"/>
              <w:rPr>
                <w:b/>
                <w:bCs/>
              </w:rPr>
            </w:pPr>
          </w:p>
        </w:tc>
        <w:tc>
          <w:tcPr>
            <w:tcW w:w="1438" w:type="dxa"/>
            <w:tcBorders>
              <w:top w:val="single" w:sz="6" w:space="0" w:color="000000"/>
              <w:left w:val="single" w:sz="6" w:space="0" w:color="000000"/>
              <w:bottom w:val="single" w:sz="6" w:space="0" w:color="000000"/>
              <w:right w:val="single" w:sz="6" w:space="0" w:color="000000"/>
            </w:tcBorders>
          </w:tcPr>
          <w:p w:rsidR="00E10DBC" w:rsidRPr="00C8495C" w:rsidRDefault="00E10DBC" w:rsidP="005A4E5A">
            <w:pPr>
              <w:snapToGrid w:val="0"/>
              <w:rPr>
                <w:b/>
                <w:bCs/>
              </w:rPr>
            </w:pPr>
          </w:p>
        </w:tc>
      </w:tr>
      <w:tr w:rsidR="00E10DBC" w:rsidRPr="00C8495C" w:rsidTr="005A4E5A">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E10DBC" w:rsidRDefault="00E10DBC" w:rsidP="005A4E5A">
            <w:pPr>
              <w:snapToGrid w:val="0"/>
              <w:jc w:val="center"/>
            </w:pPr>
            <w:r>
              <w:t>8.0</w:t>
            </w:r>
          </w:p>
        </w:tc>
        <w:tc>
          <w:tcPr>
            <w:tcW w:w="8094" w:type="dxa"/>
            <w:tcBorders>
              <w:top w:val="single" w:sz="6" w:space="0" w:color="000000"/>
              <w:left w:val="single" w:sz="6" w:space="0" w:color="000000"/>
              <w:bottom w:val="single" w:sz="6" w:space="0" w:color="000000"/>
              <w:right w:val="single" w:sz="6" w:space="0" w:color="000000"/>
            </w:tcBorders>
          </w:tcPr>
          <w:p w:rsidR="00E10DBC" w:rsidRDefault="00E10DBC" w:rsidP="005A4E5A">
            <w:pPr>
              <w:snapToGrid w:val="0"/>
              <w:rPr>
                <w:b/>
                <w:bCs/>
              </w:rPr>
            </w:pPr>
            <w:r>
              <w:rPr>
                <w:b/>
                <w:bCs/>
              </w:rPr>
              <w:t>Spin tubes at calibrated time and speed for immediate spin testing.</w:t>
            </w:r>
          </w:p>
          <w:p w:rsidR="00E10DBC" w:rsidRDefault="00E10DBC" w:rsidP="005A4E5A">
            <w:pPr>
              <w:snapToGrid w:val="0"/>
              <w:rPr>
                <w:b/>
                <w:bCs/>
              </w:rPr>
            </w:pPr>
          </w:p>
        </w:tc>
        <w:tc>
          <w:tcPr>
            <w:tcW w:w="1438" w:type="dxa"/>
            <w:tcBorders>
              <w:top w:val="single" w:sz="6" w:space="0" w:color="000000"/>
              <w:left w:val="single" w:sz="6" w:space="0" w:color="000000"/>
              <w:bottom w:val="single" w:sz="6" w:space="0" w:color="000000"/>
              <w:right w:val="single" w:sz="6" w:space="0" w:color="000000"/>
            </w:tcBorders>
          </w:tcPr>
          <w:p w:rsidR="00E10DBC" w:rsidRPr="00C8495C" w:rsidRDefault="00E10DBC" w:rsidP="005A4E5A">
            <w:pPr>
              <w:snapToGrid w:val="0"/>
              <w:rPr>
                <w:b/>
                <w:bCs/>
              </w:rPr>
            </w:pPr>
          </w:p>
        </w:tc>
      </w:tr>
      <w:tr w:rsidR="00E10DBC" w:rsidRPr="00C8495C" w:rsidTr="005A4E5A">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E10DBC" w:rsidRDefault="00E10DBC" w:rsidP="005A4E5A">
            <w:pPr>
              <w:snapToGrid w:val="0"/>
              <w:jc w:val="center"/>
            </w:pPr>
            <w:r>
              <w:t>9.0</w:t>
            </w:r>
          </w:p>
        </w:tc>
        <w:tc>
          <w:tcPr>
            <w:tcW w:w="8094" w:type="dxa"/>
            <w:tcBorders>
              <w:top w:val="single" w:sz="6" w:space="0" w:color="000000"/>
              <w:left w:val="single" w:sz="6" w:space="0" w:color="000000"/>
              <w:bottom w:val="single" w:sz="6" w:space="0" w:color="000000"/>
              <w:right w:val="single" w:sz="6" w:space="0" w:color="000000"/>
            </w:tcBorders>
          </w:tcPr>
          <w:p w:rsidR="00E10DBC" w:rsidRDefault="00E10DBC" w:rsidP="005A4E5A">
            <w:pPr>
              <w:snapToGrid w:val="0"/>
              <w:rPr>
                <w:b/>
                <w:bCs/>
              </w:rPr>
            </w:pPr>
            <w:r>
              <w:rPr>
                <w:b/>
                <w:bCs/>
              </w:rPr>
              <w:t>Enter reactions into SCC.</w:t>
            </w:r>
          </w:p>
          <w:p w:rsidR="00E10DBC" w:rsidRPr="007F4469" w:rsidRDefault="00E10DBC" w:rsidP="005A4E5A">
            <w:pPr>
              <w:snapToGrid w:val="0"/>
              <w:rPr>
                <w:bCs/>
                <w:i/>
                <w:color w:val="00B0F0"/>
              </w:rPr>
            </w:pPr>
            <w:r>
              <w:rPr>
                <w:bCs/>
                <w:i/>
                <w:color w:val="00B0F0"/>
              </w:rPr>
              <w:t xml:space="preserve"> </w:t>
            </w:r>
            <w:r w:rsidRPr="007F4469">
              <w:rPr>
                <w:bCs/>
                <w:i/>
                <w:color w:val="00B0F0"/>
              </w:rPr>
              <w:t xml:space="preserve">Refer to </w:t>
            </w:r>
            <w:r>
              <w:rPr>
                <w:bCs/>
                <w:i/>
                <w:color w:val="00B0F0"/>
              </w:rPr>
              <w:t xml:space="preserve">Section VI: </w:t>
            </w:r>
            <w:r w:rsidRPr="0096150F">
              <w:rPr>
                <w:bCs/>
                <w:i/>
                <w:color w:val="00B0F0"/>
              </w:rPr>
              <w:t>Entering Receipt Testing into SCC</w:t>
            </w:r>
          </w:p>
          <w:p w:rsidR="00E10DBC" w:rsidRDefault="00E10DBC" w:rsidP="005A4E5A">
            <w:pPr>
              <w:snapToGrid w:val="0"/>
              <w:rPr>
                <w:bCs/>
              </w:rPr>
            </w:pPr>
            <w:r>
              <w:rPr>
                <w:bCs/>
              </w:rPr>
              <w:t>9</w:t>
            </w:r>
            <w:r w:rsidRPr="00653611">
              <w:rPr>
                <w:bCs/>
              </w:rPr>
              <w:t xml:space="preserve">.1 </w:t>
            </w:r>
            <w:r w:rsidRPr="00B57C3B">
              <w:rPr>
                <w:bCs/>
              </w:rPr>
              <w:t>During downtime, refer to Section VII: Receipt Testing During Downtime.</w:t>
            </w:r>
          </w:p>
          <w:p w:rsidR="00E10DBC" w:rsidRPr="00653611" w:rsidRDefault="00E10DBC" w:rsidP="005A4E5A">
            <w:pPr>
              <w:snapToGrid w:val="0"/>
              <w:rPr>
                <w:bCs/>
              </w:rPr>
            </w:pPr>
          </w:p>
        </w:tc>
        <w:tc>
          <w:tcPr>
            <w:tcW w:w="1438" w:type="dxa"/>
            <w:tcBorders>
              <w:top w:val="single" w:sz="6" w:space="0" w:color="000000"/>
              <w:left w:val="single" w:sz="6" w:space="0" w:color="000000"/>
              <w:bottom w:val="single" w:sz="6" w:space="0" w:color="000000"/>
              <w:right w:val="single" w:sz="6" w:space="0" w:color="000000"/>
            </w:tcBorders>
          </w:tcPr>
          <w:p w:rsidR="00E10DBC" w:rsidRPr="00C8495C" w:rsidRDefault="00E10DBC" w:rsidP="005A4E5A">
            <w:pPr>
              <w:snapToGrid w:val="0"/>
              <w:rPr>
                <w:b/>
                <w:bCs/>
              </w:rPr>
            </w:pPr>
          </w:p>
        </w:tc>
      </w:tr>
      <w:tr w:rsidR="00E10DBC" w:rsidRPr="00C8495C" w:rsidTr="005A4E5A">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E10DBC" w:rsidRDefault="00E10DBC" w:rsidP="005A4E5A">
            <w:pPr>
              <w:snapToGrid w:val="0"/>
              <w:jc w:val="center"/>
            </w:pPr>
            <w:r>
              <w:t>10.0</w:t>
            </w:r>
          </w:p>
        </w:tc>
        <w:tc>
          <w:tcPr>
            <w:tcW w:w="8094" w:type="dxa"/>
            <w:tcBorders>
              <w:top w:val="single" w:sz="6" w:space="0" w:color="000000"/>
              <w:left w:val="single" w:sz="6" w:space="0" w:color="000000"/>
              <w:bottom w:val="single" w:sz="6" w:space="0" w:color="000000"/>
              <w:right w:val="single" w:sz="6" w:space="0" w:color="000000"/>
            </w:tcBorders>
          </w:tcPr>
          <w:p w:rsidR="00E10DBC" w:rsidRDefault="00E10DBC" w:rsidP="005A4E5A">
            <w:pPr>
              <w:snapToGrid w:val="0"/>
              <w:rPr>
                <w:b/>
                <w:bCs/>
              </w:rPr>
            </w:pPr>
            <w:r>
              <w:rPr>
                <w:b/>
                <w:bCs/>
              </w:rPr>
              <w:t>Interpret results:</w:t>
            </w:r>
          </w:p>
          <w:p w:rsidR="00E10DBC" w:rsidRPr="00432A05" w:rsidRDefault="00E10DBC" w:rsidP="005A4E5A">
            <w:pPr>
              <w:snapToGrid w:val="0"/>
              <w:rPr>
                <w:bCs/>
              </w:rPr>
            </w:pPr>
            <w:r w:rsidRPr="00700951">
              <w:rPr>
                <w:bCs/>
              </w:rPr>
              <w:t>1</w:t>
            </w:r>
            <w:r>
              <w:rPr>
                <w:bCs/>
              </w:rPr>
              <w:t>0</w:t>
            </w:r>
            <w:r w:rsidRPr="00700951">
              <w:rPr>
                <w:bCs/>
              </w:rPr>
              <w:t>.1  Acceptable Results:</w:t>
            </w:r>
          </w:p>
          <w:tbl>
            <w:tblPr>
              <w:tblStyle w:val="TableGrid"/>
              <w:tblW w:w="0" w:type="auto"/>
              <w:tblLayout w:type="fixed"/>
              <w:tblLook w:val="04A0" w:firstRow="1" w:lastRow="0" w:firstColumn="1" w:lastColumn="0" w:noHBand="0" w:noVBand="1"/>
            </w:tblPr>
            <w:tblGrid>
              <w:gridCol w:w="2621"/>
              <w:gridCol w:w="873"/>
              <w:gridCol w:w="874"/>
              <w:gridCol w:w="874"/>
              <w:gridCol w:w="873"/>
              <w:gridCol w:w="874"/>
              <w:gridCol w:w="874"/>
            </w:tblGrid>
            <w:tr w:rsidR="00E10DBC" w:rsidTr="005A4E5A">
              <w:trPr>
                <w:trHeight w:val="278"/>
              </w:trPr>
              <w:tc>
                <w:tcPr>
                  <w:tcW w:w="2621" w:type="dxa"/>
                  <w:vMerge w:val="restart"/>
                  <w:shd w:val="clear" w:color="auto" w:fill="D9D9D9" w:themeFill="background1" w:themeFillShade="D9"/>
                </w:tcPr>
                <w:p w:rsidR="00E10DBC" w:rsidRPr="00AA3B8A" w:rsidRDefault="00E10DBC" w:rsidP="005A4E5A">
                  <w:pPr>
                    <w:snapToGrid w:val="0"/>
                    <w:jc w:val="center"/>
                    <w:rPr>
                      <w:b/>
                      <w:bCs/>
                    </w:rPr>
                  </w:pPr>
                  <w:r w:rsidRPr="00AA3B8A">
                    <w:rPr>
                      <w:b/>
                      <w:bCs/>
                    </w:rPr>
                    <w:t>Screening Cell 1 with</w:t>
                  </w:r>
                </w:p>
              </w:tc>
              <w:tc>
                <w:tcPr>
                  <w:tcW w:w="2621" w:type="dxa"/>
                  <w:gridSpan w:val="3"/>
                  <w:shd w:val="clear" w:color="auto" w:fill="D9D9D9" w:themeFill="background1" w:themeFillShade="D9"/>
                </w:tcPr>
                <w:p w:rsidR="00E10DBC" w:rsidRPr="00AA3B8A" w:rsidRDefault="00E10DBC" w:rsidP="005A4E5A">
                  <w:pPr>
                    <w:snapToGrid w:val="0"/>
                    <w:jc w:val="center"/>
                    <w:rPr>
                      <w:b/>
                      <w:bCs/>
                    </w:rPr>
                  </w:pPr>
                  <w:r w:rsidRPr="00AA3B8A">
                    <w:rPr>
                      <w:b/>
                      <w:bCs/>
                    </w:rPr>
                    <w:t>Anti-c</w:t>
                  </w:r>
                </w:p>
              </w:tc>
              <w:tc>
                <w:tcPr>
                  <w:tcW w:w="2621" w:type="dxa"/>
                  <w:gridSpan w:val="3"/>
                  <w:shd w:val="clear" w:color="auto" w:fill="D9D9D9" w:themeFill="background1" w:themeFillShade="D9"/>
                </w:tcPr>
                <w:p w:rsidR="00E10DBC" w:rsidRPr="00AA3B8A" w:rsidRDefault="00E10DBC" w:rsidP="005A4E5A">
                  <w:pPr>
                    <w:snapToGrid w:val="0"/>
                    <w:jc w:val="center"/>
                    <w:rPr>
                      <w:b/>
                      <w:bCs/>
                    </w:rPr>
                  </w:pPr>
                  <w:r w:rsidRPr="00AA3B8A">
                    <w:rPr>
                      <w:b/>
                      <w:bCs/>
                    </w:rPr>
                    <w:t>Anti-D</w:t>
                  </w:r>
                </w:p>
              </w:tc>
            </w:tr>
            <w:tr w:rsidR="00E10DBC" w:rsidTr="005A4E5A">
              <w:trPr>
                <w:trHeight w:val="277"/>
              </w:trPr>
              <w:tc>
                <w:tcPr>
                  <w:tcW w:w="2621" w:type="dxa"/>
                  <w:vMerge/>
                  <w:shd w:val="clear" w:color="auto" w:fill="D9D9D9" w:themeFill="background1" w:themeFillShade="D9"/>
                </w:tcPr>
                <w:p w:rsidR="00E10DBC" w:rsidRPr="00AA3B8A" w:rsidRDefault="00E10DBC" w:rsidP="005A4E5A">
                  <w:pPr>
                    <w:snapToGrid w:val="0"/>
                    <w:rPr>
                      <w:b/>
                      <w:bCs/>
                    </w:rPr>
                  </w:pPr>
                </w:p>
              </w:tc>
              <w:tc>
                <w:tcPr>
                  <w:tcW w:w="873" w:type="dxa"/>
                  <w:shd w:val="clear" w:color="auto" w:fill="D9D9D9" w:themeFill="background1" w:themeFillShade="D9"/>
                </w:tcPr>
                <w:p w:rsidR="00E10DBC" w:rsidRPr="00AA3B8A" w:rsidRDefault="00E10DBC" w:rsidP="005A4E5A">
                  <w:pPr>
                    <w:snapToGrid w:val="0"/>
                    <w:rPr>
                      <w:b/>
                      <w:bCs/>
                    </w:rPr>
                  </w:pPr>
                  <w:r w:rsidRPr="00AA3B8A">
                    <w:rPr>
                      <w:b/>
                      <w:bCs/>
                    </w:rPr>
                    <w:t>37˚</w:t>
                  </w:r>
                </w:p>
              </w:tc>
              <w:tc>
                <w:tcPr>
                  <w:tcW w:w="874" w:type="dxa"/>
                  <w:shd w:val="clear" w:color="auto" w:fill="D9D9D9" w:themeFill="background1" w:themeFillShade="D9"/>
                </w:tcPr>
                <w:p w:rsidR="00E10DBC" w:rsidRPr="00AA3B8A" w:rsidRDefault="00E10DBC" w:rsidP="005A4E5A">
                  <w:pPr>
                    <w:snapToGrid w:val="0"/>
                    <w:rPr>
                      <w:b/>
                      <w:bCs/>
                    </w:rPr>
                  </w:pPr>
                  <w:r w:rsidRPr="00AA3B8A">
                    <w:rPr>
                      <w:b/>
                      <w:bCs/>
                    </w:rPr>
                    <w:t>IgG</w:t>
                  </w:r>
                </w:p>
              </w:tc>
              <w:tc>
                <w:tcPr>
                  <w:tcW w:w="874" w:type="dxa"/>
                  <w:shd w:val="clear" w:color="auto" w:fill="D9D9D9" w:themeFill="background1" w:themeFillShade="D9"/>
                </w:tcPr>
                <w:p w:rsidR="00E10DBC" w:rsidRPr="00AA3B8A" w:rsidRDefault="00E10DBC" w:rsidP="005A4E5A">
                  <w:pPr>
                    <w:snapToGrid w:val="0"/>
                    <w:rPr>
                      <w:b/>
                      <w:bCs/>
                    </w:rPr>
                  </w:pPr>
                  <w:r w:rsidRPr="00AA3B8A">
                    <w:rPr>
                      <w:b/>
                      <w:bCs/>
                    </w:rPr>
                    <w:t>CC</w:t>
                  </w:r>
                </w:p>
              </w:tc>
              <w:tc>
                <w:tcPr>
                  <w:tcW w:w="873" w:type="dxa"/>
                  <w:shd w:val="clear" w:color="auto" w:fill="D9D9D9" w:themeFill="background1" w:themeFillShade="D9"/>
                </w:tcPr>
                <w:p w:rsidR="00E10DBC" w:rsidRPr="00AA3B8A" w:rsidRDefault="00E10DBC" w:rsidP="005A4E5A">
                  <w:pPr>
                    <w:snapToGrid w:val="0"/>
                    <w:rPr>
                      <w:b/>
                      <w:bCs/>
                    </w:rPr>
                  </w:pPr>
                  <w:r w:rsidRPr="00AA3B8A">
                    <w:rPr>
                      <w:b/>
                      <w:bCs/>
                    </w:rPr>
                    <w:t>37˚</w:t>
                  </w:r>
                </w:p>
              </w:tc>
              <w:tc>
                <w:tcPr>
                  <w:tcW w:w="874" w:type="dxa"/>
                  <w:shd w:val="clear" w:color="auto" w:fill="D9D9D9" w:themeFill="background1" w:themeFillShade="D9"/>
                </w:tcPr>
                <w:p w:rsidR="00E10DBC" w:rsidRPr="00AA3B8A" w:rsidRDefault="00E10DBC" w:rsidP="005A4E5A">
                  <w:pPr>
                    <w:snapToGrid w:val="0"/>
                    <w:rPr>
                      <w:b/>
                      <w:bCs/>
                    </w:rPr>
                  </w:pPr>
                  <w:r w:rsidRPr="00AA3B8A">
                    <w:rPr>
                      <w:b/>
                      <w:bCs/>
                    </w:rPr>
                    <w:t>IgG</w:t>
                  </w:r>
                </w:p>
              </w:tc>
              <w:tc>
                <w:tcPr>
                  <w:tcW w:w="874" w:type="dxa"/>
                  <w:shd w:val="clear" w:color="auto" w:fill="D9D9D9" w:themeFill="background1" w:themeFillShade="D9"/>
                </w:tcPr>
                <w:p w:rsidR="00E10DBC" w:rsidRPr="00AA3B8A" w:rsidRDefault="00E10DBC" w:rsidP="005A4E5A">
                  <w:pPr>
                    <w:snapToGrid w:val="0"/>
                    <w:rPr>
                      <w:b/>
                      <w:bCs/>
                    </w:rPr>
                  </w:pPr>
                  <w:r w:rsidRPr="00AA3B8A">
                    <w:rPr>
                      <w:b/>
                      <w:bCs/>
                    </w:rPr>
                    <w:t>CC</w:t>
                  </w:r>
                </w:p>
              </w:tc>
            </w:tr>
            <w:tr w:rsidR="00E10DBC" w:rsidTr="005A4E5A">
              <w:tc>
                <w:tcPr>
                  <w:tcW w:w="2621" w:type="dxa"/>
                </w:tcPr>
                <w:p w:rsidR="00E10DBC" w:rsidRPr="00AA3B8A" w:rsidRDefault="00E10DBC" w:rsidP="005A4E5A">
                  <w:pPr>
                    <w:snapToGrid w:val="0"/>
                    <w:rPr>
                      <w:b/>
                      <w:bCs/>
                    </w:rPr>
                  </w:pPr>
                  <w:r w:rsidRPr="00AA3B8A">
                    <w:rPr>
                      <w:b/>
                      <w:bCs/>
                    </w:rPr>
                    <w:t>LISS/ALBUMIN</w:t>
                  </w:r>
                </w:p>
              </w:tc>
              <w:tc>
                <w:tcPr>
                  <w:tcW w:w="873" w:type="dxa"/>
                </w:tcPr>
                <w:p w:rsidR="00E10DBC" w:rsidRPr="00AA3B8A" w:rsidRDefault="00E10DBC" w:rsidP="005A4E5A">
                  <w:pPr>
                    <w:snapToGrid w:val="0"/>
                    <w:rPr>
                      <w:b/>
                      <w:bCs/>
                    </w:rPr>
                  </w:pPr>
                  <w:r w:rsidRPr="00AA3B8A">
                    <w:rPr>
                      <w:b/>
                      <w:bCs/>
                    </w:rPr>
                    <w:t>Neg.</w:t>
                  </w:r>
                </w:p>
              </w:tc>
              <w:tc>
                <w:tcPr>
                  <w:tcW w:w="874" w:type="dxa"/>
                </w:tcPr>
                <w:p w:rsidR="00E10DBC" w:rsidRPr="00AA3B8A" w:rsidRDefault="00E10DBC" w:rsidP="005A4E5A">
                  <w:pPr>
                    <w:snapToGrid w:val="0"/>
                    <w:rPr>
                      <w:b/>
                      <w:bCs/>
                    </w:rPr>
                  </w:pPr>
                  <w:r w:rsidRPr="00AA3B8A">
                    <w:rPr>
                      <w:b/>
                      <w:bCs/>
                    </w:rPr>
                    <w:t>Neg.</w:t>
                  </w:r>
                </w:p>
              </w:tc>
              <w:tc>
                <w:tcPr>
                  <w:tcW w:w="874" w:type="dxa"/>
                </w:tcPr>
                <w:p w:rsidR="00E10DBC" w:rsidRPr="00AA3B8A" w:rsidRDefault="00E10DBC" w:rsidP="005A4E5A">
                  <w:pPr>
                    <w:snapToGrid w:val="0"/>
                    <w:rPr>
                      <w:b/>
                      <w:bCs/>
                    </w:rPr>
                  </w:pPr>
                  <w:r w:rsidRPr="00AA3B8A">
                    <w:rPr>
                      <w:b/>
                      <w:bCs/>
                    </w:rPr>
                    <w:t>2-4+</w:t>
                  </w:r>
                </w:p>
              </w:tc>
              <w:tc>
                <w:tcPr>
                  <w:tcW w:w="873" w:type="dxa"/>
                </w:tcPr>
                <w:p w:rsidR="00E10DBC" w:rsidRPr="00AA3B8A" w:rsidRDefault="00E10DBC" w:rsidP="005A4E5A">
                  <w:pPr>
                    <w:snapToGrid w:val="0"/>
                    <w:rPr>
                      <w:b/>
                      <w:bCs/>
                    </w:rPr>
                  </w:pPr>
                  <w:r w:rsidRPr="00AA3B8A">
                    <w:rPr>
                      <w:b/>
                      <w:bCs/>
                    </w:rPr>
                    <w:t>1-3+</w:t>
                  </w:r>
                </w:p>
              </w:tc>
              <w:tc>
                <w:tcPr>
                  <w:tcW w:w="874" w:type="dxa"/>
                </w:tcPr>
                <w:p w:rsidR="00E10DBC" w:rsidRPr="00AA3B8A" w:rsidRDefault="00E10DBC" w:rsidP="005A4E5A">
                  <w:pPr>
                    <w:snapToGrid w:val="0"/>
                    <w:rPr>
                      <w:b/>
                      <w:bCs/>
                    </w:rPr>
                  </w:pPr>
                  <w:r w:rsidRPr="00AA3B8A">
                    <w:rPr>
                      <w:b/>
                      <w:bCs/>
                    </w:rPr>
                    <w:t>1-3+</w:t>
                  </w:r>
                </w:p>
              </w:tc>
              <w:tc>
                <w:tcPr>
                  <w:tcW w:w="874" w:type="dxa"/>
                </w:tcPr>
                <w:p w:rsidR="00E10DBC" w:rsidRPr="00AA3B8A" w:rsidRDefault="00E10DBC" w:rsidP="005A4E5A">
                  <w:pPr>
                    <w:snapToGrid w:val="0"/>
                    <w:rPr>
                      <w:b/>
                      <w:bCs/>
                    </w:rPr>
                  </w:pPr>
                  <w:r w:rsidRPr="00AA3B8A">
                    <w:rPr>
                      <w:b/>
                      <w:bCs/>
                    </w:rPr>
                    <w:t>NA</w:t>
                  </w:r>
                </w:p>
              </w:tc>
            </w:tr>
            <w:tr w:rsidR="00E10DBC" w:rsidTr="005A4E5A">
              <w:tc>
                <w:tcPr>
                  <w:tcW w:w="2621" w:type="dxa"/>
                </w:tcPr>
                <w:p w:rsidR="00E10DBC" w:rsidRPr="00AA3B8A" w:rsidRDefault="00E10DBC" w:rsidP="005A4E5A">
                  <w:pPr>
                    <w:snapToGrid w:val="0"/>
                    <w:rPr>
                      <w:b/>
                      <w:bCs/>
                    </w:rPr>
                  </w:pPr>
                  <w:r w:rsidRPr="00AA3B8A">
                    <w:rPr>
                      <w:b/>
                      <w:bCs/>
                    </w:rPr>
                    <w:t>PEG</w:t>
                  </w:r>
                </w:p>
              </w:tc>
              <w:tc>
                <w:tcPr>
                  <w:tcW w:w="873" w:type="dxa"/>
                </w:tcPr>
                <w:p w:rsidR="00E10DBC" w:rsidRPr="00AA3B8A" w:rsidRDefault="00E10DBC" w:rsidP="005A4E5A">
                  <w:pPr>
                    <w:snapToGrid w:val="0"/>
                    <w:rPr>
                      <w:b/>
                      <w:bCs/>
                    </w:rPr>
                  </w:pPr>
                  <w:r w:rsidRPr="00AA3B8A">
                    <w:rPr>
                      <w:b/>
                      <w:bCs/>
                    </w:rPr>
                    <w:t>NH</w:t>
                  </w:r>
                </w:p>
              </w:tc>
              <w:tc>
                <w:tcPr>
                  <w:tcW w:w="874" w:type="dxa"/>
                </w:tcPr>
                <w:p w:rsidR="00E10DBC" w:rsidRPr="00AA3B8A" w:rsidRDefault="00E10DBC" w:rsidP="005A4E5A">
                  <w:pPr>
                    <w:snapToGrid w:val="0"/>
                    <w:rPr>
                      <w:b/>
                      <w:bCs/>
                    </w:rPr>
                  </w:pPr>
                  <w:r w:rsidRPr="00AA3B8A">
                    <w:rPr>
                      <w:b/>
                      <w:bCs/>
                    </w:rPr>
                    <w:t>Neg.</w:t>
                  </w:r>
                </w:p>
              </w:tc>
              <w:tc>
                <w:tcPr>
                  <w:tcW w:w="874" w:type="dxa"/>
                </w:tcPr>
                <w:p w:rsidR="00E10DBC" w:rsidRPr="00AA3B8A" w:rsidRDefault="00E10DBC" w:rsidP="005A4E5A">
                  <w:pPr>
                    <w:snapToGrid w:val="0"/>
                    <w:rPr>
                      <w:b/>
                      <w:bCs/>
                    </w:rPr>
                  </w:pPr>
                  <w:r w:rsidRPr="00AA3B8A">
                    <w:rPr>
                      <w:b/>
                      <w:bCs/>
                    </w:rPr>
                    <w:t>2-4+</w:t>
                  </w:r>
                </w:p>
              </w:tc>
              <w:tc>
                <w:tcPr>
                  <w:tcW w:w="873" w:type="dxa"/>
                </w:tcPr>
                <w:p w:rsidR="00E10DBC" w:rsidRPr="00AA3B8A" w:rsidRDefault="00E10DBC" w:rsidP="005A4E5A">
                  <w:pPr>
                    <w:snapToGrid w:val="0"/>
                    <w:rPr>
                      <w:b/>
                      <w:bCs/>
                    </w:rPr>
                  </w:pPr>
                  <w:r w:rsidRPr="00AA3B8A">
                    <w:rPr>
                      <w:b/>
                      <w:bCs/>
                    </w:rPr>
                    <w:t>NH</w:t>
                  </w:r>
                </w:p>
              </w:tc>
              <w:tc>
                <w:tcPr>
                  <w:tcW w:w="874" w:type="dxa"/>
                </w:tcPr>
                <w:p w:rsidR="00E10DBC" w:rsidRPr="00AA3B8A" w:rsidRDefault="00E10DBC" w:rsidP="005A4E5A">
                  <w:pPr>
                    <w:snapToGrid w:val="0"/>
                    <w:rPr>
                      <w:b/>
                      <w:bCs/>
                    </w:rPr>
                  </w:pPr>
                  <w:r w:rsidRPr="00AA3B8A">
                    <w:rPr>
                      <w:b/>
                      <w:bCs/>
                    </w:rPr>
                    <w:t>1-3+</w:t>
                  </w:r>
                </w:p>
              </w:tc>
              <w:tc>
                <w:tcPr>
                  <w:tcW w:w="874" w:type="dxa"/>
                </w:tcPr>
                <w:p w:rsidR="00E10DBC" w:rsidRPr="00AA3B8A" w:rsidRDefault="00E10DBC" w:rsidP="005A4E5A">
                  <w:pPr>
                    <w:snapToGrid w:val="0"/>
                    <w:rPr>
                      <w:b/>
                      <w:bCs/>
                    </w:rPr>
                  </w:pPr>
                  <w:r w:rsidRPr="00AA3B8A">
                    <w:rPr>
                      <w:b/>
                      <w:bCs/>
                    </w:rPr>
                    <w:t>NA</w:t>
                  </w:r>
                </w:p>
              </w:tc>
            </w:tr>
          </w:tbl>
          <w:p w:rsidR="00E10DBC" w:rsidRDefault="00E10DBC" w:rsidP="005A4E5A">
            <w:pPr>
              <w:snapToGrid w:val="0"/>
              <w:rPr>
                <w:b/>
                <w:bCs/>
                <w:sz w:val="16"/>
                <w:szCs w:val="16"/>
              </w:rPr>
            </w:pPr>
            <w:r>
              <w:rPr>
                <w:b/>
                <w:bCs/>
                <w:sz w:val="16"/>
                <w:szCs w:val="16"/>
              </w:rPr>
              <w:t xml:space="preserve">           CC=Check Cells      ND=Not Done     NA=Not Applicable     Neg.=Negative</w:t>
            </w:r>
          </w:p>
          <w:p w:rsidR="00E10DBC" w:rsidRPr="00382415" w:rsidRDefault="00E10DBC" w:rsidP="005A4E5A">
            <w:pPr>
              <w:snapToGrid w:val="0"/>
              <w:rPr>
                <w:b/>
                <w:bCs/>
                <w:sz w:val="16"/>
                <w:szCs w:val="16"/>
              </w:rPr>
            </w:pPr>
          </w:p>
        </w:tc>
        <w:tc>
          <w:tcPr>
            <w:tcW w:w="1438" w:type="dxa"/>
            <w:tcBorders>
              <w:top w:val="single" w:sz="6" w:space="0" w:color="000000"/>
              <w:left w:val="single" w:sz="6" w:space="0" w:color="000000"/>
              <w:bottom w:val="single" w:sz="6" w:space="0" w:color="000000"/>
              <w:right w:val="single" w:sz="6" w:space="0" w:color="000000"/>
            </w:tcBorders>
          </w:tcPr>
          <w:p w:rsidR="00E10DBC" w:rsidRPr="00C8495C" w:rsidRDefault="00E10DBC" w:rsidP="005A4E5A">
            <w:pPr>
              <w:snapToGrid w:val="0"/>
              <w:rPr>
                <w:b/>
                <w:bCs/>
              </w:rPr>
            </w:pPr>
          </w:p>
        </w:tc>
      </w:tr>
      <w:tr w:rsidR="00E10DBC" w:rsidRPr="00C8495C" w:rsidTr="005A4E5A">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E10DBC" w:rsidRDefault="00E10DBC" w:rsidP="005A4E5A">
            <w:pPr>
              <w:snapToGrid w:val="0"/>
              <w:jc w:val="center"/>
            </w:pPr>
            <w:r>
              <w:t>11.0</w:t>
            </w:r>
          </w:p>
        </w:tc>
        <w:tc>
          <w:tcPr>
            <w:tcW w:w="8094" w:type="dxa"/>
            <w:tcBorders>
              <w:top w:val="single" w:sz="6" w:space="0" w:color="000000"/>
              <w:left w:val="single" w:sz="6" w:space="0" w:color="000000"/>
              <w:bottom w:val="single" w:sz="6" w:space="0" w:color="000000"/>
              <w:right w:val="single" w:sz="6" w:space="0" w:color="000000"/>
            </w:tcBorders>
          </w:tcPr>
          <w:p w:rsidR="00E10DBC" w:rsidRDefault="00E10DBC" w:rsidP="005A4E5A">
            <w:pPr>
              <w:snapToGrid w:val="0"/>
              <w:rPr>
                <w:b/>
                <w:bCs/>
              </w:rPr>
            </w:pPr>
            <w:r>
              <w:rPr>
                <w:b/>
                <w:bCs/>
              </w:rPr>
              <w:t>Interpretation of results:</w:t>
            </w:r>
          </w:p>
          <w:tbl>
            <w:tblPr>
              <w:tblStyle w:val="TableGrid"/>
              <w:tblW w:w="7852" w:type="dxa"/>
              <w:tblLayout w:type="fixed"/>
              <w:tblLook w:val="01E0" w:firstRow="1" w:lastRow="1" w:firstColumn="1" w:lastColumn="1" w:noHBand="0" w:noVBand="0"/>
            </w:tblPr>
            <w:tblGrid>
              <w:gridCol w:w="3712"/>
              <w:gridCol w:w="4140"/>
            </w:tblGrid>
            <w:tr w:rsidR="00E10DBC" w:rsidRPr="005966FE" w:rsidTr="00E10DBC">
              <w:tc>
                <w:tcPr>
                  <w:tcW w:w="3712" w:type="dxa"/>
                  <w:shd w:val="clear" w:color="auto" w:fill="C0C0C0"/>
                </w:tcPr>
                <w:p w:rsidR="00E10DBC" w:rsidRPr="005966FE" w:rsidRDefault="00E10DBC" w:rsidP="005A4E5A">
                  <w:pPr>
                    <w:rPr>
                      <w:b/>
                      <w:sz w:val="20"/>
                    </w:rPr>
                  </w:pPr>
                  <w:r w:rsidRPr="005966FE">
                    <w:rPr>
                      <w:b/>
                      <w:sz w:val="20"/>
                    </w:rPr>
                    <w:t>If results are acceptable:</w:t>
                  </w:r>
                </w:p>
              </w:tc>
              <w:tc>
                <w:tcPr>
                  <w:tcW w:w="4140" w:type="dxa"/>
                  <w:shd w:val="clear" w:color="auto" w:fill="C0C0C0"/>
                </w:tcPr>
                <w:p w:rsidR="00E10DBC" w:rsidRPr="005966FE" w:rsidRDefault="00E10DBC" w:rsidP="005A4E5A">
                  <w:pPr>
                    <w:rPr>
                      <w:b/>
                      <w:sz w:val="20"/>
                    </w:rPr>
                  </w:pPr>
                  <w:r w:rsidRPr="005966FE">
                    <w:rPr>
                      <w:b/>
                      <w:sz w:val="20"/>
                    </w:rPr>
                    <w:t>If results are unacceptable:</w:t>
                  </w:r>
                </w:p>
              </w:tc>
            </w:tr>
            <w:tr w:rsidR="00E10DBC" w:rsidRPr="005966FE" w:rsidTr="00E10DBC">
              <w:tc>
                <w:tcPr>
                  <w:tcW w:w="3712" w:type="dxa"/>
                </w:tcPr>
                <w:p w:rsidR="00E10DBC" w:rsidRPr="009A6FC6" w:rsidRDefault="00E10DBC" w:rsidP="005A4E5A">
                  <w:pPr>
                    <w:rPr>
                      <w:sz w:val="20"/>
                    </w:rPr>
                  </w:pPr>
                  <w:r w:rsidRPr="009A6FC6">
                    <w:rPr>
                      <w:sz w:val="20"/>
                    </w:rPr>
                    <w:t xml:space="preserve">1.  Enter "S" in column "A/P" and select </w:t>
                  </w:r>
                </w:p>
                <w:p w:rsidR="00E10DBC" w:rsidRPr="009A6FC6" w:rsidRDefault="00E10DBC" w:rsidP="005A4E5A">
                  <w:pPr>
                    <w:rPr>
                      <w:sz w:val="20"/>
                    </w:rPr>
                  </w:pPr>
                  <w:r w:rsidRPr="009A6FC6">
                    <w:rPr>
                      <w:sz w:val="20"/>
                    </w:rPr>
                    <w:t xml:space="preserve">     ‘PASS’ for </w:t>
                  </w:r>
                  <w:proofErr w:type="spellStart"/>
                  <w:r w:rsidRPr="009A6FC6">
                    <w:rPr>
                      <w:sz w:val="20"/>
                    </w:rPr>
                    <w:t>QCInt</w:t>
                  </w:r>
                  <w:proofErr w:type="spellEnd"/>
                  <w:r w:rsidRPr="009A6FC6">
                    <w:rPr>
                      <w:sz w:val="20"/>
                    </w:rPr>
                    <w:t>.</w:t>
                  </w:r>
                </w:p>
                <w:p w:rsidR="00E10DBC" w:rsidRPr="009A6FC6" w:rsidRDefault="00E10DBC" w:rsidP="005A4E5A">
                  <w:pPr>
                    <w:rPr>
                      <w:sz w:val="20"/>
                    </w:rPr>
                  </w:pPr>
                  <w:r w:rsidRPr="009A6FC6">
                    <w:rPr>
                      <w:sz w:val="20"/>
                    </w:rPr>
                    <w:t xml:space="preserve">2.  Complete column 12 (Rec. testing </w:t>
                  </w:r>
                </w:p>
                <w:p w:rsidR="00E10DBC" w:rsidRPr="009A6FC6" w:rsidRDefault="00E10DBC" w:rsidP="005A4E5A">
                  <w:pPr>
                    <w:rPr>
                      <w:sz w:val="20"/>
                    </w:rPr>
                  </w:pPr>
                  <w:r w:rsidRPr="009A6FC6">
                    <w:rPr>
                      <w:sz w:val="20"/>
                    </w:rPr>
                    <w:t xml:space="preserve">     complete and acceptable) on </w:t>
                  </w:r>
                </w:p>
                <w:p w:rsidR="00E10DBC" w:rsidRPr="009A6FC6" w:rsidRDefault="00E10DBC" w:rsidP="005A4E5A">
                  <w:pPr>
                    <w:rPr>
                      <w:sz w:val="20"/>
                    </w:rPr>
                  </w:pPr>
                  <w:r w:rsidRPr="009A6FC6">
                    <w:rPr>
                      <w:sz w:val="20"/>
                    </w:rPr>
                    <w:t xml:space="preserve">     Reagent/Supply/Form/Label </w:t>
                  </w:r>
                </w:p>
                <w:p w:rsidR="00E10DBC" w:rsidRPr="009A6FC6" w:rsidRDefault="005A4E5A" w:rsidP="005A4E5A">
                  <w:pPr>
                    <w:rPr>
                      <w:sz w:val="20"/>
                    </w:rPr>
                  </w:pPr>
                  <w:r>
                    <w:rPr>
                      <w:sz w:val="20"/>
                    </w:rPr>
                    <w:t xml:space="preserve">     </w:t>
                  </w:r>
                  <w:r w:rsidR="00E10DBC" w:rsidRPr="009A6FC6">
                    <w:rPr>
                      <w:sz w:val="20"/>
                    </w:rPr>
                    <w:t>Receiving log.</w:t>
                  </w:r>
                </w:p>
                <w:p w:rsidR="00E10DBC" w:rsidRPr="009A6FC6" w:rsidRDefault="00E10DBC" w:rsidP="005A4E5A">
                  <w:pPr>
                    <w:rPr>
                      <w:sz w:val="20"/>
                    </w:rPr>
                  </w:pPr>
                  <w:r w:rsidRPr="009A6FC6">
                    <w:rPr>
                      <w:sz w:val="20"/>
                    </w:rPr>
                    <w:t xml:space="preserve">3.  Item may be released for use into   </w:t>
                  </w:r>
                </w:p>
                <w:p w:rsidR="00E10DBC" w:rsidRPr="009A6FC6" w:rsidRDefault="005A4E5A" w:rsidP="005A4E5A">
                  <w:pPr>
                    <w:rPr>
                      <w:sz w:val="20"/>
                    </w:rPr>
                  </w:pPr>
                  <w:r>
                    <w:rPr>
                      <w:sz w:val="20"/>
                    </w:rPr>
                    <w:t xml:space="preserve">     </w:t>
                  </w:r>
                  <w:proofErr w:type="gramStart"/>
                  <w:r w:rsidR="00E10DBC" w:rsidRPr="009A6FC6">
                    <w:rPr>
                      <w:sz w:val="20"/>
                    </w:rPr>
                    <w:t>inventory</w:t>
                  </w:r>
                  <w:proofErr w:type="gramEnd"/>
                  <w:r w:rsidR="00E10DBC" w:rsidRPr="009A6FC6">
                    <w:rPr>
                      <w:sz w:val="20"/>
                    </w:rPr>
                    <w:t>.</w:t>
                  </w:r>
                </w:p>
                <w:p w:rsidR="00E10DBC" w:rsidRPr="009A6FC6" w:rsidRDefault="00E10DBC" w:rsidP="005A4E5A">
                  <w:pPr>
                    <w:rPr>
                      <w:sz w:val="20"/>
                    </w:rPr>
                  </w:pPr>
                  <w:r w:rsidRPr="009A6FC6">
                    <w:rPr>
                      <w:sz w:val="20"/>
                    </w:rPr>
                    <w:t>4.</w:t>
                  </w:r>
                  <w:r w:rsidR="005A4E5A">
                    <w:rPr>
                      <w:sz w:val="20"/>
                    </w:rPr>
                    <w:t xml:space="preserve"> </w:t>
                  </w:r>
                  <w:r w:rsidRPr="009A6FC6">
                    <w:rPr>
                      <w:sz w:val="20"/>
                    </w:rPr>
                    <w:t xml:space="preserve"> Initial on Daily QC checklist. </w:t>
                  </w:r>
                </w:p>
              </w:tc>
              <w:tc>
                <w:tcPr>
                  <w:tcW w:w="4140" w:type="dxa"/>
                </w:tcPr>
                <w:p w:rsidR="00E10DBC" w:rsidRPr="009A6FC6" w:rsidRDefault="00E10DBC" w:rsidP="005A4E5A">
                  <w:pPr>
                    <w:rPr>
                      <w:sz w:val="20"/>
                    </w:rPr>
                  </w:pPr>
                  <w:r w:rsidRPr="009A6FC6">
                    <w:rPr>
                      <w:sz w:val="20"/>
                    </w:rPr>
                    <w:t>1.  Repeat Testing.</w:t>
                  </w:r>
                </w:p>
                <w:p w:rsidR="00E10DBC" w:rsidRPr="009A6FC6" w:rsidRDefault="00E10DBC" w:rsidP="005A4E5A">
                  <w:pPr>
                    <w:rPr>
                      <w:sz w:val="20"/>
                    </w:rPr>
                  </w:pPr>
                  <w:r w:rsidRPr="009A6FC6">
                    <w:rPr>
                      <w:sz w:val="20"/>
                    </w:rPr>
                    <w:t xml:space="preserve">2.  Record "U" in column "A/P" and ‘FAIL’ </w:t>
                  </w:r>
                </w:p>
                <w:p w:rsidR="00E10DBC" w:rsidRPr="009A6FC6" w:rsidRDefault="00E10DBC" w:rsidP="005A4E5A">
                  <w:pPr>
                    <w:rPr>
                      <w:sz w:val="20"/>
                    </w:rPr>
                  </w:pPr>
                  <w:r w:rsidRPr="009A6FC6">
                    <w:rPr>
                      <w:sz w:val="20"/>
                    </w:rPr>
                    <w:t xml:space="preserve">     </w:t>
                  </w:r>
                  <w:proofErr w:type="gramStart"/>
                  <w:r w:rsidRPr="009A6FC6">
                    <w:rPr>
                      <w:sz w:val="20"/>
                    </w:rPr>
                    <w:t>for</w:t>
                  </w:r>
                  <w:proofErr w:type="gramEnd"/>
                  <w:r w:rsidRPr="009A6FC6">
                    <w:rPr>
                      <w:sz w:val="20"/>
                    </w:rPr>
                    <w:t xml:space="preserve"> </w:t>
                  </w:r>
                  <w:proofErr w:type="spellStart"/>
                  <w:r w:rsidRPr="009A6FC6">
                    <w:rPr>
                      <w:sz w:val="20"/>
                    </w:rPr>
                    <w:t>QCInt</w:t>
                  </w:r>
                  <w:proofErr w:type="spellEnd"/>
                  <w:r w:rsidRPr="009A6FC6">
                    <w:rPr>
                      <w:sz w:val="20"/>
                    </w:rPr>
                    <w:t>.</w:t>
                  </w:r>
                </w:p>
                <w:p w:rsidR="00E10DBC" w:rsidRPr="009A6FC6" w:rsidRDefault="00E10DBC" w:rsidP="005A4E5A">
                  <w:pPr>
                    <w:rPr>
                      <w:sz w:val="20"/>
                    </w:rPr>
                  </w:pPr>
                  <w:r w:rsidRPr="009A6FC6">
                    <w:rPr>
                      <w:sz w:val="20"/>
                    </w:rPr>
                    <w:t xml:space="preserve">3.  Complete and sign off on </w:t>
                  </w:r>
                </w:p>
                <w:p w:rsidR="00E10DBC" w:rsidRPr="009A6FC6" w:rsidRDefault="00E10DBC" w:rsidP="005A4E5A">
                  <w:pPr>
                    <w:rPr>
                      <w:sz w:val="20"/>
                    </w:rPr>
                  </w:pPr>
                  <w:r w:rsidRPr="009A6FC6">
                    <w:rPr>
                      <w:sz w:val="20"/>
                    </w:rPr>
                    <w:t xml:space="preserve">      Reagent/Supply/Form/Label </w:t>
                  </w:r>
                </w:p>
                <w:p w:rsidR="00E10DBC" w:rsidRPr="009A6FC6" w:rsidRDefault="00E10DBC" w:rsidP="005A4E5A">
                  <w:pPr>
                    <w:rPr>
                      <w:sz w:val="20"/>
                    </w:rPr>
                  </w:pPr>
                  <w:r w:rsidRPr="009A6FC6">
                    <w:rPr>
                      <w:sz w:val="20"/>
                    </w:rPr>
                    <w:t xml:space="preserve">      Receiving log that receipt testing is not </w:t>
                  </w:r>
                </w:p>
                <w:p w:rsidR="00E10DBC" w:rsidRPr="009A6FC6" w:rsidRDefault="00E10DBC" w:rsidP="005A4E5A">
                  <w:pPr>
                    <w:rPr>
                      <w:sz w:val="20"/>
                    </w:rPr>
                  </w:pPr>
                  <w:r w:rsidRPr="009A6FC6">
                    <w:rPr>
                      <w:sz w:val="20"/>
                    </w:rPr>
                    <w:t xml:space="preserve">      </w:t>
                  </w:r>
                  <w:proofErr w:type="gramStart"/>
                  <w:r w:rsidRPr="009A6FC6">
                    <w:rPr>
                      <w:sz w:val="20"/>
                    </w:rPr>
                    <w:t>acceptable</w:t>
                  </w:r>
                  <w:proofErr w:type="gramEnd"/>
                  <w:r w:rsidRPr="009A6FC6">
                    <w:rPr>
                      <w:sz w:val="20"/>
                    </w:rPr>
                    <w:t xml:space="preserve">. </w:t>
                  </w:r>
                </w:p>
                <w:p w:rsidR="005A4E5A" w:rsidRDefault="00E10DBC" w:rsidP="005A4E5A">
                  <w:pPr>
                    <w:rPr>
                      <w:sz w:val="20"/>
                    </w:rPr>
                  </w:pPr>
                  <w:r w:rsidRPr="009A6FC6">
                    <w:rPr>
                      <w:sz w:val="20"/>
                    </w:rPr>
                    <w:t xml:space="preserve">4.  Quarantine item in the QC basket </w:t>
                  </w:r>
                </w:p>
                <w:p w:rsidR="005A4E5A" w:rsidRDefault="00E10DBC" w:rsidP="005A4E5A">
                  <w:pPr>
                    <w:rPr>
                      <w:sz w:val="20"/>
                    </w:rPr>
                  </w:pPr>
                  <w:r w:rsidRPr="009A6FC6">
                    <w:rPr>
                      <w:sz w:val="20"/>
                    </w:rPr>
                    <w:t>5.  Dete</w:t>
                  </w:r>
                  <w:r>
                    <w:rPr>
                      <w:sz w:val="20"/>
                    </w:rPr>
                    <w:t xml:space="preserve">rmine the current inventory of </w:t>
                  </w:r>
                </w:p>
                <w:p w:rsidR="00E10DBC" w:rsidRPr="009A6FC6" w:rsidRDefault="005A4E5A" w:rsidP="005A4E5A">
                  <w:pPr>
                    <w:rPr>
                      <w:sz w:val="20"/>
                    </w:rPr>
                  </w:pPr>
                  <w:r>
                    <w:rPr>
                      <w:sz w:val="20"/>
                    </w:rPr>
                    <w:t xml:space="preserve">     </w:t>
                  </w:r>
                  <w:proofErr w:type="gramStart"/>
                  <w:r w:rsidR="00E10DBC" w:rsidRPr="009A6FC6">
                    <w:rPr>
                      <w:sz w:val="20"/>
                    </w:rPr>
                    <w:t>reagent</w:t>
                  </w:r>
                  <w:proofErr w:type="gramEnd"/>
                  <w:r w:rsidR="00E10DBC" w:rsidRPr="009A6FC6">
                    <w:rPr>
                      <w:sz w:val="20"/>
                    </w:rPr>
                    <w:t>.</w:t>
                  </w:r>
                </w:p>
                <w:p w:rsidR="00E10DBC" w:rsidRPr="009A6FC6" w:rsidRDefault="00E10DBC" w:rsidP="005A4E5A">
                  <w:pPr>
                    <w:rPr>
                      <w:sz w:val="20"/>
                    </w:rPr>
                  </w:pPr>
                  <w:r w:rsidRPr="009A6FC6">
                    <w:rPr>
                      <w:sz w:val="20"/>
                    </w:rPr>
                    <w:t>6.  Alert management that the item(s) did</w:t>
                  </w:r>
                </w:p>
                <w:p w:rsidR="00E10DBC" w:rsidRPr="009A6FC6" w:rsidRDefault="00E10DBC" w:rsidP="005A4E5A">
                  <w:pPr>
                    <w:rPr>
                      <w:sz w:val="20"/>
                    </w:rPr>
                  </w:pPr>
                  <w:r w:rsidRPr="009A6FC6">
                    <w:rPr>
                      <w:b/>
                      <w:sz w:val="20"/>
                    </w:rPr>
                    <w:t xml:space="preserve">     NOT</w:t>
                  </w:r>
                  <w:r w:rsidRPr="009A6FC6">
                    <w:rPr>
                      <w:sz w:val="20"/>
                    </w:rPr>
                    <w:t xml:space="preserve"> pass receipt testing, and current</w:t>
                  </w:r>
                </w:p>
                <w:p w:rsidR="00E10DBC" w:rsidRPr="009A6FC6" w:rsidRDefault="00E10DBC" w:rsidP="005A4E5A">
                  <w:pPr>
                    <w:rPr>
                      <w:sz w:val="20"/>
                    </w:rPr>
                  </w:pPr>
                  <w:r w:rsidRPr="009A6FC6">
                    <w:rPr>
                      <w:sz w:val="20"/>
                    </w:rPr>
                    <w:t xml:space="preserve">     </w:t>
                  </w:r>
                  <w:proofErr w:type="gramStart"/>
                  <w:r w:rsidRPr="009A6FC6">
                    <w:rPr>
                      <w:sz w:val="20"/>
                    </w:rPr>
                    <w:t>inventory</w:t>
                  </w:r>
                  <w:proofErr w:type="gramEnd"/>
                  <w:r w:rsidRPr="009A6FC6">
                    <w:rPr>
                      <w:sz w:val="20"/>
                    </w:rPr>
                    <w:t xml:space="preserve"> of reagent.</w:t>
                  </w:r>
                </w:p>
                <w:p w:rsidR="005A4E5A" w:rsidRDefault="00E10DBC" w:rsidP="005A4E5A">
                  <w:pPr>
                    <w:rPr>
                      <w:sz w:val="20"/>
                    </w:rPr>
                  </w:pPr>
                  <w:r w:rsidRPr="009A6FC6">
                    <w:rPr>
                      <w:sz w:val="20"/>
                    </w:rPr>
                    <w:t xml:space="preserve">7.  Submit a Quality Assurance Exception </w:t>
                  </w:r>
                </w:p>
                <w:p w:rsidR="00E10DBC" w:rsidRPr="009A6FC6" w:rsidRDefault="005A4E5A" w:rsidP="005A4E5A">
                  <w:pPr>
                    <w:rPr>
                      <w:sz w:val="20"/>
                    </w:rPr>
                  </w:pPr>
                  <w:r>
                    <w:rPr>
                      <w:sz w:val="20"/>
                    </w:rPr>
                    <w:t xml:space="preserve">     </w:t>
                  </w:r>
                  <w:r w:rsidR="00E10DBC" w:rsidRPr="009A6FC6">
                    <w:rPr>
                      <w:sz w:val="20"/>
                    </w:rPr>
                    <w:t>Report.</w:t>
                  </w:r>
                </w:p>
                <w:p w:rsidR="00E10DBC" w:rsidRPr="009A6FC6" w:rsidRDefault="00E10DBC" w:rsidP="005A4E5A">
                  <w:pPr>
                    <w:rPr>
                      <w:sz w:val="20"/>
                    </w:rPr>
                  </w:pPr>
                  <w:r w:rsidRPr="009A6FC6">
                    <w:rPr>
                      <w:sz w:val="20"/>
                    </w:rPr>
                    <w:t>8.  Management will notify company.</w:t>
                  </w:r>
                </w:p>
              </w:tc>
            </w:tr>
          </w:tbl>
          <w:p w:rsidR="00E10DBC" w:rsidRDefault="00E10DBC" w:rsidP="005A4E5A">
            <w:pPr>
              <w:snapToGrid w:val="0"/>
              <w:rPr>
                <w:b/>
                <w:bCs/>
              </w:rPr>
            </w:pPr>
            <w:r w:rsidRPr="00024A40">
              <w:rPr>
                <w:b/>
                <w:bCs/>
                <w:noProof/>
              </w:rPr>
              <w:drawing>
                <wp:inline distT="0" distB="0" distL="0" distR="0" wp14:anchorId="30F8C4AB" wp14:editId="529DAC63">
                  <wp:extent cx="295275" cy="352129"/>
                  <wp:effectExtent l="0" t="0" r="9525" b="0"/>
                  <wp:docPr id="5" name="Picture 1" descr="C:\Documents and Settings\cawillia\Local Settings\Temporary Internet Files\Content.IE5\WW5QBVPU\MC90005671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awillia\Local Settings\Temporary Internet Files\Content.IE5\WW5QBVPU\MC900056715[1].wmf"/>
                          <pic:cNvPicPr>
                            <a:picLocks noChangeAspect="1" noChangeArrowheads="1"/>
                          </pic:cNvPicPr>
                        </pic:nvPicPr>
                        <pic:blipFill>
                          <a:blip r:embed="rId12" cstate="print"/>
                          <a:srcRect/>
                          <a:stretch>
                            <a:fillRect/>
                          </a:stretch>
                        </pic:blipFill>
                        <pic:spPr bwMode="auto">
                          <a:xfrm>
                            <a:off x="0" y="0"/>
                            <a:ext cx="295275" cy="352129"/>
                          </a:xfrm>
                          <a:prstGeom prst="rect">
                            <a:avLst/>
                          </a:prstGeom>
                          <a:noFill/>
                          <a:ln w="9525">
                            <a:noFill/>
                            <a:miter lim="800000"/>
                            <a:headEnd/>
                            <a:tailEnd/>
                          </a:ln>
                        </pic:spPr>
                      </pic:pic>
                    </a:graphicData>
                  </a:graphic>
                </wp:inline>
              </w:drawing>
            </w:r>
          </w:p>
        </w:tc>
        <w:tc>
          <w:tcPr>
            <w:tcW w:w="1438" w:type="dxa"/>
            <w:tcBorders>
              <w:top w:val="single" w:sz="6" w:space="0" w:color="000000"/>
              <w:left w:val="single" w:sz="6" w:space="0" w:color="000000"/>
              <w:bottom w:val="single" w:sz="6" w:space="0" w:color="000000"/>
              <w:right w:val="single" w:sz="6" w:space="0" w:color="000000"/>
            </w:tcBorders>
          </w:tcPr>
          <w:p w:rsidR="00E10DBC" w:rsidRPr="00C8495C" w:rsidRDefault="00E10DBC" w:rsidP="005A4E5A">
            <w:pPr>
              <w:snapToGrid w:val="0"/>
              <w:rPr>
                <w:b/>
                <w:bCs/>
              </w:rPr>
            </w:pPr>
          </w:p>
        </w:tc>
      </w:tr>
    </w:tbl>
    <w:p w:rsidR="00E10DBC" w:rsidRPr="00E10DBC" w:rsidRDefault="00E10DBC" w:rsidP="00E10DBC">
      <w:r>
        <w:t xml:space="preserve">                                                                                                                               </w:t>
      </w:r>
    </w:p>
    <w:p w:rsidR="005A4E5A" w:rsidRDefault="005A4E5A" w:rsidP="00E44A67">
      <w:pPr>
        <w:pStyle w:val="ListParagraph"/>
        <w:numPr>
          <w:ilvl w:val="0"/>
          <w:numId w:val="5"/>
        </w:numPr>
      </w:pPr>
      <w:r>
        <w:lastRenderedPageBreak/>
        <w:t>Receipt Testing of 0.8% Screening Cells</w:t>
      </w:r>
    </w:p>
    <w:p w:rsidR="005A4E5A" w:rsidRDefault="005A4E5A" w:rsidP="005A4E5A"/>
    <w:p w:rsidR="005A4E5A" w:rsidRPr="005A4E5A" w:rsidRDefault="005A4E5A" w:rsidP="005A4E5A">
      <w:pPr>
        <w:rPr>
          <w:sz w:val="20"/>
        </w:rPr>
      </w:pPr>
      <w:r w:rsidRPr="005A4E5A">
        <w:rPr>
          <w:sz w:val="20"/>
        </w:rPr>
        <w:t>Chemical Risk Assessment: None</w:t>
      </w:r>
    </w:p>
    <w:p w:rsidR="005A4E5A" w:rsidRPr="005A4E5A" w:rsidRDefault="005A4E5A" w:rsidP="005A4E5A">
      <w:pPr>
        <w:rPr>
          <w:sz w:val="20"/>
        </w:rPr>
      </w:pPr>
      <w:r w:rsidRPr="005A4E5A">
        <w:rPr>
          <w:sz w:val="20"/>
        </w:rPr>
        <w:t>Biological Risk Assessment: None</w:t>
      </w:r>
    </w:p>
    <w:p w:rsidR="005A4E5A" w:rsidRPr="005A4E5A" w:rsidRDefault="005A4E5A" w:rsidP="005A4E5A">
      <w:pPr>
        <w:rPr>
          <w:sz w:val="20"/>
        </w:rPr>
      </w:pPr>
      <w:r w:rsidRPr="005A4E5A">
        <w:rPr>
          <w:sz w:val="20"/>
        </w:rPr>
        <w:t xml:space="preserve">Protective Equipment: Lab coat, gloves       </w:t>
      </w:r>
    </w:p>
    <w:p w:rsidR="005A4E5A" w:rsidRPr="005A4E5A" w:rsidRDefault="005A4E5A" w:rsidP="005A4E5A">
      <w:pPr>
        <w:rPr>
          <w:sz w:val="20"/>
        </w:rPr>
      </w:pPr>
      <w:r w:rsidRPr="005A4E5A">
        <w:rPr>
          <w:sz w:val="20"/>
        </w:rPr>
        <w:t>Supplies: Tubes</w:t>
      </w:r>
    </w:p>
    <w:p w:rsidR="005A4E5A" w:rsidRPr="005A4E5A" w:rsidRDefault="005A4E5A" w:rsidP="005A4E5A">
      <w:pPr>
        <w:rPr>
          <w:sz w:val="20"/>
        </w:rPr>
      </w:pPr>
      <w:r w:rsidRPr="005A4E5A">
        <w:rPr>
          <w:sz w:val="20"/>
        </w:rPr>
        <w:t>Reagents: Reagent/cell to be receipt tested and test cell/reagent</w:t>
      </w:r>
    </w:p>
    <w:p w:rsidR="005A4E5A" w:rsidRPr="005A4E5A" w:rsidRDefault="005A4E5A" w:rsidP="005A4E5A">
      <w:pPr>
        <w:rPr>
          <w:sz w:val="20"/>
        </w:rPr>
      </w:pPr>
      <w:r w:rsidRPr="005A4E5A">
        <w:rPr>
          <w:sz w:val="20"/>
        </w:rPr>
        <w:t>Equipment: Centrifuge</w:t>
      </w:r>
    </w:p>
    <w:p w:rsidR="005A4E5A" w:rsidRDefault="005A4E5A" w:rsidP="005A4E5A">
      <w:pPr>
        <w:rPr>
          <w:sz w:val="20"/>
        </w:rPr>
      </w:pPr>
      <w:r w:rsidRPr="005A4E5A">
        <w:rPr>
          <w:sz w:val="20"/>
        </w:rPr>
        <w:t xml:space="preserve">Specimen Requirements: None           </w:t>
      </w:r>
    </w:p>
    <w:p w:rsidR="005A4E5A" w:rsidRDefault="005A4E5A" w:rsidP="005A4E5A">
      <w:pPr>
        <w:rPr>
          <w:sz w:val="20"/>
        </w:rPr>
      </w:pPr>
    </w:p>
    <w:tbl>
      <w:tblPr>
        <w:tblW w:w="1056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18"/>
        <w:gridCol w:w="8316"/>
        <w:gridCol w:w="1216"/>
        <w:gridCol w:w="11"/>
      </w:tblGrid>
      <w:tr w:rsidR="005A4E5A" w:rsidTr="005A4E5A">
        <w:trPr>
          <w:tblHeader/>
          <w:jc w:val="center"/>
        </w:trPr>
        <w:tc>
          <w:tcPr>
            <w:tcW w:w="1018" w:type="dxa"/>
            <w:tcBorders>
              <w:top w:val="single" w:sz="6" w:space="0" w:color="000000"/>
              <w:left w:val="single" w:sz="6" w:space="0" w:color="000000"/>
              <w:bottom w:val="single" w:sz="6" w:space="0" w:color="000000"/>
              <w:right w:val="single" w:sz="6" w:space="0" w:color="000000"/>
            </w:tcBorders>
            <w:shd w:val="pct35" w:color="auto" w:fill="FFFFFF"/>
          </w:tcPr>
          <w:p w:rsidR="005A4E5A" w:rsidRDefault="005A4E5A" w:rsidP="005A4E5A">
            <w:pPr>
              <w:snapToGrid w:val="0"/>
              <w:jc w:val="center"/>
              <w:rPr>
                <w:b/>
                <w:bCs/>
                <w:szCs w:val="18"/>
              </w:rPr>
            </w:pPr>
            <w:r>
              <w:t>STEPS</w:t>
            </w:r>
          </w:p>
        </w:tc>
        <w:tc>
          <w:tcPr>
            <w:tcW w:w="8316" w:type="dxa"/>
            <w:tcBorders>
              <w:top w:val="single" w:sz="6" w:space="0" w:color="000000"/>
              <w:left w:val="single" w:sz="6" w:space="0" w:color="000000"/>
              <w:bottom w:val="single" w:sz="6" w:space="0" w:color="000000"/>
              <w:right w:val="single" w:sz="6" w:space="0" w:color="000000"/>
            </w:tcBorders>
            <w:shd w:val="pct35" w:color="auto" w:fill="FFFFFF"/>
          </w:tcPr>
          <w:p w:rsidR="005A4E5A" w:rsidRDefault="005A4E5A" w:rsidP="005A4E5A">
            <w:pPr>
              <w:snapToGrid w:val="0"/>
              <w:jc w:val="center"/>
              <w:rPr>
                <w:b/>
                <w:bCs/>
                <w:szCs w:val="18"/>
              </w:rPr>
            </w:pPr>
            <w:r>
              <w:t>INSTRUCTIONS</w:t>
            </w:r>
          </w:p>
        </w:tc>
        <w:tc>
          <w:tcPr>
            <w:tcW w:w="1227" w:type="dxa"/>
            <w:gridSpan w:val="2"/>
            <w:tcBorders>
              <w:top w:val="single" w:sz="6" w:space="0" w:color="000000"/>
              <w:left w:val="single" w:sz="6" w:space="0" w:color="000000"/>
              <w:bottom w:val="single" w:sz="6" w:space="0" w:color="000000"/>
              <w:right w:val="single" w:sz="6" w:space="0" w:color="000000"/>
            </w:tcBorders>
            <w:shd w:val="pct35" w:color="auto" w:fill="FFFFFF"/>
          </w:tcPr>
          <w:p w:rsidR="005A4E5A" w:rsidRPr="00130AE4" w:rsidRDefault="005A4E5A" w:rsidP="005A4E5A">
            <w:pPr>
              <w:jc w:val="center"/>
              <w:rPr>
                <w:rFonts w:ascii="Times New Roman" w:hAnsi="Times New Roman"/>
                <w:b/>
                <w:sz w:val="18"/>
                <w:szCs w:val="18"/>
              </w:rPr>
            </w:pPr>
            <w:r w:rsidRPr="00130AE4">
              <w:rPr>
                <w:rFonts w:ascii="Times New Roman" w:hAnsi="Times New Roman"/>
                <w:b/>
                <w:sz w:val="18"/>
                <w:szCs w:val="18"/>
              </w:rPr>
              <w:t>CHANGE/</w:t>
            </w:r>
          </w:p>
          <w:p w:rsidR="005A4E5A" w:rsidRPr="00130AE4" w:rsidRDefault="005A4E5A" w:rsidP="005A4E5A">
            <w:pPr>
              <w:jc w:val="center"/>
              <w:rPr>
                <w:rFonts w:ascii="Times New Roman" w:hAnsi="Times New Roman"/>
                <w:b/>
                <w:sz w:val="18"/>
                <w:szCs w:val="18"/>
              </w:rPr>
            </w:pPr>
            <w:r w:rsidRPr="00130AE4">
              <w:rPr>
                <w:rFonts w:ascii="Times New Roman" w:hAnsi="Times New Roman"/>
                <w:b/>
                <w:sz w:val="18"/>
                <w:szCs w:val="18"/>
              </w:rPr>
              <w:t>APPROVAL</w:t>
            </w:r>
          </w:p>
        </w:tc>
      </w:tr>
      <w:tr w:rsidR="005A4E5A" w:rsidRPr="00C8495C" w:rsidTr="005A4E5A">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5A4E5A" w:rsidRPr="00C8495C" w:rsidRDefault="005A4E5A" w:rsidP="005A4E5A">
            <w:pPr>
              <w:snapToGrid w:val="0"/>
              <w:jc w:val="center"/>
              <w:rPr>
                <w:b/>
                <w:bCs/>
              </w:rPr>
            </w:pPr>
            <w:r>
              <w:t>1</w:t>
            </w:r>
            <w:r w:rsidRPr="00C8495C">
              <w:t>.0</w:t>
            </w:r>
          </w:p>
        </w:tc>
        <w:tc>
          <w:tcPr>
            <w:tcW w:w="8316" w:type="dxa"/>
            <w:tcBorders>
              <w:top w:val="single" w:sz="6" w:space="0" w:color="000000"/>
              <w:left w:val="single" w:sz="6" w:space="0" w:color="000000"/>
              <w:bottom w:val="single" w:sz="6" w:space="0" w:color="000000"/>
              <w:right w:val="single" w:sz="6" w:space="0" w:color="000000"/>
            </w:tcBorders>
          </w:tcPr>
          <w:p w:rsidR="005A4E5A" w:rsidRDefault="005A4E5A" w:rsidP="005A4E5A">
            <w:pPr>
              <w:snapToGrid w:val="0"/>
              <w:rPr>
                <w:b/>
                <w:bCs/>
              </w:rPr>
            </w:pPr>
            <w:r>
              <w:rPr>
                <w:b/>
                <w:bCs/>
              </w:rPr>
              <w:t xml:space="preserve">Label a gel card SC1+, SC1-, SC2+, SC2-, SC3+, </w:t>
            </w:r>
            <w:proofErr w:type="gramStart"/>
            <w:r>
              <w:rPr>
                <w:b/>
                <w:bCs/>
              </w:rPr>
              <w:t>SC3</w:t>
            </w:r>
            <w:proofErr w:type="gramEnd"/>
            <w:r>
              <w:rPr>
                <w:b/>
                <w:bCs/>
              </w:rPr>
              <w:t>-.</w:t>
            </w:r>
          </w:p>
          <w:p w:rsidR="005A4E5A" w:rsidRDefault="005A4E5A" w:rsidP="005A4E5A">
            <w:pPr>
              <w:snapToGrid w:val="0"/>
              <w:rPr>
                <w:b/>
                <w:bCs/>
              </w:rPr>
            </w:pPr>
          </w:p>
          <w:p w:rsidR="005A4E5A" w:rsidRPr="00C8495C" w:rsidRDefault="005A4E5A" w:rsidP="005A4E5A">
            <w:pPr>
              <w:snapToGrid w:val="0"/>
              <w:rPr>
                <w:b/>
                <w:bCs/>
              </w:rPr>
            </w:pPr>
          </w:p>
        </w:tc>
        <w:tc>
          <w:tcPr>
            <w:tcW w:w="1216" w:type="dxa"/>
            <w:tcBorders>
              <w:top w:val="single" w:sz="6" w:space="0" w:color="000000"/>
              <w:left w:val="single" w:sz="6" w:space="0" w:color="000000"/>
              <w:bottom w:val="single" w:sz="6" w:space="0" w:color="000000"/>
              <w:right w:val="single" w:sz="6" w:space="0" w:color="000000"/>
            </w:tcBorders>
          </w:tcPr>
          <w:p w:rsidR="005A4E5A" w:rsidRPr="00C8495C" w:rsidRDefault="005A4E5A" w:rsidP="005A4E5A">
            <w:pPr>
              <w:snapToGrid w:val="0"/>
              <w:rPr>
                <w:b/>
                <w:bCs/>
              </w:rPr>
            </w:pPr>
          </w:p>
        </w:tc>
      </w:tr>
      <w:tr w:rsidR="005A4E5A" w:rsidRPr="00C8495C" w:rsidTr="005A4E5A">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5A4E5A" w:rsidRPr="00C8495C" w:rsidRDefault="005A4E5A" w:rsidP="005A4E5A">
            <w:pPr>
              <w:snapToGrid w:val="0"/>
              <w:jc w:val="center"/>
            </w:pPr>
            <w:r>
              <w:t>2.0</w:t>
            </w:r>
          </w:p>
        </w:tc>
        <w:tc>
          <w:tcPr>
            <w:tcW w:w="8316" w:type="dxa"/>
            <w:tcBorders>
              <w:top w:val="single" w:sz="6" w:space="0" w:color="000000"/>
              <w:left w:val="single" w:sz="6" w:space="0" w:color="000000"/>
              <w:bottom w:val="single" w:sz="6" w:space="0" w:color="000000"/>
              <w:right w:val="single" w:sz="6" w:space="0" w:color="000000"/>
            </w:tcBorders>
          </w:tcPr>
          <w:p w:rsidR="005A4E5A" w:rsidRDefault="005A4E5A" w:rsidP="005A4E5A">
            <w:pPr>
              <w:snapToGrid w:val="0"/>
              <w:rPr>
                <w:b/>
                <w:bCs/>
              </w:rPr>
            </w:pPr>
            <w:r>
              <w:rPr>
                <w:b/>
                <w:bCs/>
              </w:rPr>
              <w:t>Remove the foil seal from the card.</w:t>
            </w:r>
          </w:p>
          <w:p w:rsidR="005A4E5A" w:rsidRPr="003A0E95" w:rsidRDefault="005A4E5A" w:rsidP="005A4E5A">
            <w:pPr>
              <w:snapToGrid w:val="0"/>
              <w:rPr>
                <w:bCs/>
              </w:rPr>
            </w:pPr>
            <w:r>
              <w:rPr>
                <w:bCs/>
              </w:rPr>
              <w:t>2</w:t>
            </w:r>
            <w:r w:rsidRPr="003A0E95">
              <w:rPr>
                <w:bCs/>
              </w:rPr>
              <w:t>.1   Gel card should be room temperature (18</w:t>
            </w:r>
            <w:r w:rsidRPr="003A0E95">
              <w:rPr>
                <w:bCs/>
                <w:vertAlign w:val="superscript"/>
              </w:rPr>
              <w:t>.</w:t>
            </w:r>
            <w:r w:rsidRPr="003A0E95">
              <w:rPr>
                <w:bCs/>
              </w:rPr>
              <w:t>-25</w:t>
            </w:r>
            <w:r w:rsidRPr="003A0E95">
              <w:rPr>
                <w:bCs/>
                <w:vertAlign w:val="superscript"/>
              </w:rPr>
              <w:t>.</w:t>
            </w:r>
            <w:r w:rsidRPr="003A0E95">
              <w:rPr>
                <w:bCs/>
              </w:rPr>
              <w:t>C)</w:t>
            </w:r>
            <w:r>
              <w:rPr>
                <w:bCs/>
              </w:rPr>
              <w:t>.</w:t>
            </w:r>
          </w:p>
          <w:p w:rsidR="005A4E5A" w:rsidRDefault="005A4E5A" w:rsidP="005A4E5A">
            <w:pPr>
              <w:snapToGrid w:val="0"/>
              <w:rPr>
                <w:bCs/>
              </w:rPr>
            </w:pPr>
            <w:r>
              <w:rPr>
                <w:bCs/>
              </w:rPr>
              <w:t>2</w:t>
            </w:r>
            <w:r w:rsidRPr="003A0E95">
              <w:rPr>
                <w:bCs/>
              </w:rPr>
              <w:t xml:space="preserve">.2   Leave unused wells covered with foil packaging or </w:t>
            </w:r>
            <w:proofErr w:type="spellStart"/>
            <w:r w:rsidRPr="003A0E95">
              <w:rPr>
                <w:bCs/>
              </w:rPr>
              <w:t>parafilm</w:t>
            </w:r>
            <w:proofErr w:type="spellEnd"/>
            <w:r w:rsidRPr="003A0E95">
              <w:rPr>
                <w:bCs/>
              </w:rPr>
              <w:t>.</w:t>
            </w:r>
          </w:p>
          <w:p w:rsidR="005A4E5A" w:rsidRPr="00BD109F" w:rsidRDefault="005A4E5A" w:rsidP="005A4E5A">
            <w:pPr>
              <w:snapToGrid w:val="0"/>
              <w:rPr>
                <w:bCs/>
              </w:rPr>
            </w:pPr>
          </w:p>
        </w:tc>
        <w:tc>
          <w:tcPr>
            <w:tcW w:w="1216" w:type="dxa"/>
            <w:tcBorders>
              <w:top w:val="single" w:sz="6" w:space="0" w:color="000000"/>
              <w:left w:val="single" w:sz="6" w:space="0" w:color="000000"/>
              <w:bottom w:val="single" w:sz="6" w:space="0" w:color="000000"/>
              <w:right w:val="single" w:sz="6" w:space="0" w:color="000000"/>
            </w:tcBorders>
          </w:tcPr>
          <w:p w:rsidR="005A4E5A" w:rsidRPr="00C8495C" w:rsidRDefault="005A4E5A" w:rsidP="005A4E5A">
            <w:pPr>
              <w:snapToGrid w:val="0"/>
              <w:rPr>
                <w:b/>
                <w:bCs/>
              </w:rPr>
            </w:pPr>
          </w:p>
        </w:tc>
      </w:tr>
      <w:tr w:rsidR="005A4E5A" w:rsidRPr="00C8495C" w:rsidTr="005A4E5A">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5A4E5A" w:rsidRDefault="005A4E5A" w:rsidP="005A4E5A">
            <w:pPr>
              <w:snapToGrid w:val="0"/>
              <w:jc w:val="center"/>
            </w:pPr>
            <w:r>
              <w:t>3.0</w:t>
            </w:r>
          </w:p>
        </w:tc>
        <w:tc>
          <w:tcPr>
            <w:tcW w:w="8316" w:type="dxa"/>
            <w:tcBorders>
              <w:top w:val="single" w:sz="6" w:space="0" w:color="000000"/>
              <w:left w:val="single" w:sz="6" w:space="0" w:color="000000"/>
              <w:bottom w:val="single" w:sz="6" w:space="0" w:color="000000"/>
              <w:right w:val="single" w:sz="6" w:space="0" w:color="000000"/>
            </w:tcBorders>
          </w:tcPr>
          <w:p w:rsidR="005A4E5A" w:rsidRDefault="005A4E5A" w:rsidP="005A4E5A">
            <w:pPr>
              <w:snapToGrid w:val="0"/>
              <w:rPr>
                <w:b/>
                <w:bCs/>
              </w:rPr>
            </w:pPr>
            <w:r>
              <w:rPr>
                <w:b/>
                <w:bCs/>
              </w:rPr>
              <w:t>Use an appropriate pipette to add 50 microliters of each screening cell to the appropriate well.</w:t>
            </w:r>
          </w:p>
          <w:p w:rsidR="005A4E5A" w:rsidRDefault="005A4E5A" w:rsidP="005A4E5A">
            <w:pPr>
              <w:snapToGrid w:val="0"/>
              <w:rPr>
                <w:b/>
                <w:bCs/>
              </w:rPr>
            </w:pPr>
          </w:p>
        </w:tc>
        <w:tc>
          <w:tcPr>
            <w:tcW w:w="1216" w:type="dxa"/>
            <w:tcBorders>
              <w:top w:val="single" w:sz="6" w:space="0" w:color="000000"/>
              <w:left w:val="single" w:sz="6" w:space="0" w:color="000000"/>
              <w:bottom w:val="single" w:sz="6" w:space="0" w:color="000000"/>
              <w:right w:val="single" w:sz="6" w:space="0" w:color="000000"/>
            </w:tcBorders>
          </w:tcPr>
          <w:p w:rsidR="005A4E5A" w:rsidRPr="00C8495C" w:rsidRDefault="005A4E5A" w:rsidP="005A4E5A">
            <w:pPr>
              <w:snapToGrid w:val="0"/>
              <w:rPr>
                <w:b/>
                <w:bCs/>
              </w:rPr>
            </w:pPr>
          </w:p>
        </w:tc>
      </w:tr>
      <w:tr w:rsidR="005A4E5A" w:rsidRPr="00C8495C" w:rsidTr="005A4E5A">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5A4E5A" w:rsidRPr="00C8495C" w:rsidRDefault="005A4E5A" w:rsidP="005A4E5A">
            <w:pPr>
              <w:snapToGrid w:val="0"/>
              <w:jc w:val="center"/>
              <w:rPr>
                <w:b/>
                <w:bCs/>
              </w:rPr>
            </w:pPr>
            <w:r>
              <w:t>4.0</w:t>
            </w:r>
          </w:p>
        </w:tc>
        <w:tc>
          <w:tcPr>
            <w:tcW w:w="8316" w:type="dxa"/>
            <w:tcBorders>
              <w:top w:val="single" w:sz="6" w:space="0" w:color="000000"/>
              <w:left w:val="single" w:sz="6" w:space="0" w:color="000000"/>
              <w:bottom w:val="single" w:sz="6" w:space="0" w:color="000000"/>
              <w:right w:val="single" w:sz="6" w:space="0" w:color="000000"/>
            </w:tcBorders>
          </w:tcPr>
          <w:p w:rsidR="005A4E5A" w:rsidRDefault="005A4E5A" w:rsidP="005A4E5A">
            <w:pPr>
              <w:snapToGrid w:val="0"/>
              <w:rPr>
                <w:b/>
                <w:bCs/>
              </w:rPr>
            </w:pPr>
            <w:r>
              <w:rPr>
                <w:b/>
                <w:bCs/>
              </w:rPr>
              <w:t>Use an appropriate pipette to  add 25 microliters of antisera to each tube in the following manner:</w:t>
            </w:r>
          </w:p>
          <w:p w:rsidR="005A4E5A" w:rsidRDefault="005A4E5A" w:rsidP="005A4E5A">
            <w:pPr>
              <w:snapToGrid w:val="0"/>
              <w:rPr>
                <w:b/>
                <w:bCs/>
              </w:rPr>
            </w:pPr>
          </w:p>
          <w:p w:rsidR="005A4E5A" w:rsidRPr="003A0E95" w:rsidRDefault="005A4E5A" w:rsidP="005A4E5A">
            <w:pPr>
              <w:snapToGrid w:val="0"/>
              <w:rPr>
                <w:bCs/>
              </w:rPr>
            </w:pPr>
            <w:r>
              <w:rPr>
                <w:bCs/>
              </w:rPr>
              <w:t>4</w:t>
            </w:r>
            <w:r w:rsidRPr="003A0E95">
              <w:rPr>
                <w:bC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1"/>
              <w:gridCol w:w="1966"/>
              <w:gridCol w:w="1966"/>
            </w:tblGrid>
            <w:tr w:rsidR="005A4E5A" w:rsidRPr="003A0E95" w:rsidTr="005A4E5A">
              <w:trPr>
                <w:trHeight w:val="278"/>
              </w:trPr>
              <w:tc>
                <w:tcPr>
                  <w:tcW w:w="3931" w:type="dxa"/>
                  <w:vMerge w:val="restart"/>
                  <w:shd w:val="clear" w:color="auto" w:fill="D9D9D9" w:themeFill="background1" w:themeFillShade="D9"/>
                </w:tcPr>
                <w:p w:rsidR="005A4E5A" w:rsidRPr="003A0E95" w:rsidRDefault="005A4E5A" w:rsidP="005A4E5A">
                  <w:pPr>
                    <w:snapToGrid w:val="0"/>
                    <w:rPr>
                      <w:b/>
                      <w:bCs/>
                    </w:rPr>
                  </w:pPr>
                  <w:r w:rsidRPr="003A0E95">
                    <w:rPr>
                      <w:b/>
                      <w:bCs/>
                    </w:rPr>
                    <w:t>Item to be receipt tested</w:t>
                  </w:r>
                </w:p>
              </w:tc>
              <w:tc>
                <w:tcPr>
                  <w:tcW w:w="3932" w:type="dxa"/>
                  <w:gridSpan w:val="2"/>
                  <w:shd w:val="clear" w:color="auto" w:fill="D9D9D9" w:themeFill="background1" w:themeFillShade="D9"/>
                </w:tcPr>
                <w:p w:rsidR="005A4E5A" w:rsidRPr="003A0E95" w:rsidRDefault="005A4E5A" w:rsidP="005A4E5A">
                  <w:pPr>
                    <w:snapToGrid w:val="0"/>
                    <w:rPr>
                      <w:b/>
                      <w:bCs/>
                    </w:rPr>
                  </w:pPr>
                  <w:r w:rsidRPr="003A0E95">
                    <w:rPr>
                      <w:b/>
                      <w:bCs/>
                    </w:rPr>
                    <w:t>Tested with:</w:t>
                  </w:r>
                </w:p>
              </w:tc>
            </w:tr>
            <w:tr w:rsidR="005A4E5A" w:rsidRPr="003A0E95" w:rsidTr="005A4E5A">
              <w:trPr>
                <w:trHeight w:val="277"/>
              </w:trPr>
              <w:tc>
                <w:tcPr>
                  <w:tcW w:w="3931" w:type="dxa"/>
                  <w:vMerge/>
                  <w:shd w:val="clear" w:color="auto" w:fill="D9D9D9" w:themeFill="background1" w:themeFillShade="D9"/>
                </w:tcPr>
                <w:p w:rsidR="005A4E5A" w:rsidRPr="003A0E95" w:rsidRDefault="005A4E5A" w:rsidP="005A4E5A">
                  <w:pPr>
                    <w:snapToGrid w:val="0"/>
                    <w:rPr>
                      <w:b/>
                      <w:bCs/>
                    </w:rPr>
                  </w:pPr>
                </w:p>
              </w:tc>
              <w:tc>
                <w:tcPr>
                  <w:tcW w:w="1966" w:type="dxa"/>
                  <w:shd w:val="clear" w:color="auto" w:fill="D9D9D9" w:themeFill="background1" w:themeFillShade="D9"/>
                </w:tcPr>
                <w:p w:rsidR="005A4E5A" w:rsidRPr="003A0E95" w:rsidRDefault="005A4E5A" w:rsidP="005A4E5A">
                  <w:pPr>
                    <w:snapToGrid w:val="0"/>
                    <w:rPr>
                      <w:b/>
                      <w:bCs/>
                    </w:rPr>
                  </w:pPr>
                  <w:r w:rsidRPr="003A0E95">
                    <w:rPr>
                      <w:b/>
                      <w:bCs/>
                    </w:rPr>
                    <w:t>Positive control</w:t>
                  </w:r>
                </w:p>
              </w:tc>
              <w:tc>
                <w:tcPr>
                  <w:tcW w:w="1966" w:type="dxa"/>
                  <w:shd w:val="clear" w:color="auto" w:fill="D9D9D9" w:themeFill="background1" w:themeFillShade="D9"/>
                </w:tcPr>
                <w:p w:rsidR="005A4E5A" w:rsidRPr="003A0E95" w:rsidRDefault="005A4E5A" w:rsidP="005A4E5A">
                  <w:pPr>
                    <w:snapToGrid w:val="0"/>
                    <w:rPr>
                      <w:b/>
                      <w:bCs/>
                    </w:rPr>
                  </w:pPr>
                  <w:r w:rsidRPr="003A0E95">
                    <w:rPr>
                      <w:b/>
                      <w:bCs/>
                    </w:rPr>
                    <w:t>Negative control</w:t>
                  </w:r>
                </w:p>
              </w:tc>
            </w:tr>
            <w:tr w:rsidR="005A4E5A" w:rsidRPr="003A0E95" w:rsidTr="005A4E5A">
              <w:tc>
                <w:tcPr>
                  <w:tcW w:w="3931" w:type="dxa"/>
                </w:tcPr>
                <w:p w:rsidR="005A4E5A" w:rsidRPr="003A0E95" w:rsidRDefault="005A4E5A" w:rsidP="005A4E5A">
                  <w:pPr>
                    <w:snapToGrid w:val="0"/>
                    <w:rPr>
                      <w:b/>
                      <w:bCs/>
                    </w:rPr>
                  </w:pPr>
                  <w:r w:rsidRPr="003A0E95">
                    <w:rPr>
                      <w:b/>
                      <w:bCs/>
                    </w:rPr>
                    <w:t>Screening cell 1</w:t>
                  </w:r>
                </w:p>
              </w:tc>
              <w:tc>
                <w:tcPr>
                  <w:tcW w:w="1966" w:type="dxa"/>
                </w:tcPr>
                <w:p w:rsidR="005A4E5A" w:rsidRPr="003A0E95" w:rsidRDefault="005A4E5A" w:rsidP="005A4E5A">
                  <w:pPr>
                    <w:snapToGrid w:val="0"/>
                    <w:rPr>
                      <w:b/>
                      <w:bCs/>
                    </w:rPr>
                  </w:pPr>
                  <w:r w:rsidRPr="003A0E95">
                    <w:rPr>
                      <w:b/>
                      <w:bCs/>
                    </w:rPr>
                    <w:t>Dilute Anti-D</w:t>
                  </w:r>
                </w:p>
              </w:tc>
              <w:tc>
                <w:tcPr>
                  <w:tcW w:w="1966" w:type="dxa"/>
                </w:tcPr>
                <w:p w:rsidR="005A4E5A" w:rsidRPr="003A0E95" w:rsidRDefault="005A4E5A" w:rsidP="005A4E5A">
                  <w:pPr>
                    <w:snapToGrid w:val="0"/>
                    <w:rPr>
                      <w:b/>
                      <w:bCs/>
                    </w:rPr>
                  </w:pPr>
                  <w:r w:rsidRPr="003A0E95">
                    <w:rPr>
                      <w:b/>
                      <w:bCs/>
                    </w:rPr>
                    <w:t>Dilute Anti-c</w:t>
                  </w:r>
                </w:p>
              </w:tc>
            </w:tr>
            <w:tr w:rsidR="005A4E5A" w:rsidRPr="003A0E95" w:rsidTr="005A4E5A">
              <w:tc>
                <w:tcPr>
                  <w:tcW w:w="3931" w:type="dxa"/>
                </w:tcPr>
                <w:p w:rsidR="005A4E5A" w:rsidRPr="003A0E95" w:rsidRDefault="005A4E5A" w:rsidP="005A4E5A">
                  <w:pPr>
                    <w:snapToGrid w:val="0"/>
                    <w:rPr>
                      <w:b/>
                      <w:bCs/>
                    </w:rPr>
                  </w:pPr>
                  <w:r w:rsidRPr="003A0E95">
                    <w:rPr>
                      <w:b/>
                      <w:bCs/>
                    </w:rPr>
                    <w:t>Screening cell 2</w:t>
                  </w:r>
                </w:p>
              </w:tc>
              <w:tc>
                <w:tcPr>
                  <w:tcW w:w="1966" w:type="dxa"/>
                </w:tcPr>
                <w:p w:rsidR="005A4E5A" w:rsidRPr="003A0E95" w:rsidRDefault="005A4E5A" w:rsidP="005A4E5A">
                  <w:pPr>
                    <w:snapToGrid w:val="0"/>
                    <w:rPr>
                      <w:b/>
                      <w:bCs/>
                    </w:rPr>
                  </w:pPr>
                  <w:r w:rsidRPr="003A0E95">
                    <w:rPr>
                      <w:b/>
                      <w:bCs/>
                    </w:rPr>
                    <w:t>Dilute Anti-D</w:t>
                  </w:r>
                </w:p>
              </w:tc>
              <w:tc>
                <w:tcPr>
                  <w:tcW w:w="1966" w:type="dxa"/>
                </w:tcPr>
                <w:p w:rsidR="005A4E5A" w:rsidRPr="003A0E95" w:rsidRDefault="005A4E5A" w:rsidP="005A4E5A">
                  <w:pPr>
                    <w:snapToGrid w:val="0"/>
                    <w:rPr>
                      <w:b/>
                      <w:bCs/>
                    </w:rPr>
                  </w:pPr>
                  <w:r w:rsidRPr="003A0E95">
                    <w:rPr>
                      <w:b/>
                      <w:bCs/>
                    </w:rPr>
                    <w:t>Anti-C</w:t>
                  </w:r>
                </w:p>
              </w:tc>
            </w:tr>
            <w:tr w:rsidR="005A4E5A" w:rsidRPr="003A0E95" w:rsidTr="005A4E5A">
              <w:tc>
                <w:tcPr>
                  <w:tcW w:w="3931" w:type="dxa"/>
                </w:tcPr>
                <w:p w:rsidR="005A4E5A" w:rsidRPr="003A0E95" w:rsidRDefault="005A4E5A" w:rsidP="005A4E5A">
                  <w:pPr>
                    <w:snapToGrid w:val="0"/>
                    <w:rPr>
                      <w:b/>
                      <w:bCs/>
                    </w:rPr>
                  </w:pPr>
                  <w:r w:rsidRPr="003A0E95">
                    <w:rPr>
                      <w:b/>
                      <w:bCs/>
                    </w:rPr>
                    <w:t>Screening cell 3</w:t>
                  </w:r>
                </w:p>
              </w:tc>
              <w:tc>
                <w:tcPr>
                  <w:tcW w:w="1966" w:type="dxa"/>
                </w:tcPr>
                <w:p w:rsidR="005A4E5A" w:rsidRPr="003A0E95" w:rsidRDefault="005A4E5A" w:rsidP="005A4E5A">
                  <w:pPr>
                    <w:snapToGrid w:val="0"/>
                    <w:rPr>
                      <w:b/>
                      <w:bCs/>
                    </w:rPr>
                  </w:pPr>
                  <w:r w:rsidRPr="003A0E95">
                    <w:rPr>
                      <w:b/>
                      <w:bCs/>
                    </w:rPr>
                    <w:t>Dilute Anti-c</w:t>
                  </w:r>
                </w:p>
              </w:tc>
              <w:tc>
                <w:tcPr>
                  <w:tcW w:w="1966" w:type="dxa"/>
                </w:tcPr>
                <w:p w:rsidR="005A4E5A" w:rsidRPr="003A0E95" w:rsidRDefault="005A4E5A" w:rsidP="005A4E5A">
                  <w:pPr>
                    <w:snapToGrid w:val="0"/>
                    <w:rPr>
                      <w:b/>
                      <w:bCs/>
                    </w:rPr>
                  </w:pPr>
                  <w:r w:rsidRPr="003A0E95">
                    <w:rPr>
                      <w:b/>
                      <w:bCs/>
                    </w:rPr>
                    <w:t>Dilute Anti-D</w:t>
                  </w:r>
                </w:p>
              </w:tc>
            </w:tr>
          </w:tbl>
          <w:p w:rsidR="005A4E5A" w:rsidRDefault="005A4E5A" w:rsidP="005A4E5A">
            <w:pPr>
              <w:snapToGrid w:val="0"/>
              <w:rPr>
                <w:bCs/>
              </w:rPr>
            </w:pPr>
          </w:p>
          <w:p w:rsidR="005A4E5A" w:rsidRPr="003A0E95" w:rsidRDefault="005A4E5A" w:rsidP="005A4E5A">
            <w:pPr>
              <w:snapToGrid w:val="0"/>
              <w:rPr>
                <w:bCs/>
              </w:rPr>
            </w:pPr>
            <w:r>
              <w:rPr>
                <w:bCs/>
              </w:rPr>
              <w:t xml:space="preserve">4.2 </w:t>
            </w:r>
            <w:r w:rsidRPr="003A0E95">
              <w:rPr>
                <w:bCs/>
              </w:rPr>
              <w:t>Dilute anti-D and Anti-c are prepared as needed by the tech assigned to QC.</w:t>
            </w:r>
          </w:p>
          <w:p w:rsidR="005A4E5A" w:rsidRDefault="005A4E5A" w:rsidP="005A4E5A">
            <w:pPr>
              <w:snapToGrid w:val="0"/>
              <w:rPr>
                <w:bCs/>
              </w:rPr>
            </w:pPr>
            <w:r w:rsidRPr="003A0E95">
              <w:rPr>
                <w:bCs/>
              </w:rPr>
              <w:t xml:space="preserve">       a)  Dilute antisera are stored </w:t>
            </w:r>
            <w:r w:rsidR="00793EC2">
              <w:rPr>
                <w:bCs/>
              </w:rPr>
              <w:t>in a reagent refrigerator</w:t>
            </w:r>
            <w:r w:rsidRPr="003A0E95">
              <w:rPr>
                <w:bCs/>
              </w:rPr>
              <w:t>.</w:t>
            </w:r>
          </w:p>
          <w:p w:rsidR="005A4E5A" w:rsidRPr="00C8495C" w:rsidRDefault="005A4E5A" w:rsidP="005A4E5A">
            <w:pPr>
              <w:snapToGrid w:val="0"/>
              <w:rPr>
                <w:bCs/>
              </w:rPr>
            </w:pPr>
          </w:p>
        </w:tc>
        <w:tc>
          <w:tcPr>
            <w:tcW w:w="1216" w:type="dxa"/>
            <w:tcBorders>
              <w:top w:val="single" w:sz="6" w:space="0" w:color="000000"/>
              <w:left w:val="single" w:sz="6" w:space="0" w:color="000000"/>
              <w:bottom w:val="single" w:sz="6" w:space="0" w:color="000000"/>
              <w:right w:val="single" w:sz="6" w:space="0" w:color="000000"/>
            </w:tcBorders>
          </w:tcPr>
          <w:p w:rsidR="005A4E5A" w:rsidRPr="00C8495C" w:rsidRDefault="005A4E5A" w:rsidP="005A4E5A">
            <w:pPr>
              <w:snapToGrid w:val="0"/>
              <w:rPr>
                <w:b/>
                <w:bCs/>
              </w:rPr>
            </w:pPr>
          </w:p>
        </w:tc>
      </w:tr>
      <w:tr w:rsidR="005A4E5A" w:rsidRPr="00C8495C" w:rsidTr="005A4E5A">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5A4E5A" w:rsidRPr="00C8495C" w:rsidRDefault="005A4E5A" w:rsidP="005A4E5A">
            <w:pPr>
              <w:snapToGrid w:val="0"/>
              <w:jc w:val="center"/>
              <w:rPr>
                <w:b/>
                <w:bCs/>
              </w:rPr>
            </w:pPr>
            <w:r>
              <w:t>5.0</w:t>
            </w:r>
          </w:p>
        </w:tc>
        <w:tc>
          <w:tcPr>
            <w:tcW w:w="8316" w:type="dxa"/>
            <w:tcBorders>
              <w:top w:val="single" w:sz="6" w:space="0" w:color="000000"/>
              <w:left w:val="single" w:sz="6" w:space="0" w:color="000000"/>
              <w:bottom w:val="single" w:sz="6" w:space="0" w:color="000000"/>
              <w:right w:val="single" w:sz="6" w:space="0" w:color="000000"/>
            </w:tcBorders>
          </w:tcPr>
          <w:p w:rsidR="005A4E5A" w:rsidRDefault="005A4E5A" w:rsidP="005A4E5A">
            <w:pPr>
              <w:snapToGrid w:val="0"/>
              <w:rPr>
                <w:b/>
                <w:bCs/>
              </w:rPr>
            </w:pPr>
            <w:r>
              <w:rPr>
                <w:b/>
                <w:bCs/>
              </w:rPr>
              <w:t>Incubate at 37</w:t>
            </w:r>
            <w:r>
              <w:rPr>
                <w:b/>
                <w:bCs/>
                <w:vertAlign w:val="superscript"/>
              </w:rPr>
              <w:t>.</w:t>
            </w:r>
            <w:r>
              <w:rPr>
                <w:b/>
                <w:bCs/>
              </w:rPr>
              <w:t xml:space="preserve">C for 15 minutes in DG </w:t>
            </w:r>
            <w:proofErr w:type="spellStart"/>
            <w:r>
              <w:rPr>
                <w:b/>
                <w:bCs/>
              </w:rPr>
              <w:t>Therm</w:t>
            </w:r>
            <w:proofErr w:type="spellEnd"/>
            <w:r>
              <w:rPr>
                <w:b/>
                <w:bCs/>
              </w:rPr>
              <w:t xml:space="preserve"> incubator.</w:t>
            </w:r>
          </w:p>
          <w:p w:rsidR="005A4E5A" w:rsidRDefault="005A4E5A" w:rsidP="005A4E5A">
            <w:pPr>
              <w:snapToGrid w:val="0"/>
              <w:rPr>
                <w:b/>
                <w:bCs/>
              </w:rPr>
            </w:pPr>
          </w:p>
          <w:p w:rsidR="005A4E5A" w:rsidRPr="00EE1078" w:rsidRDefault="005A4E5A" w:rsidP="005A4E5A">
            <w:pPr>
              <w:snapToGrid w:val="0"/>
              <w:rPr>
                <w:b/>
                <w:bCs/>
              </w:rPr>
            </w:pPr>
          </w:p>
        </w:tc>
        <w:tc>
          <w:tcPr>
            <w:tcW w:w="1216" w:type="dxa"/>
            <w:tcBorders>
              <w:top w:val="single" w:sz="6" w:space="0" w:color="000000"/>
              <w:left w:val="single" w:sz="6" w:space="0" w:color="000000"/>
              <w:bottom w:val="single" w:sz="6" w:space="0" w:color="000000"/>
              <w:right w:val="single" w:sz="6" w:space="0" w:color="000000"/>
            </w:tcBorders>
          </w:tcPr>
          <w:p w:rsidR="005A4E5A" w:rsidRPr="00C8495C" w:rsidRDefault="005A4E5A" w:rsidP="005A4E5A">
            <w:pPr>
              <w:snapToGrid w:val="0"/>
              <w:rPr>
                <w:b/>
                <w:bCs/>
              </w:rPr>
            </w:pPr>
          </w:p>
        </w:tc>
      </w:tr>
      <w:tr w:rsidR="005A4E5A" w:rsidRPr="00C8495C" w:rsidTr="005A4E5A">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5A4E5A" w:rsidRPr="00C8495C" w:rsidRDefault="005A4E5A" w:rsidP="005A4E5A">
            <w:pPr>
              <w:snapToGrid w:val="0"/>
              <w:jc w:val="center"/>
              <w:rPr>
                <w:b/>
                <w:bCs/>
              </w:rPr>
            </w:pPr>
            <w:r>
              <w:t>6</w:t>
            </w:r>
            <w:r w:rsidRPr="00C8495C">
              <w:t>.0</w:t>
            </w:r>
          </w:p>
        </w:tc>
        <w:tc>
          <w:tcPr>
            <w:tcW w:w="8316" w:type="dxa"/>
            <w:tcBorders>
              <w:top w:val="single" w:sz="6" w:space="0" w:color="000000"/>
              <w:left w:val="single" w:sz="6" w:space="0" w:color="000000"/>
              <w:bottom w:val="single" w:sz="6" w:space="0" w:color="000000"/>
              <w:right w:val="single" w:sz="6" w:space="0" w:color="000000"/>
            </w:tcBorders>
          </w:tcPr>
          <w:p w:rsidR="005A4E5A" w:rsidRDefault="005A4E5A" w:rsidP="005A4E5A">
            <w:pPr>
              <w:snapToGrid w:val="0"/>
              <w:rPr>
                <w:b/>
                <w:bCs/>
              </w:rPr>
            </w:pPr>
            <w:r>
              <w:rPr>
                <w:b/>
                <w:bCs/>
              </w:rPr>
              <w:t>Centrifuge the gel card at the pre-set conditions (10 minutes) of the manufacturer.</w:t>
            </w:r>
          </w:p>
          <w:p w:rsidR="005A4E5A" w:rsidRDefault="005A4E5A" w:rsidP="005A4E5A">
            <w:pPr>
              <w:snapToGrid w:val="0"/>
              <w:rPr>
                <w:b/>
                <w:bCs/>
              </w:rPr>
            </w:pPr>
          </w:p>
          <w:p w:rsidR="005A4E5A" w:rsidRPr="00C8495C" w:rsidRDefault="005A4E5A" w:rsidP="005A4E5A">
            <w:pPr>
              <w:snapToGrid w:val="0"/>
              <w:rPr>
                <w:b/>
                <w:bCs/>
              </w:rPr>
            </w:pPr>
          </w:p>
        </w:tc>
        <w:tc>
          <w:tcPr>
            <w:tcW w:w="1216" w:type="dxa"/>
            <w:tcBorders>
              <w:top w:val="single" w:sz="6" w:space="0" w:color="000000"/>
              <w:left w:val="single" w:sz="6" w:space="0" w:color="000000"/>
              <w:bottom w:val="single" w:sz="6" w:space="0" w:color="000000"/>
              <w:right w:val="single" w:sz="6" w:space="0" w:color="000000"/>
            </w:tcBorders>
          </w:tcPr>
          <w:p w:rsidR="005A4E5A" w:rsidRPr="00C8495C" w:rsidRDefault="005A4E5A" w:rsidP="005A4E5A">
            <w:pPr>
              <w:snapToGrid w:val="0"/>
              <w:rPr>
                <w:b/>
                <w:bCs/>
              </w:rPr>
            </w:pPr>
          </w:p>
        </w:tc>
      </w:tr>
      <w:tr w:rsidR="005A4E5A" w:rsidRPr="00C8495C" w:rsidTr="005A4E5A">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5A4E5A" w:rsidRDefault="005A4E5A" w:rsidP="005A4E5A">
            <w:pPr>
              <w:snapToGrid w:val="0"/>
              <w:jc w:val="center"/>
            </w:pPr>
            <w:r>
              <w:t>7</w:t>
            </w:r>
            <w:r w:rsidRPr="00C8495C">
              <w:t>.0</w:t>
            </w:r>
          </w:p>
          <w:p w:rsidR="005A4E5A" w:rsidRDefault="005A4E5A" w:rsidP="005A4E5A">
            <w:pPr>
              <w:snapToGrid w:val="0"/>
              <w:jc w:val="center"/>
            </w:pPr>
          </w:p>
          <w:p w:rsidR="005A4E5A" w:rsidRDefault="005A4E5A" w:rsidP="005A4E5A">
            <w:pPr>
              <w:snapToGrid w:val="0"/>
              <w:jc w:val="center"/>
            </w:pPr>
          </w:p>
          <w:p w:rsidR="005A4E5A" w:rsidRDefault="005A4E5A" w:rsidP="005A4E5A">
            <w:pPr>
              <w:snapToGrid w:val="0"/>
              <w:jc w:val="center"/>
            </w:pPr>
          </w:p>
          <w:p w:rsidR="005A4E5A" w:rsidRDefault="005A4E5A" w:rsidP="005A4E5A">
            <w:pPr>
              <w:snapToGrid w:val="0"/>
              <w:jc w:val="center"/>
            </w:pPr>
          </w:p>
          <w:p w:rsidR="005A4E5A" w:rsidRDefault="005A4E5A" w:rsidP="005A4E5A">
            <w:pPr>
              <w:snapToGrid w:val="0"/>
              <w:jc w:val="center"/>
            </w:pPr>
          </w:p>
          <w:p w:rsidR="005A4E5A" w:rsidRPr="00C8495C" w:rsidRDefault="005A4E5A" w:rsidP="005A4E5A">
            <w:pPr>
              <w:snapToGrid w:val="0"/>
              <w:rPr>
                <w:b/>
                <w:bCs/>
              </w:rPr>
            </w:pPr>
          </w:p>
        </w:tc>
        <w:tc>
          <w:tcPr>
            <w:tcW w:w="8316" w:type="dxa"/>
            <w:tcBorders>
              <w:top w:val="single" w:sz="6" w:space="0" w:color="000000"/>
              <w:left w:val="single" w:sz="6" w:space="0" w:color="000000"/>
              <w:bottom w:val="single" w:sz="6" w:space="0" w:color="000000"/>
              <w:right w:val="single" w:sz="6" w:space="0" w:color="000000"/>
            </w:tcBorders>
          </w:tcPr>
          <w:p w:rsidR="005A4E5A" w:rsidRDefault="005A4E5A" w:rsidP="005A4E5A">
            <w:pPr>
              <w:snapToGrid w:val="0"/>
              <w:rPr>
                <w:b/>
                <w:bCs/>
              </w:rPr>
            </w:pPr>
            <w:r>
              <w:rPr>
                <w:b/>
                <w:bCs/>
              </w:rPr>
              <w:t xml:space="preserve">Read the front and </w:t>
            </w:r>
            <w:proofErr w:type="gramStart"/>
            <w:r>
              <w:rPr>
                <w:b/>
                <w:bCs/>
              </w:rPr>
              <w:t>back side</w:t>
            </w:r>
            <w:proofErr w:type="gramEnd"/>
            <w:r>
              <w:rPr>
                <w:b/>
                <w:bCs/>
              </w:rPr>
              <w:t xml:space="preserve"> of each </w:t>
            </w:r>
            <w:proofErr w:type="spellStart"/>
            <w:r>
              <w:rPr>
                <w:b/>
                <w:bCs/>
              </w:rPr>
              <w:t>microwell</w:t>
            </w:r>
            <w:proofErr w:type="spellEnd"/>
            <w:r>
              <w:rPr>
                <w:b/>
                <w:bCs/>
              </w:rPr>
              <w:t xml:space="preserve"> macroscopically, grade and enter results in SCC.</w:t>
            </w:r>
          </w:p>
          <w:p w:rsidR="005A4E5A" w:rsidRPr="007F4469" w:rsidRDefault="005A4E5A" w:rsidP="005A4E5A">
            <w:pPr>
              <w:snapToGrid w:val="0"/>
              <w:rPr>
                <w:bCs/>
                <w:i/>
                <w:color w:val="00B0F0"/>
              </w:rPr>
            </w:pPr>
            <w:r w:rsidRPr="007F4469">
              <w:rPr>
                <w:bCs/>
                <w:i/>
                <w:color w:val="00B0F0"/>
              </w:rPr>
              <w:t xml:space="preserve">Refer to </w:t>
            </w:r>
            <w:r>
              <w:rPr>
                <w:bCs/>
                <w:i/>
                <w:color w:val="00B0F0"/>
              </w:rPr>
              <w:t xml:space="preserve">Section VI: </w:t>
            </w:r>
            <w:r w:rsidRPr="0096150F">
              <w:rPr>
                <w:bCs/>
                <w:i/>
                <w:color w:val="00B0F0"/>
              </w:rPr>
              <w:t>Entering Receipt Testing into SCC</w:t>
            </w:r>
          </w:p>
          <w:p w:rsidR="005A4E5A" w:rsidRPr="003A0E95" w:rsidRDefault="005A4E5A" w:rsidP="005A4E5A">
            <w:pPr>
              <w:snapToGrid w:val="0"/>
              <w:rPr>
                <w:bCs/>
              </w:rPr>
            </w:pPr>
            <w:proofErr w:type="gramStart"/>
            <w:r>
              <w:rPr>
                <w:bCs/>
              </w:rPr>
              <w:t xml:space="preserve">7.1  </w:t>
            </w:r>
            <w:r w:rsidRPr="003A0E95">
              <w:rPr>
                <w:bCs/>
              </w:rPr>
              <w:t>If</w:t>
            </w:r>
            <w:proofErr w:type="gramEnd"/>
            <w:r w:rsidRPr="003A0E95">
              <w:rPr>
                <w:bCs/>
              </w:rPr>
              <w:t xml:space="preserve"> either side is positive, the reaction is considered to be positive.  </w:t>
            </w:r>
          </w:p>
          <w:p w:rsidR="005A4E5A" w:rsidRPr="003A0E95" w:rsidRDefault="005A4E5A" w:rsidP="005A4E5A">
            <w:pPr>
              <w:snapToGrid w:val="0"/>
              <w:rPr>
                <w:bCs/>
              </w:rPr>
            </w:pPr>
            <w:r>
              <w:rPr>
                <w:bCs/>
              </w:rPr>
              <w:t>7</w:t>
            </w:r>
            <w:r w:rsidRPr="003A0E95">
              <w:rPr>
                <w:bCs/>
              </w:rPr>
              <w:t xml:space="preserve">.2  Cards may be viewed for up to one week if </w:t>
            </w:r>
            <w:proofErr w:type="spellStart"/>
            <w:r w:rsidRPr="003A0E95">
              <w:rPr>
                <w:bCs/>
              </w:rPr>
              <w:t>microwells</w:t>
            </w:r>
            <w:proofErr w:type="spellEnd"/>
            <w:r w:rsidRPr="003A0E95">
              <w:rPr>
                <w:bCs/>
              </w:rPr>
              <w:t xml:space="preserve"> are properly sealed </w:t>
            </w:r>
          </w:p>
          <w:p w:rsidR="005A4E5A" w:rsidRDefault="005A4E5A" w:rsidP="005A4E5A">
            <w:pPr>
              <w:snapToGrid w:val="0"/>
              <w:rPr>
                <w:bCs/>
              </w:rPr>
            </w:pPr>
            <w:r>
              <w:rPr>
                <w:bCs/>
              </w:rPr>
              <w:t xml:space="preserve">       </w:t>
            </w:r>
            <w:proofErr w:type="gramStart"/>
            <w:r w:rsidRPr="003A0E95">
              <w:rPr>
                <w:bCs/>
              </w:rPr>
              <w:t>with</w:t>
            </w:r>
            <w:proofErr w:type="gramEnd"/>
            <w:r w:rsidRPr="003A0E95">
              <w:rPr>
                <w:bCs/>
              </w:rPr>
              <w:t xml:space="preserve"> tape or </w:t>
            </w:r>
            <w:proofErr w:type="spellStart"/>
            <w:r w:rsidRPr="003A0E95">
              <w:rPr>
                <w:bCs/>
              </w:rPr>
              <w:t>parafilm</w:t>
            </w:r>
            <w:proofErr w:type="spellEnd"/>
            <w:r w:rsidRPr="003A0E95">
              <w:rPr>
                <w:bCs/>
              </w:rPr>
              <w:t>.</w:t>
            </w:r>
          </w:p>
          <w:p w:rsidR="005A4E5A" w:rsidRDefault="005A4E5A" w:rsidP="005A4E5A">
            <w:pPr>
              <w:snapToGrid w:val="0"/>
              <w:rPr>
                <w:bCs/>
              </w:rPr>
            </w:pPr>
            <w:r>
              <w:rPr>
                <w:bCs/>
              </w:rPr>
              <w:t>7</w:t>
            </w:r>
            <w:r w:rsidRPr="00653611">
              <w:rPr>
                <w:bCs/>
              </w:rPr>
              <w:t xml:space="preserve">.3 </w:t>
            </w:r>
            <w:r>
              <w:rPr>
                <w:bCs/>
              </w:rPr>
              <w:t xml:space="preserve"> </w:t>
            </w:r>
            <w:r w:rsidRPr="00653611">
              <w:rPr>
                <w:bCs/>
              </w:rPr>
              <w:t xml:space="preserve">During downtime, record reactions on the receipt testing of incoming reagents </w:t>
            </w:r>
          </w:p>
          <w:p w:rsidR="005A4E5A" w:rsidRDefault="005A4E5A" w:rsidP="005A4E5A">
            <w:pPr>
              <w:snapToGrid w:val="0"/>
              <w:rPr>
                <w:bCs/>
              </w:rPr>
            </w:pPr>
            <w:r>
              <w:rPr>
                <w:bCs/>
              </w:rPr>
              <w:t xml:space="preserve">       </w:t>
            </w:r>
            <w:proofErr w:type="gramStart"/>
            <w:r w:rsidRPr="00653611">
              <w:rPr>
                <w:bCs/>
              </w:rPr>
              <w:t>form</w:t>
            </w:r>
            <w:proofErr w:type="gramEnd"/>
            <w:r w:rsidRPr="00653611">
              <w:rPr>
                <w:bCs/>
              </w:rPr>
              <w:t>.</w:t>
            </w:r>
          </w:p>
          <w:p w:rsidR="005A4E5A" w:rsidRPr="00653611" w:rsidRDefault="005A4E5A" w:rsidP="005A4E5A">
            <w:pPr>
              <w:snapToGrid w:val="0"/>
              <w:rPr>
                <w:bCs/>
              </w:rPr>
            </w:pPr>
          </w:p>
        </w:tc>
        <w:tc>
          <w:tcPr>
            <w:tcW w:w="1216" w:type="dxa"/>
            <w:tcBorders>
              <w:top w:val="single" w:sz="6" w:space="0" w:color="000000"/>
              <w:left w:val="single" w:sz="6" w:space="0" w:color="000000"/>
              <w:bottom w:val="single" w:sz="6" w:space="0" w:color="000000"/>
              <w:right w:val="single" w:sz="6" w:space="0" w:color="000000"/>
            </w:tcBorders>
          </w:tcPr>
          <w:p w:rsidR="005A4E5A" w:rsidRPr="00C8495C" w:rsidRDefault="005A4E5A" w:rsidP="005A4E5A">
            <w:pPr>
              <w:snapToGrid w:val="0"/>
              <w:rPr>
                <w:b/>
                <w:bCs/>
              </w:rPr>
            </w:pPr>
          </w:p>
        </w:tc>
      </w:tr>
      <w:tr w:rsidR="005A4E5A" w:rsidRPr="00C8495C" w:rsidTr="005A4E5A">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5A4E5A" w:rsidRDefault="005A4E5A" w:rsidP="005A4E5A">
            <w:pPr>
              <w:snapToGrid w:val="0"/>
              <w:jc w:val="center"/>
            </w:pPr>
            <w:r>
              <w:lastRenderedPageBreak/>
              <w:t>8.0</w:t>
            </w:r>
          </w:p>
          <w:p w:rsidR="005A4E5A" w:rsidRDefault="005A4E5A" w:rsidP="005A4E5A">
            <w:pPr>
              <w:snapToGrid w:val="0"/>
              <w:jc w:val="center"/>
            </w:pPr>
          </w:p>
          <w:p w:rsidR="005A4E5A" w:rsidRDefault="005A4E5A" w:rsidP="005A4E5A">
            <w:pPr>
              <w:snapToGrid w:val="0"/>
              <w:jc w:val="center"/>
            </w:pPr>
          </w:p>
          <w:p w:rsidR="005A4E5A" w:rsidRDefault="005A4E5A" w:rsidP="005A4E5A">
            <w:pPr>
              <w:snapToGrid w:val="0"/>
              <w:jc w:val="center"/>
            </w:pPr>
          </w:p>
          <w:p w:rsidR="005A4E5A" w:rsidRDefault="005A4E5A" w:rsidP="005A4E5A">
            <w:pPr>
              <w:snapToGrid w:val="0"/>
              <w:jc w:val="center"/>
            </w:pPr>
          </w:p>
          <w:p w:rsidR="005A4E5A" w:rsidRDefault="005A4E5A" w:rsidP="005A4E5A">
            <w:pPr>
              <w:snapToGrid w:val="0"/>
              <w:jc w:val="center"/>
            </w:pPr>
          </w:p>
          <w:p w:rsidR="005A4E5A" w:rsidRPr="00C8495C" w:rsidRDefault="005A4E5A" w:rsidP="005A4E5A">
            <w:pPr>
              <w:snapToGrid w:val="0"/>
              <w:jc w:val="center"/>
              <w:rPr>
                <w:b/>
                <w:bCs/>
              </w:rPr>
            </w:pPr>
          </w:p>
        </w:tc>
        <w:tc>
          <w:tcPr>
            <w:tcW w:w="8316" w:type="dxa"/>
            <w:tcBorders>
              <w:top w:val="single" w:sz="6" w:space="0" w:color="000000"/>
              <w:left w:val="single" w:sz="6" w:space="0" w:color="000000"/>
              <w:bottom w:val="single" w:sz="6" w:space="0" w:color="000000"/>
              <w:right w:val="single" w:sz="6" w:space="0" w:color="000000"/>
            </w:tcBorders>
          </w:tcPr>
          <w:p w:rsidR="005A4E5A" w:rsidRDefault="005A4E5A" w:rsidP="005A4E5A">
            <w:pPr>
              <w:snapToGrid w:val="0"/>
              <w:rPr>
                <w:b/>
                <w:bCs/>
              </w:rPr>
            </w:pPr>
            <w:r>
              <w:rPr>
                <w:b/>
                <w:bCs/>
              </w:rPr>
              <w:t>Interpret results:</w:t>
            </w:r>
          </w:p>
          <w:p w:rsidR="005A4E5A" w:rsidRPr="003A0E95" w:rsidRDefault="005A4E5A" w:rsidP="005A4E5A">
            <w:pPr>
              <w:snapToGrid w:val="0"/>
              <w:rPr>
                <w:bCs/>
              </w:rPr>
            </w:pPr>
            <w:r>
              <w:rPr>
                <w:bCs/>
              </w:rPr>
              <w:t>8</w:t>
            </w:r>
            <w:r w:rsidRPr="003A0E95">
              <w:rPr>
                <w:bCs/>
              </w:rPr>
              <w:t>.1  Acceptable results:</w:t>
            </w:r>
          </w:p>
          <w:tbl>
            <w:tblPr>
              <w:tblStyle w:val="TableGrid"/>
              <w:tblW w:w="0" w:type="auto"/>
              <w:tblLayout w:type="fixed"/>
              <w:tblLook w:val="04A0" w:firstRow="1" w:lastRow="0" w:firstColumn="1" w:lastColumn="0" w:noHBand="0" w:noVBand="1"/>
            </w:tblPr>
            <w:tblGrid>
              <w:gridCol w:w="3931"/>
              <w:gridCol w:w="1310"/>
              <w:gridCol w:w="1311"/>
              <w:gridCol w:w="1311"/>
            </w:tblGrid>
            <w:tr w:rsidR="005A4E5A" w:rsidRPr="003A0E95" w:rsidTr="005A4E5A">
              <w:trPr>
                <w:trHeight w:val="413"/>
              </w:trPr>
              <w:tc>
                <w:tcPr>
                  <w:tcW w:w="3931" w:type="dxa"/>
                  <w:vMerge w:val="restart"/>
                  <w:shd w:val="clear" w:color="auto" w:fill="D9D9D9" w:themeFill="background1" w:themeFillShade="D9"/>
                </w:tcPr>
                <w:p w:rsidR="005A4E5A" w:rsidRPr="003A0E95" w:rsidRDefault="005A4E5A" w:rsidP="005A4E5A">
                  <w:pPr>
                    <w:snapToGrid w:val="0"/>
                    <w:jc w:val="center"/>
                    <w:rPr>
                      <w:b/>
                      <w:bCs/>
                    </w:rPr>
                  </w:pPr>
                  <w:r w:rsidRPr="003A0E95">
                    <w:rPr>
                      <w:b/>
                      <w:bCs/>
                    </w:rPr>
                    <w:t>Item to be receipt tested</w:t>
                  </w:r>
                </w:p>
              </w:tc>
              <w:tc>
                <w:tcPr>
                  <w:tcW w:w="3932" w:type="dxa"/>
                  <w:gridSpan w:val="3"/>
                  <w:shd w:val="clear" w:color="auto" w:fill="D9D9D9" w:themeFill="background1" w:themeFillShade="D9"/>
                </w:tcPr>
                <w:p w:rsidR="005A4E5A" w:rsidRPr="003A0E95" w:rsidRDefault="005A4E5A" w:rsidP="005A4E5A">
                  <w:pPr>
                    <w:snapToGrid w:val="0"/>
                    <w:jc w:val="center"/>
                    <w:rPr>
                      <w:b/>
                      <w:bCs/>
                    </w:rPr>
                  </w:pPr>
                  <w:r w:rsidRPr="003A0E95">
                    <w:rPr>
                      <w:b/>
                      <w:bCs/>
                    </w:rPr>
                    <w:t>Tested with:</w:t>
                  </w:r>
                </w:p>
                <w:p w:rsidR="005A4E5A" w:rsidRPr="003A0E95" w:rsidRDefault="005A4E5A" w:rsidP="005A4E5A">
                  <w:pPr>
                    <w:snapToGrid w:val="0"/>
                    <w:jc w:val="center"/>
                    <w:rPr>
                      <w:b/>
                      <w:bCs/>
                    </w:rPr>
                  </w:pPr>
                  <w:r w:rsidRPr="003A0E95">
                    <w:rPr>
                      <w:b/>
                      <w:bCs/>
                    </w:rPr>
                    <w:t>Antisera</w:t>
                  </w:r>
                </w:p>
              </w:tc>
            </w:tr>
            <w:tr w:rsidR="005A4E5A" w:rsidRPr="003A0E95" w:rsidTr="005A4E5A">
              <w:trPr>
                <w:trHeight w:val="350"/>
              </w:trPr>
              <w:tc>
                <w:tcPr>
                  <w:tcW w:w="3931" w:type="dxa"/>
                  <w:vMerge/>
                  <w:shd w:val="clear" w:color="auto" w:fill="D9D9D9" w:themeFill="background1" w:themeFillShade="D9"/>
                </w:tcPr>
                <w:p w:rsidR="005A4E5A" w:rsidRPr="003A0E95" w:rsidRDefault="005A4E5A" w:rsidP="005A4E5A">
                  <w:pPr>
                    <w:snapToGrid w:val="0"/>
                    <w:rPr>
                      <w:b/>
                      <w:bCs/>
                    </w:rPr>
                  </w:pPr>
                </w:p>
              </w:tc>
              <w:tc>
                <w:tcPr>
                  <w:tcW w:w="1310" w:type="dxa"/>
                  <w:shd w:val="clear" w:color="auto" w:fill="D9D9D9" w:themeFill="background1" w:themeFillShade="D9"/>
                </w:tcPr>
                <w:p w:rsidR="005A4E5A" w:rsidRPr="003A0E95" w:rsidRDefault="005A4E5A" w:rsidP="005A4E5A">
                  <w:pPr>
                    <w:snapToGrid w:val="0"/>
                    <w:jc w:val="center"/>
                    <w:rPr>
                      <w:b/>
                      <w:bCs/>
                    </w:rPr>
                  </w:pPr>
                  <w:r w:rsidRPr="003A0E95">
                    <w:rPr>
                      <w:b/>
                      <w:bCs/>
                    </w:rPr>
                    <w:t>Anti-c</w:t>
                  </w:r>
                </w:p>
              </w:tc>
              <w:tc>
                <w:tcPr>
                  <w:tcW w:w="1311" w:type="dxa"/>
                  <w:shd w:val="clear" w:color="auto" w:fill="D9D9D9" w:themeFill="background1" w:themeFillShade="D9"/>
                </w:tcPr>
                <w:p w:rsidR="005A4E5A" w:rsidRPr="003A0E95" w:rsidRDefault="005A4E5A" w:rsidP="005A4E5A">
                  <w:pPr>
                    <w:snapToGrid w:val="0"/>
                    <w:jc w:val="center"/>
                    <w:rPr>
                      <w:b/>
                      <w:bCs/>
                    </w:rPr>
                  </w:pPr>
                  <w:r w:rsidRPr="003A0E95">
                    <w:rPr>
                      <w:b/>
                      <w:bCs/>
                    </w:rPr>
                    <w:t>Anti-D</w:t>
                  </w:r>
                </w:p>
              </w:tc>
              <w:tc>
                <w:tcPr>
                  <w:tcW w:w="1311" w:type="dxa"/>
                  <w:shd w:val="clear" w:color="auto" w:fill="D9D9D9" w:themeFill="background1" w:themeFillShade="D9"/>
                </w:tcPr>
                <w:p w:rsidR="005A4E5A" w:rsidRPr="003A0E95" w:rsidRDefault="005A4E5A" w:rsidP="005A4E5A">
                  <w:pPr>
                    <w:snapToGrid w:val="0"/>
                    <w:jc w:val="center"/>
                    <w:rPr>
                      <w:b/>
                      <w:bCs/>
                    </w:rPr>
                  </w:pPr>
                  <w:r w:rsidRPr="003A0E95">
                    <w:rPr>
                      <w:b/>
                      <w:bCs/>
                    </w:rPr>
                    <w:t>Anti-C</w:t>
                  </w:r>
                </w:p>
              </w:tc>
            </w:tr>
            <w:tr w:rsidR="005A4E5A" w:rsidRPr="003A0E95" w:rsidTr="005A4E5A">
              <w:tc>
                <w:tcPr>
                  <w:tcW w:w="3931" w:type="dxa"/>
                </w:tcPr>
                <w:p w:rsidR="005A4E5A" w:rsidRPr="003A0E95" w:rsidRDefault="005A4E5A" w:rsidP="005A4E5A">
                  <w:pPr>
                    <w:snapToGrid w:val="0"/>
                    <w:rPr>
                      <w:b/>
                      <w:bCs/>
                    </w:rPr>
                  </w:pPr>
                  <w:r w:rsidRPr="003A0E95">
                    <w:rPr>
                      <w:b/>
                      <w:bCs/>
                    </w:rPr>
                    <w:t>Screening Cell 1</w:t>
                  </w:r>
                </w:p>
              </w:tc>
              <w:tc>
                <w:tcPr>
                  <w:tcW w:w="1310" w:type="dxa"/>
                </w:tcPr>
                <w:p w:rsidR="005A4E5A" w:rsidRPr="003A0E95" w:rsidRDefault="005A4E5A" w:rsidP="005A4E5A">
                  <w:pPr>
                    <w:snapToGrid w:val="0"/>
                    <w:rPr>
                      <w:bCs/>
                    </w:rPr>
                  </w:pPr>
                  <w:r w:rsidRPr="003A0E95">
                    <w:rPr>
                      <w:bCs/>
                    </w:rPr>
                    <w:t>Negative</w:t>
                  </w:r>
                </w:p>
              </w:tc>
              <w:tc>
                <w:tcPr>
                  <w:tcW w:w="1311" w:type="dxa"/>
                </w:tcPr>
                <w:p w:rsidR="005A4E5A" w:rsidRPr="003A0E95" w:rsidRDefault="005A4E5A" w:rsidP="005A4E5A">
                  <w:pPr>
                    <w:snapToGrid w:val="0"/>
                    <w:rPr>
                      <w:bCs/>
                    </w:rPr>
                  </w:pPr>
                  <w:r w:rsidRPr="003A0E95">
                    <w:rPr>
                      <w:bCs/>
                    </w:rPr>
                    <w:t>1-3+</w:t>
                  </w:r>
                </w:p>
              </w:tc>
              <w:tc>
                <w:tcPr>
                  <w:tcW w:w="1311" w:type="dxa"/>
                  <w:shd w:val="clear" w:color="auto" w:fill="D9D9D9" w:themeFill="background1" w:themeFillShade="D9"/>
                </w:tcPr>
                <w:p w:rsidR="005A4E5A" w:rsidRPr="003A0E95" w:rsidRDefault="005A4E5A" w:rsidP="005A4E5A">
                  <w:pPr>
                    <w:snapToGrid w:val="0"/>
                    <w:rPr>
                      <w:bCs/>
                    </w:rPr>
                  </w:pPr>
                  <w:r w:rsidRPr="003A0E95">
                    <w:rPr>
                      <w:bCs/>
                    </w:rPr>
                    <w:t>Not done</w:t>
                  </w:r>
                </w:p>
              </w:tc>
            </w:tr>
            <w:tr w:rsidR="005A4E5A" w:rsidRPr="003A0E95" w:rsidTr="005A4E5A">
              <w:tc>
                <w:tcPr>
                  <w:tcW w:w="3931" w:type="dxa"/>
                </w:tcPr>
                <w:p w:rsidR="005A4E5A" w:rsidRPr="003A0E95" w:rsidRDefault="005A4E5A" w:rsidP="005A4E5A">
                  <w:pPr>
                    <w:snapToGrid w:val="0"/>
                    <w:rPr>
                      <w:b/>
                      <w:bCs/>
                    </w:rPr>
                  </w:pPr>
                  <w:r w:rsidRPr="003A0E95">
                    <w:rPr>
                      <w:b/>
                      <w:bCs/>
                    </w:rPr>
                    <w:t>Screening Cell 2</w:t>
                  </w:r>
                </w:p>
              </w:tc>
              <w:tc>
                <w:tcPr>
                  <w:tcW w:w="1310" w:type="dxa"/>
                  <w:shd w:val="clear" w:color="auto" w:fill="D9D9D9" w:themeFill="background1" w:themeFillShade="D9"/>
                </w:tcPr>
                <w:p w:rsidR="005A4E5A" w:rsidRPr="003A0E95" w:rsidRDefault="005A4E5A" w:rsidP="005A4E5A">
                  <w:pPr>
                    <w:snapToGrid w:val="0"/>
                    <w:rPr>
                      <w:bCs/>
                    </w:rPr>
                  </w:pPr>
                  <w:r w:rsidRPr="003A0E95">
                    <w:rPr>
                      <w:bCs/>
                    </w:rPr>
                    <w:t>Not done</w:t>
                  </w:r>
                </w:p>
              </w:tc>
              <w:tc>
                <w:tcPr>
                  <w:tcW w:w="1311" w:type="dxa"/>
                </w:tcPr>
                <w:p w:rsidR="005A4E5A" w:rsidRPr="003A0E95" w:rsidRDefault="005A4E5A" w:rsidP="005A4E5A">
                  <w:pPr>
                    <w:snapToGrid w:val="0"/>
                    <w:rPr>
                      <w:bCs/>
                    </w:rPr>
                  </w:pPr>
                  <w:r w:rsidRPr="003A0E95">
                    <w:rPr>
                      <w:bCs/>
                    </w:rPr>
                    <w:t>1-3+</w:t>
                  </w:r>
                </w:p>
              </w:tc>
              <w:tc>
                <w:tcPr>
                  <w:tcW w:w="1311" w:type="dxa"/>
                </w:tcPr>
                <w:p w:rsidR="005A4E5A" w:rsidRPr="003A0E95" w:rsidRDefault="005A4E5A" w:rsidP="005A4E5A">
                  <w:pPr>
                    <w:snapToGrid w:val="0"/>
                    <w:rPr>
                      <w:bCs/>
                    </w:rPr>
                  </w:pPr>
                  <w:r w:rsidRPr="003A0E95">
                    <w:rPr>
                      <w:bCs/>
                    </w:rPr>
                    <w:t>negative</w:t>
                  </w:r>
                </w:p>
              </w:tc>
            </w:tr>
            <w:tr w:rsidR="005A4E5A" w:rsidRPr="003A0E95" w:rsidTr="005A4E5A">
              <w:tc>
                <w:tcPr>
                  <w:tcW w:w="3931" w:type="dxa"/>
                </w:tcPr>
                <w:p w:rsidR="005A4E5A" w:rsidRPr="003A0E95" w:rsidRDefault="005A4E5A" w:rsidP="005A4E5A">
                  <w:pPr>
                    <w:snapToGrid w:val="0"/>
                    <w:rPr>
                      <w:b/>
                      <w:bCs/>
                    </w:rPr>
                  </w:pPr>
                  <w:r w:rsidRPr="003A0E95">
                    <w:rPr>
                      <w:b/>
                      <w:bCs/>
                    </w:rPr>
                    <w:t>Screening Cell 3</w:t>
                  </w:r>
                </w:p>
              </w:tc>
              <w:tc>
                <w:tcPr>
                  <w:tcW w:w="1310" w:type="dxa"/>
                </w:tcPr>
                <w:p w:rsidR="005A4E5A" w:rsidRPr="003A0E95" w:rsidRDefault="005A4E5A" w:rsidP="005A4E5A">
                  <w:pPr>
                    <w:snapToGrid w:val="0"/>
                    <w:rPr>
                      <w:bCs/>
                    </w:rPr>
                  </w:pPr>
                  <w:r w:rsidRPr="003A0E95">
                    <w:rPr>
                      <w:bCs/>
                    </w:rPr>
                    <w:t>1-3+</w:t>
                  </w:r>
                </w:p>
              </w:tc>
              <w:tc>
                <w:tcPr>
                  <w:tcW w:w="1311" w:type="dxa"/>
                </w:tcPr>
                <w:p w:rsidR="005A4E5A" w:rsidRPr="003A0E95" w:rsidRDefault="005A4E5A" w:rsidP="005A4E5A">
                  <w:pPr>
                    <w:snapToGrid w:val="0"/>
                    <w:rPr>
                      <w:bCs/>
                    </w:rPr>
                  </w:pPr>
                  <w:r w:rsidRPr="003A0E95">
                    <w:rPr>
                      <w:bCs/>
                    </w:rPr>
                    <w:t>Negative</w:t>
                  </w:r>
                </w:p>
              </w:tc>
              <w:tc>
                <w:tcPr>
                  <w:tcW w:w="1311" w:type="dxa"/>
                  <w:shd w:val="clear" w:color="auto" w:fill="D9D9D9" w:themeFill="background1" w:themeFillShade="D9"/>
                </w:tcPr>
                <w:p w:rsidR="005A4E5A" w:rsidRPr="003A0E95" w:rsidRDefault="005A4E5A" w:rsidP="005A4E5A">
                  <w:pPr>
                    <w:snapToGrid w:val="0"/>
                    <w:rPr>
                      <w:bCs/>
                    </w:rPr>
                  </w:pPr>
                  <w:r w:rsidRPr="003A0E95">
                    <w:rPr>
                      <w:bCs/>
                    </w:rPr>
                    <w:t>Not done</w:t>
                  </w:r>
                </w:p>
              </w:tc>
            </w:tr>
          </w:tbl>
          <w:p w:rsidR="005A4E5A" w:rsidRPr="00335AC3" w:rsidRDefault="005A4E5A" w:rsidP="005A4E5A">
            <w:pPr>
              <w:snapToGrid w:val="0"/>
              <w:rPr>
                <w:bCs/>
              </w:rPr>
            </w:pPr>
          </w:p>
        </w:tc>
        <w:tc>
          <w:tcPr>
            <w:tcW w:w="1216" w:type="dxa"/>
            <w:tcBorders>
              <w:top w:val="single" w:sz="6" w:space="0" w:color="000000"/>
              <w:left w:val="single" w:sz="6" w:space="0" w:color="000000"/>
              <w:bottom w:val="single" w:sz="6" w:space="0" w:color="000000"/>
              <w:right w:val="single" w:sz="6" w:space="0" w:color="000000"/>
            </w:tcBorders>
          </w:tcPr>
          <w:p w:rsidR="005A4E5A" w:rsidRPr="00C8495C" w:rsidRDefault="005A4E5A" w:rsidP="005A4E5A">
            <w:pPr>
              <w:snapToGrid w:val="0"/>
              <w:rPr>
                <w:b/>
                <w:bCs/>
              </w:rPr>
            </w:pPr>
          </w:p>
        </w:tc>
      </w:tr>
      <w:tr w:rsidR="005A4E5A" w:rsidRPr="00C8495C" w:rsidTr="005A4E5A">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5A4E5A" w:rsidRDefault="005A4E5A" w:rsidP="005A4E5A">
            <w:pPr>
              <w:snapToGrid w:val="0"/>
              <w:jc w:val="center"/>
            </w:pPr>
            <w:r>
              <w:t>9.0</w:t>
            </w:r>
          </w:p>
          <w:p w:rsidR="005A4E5A" w:rsidRDefault="005A4E5A" w:rsidP="005A4E5A">
            <w:pPr>
              <w:snapToGrid w:val="0"/>
              <w:jc w:val="center"/>
            </w:pPr>
          </w:p>
          <w:p w:rsidR="005A4E5A" w:rsidRDefault="005A4E5A" w:rsidP="005A4E5A">
            <w:pPr>
              <w:snapToGrid w:val="0"/>
              <w:jc w:val="center"/>
            </w:pPr>
          </w:p>
          <w:p w:rsidR="005A4E5A" w:rsidRDefault="005A4E5A" w:rsidP="005A4E5A">
            <w:pPr>
              <w:snapToGrid w:val="0"/>
              <w:jc w:val="center"/>
            </w:pPr>
          </w:p>
          <w:p w:rsidR="005A4E5A" w:rsidRDefault="005A4E5A" w:rsidP="005A4E5A">
            <w:pPr>
              <w:snapToGrid w:val="0"/>
              <w:jc w:val="center"/>
            </w:pPr>
          </w:p>
          <w:p w:rsidR="005A4E5A" w:rsidRDefault="005A4E5A" w:rsidP="005A4E5A">
            <w:pPr>
              <w:snapToGrid w:val="0"/>
              <w:jc w:val="center"/>
            </w:pPr>
          </w:p>
          <w:p w:rsidR="005A4E5A" w:rsidRDefault="005A4E5A" w:rsidP="005A4E5A">
            <w:pPr>
              <w:snapToGrid w:val="0"/>
              <w:jc w:val="center"/>
            </w:pPr>
          </w:p>
          <w:p w:rsidR="005A4E5A" w:rsidRDefault="005A4E5A" w:rsidP="005A4E5A">
            <w:pPr>
              <w:snapToGrid w:val="0"/>
              <w:jc w:val="center"/>
            </w:pPr>
          </w:p>
          <w:p w:rsidR="005A4E5A" w:rsidRDefault="005A4E5A" w:rsidP="005A4E5A">
            <w:pPr>
              <w:snapToGrid w:val="0"/>
              <w:jc w:val="center"/>
            </w:pPr>
          </w:p>
          <w:p w:rsidR="005A4E5A" w:rsidRDefault="005A4E5A" w:rsidP="005A4E5A">
            <w:pPr>
              <w:snapToGrid w:val="0"/>
              <w:jc w:val="center"/>
            </w:pPr>
          </w:p>
          <w:p w:rsidR="005A4E5A" w:rsidRPr="00C8495C" w:rsidRDefault="005A4E5A" w:rsidP="005A4E5A">
            <w:pPr>
              <w:snapToGrid w:val="0"/>
              <w:jc w:val="center"/>
              <w:rPr>
                <w:b/>
                <w:bCs/>
              </w:rPr>
            </w:pPr>
          </w:p>
        </w:tc>
        <w:tc>
          <w:tcPr>
            <w:tcW w:w="8316" w:type="dxa"/>
            <w:tcBorders>
              <w:top w:val="single" w:sz="6" w:space="0" w:color="000000"/>
              <w:left w:val="single" w:sz="6" w:space="0" w:color="000000"/>
              <w:bottom w:val="single" w:sz="6" w:space="0" w:color="000000"/>
              <w:right w:val="single" w:sz="6" w:space="0" w:color="000000"/>
            </w:tcBorders>
          </w:tcPr>
          <w:p w:rsidR="005A4E5A" w:rsidRDefault="005A4E5A" w:rsidP="005A4E5A">
            <w:pPr>
              <w:snapToGrid w:val="0"/>
              <w:rPr>
                <w:b/>
                <w:bCs/>
              </w:rPr>
            </w:pPr>
            <w:r>
              <w:rPr>
                <w:b/>
                <w:bCs/>
              </w:rPr>
              <w:t>Interpretation of results:</w:t>
            </w:r>
          </w:p>
          <w:tbl>
            <w:tblPr>
              <w:tblStyle w:val="TableGrid"/>
              <w:tblW w:w="8856" w:type="dxa"/>
              <w:tblLayout w:type="fixed"/>
              <w:tblLook w:val="01E0" w:firstRow="1" w:lastRow="1" w:firstColumn="1" w:lastColumn="1" w:noHBand="0" w:noVBand="0"/>
            </w:tblPr>
            <w:tblGrid>
              <w:gridCol w:w="3715"/>
              <w:gridCol w:w="5141"/>
            </w:tblGrid>
            <w:tr w:rsidR="005A4E5A" w:rsidRPr="005966FE" w:rsidTr="005A4E5A">
              <w:tc>
                <w:tcPr>
                  <w:tcW w:w="3715" w:type="dxa"/>
                  <w:shd w:val="clear" w:color="auto" w:fill="C0C0C0"/>
                </w:tcPr>
                <w:p w:rsidR="005A4E5A" w:rsidRPr="005966FE" w:rsidRDefault="005A4E5A" w:rsidP="005A4E5A">
                  <w:pPr>
                    <w:rPr>
                      <w:b/>
                      <w:sz w:val="20"/>
                    </w:rPr>
                  </w:pPr>
                  <w:r w:rsidRPr="005966FE">
                    <w:rPr>
                      <w:b/>
                      <w:sz w:val="20"/>
                    </w:rPr>
                    <w:t>If results are acceptable:</w:t>
                  </w:r>
                </w:p>
              </w:tc>
              <w:tc>
                <w:tcPr>
                  <w:tcW w:w="5141" w:type="dxa"/>
                  <w:shd w:val="clear" w:color="auto" w:fill="C0C0C0"/>
                </w:tcPr>
                <w:p w:rsidR="005A4E5A" w:rsidRPr="005966FE" w:rsidRDefault="005A4E5A" w:rsidP="005A4E5A">
                  <w:pPr>
                    <w:rPr>
                      <w:b/>
                      <w:sz w:val="20"/>
                    </w:rPr>
                  </w:pPr>
                  <w:r w:rsidRPr="005966FE">
                    <w:rPr>
                      <w:b/>
                      <w:sz w:val="20"/>
                    </w:rPr>
                    <w:t>If results are unacceptable:</w:t>
                  </w:r>
                </w:p>
              </w:tc>
            </w:tr>
            <w:tr w:rsidR="005A4E5A" w:rsidRPr="005966FE" w:rsidTr="005A4E5A">
              <w:tc>
                <w:tcPr>
                  <w:tcW w:w="3715" w:type="dxa"/>
                </w:tcPr>
                <w:p w:rsidR="005A4E5A" w:rsidRPr="009A6FC6" w:rsidRDefault="005A4E5A" w:rsidP="005A4E5A">
                  <w:pPr>
                    <w:rPr>
                      <w:sz w:val="20"/>
                    </w:rPr>
                  </w:pPr>
                  <w:r w:rsidRPr="009A6FC6">
                    <w:rPr>
                      <w:sz w:val="20"/>
                    </w:rPr>
                    <w:t xml:space="preserve">1.  Enter "S" in column "A/P" and select </w:t>
                  </w:r>
                </w:p>
                <w:p w:rsidR="005A4E5A" w:rsidRPr="009A6FC6" w:rsidRDefault="005A4E5A" w:rsidP="005A4E5A">
                  <w:pPr>
                    <w:rPr>
                      <w:sz w:val="20"/>
                    </w:rPr>
                  </w:pPr>
                  <w:r w:rsidRPr="009A6FC6">
                    <w:rPr>
                      <w:sz w:val="20"/>
                    </w:rPr>
                    <w:t xml:space="preserve">     ‘PASS’ for </w:t>
                  </w:r>
                  <w:proofErr w:type="spellStart"/>
                  <w:r w:rsidRPr="009A6FC6">
                    <w:rPr>
                      <w:sz w:val="20"/>
                    </w:rPr>
                    <w:t>QCInt</w:t>
                  </w:r>
                  <w:proofErr w:type="spellEnd"/>
                  <w:r w:rsidRPr="009A6FC6">
                    <w:rPr>
                      <w:sz w:val="20"/>
                    </w:rPr>
                    <w:t>.</w:t>
                  </w:r>
                </w:p>
                <w:p w:rsidR="005A4E5A" w:rsidRPr="009A6FC6" w:rsidRDefault="005A4E5A" w:rsidP="005A4E5A">
                  <w:pPr>
                    <w:rPr>
                      <w:sz w:val="20"/>
                    </w:rPr>
                  </w:pPr>
                  <w:r w:rsidRPr="009A6FC6">
                    <w:rPr>
                      <w:sz w:val="20"/>
                    </w:rPr>
                    <w:t xml:space="preserve">2.  Complete column 12 (Rec. testing </w:t>
                  </w:r>
                </w:p>
                <w:p w:rsidR="005A4E5A" w:rsidRPr="009A6FC6" w:rsidRDefault="005A4E5A" w:rsidP="005A4E5A">
                  <w:pPr>
                    <w:rPr>
                      <w:sz w:val="20"/>
                    </w:rPr>
                  </w:pPr>
                  <w:r w:rsidRPr="009A6FC6">
                    <w:rPr>
                      <w:sz w:val="20"/>
                    </w:rPr>
                    <w:t xml:space="preserve">      complete and acceptable) on </w:t>
                  </w:r>
                </w:p>
                <w:p w:rsidR="005A4E5A" w:rsidRPr="009A6FC6" w:rsidRDefault="005A4E5A" w:rsidP="005A4E5A">
                  <w:pPr>
                    <w:rPr>
                      <w:sz w:val="20"/>
                    </w:rPr>
                  </w:pPr>
                  <w:r w:rsidRPr="009A6FC6">
                    <w:rPr>
                      <w:sz w:val="20"/>
                    </w:rPr>
                    <w:t xml:space="preserve">      Reagent/Supply/Form/Label </w:t>
                  </w:r>
                </w:p>
                <w:p w:rsidR="005A4E5A" w:rsidRPr="009A6FC6" w:rsidRDefault="005A4E5A" w:rsidP="005A4E5A">
                  <w:pPr>
                    <w:rPr>
                      <w:sz w:val="20"/>
                    </w:rPr>
                  </w:pPr>
                  <w:r w:rsidRPr="009A6FC6">
                    <w:rPr>
                      <w:sz w:val="20"/>
                    </w:rPr>
                    <w:t xml:space="preserve">      Receiving log.</w:t>
                  </w:r>
                </w:p>
                <w:p w:rsidR="005A4E5A" w:rsidRPr="009A6FC6" w:rsidRDefault="005A4E5A" w:rsidP="005A4E5A">
                  <w:pPr>
                    <w:rPr>
                      <w:sz w:val="20"/>
                    </w:rPr>
                  </w:pPr>
                  <w:r w:rsidRPr="009A6FC6">
                    <w:rPr>
                      <w:sz w:val="20"/>
                    </w:rPr>
                    <w:t xml:space="preserve">3.  Item may be released for use into   </w:t>
                  </w:r>
                </w:p>
                <w:p w:rsidR="005A4E5A" w:rsidRPr="009A6FC6" w:rsidRDefault="005A4E5A" w:rsidP="005A4E5A">
                  <w:pPr>
                    <w:rPr>
                      <w:sz w:val="20"/>
                    </w:rPr>
                  </w:pPr>
                  <w:r w:rsidRPr="009A6FC6">
                    <w:rPr>
                      <w:sz w:val="20"/>
                    </w:rPr>
                    <w:t xml:space="preserve">      </w:t>
                  </w:r>
                  <w:proofErr w:type="gramStart"/>
                  <w:r w:rsidRPr="009A6FC6">
                    <w:rPr>
                      <w:sz w:val="20"/>
                    </w:rPr>
                    <w:t>inventory</w:t>
                  </w:r>
                  <w:proofErr w:type="gramEnd"/>
                  <w:r w:rsidRPr="009A6FC6">
                    <w:rPr>
                      <w:sz w:val="20"/>
                    </w:rPr>
                    <w:t>.</w:t>
                  </w:r>
                </w:p>
                <w:p w:rsidR="005A4E5A" w:rsidRPr="009A6FC6" w:rsidRDefault="005A4E5A" w:rsidP="005A4E5A">
                  <w:pPr>
                    <w:rPr>
                      <w:sz w:val="20"/>
                    </w:rPr>
                  </w:pPr>
                  <w:r w:rsidRPr="009A6FC6">
                    <w:rPr>
                      <w:sz w:val="20"/>
                    </w:rPr>
                    <w:t xml:space="preserve">4. Initial on Daily QC checklist. </w:t>
                  </w:r>
                </w:p>
              </w:tc>
              <w:tc>
                <w:tcPr>
                  <w:tcW w:w="5141" w:type="dxa"/>
                </w:tcPr>
                <w:p w:rsidR="005A4E5A" w:rsidRPr="009A6FC6" w:rsidRDefault="005A4E5A" w:rsidP="005A4E5A">
                  <w:pPr>
                    <w:rPr>
                      <w:sz w:val="20"/>
                    </w:rPr>
                  </w:pPr>
                  <w:r w:rsidRPr="009A6FC6">
                    <w:rPr>
                      <w:sz w:val="20"/>
                    </w:rPr>
                    <w:t>1.  Repeat Testing.</w:t>
                  </w:r>
                </w:p>
                <w:p w:rsidR="005A4E5A" w:rsidRPr="009A6FC6" w:rsidRDefault="005A4E5A" w:rsidP="005A4E5A">
                  <w:pPr>
                    <w:rPr>
                      <w:sz w:val="20"/>
                    </w:rPr>
                  </w:pPr>
                  <w:r w:rsidRPr="009A6FC6">
                    <w:rPr>
                      <w:sz w:val="20"/>
                    </w:rPr>
                    <w:t xml:space="preserve">2.  Record "U" in column "A/P" and ‘FAIL’ </w:t>
                  </w:r>
                </w:p>
                <w:p w:rsidR="005A4E5A" w:rsidRPr="009A6FC6" w:rsidRDefault="005A4E5A" w:rsidP="005A4E5A">
                  <w:pPr>
                    <w:rPr>
                      <w:sz w:val="20"/>
                    </w:rPr>
                  </w:pPr>
                  <w:r w:rsidRPr="009A6FC6">
                    <w:rPr>
                      <w:sz w:val="20"/>
                    </w:rPr>
                    <w:t xml:space="preserve">     </w:t>
                  </w:r>
                  <w:proofErr w:type="gramStart"/>
                  <w:r w:rsidRPr="009A6FC6">
                    <w:rPr>
                      <w:sz w:val="20"/>
                    </w:rPr>
                    <w:t>for</w:t>
                  </w:r>
                  <w:proofErr w:type="gramEnd"/>
                  <w:r w:rsidRPr="009A6FC6">
                    <w:rPr>
                      <w:sz w:val="20"/>
                    </w:rPr>
                    <w:t xml:space="preserve"> </w:t>
                  </w:r>
                  <w:proofErr w:type="spellStart"/>
                  <w:r w:rsidRPr="009A6FC6">
                    <w:rPr>
                      <w:sz w:val="20"/>
                    </w:rPr>
                    <w:t>QCInt</w:t>
                  </w:r>
                  <w:proofErr w:type="spellEnd"/>
                  <w:r w:rsidRPr="009A6FC6">
                    <w:rPr>
                      <w:sz w:val="20"/>
                    </w:rPr>
                    <w:t>.</w:t>
                  </w:r>
                </w:p>
                <w:p w:rsidR="005A4E5A" w:rsidRPr="009A6FC6" w:rsidRDefault="005A4E5A" w:rsidP="005A4E5A">
                  <w:pPr>
                    <w:rPr>
                      <w:sz w:val="20"/>
                    </w:rPr>
                  </w:pPr>
                  <w:r w:rsidRPr="009A6FC6">
                    <w:rPr>
                      <w:sz w:val="20"/>
                    </w:rPr>
                    <w:t xml:space="preserve">3.  Complete and sign off on </w:t>
                  </w:r>
                </w:p>
                <w:p w:rsidR="005A4E5A" w:rsidRPr="009A6FC6" w:rsidRDefault="005A4E5A" w:rsidP="005A4E5A">
                  <w:pPr>
                    <w:rPr>
                      <w:sz w:val="20"/>
                    </w:rPr>
                  </w:pPr>
                  <w:r w:rsidRPr="009A6FC6">
                    <w:rPr>
                      <w:sz w:val="20"/>
                    </w:rPr>
                    <w:t xml:space="preserve">      Reagent/Supply/Form/Label </w:t>
                  </w:r>
                </w:p>
                <w:p w:rsidR="005A4E5A" w:rsidRPr="009A6FC6" w:rsidRDefault="005A4E5A" w:rsidP="005A4E5A">
                  <w:pPr>
                    <w:rPr>
                      <w:sz w:val="20"/>
                    </w:rPr>
                  </w:pPr>
                  <w:r w:rsidRPr="009A6FC6">
                    <w:rPr>
                      <w:sz w:val="20"/>
                    </w:rPr>
                    <w:t xml:space="preserve">      Receiving log that receipt testing is not </w:t>
                  </w:r>
                </w:p>
                <w:p w:rsidR="005A4E5A" w:rsidRPr="009A6FC6" w:rsidRDefault="005A4E5A" w:rsidP="005A4E5A">
                  <w:pPr>
                    <w:rPr>
                      <w:sz w:val="20"/>
                    </w:rPr>
                  </w:pPr>
                  <w:r w:rsidRPr="009A6FC6">
                    <w:rPr>
                      <w:sz w:val="20"/>
                    </w:rPr>
                    <w:t xml:space="preserve">      </w:t>
                  </w:r>
                  <w:proofErr w:type="gramStart"/>
                  <w:r w:rsidRPr="009A6FC6">
                    <w:rPr>
                      <w:sz w:val="20"/>
                    </w:rPr>
                    <w:t>acceptable</w:t>
                  </w:r>
                  <w:proofErr w:type="gramEnd"/>
                  <w:r w:rsidRPr="009A6FC6">
                    <w:rPr>
                      <w:sz w:val="20"/>
                    </w:rPr>
                    <w:t xml:space="preserve">. </w:t>
                  </w:r>
                </w:p>
                <w:p w:rsidR="005A4E5A" w:rsidRPr="009A6FC6" w:rsidRDefault="005A4E5A" w:rsidP="005A4E5A">
                  <w:pPr>
                    <w:rPr>
                      <w:sz w:val="20"/>
                    </w:rPr>
                  </w:pPr>
                  <w:r w:rsidRPr="009A6FC6">
                    <w:rPr>
                      <w:sz w:val="20"/>
                    </w:rPr>
                    <w:t>4.  Quarantine item in the QC basket of Sera #5.</w:t>
                  </w:r>
                </w:p>
                <w:p w:rsidR="005A4E5A" w:rsidRPr="009A6FC6" w:rsidRDefault="005A4E5A" w:rsidP="005A4E5A">
                  <w:pPr>
                    <w:rPr>
                      <w:sz w:val="20"/>
                    </w:rPr>
                  </w:pPr>
                  <w:r w:rsidRPr="009A6FC6">
                    <w:rPr>
                      <w:sz w:val="20"/>
                    </w:rPr>
                    <w:t>5.  Dete</w:t>
                  </w:r>
                  <w:r>
                    <w:rPr>
                      <w:sz w:val="20"/>
                    </w:rPr>
                    <w:t xml:space="preserve">rmine the current inventory of </w:t>
                  </w:r>
                  <w:r w:rsidRPr="009A6FC6">
                    <w:rPr>
                      <w:sz w:val="20"/>
                    </w:rPr>
                    <w:t>reagent.</w:t>
                  </w:r>
                </w:p>
                <w:p w:rsidR="005A4E5A" w:rsidRPr="009A6FC6" w:rsidRDefault="005A4E5A" w:rsidP="005A4E5A">
                  <w:pPr>
                    <w:rPr>
                      <w:sz w:val="20"/>
                    </w:rPr>
                  </w:pPr>
                  <w:r w:rsidRPr="009A6FC6">
                    <w:rPr>
                      <w:sz w:val="20"/>
                    </w:rPr>
                    <w:t>6.  Alert management that the item(s) did</w:t>
                  </w:r>
                </w:p>
                <w:p w:rsidR="005A4E5A" w:rsidRPr="009A6FC6" w:rsidRDefault="005A4E5A" w:rsidP="005A4E5A">
                  <w:pPr>
                    <w:rPr>
                      <w:sz w:val="20"/>
                    </w:rPr>
                  </w:pPr>
                  <w:r w:rsidRPr="009A6FC6">
                    <w:rPr>
                      <w:b/>
                      <w:sz w:val="20"/>
                    </w:rPr>
                    <w:t xml:space="preserve">     NOT</w:t>
                  </w:r>
                  <w:r w:rsidRPr="009A6FC6">
                    <w:rPr>
                      <w:sz w:val="20"/>
                    </w:rPr>
                    <w:t xml:space="preserve"> pass receipt testing, and current</w:t>
                  </w:r>
                </w:p>
                <w:p w:rsidR="005A4E5A" w:rsidRPr="009A6FC6" w:rsidRDefault="005A4E5A" w:rsidP="005A4E5A">
                  <w:pPr>
                    <w:rPr>
                      <w:sz w:val="20"/>
                    </w:rPr>
                  </w:pPr>
                  <w:r w:rsidRPr="009A6FC6">
                    <w:rPr>
                      <w:sz w:val="20"/>
                    </w:rPr>
                    <w:t xml:space="preserve">     </w:t>
                  </w:r>
                  <w:proofErr w:type="gramStart"/>
                  <w:r w:rsidRPr="009A6FC6">
                    <w:rPr>
                      <w:sz w:val="20"/>
                    </w:rPr>
                    <w:t>inventory</w:t>
                  </w:r>
                  <w:proofErr w:type="gramEnd"/>
                  <w:r w:rsidRPr="009A6FC6">
                    <w:rPr>
                      <w:sz w:val="20"/>
                    </w:rPr>
                    <w:t xml:space="preserve"> of reagent.</w:t>
                  </w:r>
                </w:p>
                <w:p w:rsidR="005A4E5A" w:rsidRPr="009A6FC6" w:rsidRDefault="005A4E5A" w:rsidP="005A4E5A">
                  <w:pPr>
                    <w:rPr>
                      <w:sz w:val="20"/>
                    </w:rPr>
                  </w:pPr>
                  <w:r w:rsidRPr="009A6FC6">
                    <w:rPr>
                      <w:sz w:val="20"/>
                    </w:rPr>
                    <w:t>7.  Submit a Quality Assurance Exception Report.</w:t>
                  </w:r>
                </w:p>
                <w:p w:rsidR="005A4E5A" w:rsidRPr="009A6FC6" w:rsidRDefault="005A4E5A" w:rsidP="005A4E5A">
                  <w:pPr>
                    <w:rPr>
                      <w:sz w:val="20"/>
                    </w:rPr>
                  </w:pPr>
                  <w:r w:rsidRPr="009A6FC6">
                    <w:rPr>
                      <w:sz w:val="20"/>
                    </w:rPr>
                    <w:t>8.  Management will notify company.</w:t>
                  </w:r>
                </w:p>
              </w:tc>
            </w:tr>
          </w:tbl>
          <w:p w:rsidR="005A4E5A" w:rsidRDefault="005A4E5A" w:rsidP="005A4E5A">
            <w:pPr>
              <w:snapToGrid w:val="0"/>
              <w:rPr>
                <w:b/>
                <w:bCs/>
              </w:rPr>
            </w:pPr>
            <w:r w:rsidRPr="00E039BA">
              <w:rPr>
                <w:b/>
                <w:bCs/>
                <w:noProof/>
              </w:rPr>
              <w:drawing>
                <wp:anchor distT="0" distB="0" distL="114300" distR="114300" simplePos="0" relativeHeight="251661312" behindDoc="1" locked="0" layoutInCell="1" allowOverlap="1" wp14:anchorId="6E749DCA" wp14:editId="0AD652C9">
                  <wp:simplePos x="0" y="0"/>
                  <wp:positionH relativeFrom="column">
                    <wp:posOffset>168275</wp:posOffset>
                  </wp:positionH>
                  <wp:positionV relativeFrom="paragraph">
                    <wp:posOffset>89535</wp:posOffset>
                  </wp:positionV>
                  <wp:extent cx="295275" cy="351790"/>
                  <wp:effectExtent l="0" t="0" r="9525" b="0"/>
                  <wp:wrapTight wrapText="bothSides">
                    <wp:wrapPolygon edited="0">
                      <wp:start x="6968" y="0"/>
                      <wp:lineTo x="0" y="1170"/>
                      <wp:lineTo x="0" y="19884"/>
                      <wp:lineTo x="20903" y="19884"/>
                      <wp:lineTo x="20903" y="8188"/>
                      <wp:lineTo x="18116" y="1170"/>
                      <wp:lineTo x="12542" y="0"/>
                      <wp:lineTo x="6968" y="0"/>
                    </wp:wrapPolygon>
                  </wp:wrapTight>
                  <wp:docPr id="6" name="Picture 6" descr="C:\Documents and Settings\cawillia\Local Settings\Temporary Internet Files\Content.IE5\WW5QBVPU\MC90005671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awillia\Local Settings\Temporary Internet Files\Content.IE5\WW5QBVPU\MC900056715[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75" cy="3517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1216" w:type="dxa"/>
            <w:tcBorders>
              <w:top w:val="single" w:sz="6" w:space="0" w:color="000000"/>
              <w:left w:val="single" w:sz="6" w:space="0" w:color="000000"/>
              <w:bottom w:val="single" w:sz="6" w:space="0" w:color="000000"/>
              <w:right w:val="single" w:sz="6" w:space="0" w:color="000000"/>
            </w:tcBorders>
          </w:tcPr>
          <w:p w:rsidR="005A4E5A" w:rsidRPr="00C8495C" w:rsidRDefault="005A4E5A" w:rsidP="005A4E5A">
            <w:pPr>
              <w:snapToGrid w:val="0"/>
              <w:rPr>
                <w:b/>
                <w:bCs/>
              </w:rPr>
            </w:pPr>
          </w:p>
        </w:tc>
      </w:tr>
      <w:tr w:rsidR="005A4E5A" w:rsidRPr="00C8495C" w:rsidTr="005A4E5A">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5A4E5A" w:rsidRPr="00C8495C" w:rsidRDefault="005A4E5A" w:rsidP="005A4E5A">
            <w:pPr>
              <w:snapToGrid w:val="0"/>
              <w:jc w:val="center"/>
              <w:rPr>
                <w:b/>
                <w:bCs/>
              </w:rPr>
            </w:pPr>
            <w:r>
              <w:t>10.0</w:t>
            </w:r>
          </w:p>
        </w:tc>
        <w:tc>
          <w:tcPr>
            <w:tcW w:w="8316" w:type="dxa"/>
            <w:tcBorders>
              <w:top w:val="single" w:sz="6" w:space="0" w:color="000000"/>
              <w:left w:val="single" w:sz="6" w:space="0" w:color="000000"/>
              <w:bottom w:val="single" w:sz="6" w:space="0" w:color="000000"/>
              <w:right w:val="single" w:sz="6" w:space="0" w:color="000000"/>
            </w:tcBorders>
          </w:tcPr>
          <w:p w:rsidR="005A4E5A" w:rsidRDefault="005A4E5A" w:rsidP="005A4E5A">
            <w:pPr>
              <w:snapToGrid w:val="0"/>
              <w:rPr>
                <w:b/>
                <w:bCs/>
              </w:rPr>
            </w:pPr>
            <w:r>
              <w:rPr>
                <w:b/>
                <w:bCs/>
              </w:rPr>
              <w:t xml:space="preserve">Place </w:t>
            </w:r>
            <w:proofErr w:type="spellStart"/>
            <w:r>
              <w:rPr>
                <w:b/>
                <w:bCs/>
              </w:rPr>
              <w:t>antigram</w:t>
            </w:r>
            <w:proofErr w:type="spellEnd"/>
            <w:r>
              <w:rPr>
                <w:b/>
                <w:bCs/>
              </w:rPr>
              <w:t xml:space="preserve"> in </w:t>
            </w:r>
            <w:proofErr w:type="spellStart"/>
            <w:r>
              <w:rPr>
                <w:b/>
                <w:bCs/>
              </w:rPr>
              <w:t>antigram</w:t>
            </w:r>
            <w:proofErr w:type="spellEnd"/>
            <w:r>
              <w:rPr>
                <w:b/>
                <w:bCs/>
              </w:rPr>
              <w:t xml:space="preserve"> notebook.</w:t>
            </w:r>
          </w:p>
          <w:p w:rsidR="005A4E5A" w:rsidRDefault="005A4E5A" w:rsidP="005A4E5A">
            <w:pPr>
              <w:snapToGrid w:val="0"/>
              <w:rPr>
                <w:b/>
                <w:bCs/>
              </w:rPr>
            </w:pPr>
          </w:p>
          <w:p w:rsidR="005A4E5A" w:rsidRPr="00D35693" w:rsidRDefault="005A4E5A" w:rsidP="005A4E5A">
            <w:pPr>
              <w:snapToGrid w:val="0"/>
              <w:rPr>
                <w:b/>
                <w:bCs/>
              </w:rPr>
            </w:pPr>
          </w:p>
        </w:tc>
        <w:tc>
          <w:tcPr>
            <w:tcW w:w="1216" w:type="dxa"/>
            <w:tcBorders>
              <w:top w:val="single" w:sz="6" w:space="0" w:color="000000"/>
              <w:left w:val="single" w:sz="6" w:space="0" w:color="000000"/>
              <w:bottom w:val="single" w:sz="6" w:space="0" w:color="000000"/>
              <w:right w:val="single" w:sz="6" w:space="0" w:color="000000"/>
            </w:tcBorders>
          </w:tcPr>
          <w:p w:rsidR="005A4E5A" w:rsidRPr="00C8495C" w:rsidRDefault="005A4E5A" w:rsidP="005A4E5A">
            <w:pPr>
              <w:snapToGrid w:val="0"/>
              <w:rPr>
                <w:b/>
                <w:bCs/>
              </w:rPr>
            </w:pPr>
          </w:p>
        </w:tc>
      </w:tr>
    </w:tbl>
    <w:p w:rsidR="005A4E5A" w:rsidRDefault="005A4E5A" w:rsidP="005A4E5A">
      <w:pPr>
        <w:rPr>
          <w:sz w:val="20"/>
        </w:rPr>
      </w:pPr>
    </w:p>
    <w:p w:rsidR="005A4E5A" w:rsidRPr="005A4E5A" w:rsidRDefault="005A4E5A" w:rsidP="005A4E5A">
      <w:r>
        <w:br w:type="page"/>
      </w:r>
    </w:p>
    <w:p w:rsidR="005A4E5A" w:rsidRDefault="005A4E5A" w:rsidP="00E44A67">
      <w:pPr>
        <w:pStyle w:val="ListParagraph"/>
        <w:numPr>
          <w:ilvl w:val="0"/>
          <w:numId w:val="5"/>
        </w:numPr>
      </w:pPr>
      <w:r>
        <w:lastRenderedPageBreak/>
        <w:t>Receipt Testing of 2-5% Screening Cells</w:t>
      </w:r>
    </w:p>
    <w:p w:rsidR="005A4E5A" w:rsidRDefault="005A4E5A" w:rsidP="005A4E5A"/>
    <w:p w:rsidR="005A4E5A" w:rsidRPr="005A4E5A" w:rsidRDefault="005A4E5A" w:rsidP="005A4E5A">
      <w:pPr>
        <w:rPr>
          <w:sz w:val="20"/>
        </w:rPr>
      </w:pPr>
      <w:r w:rsidRPr="005A4E5A">
        <w:rPr>
          <w:sz w:val="20"/>
        </w:rPr>
        <w:t>Chemical Risk Assessment: None</w:t>
      </w:r>
    </w:p>
    <w:p w:rsidR="005A4E5A" w:rsidRPr="005A4E5A" w:rsidRDefault="005A4E5A" w:rsidP="005A4E5A">
      <w:pPr>
        <w:rPr>
          <w:sz w:val="20"/>
        </w:rPr>
      </w:pPr>
      <w:r w:rsidRPr="005A4E5A">
        <w:rPr>
          <w:sz w:val="20"/>
        </w:rPr>
        <w:t>Biological Risk Assessment: None</w:t>
      </w:r>
    </w:p>
    <w:p w:rsidR="005A4E5A" w:rsidRPr="005A4E5A" w:rsidRDefault="005A4E5A" w:rsidP="005A4E5A">
      <w:pPr>
        <w:rPr>
          <w:sz w:val="20"/>
        </w:rPr>
      </w:pPr>
      <w:r w:rsidRPr="005A4E5A">
        <w:rPr>
          <w:sz w:val="20"/>
        </w:rPr>
        <w:t xml:space="preserve">Protective Equipment: Lab coat, gloves       </w:t>
      </w:r>
    </w:p>
    <w:p w:rsidR="005A4E5A" w:rsidRPr="005A4E5A" w:rsidRDefault="005A4E5A" w:rsidP="005A4E5A">
      <w:pPr>
        <w:rPr>
          <w:sz w:val="20"/>
        </w:rPr>
      </w:pPr>
      <w:r w:rsidRPr="005A4E5A">
        <w:rPr>
          <w:sz w:val="20"/>
        </w:rPr>
        <w:t>Supplies: Tubes</w:t>
      </w:r>
    </w:p>
    <w:p w:rsidR="005A4E5A" w:rsidRPr="005A4E5A" w:rsidRDefault="005A4E5A" w:rsidP="005A4E5A">
      <w:pPr>
        <w:rPr>
          <w:sz w:val="20"/>
        </w:rPr>
      </w:pPr>
      <w:r w:rsidRPr="005A4E5A">
        <w:rPr>
          <w:sz w:val="20"/>
        </w:rPr>
        <w:t>Reagents: Reagent/cell to be receipt tested and test cell/reagent</w:t>
      </w:r>
    </w:p>
    <w:p w:rsidR="005A4E5A" w:rsidRPr="005A4E5A" w:rsidRDefault="005A4E5A" w:rsidP="005A4E5A">
      <w:pPr>
        <w:rPr>
          <w:sz w:val="20"/>
        </w:rPr>
      </w:pPr>
      <w:r w:rsidRPr="005A4E5A">
        <w:rPr>
          <w:sz w:val="20"/>
        </w:rPr>
        <w:t>Equipment: Centrifuge</w:t>
      </w:r>
    </w:p>
    <w:p w:rsidR="005A4E5A" w:rsidRPr="005A4E5A" w:rsidRDefault="005A4E5A" w:rsidP="005A4E5A">
      <w:pPr>
        <w:rPr>
          <w:sz w:val="20"/>
        </w:rPr>
      </w:pPr>
      <w:r w:rsidRPr="005A4E5A">
        <w:rPr>
          <w:sz w:val="20"/>
        </w:rPr>
        <w:t xml:space="preserve">Specimen Requirements: None           </w:t>
      </w:r>
    </w:p>
    <w:p w:rsidR="005A4E5A" w:rsidRDefault="005A4E5A" w:rsidP="005A4E5A"/>
    <w:tbl>
      <w:tblPr>
        <w:tblW w:w="1056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18"/>
        <w:gridCol w:w="8094"/>
        <w:gridCol w:w="1438"/>
        <w:gridCol w:w="11"/>
      </w:tblGrid>
      <w:tr w:rsidR="005A4E5A" w:rsidRPr="00F244A4" w:rsidTr="005A4E5A">
        <w:trPr>
          <w:tblHeader/>
          <w:jc w:val="center"/>
        </w:trPr>
        <w:tc>
          <w:tcPr>
            <w:tcW w:w="1018" w:type="dxa"/>
            <w:shd w:val="pct35" w:color="auto" w:fill="FFFFFF"/>
          </w:tcPr>
          <w:p w:rsidR="005A4E5A" w:rsidRPr="00F244A4" w:rsidRDefault="005A4E5A" w:rsidP="005A4E5A">
            <w:pPr>
              <w:snapToGrid w:val="0"/>
              <w:jc w:val="center"/>
              <w:rPr>
                <w:rFonts w:ascii="Times New Roman" w:hAnsi="Times New Roman"/>
                <w:b/>
                <w:bCs/>
                <w:sz w:val="24"/>
                <w:szCs w:val="18"/>
              </w:rPr>
            </w:pPr>
            <w:r w:rsidRPr="00F244A4">
              <w:rPr>
                <w:rFonts w:ascii="Times New Roman" w:hAnsi="Times New Roman"/>
                <w:sz w:val="24"/>
                <w:szCs w:val="24"/>
              </w:rPr>
              <w:t>STEPS</w:t>
            </w:r>
          </w:p>
        </w:tc>
        <w:tc>
          <w:tcPr>
            <w:tcW w:w="8094" w:type="dxa"/>
            <w:shd w:val="pct35" w:color="auto" w:fill="FFFFFF"/>
          </w:tcPr>
          <w:p w:rsidR="005A4E5A" w:rsidRPr="00F244A4" w:rsidRDefault="005A4E5A" w:rsidP="005A4E5A">
            <w:pPr>
              <w:snapToGrid w:val="0"/>
              <w:jc w:val="center"/>
              <w:rPr>
                <w:rFonts w:ascii="Times New Roman" w:hAnsi="Times New Roman"/>
                <w:b/>
                <w:bCs/>
                <w:sz w:val="24"/>
                <w:szCs w:val="18"/>
              </w:rPr>
            </w:pPr>
            <w:r w:rsidRPr="00F244A4">
              <w:rPr>
                <w:rFonts w:ascii="Times New Roman" w:hAnsi="Times New Roman"/>
                <w:sz w:val="24"/>
                <w:szCs w:val="24"/>
              </w:rPr>
              <w:t>INSTRUCTIONS</w:t>
            </w:r>
          </w:p>
        </w:tc>
        <w:tc>
          <w:tcPr>
            <w:tcW w:w="1449" w:type="dxa"/>
            <w:gridSpan w:val="2"/>
            <w:shd w:val="pct35" w:color="auto" w:fill="FFFFFF"/>
          </w:tcPr>
          <w:p w:rsidR="005A4E5A" w:rsidRPr="00130AE4" w:rsidRDefault="005A4E5A" w:rsidP="005A4E5A">
            <w:pPr>
              <w:jc w:val="center"/>
              <w:rPr>
                <w:rFonts w:ascii="Times New Roman" w:hAnsi="Times New Roman"/>
                <w:b/>
                <w:sz w:val="18"/>
                <w:szCs w:val="18"/>
              </w:rPr>
            </w:pPr>
            <w:r w:rsidRPr="00130AE4">
              <w:rPr>
                <w:rFonts w:ascii="Times New Roman" w:hAnsi="Times New Roman"/>
                <w:b/>
                <w:sz w:val="18"/>
                <w:szCs w:val="18"/>
              </w:rPr>
              <w:t>CHANGE/</w:t>
            </w:r>
          </w:p>
          <w:p w:rsidR="005A4E5A" w:rsidRPr="00130AE4" w:rsidRDefault="005A4E5A" w:rsidP="005A4E5A">
            <w:pPr>
              <w:jc w:val="center"/>
              <w:rPr>
                <w:rFonts w:ascii="Times New Roman" w:hAnsi="Times New Roman"/>
                <w:b/>
                <w:sz w:val="18"/>
                <w:szCs w:val="18"/>
              </w:rPr>
            </w:pPr>
            <w:r w:rsidRPr="00130AE4">
              <w:rPr>
                <w:rFonts w:ascii="Times New Roman" w:hAnsi="Times New Roman"/>
                <w:b/>
                <w:sz w:val="18"/>
                <w:szCs w:val="18"/>
              </w:rPr>
              <w:t>APPROVAL</w:t>
            </w:r>
          </w:p>
        </w:tc>
      </w:tr>
      <w:tr w:rsidR="005A4E5A" w:rsidRPr="00F244A4" w:rsidTr="005A4E5A">
        <w:trPr>
          <w:gridAfter w:val="1"/>
          <w:wAfter w:w="11" w:type="dxa"/>
          <w:jc w:val="center"/>
        </w:trPr>
        <w:tc>
          <w:tcPr>
            <w:tcW w:w="1018" w:type="dxa"/>
          </w:tcPr>
          <w:p w:rsidR="005A4E5A" w:rsidRPr="00F244A4" w:rsidRDefault="005A4E5A" w:rsidP="005A4E5A">
            <w:pPr>
              <w:snapToGrid w:val="0"/>
              <w:jc w:val="center"/>
              <w:rPr>
                <w:rFonts w:ascii="Times New Roman" w:hAnsi="Times New Roman"/>
                <w:b/>
                <w:bCs/>
                <w:sz w:val="24"/>
                <w:szCs w:val="24"/>
              </w:rPr>
            </w:pPr>
            <w:r>
              <w:rPr>
                <w:rFonts w:ascii="Times New Roman" w:hAnsi="Times New Roman"/>
                <w:sz w:val="24"/>
                <w:szCs w:val="24"/>
              </w:rPr>
              <w:t>1</w:t>
            </w:r>
            <w:r w:rsidRPr="00F244A4">
              <w:rPr>
                <w:rFonts w:ascii="Times New Roman" w:hAnsi="Times New Roman"/>
                <w:sz w:val="24"/>
                <w:szCs w:val="24"/>
              </w:rPr>
              <w:t>.0</w:t>
            </w:r>
          </w:p>
        </w:tc>
        <w:tc>
          <w:tcPr>
            <w:tcW w:w="8094" w:type="dxa"/>
          </w:tcPr>
          <w:p w:rsidR="005A4E5A" w:rsidRPr="00F244A4" w:rsidRDefault="005A4E5A" w:rsidP="005A4E5A">
            <w:pPr>
              <w:snapToGrid w:val="0"/>
              <w:rPr>
                <w:rFonts w:ascii="Times New Roman" w:hAnsi="Times New Roman"/>
                <w:b/>
                <w:bCs/>
                <w:sz w:val="24"/>
                <w:szCs w:val="24"/>
              </w:rPr>
            </w:pPr>
            <w:r w:rsidRPr="00F244A4">
              <w:rPr>
                <w:rFonts w:ascii="Times New Roman" w:hAnsi="Times New Roman"/>
                <w:b/>
                <w:bCs/>
                <w:sz w:val="24"/>
                <w:szCs w:val="24"/>
              </w:rPr>
              <w:t>Label 6 10x75 tubes as follows: SC1 +, SC1-, SC2+, SC2-, SC3+, SC3-.</w:t>
            </w:r>
          </w:p>
          <w:p w:rsidR="005A4E5A" w:rsidRPr="00F244A4" w:rsidRDefault="005A4E5A" w:rsidP="005A4E5A">
            <w:pPr>
              <w:snapToGrid w:val="0"/>
              <w:rPr>
                <w:rFonts w:ascii="Times New Roman" w:hAnsi="Times New Roman"/>
                <w:b/>
                <w:bCs/>
                <w:sz w:val="24"/>
                <w:szCs w:val="24"/>
              </w:rPr>
            </w:pPr>
          </w:p>
        </w:tc>
        <w:tc>
          <w:tcPr>
            <w:tcW w:w="1438" w:type="dxa"/>
          </w:tcPr>
          <w:p w:rsidR="005A4E5A" w:rsidRPr="00F244A4" w:rsidRDefault="005A4E5A" w:rsidP="005A4E5A">
            <w:pPr>
              <w:snapToGrid w:val="0"/>
              <w:rPr>
                <w:rFonts w:ascii="Times New Roman" w:hAnsi="Times New Roman"/>
                <w:b/>
                <w:bCs/>
                <w:sz w:val="24"/>
                <w:szCs w:val="24"/>
              </w:rPr>
            </w:pPr>
          </w:p>
        </w:tc>
      </w:tr>
      <w:tr w:rsidR="005A4E5A" w:rsidRPr="00F244A4" w:rsidTr="005A4E5A">
        <w:trPr>
          <w:gridAfter w:val="1"/>
          <w:wAfter w:w="11" w:type="dxa"/>
          <w:jc w:val="center"/>
        </w:trPr>
        <w:tc>
          <w:tcPr>
            <w:tcW w:w="1018" w:type="dxa"/>
          </w:tcPr>
          <w:p w:rsidR="005A4E5A" w:rsidRPr="00F244A4" w:rsidRDefault="005A4E5A" w:rsidP="005A4E5A">
            <w:pPr>
              <w:snapToGrid w:val="0"/>
              <w:jc w:val="center"/>
              <w:rPr>
                <w:rFonts w:ascii="Times New Roman" w:hAnsi="Times New Roman"/>
                <w:b/>
                <w:bCs/>
                <w:sz w:val="24"/>
                <w:szCs w:val="24"/>
              </w:rPr>
            </w:pPr>
            <w:r>
              <w:rPr>
                <w:rFonts w:ascii="Times New Roman" w:hAnsi="Times New Roman"/>
                <w:sz w:val="24"/>
                <w:szCs w:val="24"/>
              </w:rPr>
              <w:t>2</w:t>
            </w:r>
            <w:r w:rsidRPr="00F244A4">
              <w:rPr>
                <w:rFonts w:ascii="Times New Roman" w:hAnsi="Times New Roman"/>
                <w:sz w:val="24"/>
                <w:szCs w:val="24"/>
              </w:rPr>
              <w:t>.0</w:t>
            </w:r>
          </w:p>
        </w:tc>
        <w:tc>
          <w:tcPr>
            <w:tcW w:w="8094" w:type="dxa"/>
          </w:tcPr>
          <w:p w:rsidR="005A4E5A" w:rsidRPr="00F244A4" w:rsidRDefault="005A4E5A" w:rsidP="005A4E5A">
            <w:pPr>
              <w:snapToGrid w:val="0"/>
              <w:rPr>
                <w:rFonts w:ascii="Times New Roman" w:hAnsi="Times New Roman"/>
                <w:b/>
                <w:bCs/>
                <w:sz w:val="24"/>
                <w:szCs w:val="24"/>
              </w:rPr>
            </w:pPr>
            <w:r w:rsidRPr="00F244A4">
              <w:rPr>
                <w:rFonts w:ascii="Times New Roman" w:hAnsi="Times New Roman"/>
                <w:b/>
                <w:bCs/>
                <w:sz w:val="24"/>
                <w:szCs w:val="24"/>
              </w:rPr>
              <w:t>Add two drops of antisera to each tube in the following manner:</w:t>
            </w:r>
          </w:p>
          <w:p w:rsidR="005A4E5A" w:rsidRPr="00F244A4" w:rsidRDefault="005A4E5A" w:rsidP="005A4E5A">
            <w:pPr>
              <w:snapToGrid w:val="0"/>
              <w:rPr>
                <w:rFonts w:ascii="Times New Roman" w:hAnsi="Times New Roman"/>
                <w:bCs/>
              </w:rPr>
            </w:pPr>
            <w:r>
              <w:rPr>
                <w:rFonts w:ascii="Times New Roman" w:hAnsi="Times New Roman"/>
                <w:bCs/>
              </w:rPr>
              <w:t>2</w:t>
            </w:r>
            <w:r w:rsidRPr="00F244A4">
              <w:rPr>
                <w:rFonts w:ascii="Times New Roman" w:hAnsi="Times New Roman"/>
                <w:bC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1"/>
              <w:gridCol w:w="1966"/>
              <w:gridCol w:w="1966"/>
            </w:tblGrid>
            <w:tr w:rsidR="005A4E5A" w:rsidRPr="00F244A4" w:rsidTr="005A4E5A">
              <w:trPr>
                <w:trHeight w:val="278"/>
              </w:trPr>
              <w:tc>
                <w:tcPr>
                  <w:tcW w:w="3931" w:type="dxa"/>
                  <w:vMerge w:val="restart"/>
                  <w:tcBorders>
                    <w:top w:val="single" w:sz="4" w:space="0" w:color="auto"/>
                    <w:left w:val="single" w:sz="4" w:space="0" w:color="auto"/>
                    <w:bottom w:val="single" w:sz="4" w:space="0" w:color="auto"/>
                    <w:right w:val="single" w:sz="4" w:space="0" w:color="auto"/>
                  </w:tcBorders>
                  <w:shd w:val="clear" w:color="auto" w:fill="D9D9D9"/>
                </w:tcPr>
                <w:p w:rsidR="005A4E5A" w:rsidRPr="00F244A4" w:rsidRDefault="005A4E5A" w:rsidP="005A4E5A">
                  <w:pPr>
                    <w:snapToGrid w:val="0"/>
                    <w:rPr>
                      <w:rFonts w:ascii="Times New Roman" w:hAnsi="Times New Roman"/>
                      <w:b/>
                      <w:bCs/>
                    </w:rPr>
                  </w:pPr>
                  <w:r w:rsidRPr="00F244A4">
                    <w:rPr>
                      <w:rFonts w:ascii="Times New Roman" w:hAnsi="Times New Roman"/>
                      <w:b/>
                      <w:bCs/>
                    </w:rPr>
                    <w:t>Item to be receipt tested</w:t>
                  </w:r>
                </w:p>
              </w:tc>
              <w:tc>
                <w:tcPr>
                  <w:tcW w:w="3932" w:type="dxa"/>
                  <w:gridSpan w:val="2"/>
                  <w:tcBorders>
                    <w:top w:val="single" w:sz="4" w:space="0" w:color="auto"/>
                    <w:left w:val="single" w:sz="4" w:space="0" w:color="auto"/>
                    <w:bottom w:val="single" w:sz="4" w:space="0" w:color="auto"/>
                    <w:right w:val="single" w:sz="4" w:space="0" w:color="auto"/>
                  </w:tcBorders>
                  <w:shd w:val="clear" w:color="auto" w:fill="D9D9D9"/>
                </w:tcPr>
                <w:p w:rsidR="005A4E5A" w:rsidRPr="00F244A4" w:rsidRDefault="005A4E5A" w:rsidP="005A4E5A">
                  <w:pPr>
                    <w:snapToGrid w:val="0"/>
                    <w:rPr>
                      <w:rFonts w:ascii="Times New Roman" w:hAnsi="Times New Roman"/>
                      <w:b/>
                      <w:bCs/>
                    </w:rPr>
                  </w:pPr>
                  <w:r w:rsidRPr="00F244A4">
                    <w:rPr>
                      <w:rFonts w:ascii="Times New Roman" w:hAnsi="Times New Roman"/>
                      <w:b/>
                      <w:bCs/>
                    </w:rPr>
                    <w:t>Tested with:</w:t>
                  </w:r>
                </w:p>
                <w:p w:rsidR="005A4E5A" w:rsidRPr="00F244A4" w:rsidRDefault="005A4E5A" w:rsidP="005A4E5A">
                  <w:pPr>
                    <w:snapToGrid w:val="0"/>
                    <w:rPr>
                      <w:rFonts w:ascii="Times New Roman" w:hAnsi="Times New Roman"/>
                      <w:b/>
                      <w:bCs/>
                    </w:rPr>
                  </w:pPr>
                </w:p>
              </w:tc>
            </w:tr>
            <w:tr w:rsidR="005A4E5A" w:rsidRPr="00F244A4" w:rsidTr="005A4E5A">
              <w:trPr>
                <w:trHeight w:val="277"/>
              </w:trPr>
              <w:tc>
                <w:tcPr>
                  <w:tcW w:w="3931" w:type="dxa"/>
                  <w:vMerge/>
                  <w:tcBorders>
                    <w:top w:val="single" w:sz="4" w:space="0" w:color="auto"/>
                    <w:left w:val="single" w:sz="4" w:space="0" w:color="auto"/>
                    <w:bottom w:val="single" w:sz="4" w:space="0" w:color="auto"/>
                    <w:right w:val="single" w:sz="4" w:space="0" w:color="auto"/>
                  </w:tcBorders>
                  <w:shd w:val="clear" w:color="auto" w:fill="D9D9D9"/>
                </w:tcPr>
                <w:p w:rsidR="005A4E5A" w:rsidRPr="00F244A4" w:rsidRDefault="005A4E5A" w:rsidP="005A4E5A">
                  <w:pPr>
                    <w:snapToGrid w:val="0"/>
                    <w:rPr>
                      <w:rFonts w:ascii="Times New Roman" w:hAnsi="Times New Roman"/>
                      <w:b/>
                      <w:bCs/>
                    </w:rPr>
                  </w:pPr>
                </w:p>
              </w:tc>
              <w:tc>
                <w:tcPr>
                  <w:tcW w:w="1966" w:type="dxa"/>
                  <w:tcBorders>
                    <w:top w:val="single" w:sz="4" w:space="0" w:color="auto"/>
                    <w:left w:val="single" w:sz="4" w:space="0" w:color="auto"/>
                    <w:bottom w:val="single" w:sz="4" w:space="0" w:color="auto"/>
                    <w:right w:val="single" w:sz="4" w:space="0" w:color="auto"/>
                  </w:tcBorders>
                  <w:shd w:val="clear" w:color="auto" w:fill="D9D9D9"/>
                </w:tcPr>
                <w:p w:rsidR="005A4E5A" w:rsidRPr="00F244A4" w:rsidRDefault="005A4E5A" w:rsidP="005A4E5A">
                  <w:pPr>
                    <w:snapToGrid w:val="0"/>
                    <w:rPr>
                      <w:rFonts w:ascii="Times New Roman" w:hAnsi="Times New Roman"/>
                      <w:b/>
                      <w:bCs/>
                    </w:rPr>
                  </w:pPr>
                  <w:r w:rsidRPr="00F244A4">
                    <w:rPr>
                      <w:rFonts w:ascii="Times New Roman" w:hAnsi="Times New Roman"/>
                      <w:b/>
                      <w:bCs/>
                    </w:rPr>
                    <w:t>Positive control</w:t>
                  </w:r>
                </w:p>
              </w:tc>
              <w:tc>
                <w:tcPr>
                  <w:tcW w:w="1966" w:type="dxa"/>
                  <w:tcBorders>
                    <w:top w:val="single" w:sz="4" w:space="0" w:color="auto"/>
                    <w:left w:val="single" w:sz="4" w:space="0" w:color="auto"/>
                    <w:bottom w:val="single" w:sz="4" w:space="0" w:color="auto"/>
                    <w:right w:val="single" w:sz="4" w:space="0" w:color="auto"/>
                  </w:tcBorders>
                  <w:shd w:val="clear" w:color="auto" w:fill="D9D9D9"/>
                </w:tcPr>
                <w:p w:rsidR="005A4E5A" w:rsidRPr="00F244A4" w:rsidRDefault="005A4E5A" w:rsidP="005A4E5A">
                  <w:pPr>
                    <w:snapToGrid w:val="0"/>
                    <w:rPr>
                      <w:rFonts w:ascii="Times New Roman" w:hAnsi="Times New Roman"/>
                      <w:b/>
                      <w:bCs/>
                    </w:rPr>
                  </w:pPr>
                  <w:r w:rsidRPr="00F244A4">
                    <w:rPr>
                      <w:rFonts w:ascii="Times New Roman" w:hAnsi="Times New Roman"/>
                      <w:b/>
                      <w:bCs/>
                    </w:rPr>
                    <w:t>Negative control</w:t>
                  </w:r>
                </w:p>
              </w:tc>
            </w:tr>
            <w:tr w:rsidR="005A4E5A" w:rsidRPr="00F244A4" w:rsidTr="005A4E5A">
              <w:tc>
                <w:tcPr>
                  <w:tcW w:w="3931" w:type="dxa"/>
                  <w:tcBorders>
                    <w:top w:val="single" w:sz="4" w:space="0" w:color="auto"/>
                    <w:left w:val="single" w:sz="4" w:space="0" w:color="auto"/>
                    <w:bottom w:val="single" w:sz="4" w:space="0" w:color="auto"/>
                    <w:right w:val="single" w:sz="4" w:space="0" w:color="auto"/>
                  </w:tcBorders>
                </w:tcPr>
                <w:p w:rsidR="005A4E5A" w:rsidRPr="00F244A4" w:rsidRDefault="005A4E5A" w:rsidP="005A4E5A">
                  <w:pPr>
                    <w:snapToGrid w:val="0"/>
                    <w:rPr>
                      <w:rFonts w:ascii="Times New Roman" w:hAnsi="Times New Roman"/>
                      <w:b/>
                      <w:bCs/>
                    </w:rPr>
                  </w:pPr>
                  <w:r w:rsidRPr="00F244A4">
                    <w:rPr>
                      <w:rFonts w:ascii="Times New Roman" w:hAnsi="Times New Roman"/>
                      <w:b/>
                      <w:bCs/>
                    </w:rPr>
                    <w:t>Screening cell 1</w:t>
                  </w:r>
                </w:p>
              </w:tc>
              <w:tc>
                <w:tcPr>
                  <w:tcW w:w="1966" w:type="dxa"/>
                  <w:tcBorders>
                    <w:top w:val="single" w:sz="4" w:space="0" w:color="auto"/>
                    <w:left w:val="single" w:sz="4" w:space="0" w:color="auto"/>
                    <w:bottom w:val="single" w:sz="4" w:space="0" w:color="auto"/>
                    <w:right w:val="single" w:sz="4" w:space="0" w:color="auto"/>
                  </w:tcBorders>
                </w:tcPr>
                <w:p w:rsidR="005A4E5A" w:rsidRPr="00F244A4" w:rsidRDefault="005A4E5A" w:rsidP="005A4E5A">
                  <w:pPr>
                    <w:snapToGrid w:val="0"/>
                    <w:rPr>
                      <w:rFonts w:ascii="Times New Roman" w:hAnsi="Times New Roman"/>
                      <w:b/>
                      <w:bCs/>
                    </w:rPr>
                  </w:pPr>
                  <w:r w:rsidRPr="00F244A4">
                    <w:rPr>
                      <w:rFonts w:ascii="Times New Roman" w:hAnsi="Times New Roman"/>
                      <w:b/>
                      <w:bCs/>
                    </w:rPr>
                    <w:t>Dilute Anti-D</w:t>
                  </w:r>
                </w:p>
              </w:tc>
              <w:tc>
                <w:tcPr>
                  <w:tcW w:w="1966" w:type="dxa"/>
                  <w:tcBorders>
                    <w:top w:val="single" w:sz="4" w:space="0" w:color="auto"/>
                    <w:left w:val="single" w:sz="4" w:space="0" w:color="auto"/>
                    <w:bottom w:val="single" w:sz="4" w:space="0" w:color="auto"/>
                    <w:right w:val="single" w:sz="4" w:space="0" w:color="auto"/>
                  </w:tcBorders>
                </w:tcPr>
                <w:p w:rsidR="005A4E5A" w:rsidRPr="00F244A4" w:rsidRDefault="005A4E5A" w:rsidP="005A4E5A">
                  <w:pPr>
                    <w:snapToGrid w:val="0"/>
                    <w:rPr>
                      <w:rFonts w:ascii="Times New Roman" w:hAnsi="Times New Roman"/>
                      <w:b/>
                      <w:bCs/>
                    </w:rPr>
                  </w:pPr>
                  <w:r w:rsidRPr="00F244A4">
                    <w:rPr>
                      <w:rFonts w:ascii="Times New Roman" w:hAnsi="Times New Roman"/>
                      <w:b/>
                      <w:bCs/>
                    </w:rPr>
                    <w:t>Dilute Anti-c</w:t>
                  </w:r>
                </w:p>
              </w:tc>
            </w:tr>
            <w:tr w:rsidR="005A4E5A" w:rsidRPr="00F244A4" w:rsidTr="005A4E5A">
              <w:tc>
                <w:tcPr>
                  <w:tcW w:w="3931" w:type="dxa"/>
                  <w:tcBorders>
                    <w:top w:val="single" w:sz="4" w:space="0" w:color="auto"/>
                    <w:left w:val="single" w:sz="4" w:space="0" w:color="auto"/>
                    <w:bottom w:val="single" w:sz="4" w:space="0" w:color="auto"/>
                    <w:right w:val="single" w:sz="4" w:space="0" w:color="auto"/>
                  </w:tcBorders>
                </w:tcPr>
                <w:p w:rsidR="005A4E5A" w:rsidRPr="00F244A4" w:rsidRDefault="005A4E5A" w:rsidP="005A4E5A">
                  <w:pPr>
                    <w:snapToGrid w:val="0"/>
                    <w:rPr>
                      <w:rFonts w:ascii="Times New Roman" w:hAnsi="Times New Roman"/>
                      <w:b/>
                      <w:bCs/>
                    </w:rPr>
                  </w:pPr>
                  <w:r w:rsidRPr="00F244A4">
                    <w:rPr>
                      <w:rFonts w:ascii="Times New Roman" w:hAnsi="Times New Roman"/>
                      <w:b/>
                      <w:bCs/>
                    </w:rPr>
                    <w:t>Screening cell 2</w:t>
                  </w:r>
                </w:p>
              </w:tc>
              <w:tc>
                <w:tcPr>
                  <w:tcW w:w="1966" w:type="dxa"/>
                  <w:tcBorders>
                    <w:top w:val="single" w:sz="4" w:space="0" w:color="auto"/>
                    <w:left w:val="single" w:sz="4" w:space="0" w:color="auto"/>
                    <w:bottom w:val="single" w:sz="4" w:space="0" w:color="auto"/>
                    <w:right w:val="single" w:sz="4" w:space="0" w:color="auto"/>
                  </w:tcBorders>
                </w:tcPr>
                <w:p w:rsidR="005A4E5A" w:rsidRPr="00F244A4" w:rsidRDefault="005A4E5A" w:rsidP="005A4E5A">
                  <w:pPr>
                    <w:snapToGrid w:val="0"/>
                    <w:rPr>
                      <w:rFonts w:ascii="Times New Roman" w:hAnsi="Times New Roman"/>
                      <w:b/>
                      <w:bCs/>
                    </w:rPr>
                  </w:pPr>
                  <w:r w:rsidRPr="00F244A4">
                    <w:rPr>
                      <w:rFonts w:ascii="Times New Roman" w:hAnsi="Times New Roman"/>
                      <w:b/>
                      <w:bCs/>
                    </w:rPr>
                    <w:t>Dilute Anti-D</w:t>
                  </w:r>
                </w:p>
              </w:tc>
              <w:tc>
                <w:tcPr>
                  <w:tcW w:w="1966" w:type="dxa"/>
                  <w:tcBorders>
                    <w:top w:val="single" w:sz="4" w:space="0" w:color="auto"/>
                    <w:left w:val="single" w:sz="4" w:space="0" w:color="auto"/>
                    <w:bottom w:val="single" w:sz="4" w:space="0" w:color="auto"/>
                    <w:right w:val="single" w:sz="4" w:space="0" w:color="auto"/>
                  </w:tcBorders>
                </w:tcPr>
                <w:p w:rsidR="005A4E5A" w:rsidRPr="00F244A4" w:rsidRDefault="005A4E5A" w:rsidP="005A4E5A">
                  <w:pPr>
                    <w:snapToGrid w:val="0"/>
                    <w:rPr>
                      <w:rFonts w:ascii="Times New Roman" w:hAnsi="Times New Roman"/>
                      <w:b/>
                      <w:bCs/>
                    </w:rPr>
                  </w:pPr>
                  <w:r w:rsidRPr="00F244A4">
                    <w:rPr>
                      <w:rFonts w:ascii="Times New Roman" w:hAnsi="Times New Roman"/>
                      <w:b/>
                      <w:bCs/>
                    </w:rPr>
                    <w:t>Anti-C</w:t>
                  </w:r>
                </w:p>
              </w:tc>
            </w:tr>
            <w:tr w:rsidR="005A4E5A" w:rsidRPr="00F244A4" w:rsidTr="005A4E5A">
              <w:tc>
                <w:tcPr>
                  <w:tcW w:w="3931" w:type="dxa"/>
                  <w:tcBorders>
                    <w:top w:val="single" w:sz="4" w:space="0" w:color="auto"/>
                    <w:left w:val="single" w:sz="4" w:space="0" w:color="auto"/>
                    <w:bottom w:val="single" w:sz="4" w:space="0" w:color="auto"/>
                    <w:right w:val="single" w:sz="4" w:space="0" w:color="auto"/>
                  </w:tcBorders>
                </w:tcPr>
                <w:p w:rsidR="005A4E5A" w:rsidRPr="00F244A4" w:rsidRDefault="005A4E5A" w:rsidP="005A4E5A">
                  <w:pPr>
                    <w:snapToGrid w:val="0"/>
                    <w:rPr>
                      <w:rFonts w:ascii="Times New Roman" w:hAnsi="Times New Roman"/>
                      <w:b/>
                      <w:bCs/>
                    </w:rPr>
                  </w:pPr>
                  <w:r w:rsidRPr="00F244A4">
                    <w:rPr>
                      <w:rFonts w:ascii="Times New Roman" w:hAnsi="Times New Roman"/>
                      <w:b/>
                      <w:bCs/>
                    </w:rPr>
                    <w:t>Screening cell 3</w:t>
                  </w:r>
                </w:p>
              </w:tc>
              <w:tc>
                <w:tcPr>
                  <w:tcW w:w="1966" w:type="dxa"/>
                  <w:tcBorders>
                    <w:top w:val="single" w:sz="4" w:space="0" w:color="auto"/>
                    <w:left w:val="single" w:sz="4" w:space="0" w:color="auto"/>
                    <w:bottom w:val="single" w:sz="4" w:space="0" w:color="auto"/>
                    <w:right w:val="single" w:sz="4" w:space="0" w:color="auto"/>
                  </w:tcBorders>
                </w:tcPr>
                <w:p w:rsidR="005A4E5A" w:rsidRPr="00F244A4" w:rsidRDefault="005A4E5A" w:rsidP="005A4E5A">
                  <w:pPr>
                    <w:snapToGrid w:val="0"/>
                    <w:rPr>
                      <w:rFonts w:ascii="Times New Roman" w:hAnsi="Times New Roman"/>
                      <w:b/>
                      <w:bCs/>
                    </w:rPr>
                  </w:pPr>
                  <w:r w:rsidRPr="00F244A4">
                    <w:rPr>
                      <w:rFonts w:ascii="Times New Roman" w:hAnsi="Times New Roman"/>
                      <w:b/>
                      <w:bCs/>
                    </w:rPr>
                    <w:t>Dilute Anti-c</w:t>
                  </w:r>
                </w:p>
              </w:tc>
              <w:tc>
                <w:tcPr>
                  <w:tcW w:w="1966" w:type="dxa"/>
                  <w:tcBorders>
                    <w:top w:val="single" w:sz="4" w:space="0" w:color="auto"/>
                    <w:left w:val="single" w:sz="4" w:space="0" w:color="auto"/>
                    <w:bottom w:val="single" w:sz="4" w:space="0" w:color="auto"/>
                    <w:right w:val="single" w:sz="4" w:space="0" w:color="auto"/>
                  </w:tcBorders>
                </w:tcPr>
                <w:p w:rsidR="005A4E5A" w:rsidRPr="00F244A4" w:rsidRDefault="005A4E5A" w:rsidP="005A4E5A">
                  <w:pPr>
                    <w:snapToGrid w:val="0"/>
                    <w:rPr>
                      <w:rFonts w:ascii="Times New Roman" w:hAnsi="Times New Roman"/>
                      <w:b/>
                      <w:bCs/>
                    </w:rPr>
                  </w:pPr>
                  <w:r w:rsidRPr="00F244A4">
                    <w:rPr>
                      <w:rFonts w:ascii="Times New Roman" w:hAnsi="Times New Roman"/>
                      <w:b/>
                      <w:bCs/>
                    </w:rPr>
                    <w:t>Dilute Anti-D</w:t>
                  </w:r>
                </w:p>
              </w:tc>
            </w:tr>
          </w:tbl>
          <w:p w:rsidR="005A4E5A" w:rsidRPr="00F244A4" w:rsidRDefault="005A4E5A" w:rsidP="005A4E5A">
            <w:pPr>
              <w:snapToGrid w:val="0"/>
              <w:rPr>
                <w:rFonts w:ascii="Times New Roman" w:hAnsi="Times New Roman"/>
                <w:bCs/>
              </w:rPr>
            </w:pPr>
          </w:p>
          <w:p w:rsidR="005A4E5A" w:rsidRPr="00F244A4" w:rsidRDefault="005A4E5A" w:rsidP="005A4E5A">
            <w:pPr>
              <w:snapToGrid w:val="0"/>
              <w:rPr>
                <w:rFonts w:ascii="Times New Roman" w:hAnsi="Times New Roman"/>
                <w:bCs/>
              </w:rPr>
            </w:pPr>
            <w:r>
              <w:rPr>
                <w:rFonts w:ascii="Times New Roman" w:hAnsi="Times New Roman"/>
                <w:bCs/>
              </w:rPr>
              <w:t>2.</w:t>
            </w:r>
            <w:r w:rsidRPr="00F244A4">
              <w:rPr>
                <w:rFonts w:ascii="Times New Roman" w:hAnsi="Times New Roman"/>
                <w:bCs/>
              </w:rPr>
              <w:t>2 Dilute anti-D and Anti-c are prepared as needed by the tech assigned to QC.</w:t>
            </w:r>
          </w:p>
          <w:p w:rsidR="005A4E5A" w:rsidRPr="00F244A4" w:rsidRDefault="005A4E5A" w:rsidP="005A4E5A">
            <w:pPr>
              <w:snapToGrid w:val="0"/>
              <w:rPr>
                <w:rFonts w:ascii="Times New Roman" w:hAnsi="Times New Roman"/>
                <w:bCs/>
                <w:sz w:val="24"/>
                <w:szCs w:val="24"/>
              </w:rPr>
            </w:pPr>
            <w:r w:rsidRPr="00F244A4">
              <w:rPr>
                <w:rFonts w:ascii="Times New Roman" w:hAnsi="Times New Roman"/>
                <w:bCs/>
              </w:rPr>
              <w:t xml:space="preserve">       a)  Dilute antisera are stored </w:t>
            </w:r>
            <w:r w:rsidR="00793EC2">
              <w:rPr>
                <w:rFonts w:ascii="Times New Roman" w:hAnsi="Times New Roman"/>
                <w:bCs/>
              </w:rPr>
              <w:t>in a reagent refrigerator</w:t>
            </w:r>
            <w:r w:rsidRPr="00F244A4">
              <w:rPr>
                <w:rFonts w:ascii="Times New Roman" w:hAnsi="Times New Roman"/>
                <w:bCs/>
                <w:sz w:val="24"/>
                <w:szCs w:val="24"/>
              </w:rPr>
              <w:t>.</w:t>
            </w:r>
          </w:p>
          <w:p w:rsidR="005A4E5A" w:rsidRPr="00F244A4" w:rsidRDefault="005A4E5A" w:rsidP="005A4E5A">
            <w:pPr>
              <w:snapToGrid w:val="0"/>
              <w:rPr>
                <w:rFonts w:ascii="Times New Roman" w:hAnsi="Times New Roman"/>
                <w:bCs/>
                <w:sz w:val="24"/>
                <w:szCs w:val="24"/>
              </w:rPr>
            </w:pPr>
          </w:p>
        </w:tc>
        <w:tc>
          <w:tcPr>
            <w:tcW w:w="1438" w:type="dxa"/>
          </w:tcPr>
          <w:p w:rsidR="005A4E5A" w:rsidRPr="00F244A4" w:rsidRDefault="005A4E5A" w:rsidP="005A4E5A">
            <w:pPr>
              <w:snapToGrid w:val="0"/>
              <w:rPr>
                <w:rFonts w:ascii="Times New Roman" w:hAnsi="Times New Roman"/>
                <w:b/>
                <w:bCs/>
                <w:sz w:val="24"/>
                <w:szCs w:val="24"/>
              </w:rPr>
            </w:pPr>
          </w:p>
        </w:tc>
      </w:tr>
      <w:tr w:rsidR="005A4E5A" w:rsidRPr="00F244A4" w:rsidTr="005A4E5A">
        <w:trPr>
          <w:gridAfter w:val="1"/>
          <w:wAfter w:w="11" w:type="dxa"/>
          <w:jc w:val="center"/>
        </w:trPr>
        <w:tc>
          <w:tcPr>
            <w:tcW w:w="1018" w:type="dxa"/>
          </w:tcPr>
          <w:p w:rsidR="005A4E5A" w:rsidRPr="00F244A4" w:rsidRDefault="005A4E5A" w:rsidP="005A4E5A">
            <w:pPr>
              <w:snapToGrid w:val="0"/>
              <w:jc w:val="center"/>
              <w:rPr>
                <w:rFonts w:ascii="Times New Roman" w:hAnsi="Times New Roman"/>
                <w:b/>
                <w:bCs/>
                <w:sz w:val="24"/>
                <w:szCs w:val="24"/>
              </w:rPr>
            </w:pPr>
            <w:r w:rsidRPr="00F244A4">
              <w:rPr>
                <w:rFonts w:ascii="Times New Roman" w:hAnsi="Times New Roman"/>
                <w:sz w:val="24"/>
                <w:szCs w:val="24"/>
              </w:rPr>
              <w:t xml:space="preserve"> </w:t>
            </w:r>
            <w:r>
              <w:rPr>
                <w:rFonts w:ascii="Times New Roman" w:hAnsi="Times New Roman"/>
                <w:sz w:val="24"/>
                <w:szCs w:val="24"/>
              </w:rPr>
              <w:t>3</w:t>
            </w:r>
            <w:r w:rsidRPr="00F244A4">
              <w:rPr>
                <w:rFonts w:ascii="Times New Roman" w:hAnsi="Times New Roman"/>
                <w:sz w:val="24"/>
                <w:szCs w:val="24"/>
              </w:rPr>
              <w:t>.0</w:t>
            </w:r>
          </w:p>
        </w:tc>
        <w:tc>
          <w:tcPr>
            <w:tcW w:w="8094" w:type="dxa"/>
          </w:tcPr>
          <w:p w:rsidR="005A4E5A" w:rsidRPr="00F244A4" w:rsidRDefault="005A4E5A" w:rsidP="005A4E5A">
            <w:pPr>
              <w:snapToGrid w:val="0"/>
              <w:rPr>
                <w:rFonts w:ascii="Times New Roman" w:hAnsi="Times New Roman"/>
                <w:b/>
                <w:bCs/>
                <w:sz w:val="24"/>
                <w:szCs w:val="24"/>
              </w:rPr>
            </w:pPr>
            <w:r w:rsidRPr="00F244A4">
              <w:rPr>
                <w:rFonts w:ascii="Times New Roman" w:hAnsi="Times New Roman"/>
                <w:b/>
                <w:bCs/>
                <w:sz w:val="24"/>
                <w:szCs w:val="24"/>
              </w:rPr>
              <w:t>Add one drop of 2-5% screening cell to the corresponding test tube.</w:t>
            </w:r>
          </w:p>
          <w:p w:rsidR="005A4E5A" w:rsidRPr="00F244A4" w:rsidRDefault="005A4E5A" w:rsidP="005A4E5A">
            <w:pPr>
              <w:snapToGrid w:val="0"/>
              <w:rPr>
                <w:rFonts w:ascii="Times New Roman" w:hAnsi="Times New Roman"/>
                <w:b/>
                <w:bCs/>
                <w:sz w:val="24"/>
                <w:szCs w:val="24"/>
              </w:rPr>
            </w:pPr>
          </w:p>
        </w:tc>
        <w:tc>
          <w:tcPr>
            <w:tcW w:w="1438" w:type="dxa"/>
          </w:tcPr>
          <w:p w:rsidR="005A4E5A" w:rsidRPr="00F244A4" w:rsidRDefault="005A4E5A" w:rsidP="005A4E5A">
            <w:pPr>
              <w:snapToGrid w:val="0"/>
              <w:rPr>
                <w:rFonts w:ascii="Times New Roman" w:hAnsi="Times New Roman"/>
                <w:b/>
                <w:bCs/>
                <w:sz w:val="24"/>
                <w:szCs w:val="24"/>
              </w:rPr>
            </w:pPr>
          </w:p>
        </w:tc>
      </w:tr>
      <w:tr w:rsidR="005A4E5A" w:rsidRPr="00F244A4" w:rsidTr="005A4E5A">
        <w:trPr>
          <w:gridAfter w:val="1"/>
          <w:wAfter w:w="11" w:type="dxa"/>
          <w:jc w:val="center"/>
        </w:trPr>
        <w:tc>
          <w:tcPr>
            <w:tcW w:w="1018" w:type="dxa"/>
          </w:tcPr>
          <w:p w:rsidR="005A4E5A" w:rsidRPr="00F244A4" w:rsidRDefault="005A4E5A" w:rsidP="005A4E5A">
            <w:pPr>
              <w:snapToGrid w:val="0"/>
              <w:jc w:val="center"/>
              <w:rPr>
                <w:rFonts w:ascii="Times New Roman" w:hAnsi="Times New Roman"/>
                <w:b/>
                <w:bCs/>
                <w:sz w:val="24"/>
                <w:szCs w:val="24"/>
              </w:rPr>
            </w:pPr>
            <w:r>
              <w:rPr>
                <w:rFonts w:ascii="Times New Roman" w:hAnsi="Times New Roman"/>
                <w:sz w:val="24"/>
                <w:szCs w:val="24"/>
              </w:rPr>
              <w:t>4.</w:t>
            </w:r>
            <w:r w:rsidRPr="00F244A4">
              <w:rPr>
                <w:rFonts w:ascii="Times New Roman" w:hAnsi="Times New Roman"/>
                <w:sz w:val="24"/>
                <w:szCs w:val="24"/>
              </w:rPr>
              <w:t>0</w:t>
            </w:r>
          </w:p>
        </w:tc>
        <w:tc>
          <w:tcPr>
            <w:tcW w:w="8094" w:type="dxa"/>
          </w:tcPr>
          <w:p w:rsidR="005A4E5A" w:rsidRPr="00F244A4" w:rsidRDefault="005A4E5A" w:rsidP="005A4E5A">
            <w:pPr>
              <w:snapToGrid w:val="0"/>
              <w:rPr>
                <w:rFonts w:ascii="Times New Roman" w:hAnsi="Times New Roman"/>
                <w:b/>
                <w:bCs/>
                <w:sz w:val="24"/>
                <w:szCs w:val="24"/>
              </w:rPr>
            </w:pPr>
            <w:r w:rsidRPr="00F244A4">
              <w:rPr>
                <w:rFonts w:ascii="Times New Roman" w:hAnsi="Times New Roman"/>
                <w:b/>
                <w:bCs/>
                <w:sz w:val="24"/>
                <w:szCs w:val="24"/>
              </w:rPr>
              <w:t xml:space="preserve">Add two drops of </w:t>
            </w:r>
            <w:r>
              <w:rPr>
                <w:rFonts w:ascii="Times New Roman" w:hAnsi="Times New Roman"/>
                <w:b/>
                <w:bCs/>
                <w:sz w:val="24"/>
                <w:szCs w:val="24"/>
              </w:rPr>
              <w:t>PEG</w:t>
            </w:r>
            <w:r w:rsidRPr="00F244A4">
              <w:rPr>
                <w:rFonts w:ascii="Times New Roman" w:hAnsi="Times New Roman"/>
                <w:b/>
                <w:bCs/>
                <w:sz w:val="24"/>
                <w:szCs w:val="24"/>
              </w:rPr>
              <w:t xml:space="preserve"> enhancement to each test tube.</w:t>
            </w:r>
          </w:p>
          <w:p w:rsidR="005A4E5A" w:rsidRPr="00F244A4" w:rsidRDefault="005A4E5A" w:rsidP="005A4E5A">
            <w:pPr>
              <w:snapToGrid w:val="0"/>
              <w:rPr>
                <w:rFonts w:ascii="Times New Roman" w:hAnsi="Times New Roman"/>
                <w:b/>
                <w:bCs/>
                <w:sz w:val="24"/>
                <w:szCs w:val="24"/>
              </w:rPr>
            </w:pPr>
          </w:p>
        </w:tc>
        <w:tc>
          <w:tcPr>
            <w:tcW w:w="1438" w:type="dxa"/>
          </w:tcPr>
          <w:p w:rsidR="005A4E5A" w:rsidRPr="00F244A4" w:rsidRDefault="005A4E5A" w:rsidP="005A4E5A">
            <w:pPr>
              <w:snapToGrid w:val="0"/>
              <w:rPr>
                <w:rFonts w:ascii="Times New Roman" w:hAnsi="Times New Roman"/>
                <w:b/>
                <w:bCs/>
                <w:sz w:val="24"/>
                <w:szCs w:val="24"/>
              </w:rPr>
            </w:pPr>
          </w:p>
        </w:tc>
      </w:tr>
      <w:tr w:rsidR="005A4E5A" w:rsidRPr="00F244A4" w:rsidTr="005A4E5A">
        <w:trPr>
          <w:gridAfter w:val="1"/>
          <w:wAfter w:w="11" w:type="dxa"/>
          <w:jc w:val="center"/>
        </w:trPr>
        <w:tc>
          <w:tcPr>
            <w:tcW w:w="1018" w:type="dxa"/>
          </w:tcPr>
          <w:p w:rsidR="005A4E5A" w:rsidRPr="00F244A4" w:rsidRDefault="005A4E5A" w:rsidP="005A4E5A">
            <w:pPr>
              <w:snapToGrid w:val="0"/>
              <w:jc w:val="center"/>
              <w:rPr>
                <w:rFonts w:ascii="Times New Roman" w:hAnsi="Times New Roman"/>
                <w:b/>
                <w:bCs/>
                <w:sz w:val="24"/>
                <w:szCs w:val="24"/>
              </w:rPr>
            </w:pPr>
            <w:r>
              <w:rPr>
                <w:rFonts w:ascii="Times New Roman" w:hAnsi="Times New Roman"/>
                <w:sz w:val="24"/>
                <w:szCs w:val="24"/>
              </w:rPr>
              <w:t>5</w:t>
            </w:r>
            <w:r w:rsidRPr="00F244A4">
              <w:rPr>
                <w:rFonts w:ascii="Times New Roman" w:hAnsi="Times New Roman"/>
                <w:sz w:val="24"/>
                <w:szCs w:val="24"/>
              </w:rPr>
              <w:t>.0</w:t>
            </w:r>
          </w:p>
        </w:tc>
        <w:tc>
          <w:tcPr>
            <w:tcW w:w="8094" w:type="dxa"/>
          </w:tcPr>
          <w:p w:rsidR="005A4E5A" w:rsidRPr="00F244A4" w:rsidRDefault="005A4E5A" w:rsidP="005A4E5A">
            <w:pPr>
              <w:snapToGrid w:val="0"/>
              <w:rPr>
                <w:rFonts w:ascii="Times New Roman" w:hAnsi="Times New Roman"/>
                <w:b/>
                <w:bCs/>
                <w:sz w:val="24"/>
                <w:szCs w:val="24"/>
              </w:rPr>
            </w:pPr>
            <w:r w:rsidRPr="00F244A4">
              <w:rPr>
                <w:rFonts w:ascii="Times New Roman" w:hAnsi="Times New Roman"/>
                <w:b/>
                <w:bCs/>
                <w:sz w:val="24"/>
                <w:szCs w:val="24"/>
              </w:rPr>
              <w:t>Incubate all tubes for 15 minutes at 37∙C.</w:t>
            </w:r>
          </w:p>
          <w:p w:rsidR="005A4E5A" w:rsidRPr="00F244A4" w:rsidRDefault="005A4E5A" w:rsidP="005A4E5A">
            <w:pPr>
              <w:snapToGrid w:val="0"/>
              <w:rPr>
                <w:rFonts w:ascii="Times New Roman" w:hAnsi="Times New Roman"/>
                <w:b/>
                <w:bCs/>
                <w:sz w:val="24"/>
                <w:szCs w:val="24"/>
              </w:rPr>
            </w:pPr>
          </w:p>
        </w:tc>
        <w:tc>
          <w:tcPr>
            <w:tcW w:w="1438" w:type="dxa"/>
          </w:tcPr>
          <w:p w:rsidR="005A4E5A" w:rsidRPr="00F244A4" w:rsidRDefault="005A4E5A" w:rsidP="005A4E5A">
            <w:pPr>
              <w:snapToGrid w:val="0"/>
              <w:rPr>
                <w:rFonts w:ascii="Times New Roman" w:hAnsi="Times New Roman"/>
                <w:b/>
                <w:bCs/>
                <w:sz w:val="24"/>
                <w:szCs w:val="24"/>
              </w:rPr>
            </w:pPr>
          </w:p>
        </w:tc>
      </w:tr>
      <w:tr w:rsidR="005A4E5A" w:rsidRPr="00F244A4" w:rsidTr="005A4E5A">
        <w:trPr>
          <w:gridAfter w:val="1"/>
          <w:wAfter w:w="11" w:type="dxa"/>
          <w:jc w:val="center"/>
        </w:trPr>
        <w:tc>
          <w:tcPr>
            <w:tcW w:w="1018" w:type="dxa"/>
          </w:tcPr>
          <w:p w:rsidR="005A4E5A" w:rsidRPr="00F244A4" w:rsidRDefault="005A4E5A" w:rsidP="005A4E5A">
            <w:pPr>
              <w:snapToGrid w:val="0"/>
              <w:jc w:val="center"/>
              <w:rPr>
                <w:rFonts w:ascii="Times New Roman" w:hAnsi="Times New Roman"/>
                <w:b/>
                <w:bCs/>
                <w:sz w:val="24"/>
                <w:szCs w:val="24"/>
              </w:rPr>
            </w:pPr>
            <w:r>
              <w:rPr>
                <w:rFonts w:ascii="Times New Roman" w:hAnsi="Times New Roman"/>
                <w:sz w:val="24"/>
                <w:szCs w:val="24"/>
              </w:rPr>
              <w:t>6</w:t>
            </w:r>
            <w:r w:rsidRPr="00F244A4">
              <w:rPr>
                <w:rFonts w:ascii="Times New Roman" w:hAnsi="Times New Roman"/>
                <w:sz w:val="24"/>
                <w:szCs w:val="24"/>
              </w:rPr>
              <w:t>.0</w:t>
            </w:r>
          </w:p>
        </w:tc>
        <w:tc>
          <w:tcPr>
            <w:tcW w:w="8094" w:type="dxa"/>
          </w:tcPr>
          <w:p w:rsidR="005A4E5A" w:rsidRDefault="005A4E5A" w:rsidP="005A4E5A">
            <w:pPr>
              <w:snapToGrid w:val="0"/>
              <w:rPr>
                <w:rFonts w:ascii="Times New Roman" w:hAnsi="Times New Roman"/>
                <w:b/>
                <w:bCs/>
                <w:sz w:val="24"/>
                <w:szCs w:val="24"/>
              </w:rPr>
            </w:pPr>
            <w:r>
              <w:rPr>
                <w:rFonts w:ascii="Times New Roman" w:hAnsi="Times New Roman"/>
                <w:b/>
                <w:bCs/>
                <w:sz w:val="24"/>
                <w:szCs w:val="24"/>
              </w:rPr>
              <w:t>Remove from incubator and observe for hemolysis</w:t>
            </w:r>
            <w:proofErr w:type="gramStart"/>
            <w:r>
              <w:rPr>
                <w:rFonts w:ascii="Times New Roman" w:hAnsi="Times New Roman"/>
                <w:b/>
                <w:bCs/>
                <w:sz w:val="24"/>
                <w:szCs w:val="24"/>
              </w:rPr>
              <w:t>..</w:t>
            </w:r>
            <w:proofErr w:type="gramEnd"/>
          </w:p>
          <w:p w:rsidR="005A4E5A" w:rsidRPr="00F244A4" w:rsidRDefault="005A4E5A" w:rsidP="005A4E5A">
            <w:pPr>
              <w:snapToGrid w:val="0"/>
              <w:rPr>
                <w:rFonts w:ascii="Times New Roman" w:hAnsi="Times New Roman"/>
                <w:b/>
                <w:bCs/>
                <w:sz w:val="24"/>
                <w:szCs w:val="24"/>
              </w:rPr>
            </w:pPr>
            <w:r w:rsidRPr="00F244A4">
              <w:rPr>
                <w:rFonts w:ascii="Times New Roman" w:hAnsi="Times New Roman"/>
                <w:b/>
                <w:bCs/>
                <w:sz w:val="24"/>
                <w:szCs w:val="24"/>
              </w:rPr>
              <w:t xml:space="preserve">  </w:t>
            </w:r>
          </w:p>
          <w:p w:rsidR="005A4E5A" w:rsidRPr="00F244A4" w:rsidRDefault="005A4E5A" w:rsidP="005A4E5A">
            <w:pPr>
              <w:snapToGrid w:val="0"/>
              <w:rPr>
                <w:rFonts w:ascii="Times New Roman" w:hAnsi="Times New Roman"/>
                <w:bCs/>
                <w:i/>
              </w:rPr>
            </w:pPr>
            <w:r>
              <w:rPr>
                <w:rFonts w:ascii="Times New Roman" w:hAnsi="Times New Roman"/>
                <w:bCs/>
                <w:i/>
              </w:rPr>
              <w:t>6</w:t>
            </w:r>
            <w:r w:rsidRPr="00F244A4">
              <w:rPr>
                <w:rFonts w:ascii="Times New Roman" w:hAnsi="Times New Roman"/>
                <w:bCs/>
                <w:i/>
              </w:rPr>
              <w:t>.1   Go to routine procedure: Grading Test Tube Reactions.</w:t>
            </w:r>
          </w:p>
          <w:p w:rsidR="005A4E5A" w:rsidRPr="00F244A4" w:rsidRDefault="005A4E5A" w:rsidP="005A4E5A">
            <w:pPr>
              <w:snapToGrid w:val="0"/>
              <w:rPr>
                <w:rFonts w:ascii="Times New Roman" w:hAnsi="Times New Roman"/>
                <w:bCs/>
                <w:i/>
              </w:rPr>
            </w:pPr>
          </w:p>
        </w:tc>
        <w:tc>
          <w:tcPr>
            <w:tcW w:w="1438" w:type="dxa"/>
          </w:tcPr>
          <w:p w:rsidR="005A4E5A" w:rsidRPr="00F244A4" w:rsidRDefault="005A4E5A" w:rsidP="005A4E5A">
            <w:pPr>
              <w:snapToGrid w:val="0"/>
              <w:rPr>
                <w:rFonts w:ascii="Times New Roman" w:hAnsi="Times New Roman"/>
                <w:b/>
                <w:bCs/>
                <w:sz w:val="24"/>
                <w:szCs w:val="24"/>
              </w:rPr>
            </w:pPr>
          </w:p>
        </w:tc>
      </w:tr>
      <w:tr w:rsidR="005A4E5A" w:rsidRPr="00F244A4" w:rsidTr="005A4E5A">
        <w:trPr>
          <w:gridAfter w:val="1"/>
          <w:wAfter w:w="11" w:type="dxa"/>
          <w:jc w:val="center"/>
        </w:trPr>
        <w:tc>
          <w:tcPr>
            <w:tcW w:w="1018" w:type="dxa"/>
          </w:tcPr>
          <w:p w:rsidR="005A4E5A" w:rsidRPr="00F244A4" w:rsidRDefault="005A4E5A" w:rsidP="005A4E5A">
            <w:pPr>
              <w:snapToGrid w:val="0"/>
              <w:jc w:val="center"/>
              <w:rPr>
                <w:rFonts w:ascii="Times New Roman" w:hAnsi="Times New Roman"/>
                <w:b/>
                <w:bCs/>
                <w:sz w:val="24"/>
                <w:szCs w:val="24"/>
              </w:rPr>
            </w:pPr>
            <w:r>
              <w:rPr>
                <w:rFonts w:ascii="Times New Roman" w:hAnsi="Times New Roman"/>
                <w:sz w:val="24"/>
                <w:szCs w:val="24"/>
              </w:rPr>
              <w:t>7</w:t>
            </w:r>
            <w:r w:rsidRPr="00F244A4">
              <w:rPr>
                <w:rFonts w:ascii="Times New Roman" w:hAnsi="Times New Roman"/>
                <w:sz w:val="24"/>
                <w:szCs w:val="24"/>
              </w:rPr>
              <w:t>.0</w:t>
            </w:r>
          </w:p>
        </w:tc>
        <w:tc>
          <w:tcPr>
            <w:tcW w:w="8094" w:type="dxa"/>
          </w:tcPr>
          <w:p w:rsidR="005A4E5A" w:rsidRDefault="005A4E5A" w:rsidP="005A4E5A">
            <w:pPr>
              <w:snapToGrid w:val="0"/>
              <w:rPr>
                <w:rFonts w:ascii="Times New Roman" w:hAnsi="Times New Roman"/>
                <w:b/>
                <w:bCs/>
                <w:sz w:val="24"/>
                <w:szCs w:val="24"/>
              </w:rPr>
            </w:pPr>
            <w:r w:rsidRPr="00F244A4">
              <w:rPr>
                <w:rFonts w:ascii="Times New Roman" w:hAnsi="Times New Roman"/>
                <w:b/>
                <w:bCs/>
                <w:sz w:val="24"/>
                <w:szCs w:val="24"/>
              </w:rPr>
              <w:t>Wash cells 4 times with blood bank saline.</w:t>
            </w:r>
          </w:p>
          <w:p w:rsidR="005A4E5A" w:rsidRPr="00F244A4" w:rsidRDefault="005A4E5A" w:rsidP="005A4E5A">
            <w:pPr>
              <w:snapToGrid w:val="0"/>
              <w:rPr>
                <w:rFonts w:ascii="Times New Roman" w:hAnsi="Times New Roman"/>
                <w:b/>
                <w:bCs/>
                <w:sz w:val="24"/>
                <w:szCs w:val="24"/>
              </w:rPr>
            </w:pPr>
          </w:p>
          <w:p w:rsidR="005A4E5A" w:rsidRPr="00F244A4" w:rsidRDefault="005A4E5A" w:rsidP="005A4E5A">
            <w:pPr>
              <w:snapToGrid w:val="0"/>
              <w:rPr>
                <w:rFonts w:ascii="Times New Roman" w:hAnsi="Times New Roman"/>
                <w:bCs/>
              </w:rPr>
            </w:pPr>
            <w:r>
              <w:rPr>
                <w:rFonts w:ascii="Times New Roman" w:hAnsi="Times New Roman"/>
                <w:bCs/>
              </w:rPr>
              <w:t>7</w:t>
            </w:r>
            <w:r w:rsidRPr="00F244A4">
              <w:rPr>
                <w:rFonts w:ascii="Times New Roman" w:hAnsi="Times New Roman"/>
                <w:bCs/>
              </w:rPr>
              <w:t xml:space="preserve">.1  Cells may be washed in cell washer or washed by hand at calibrated time and   </w:t>
            </w:r>
          </w:p>
          <w:p w:rsidR="005A4E5A" w:rsidRPr="00F244A4" w:rsidRDefault="005A4E5A" w:rsidP="005A4E5A">
            <w:pPr>
              <w:snapToGrid w:val="0"/>
              <w:rPr>
                <w:rFonts w:ascii="Times New Roman" w:hAnsi="Times New Roman"/>
                <w:bCs/>
              </w:rPr>
            </w:pPr>
            <w:r w:rsidRPr="00F244A4">
              <w:rPr>
                <w:rFonts w:ascii="Times New Roman" w:hAnsi="Times New Roman"/>
                <w:bCs/>
              </w:rPr>
              <w:t xml:space="preserve">       </w:t>
            </w:r>
            <w:proofErr w:type="gramStart"/>
            <w:r w:rsidRPr="00F244A4">
              <w:rPr>
                <w:rFonts w:ascii="Times New Roman" w:hAnsi="Times New Roman"/>
                <w:bCs/>
              </w:rPr>
              <w:t>speed</w:t>
            </w:r>
            <w:proofErr w:type="gramEnd"/>
            <w:r w:rsidRPr="00F244A4">
              <w:rPr>
                <w:rFonts w:ascii="Times New Roman" w:hAnsi="Times New Roman"/>
                <w:bCs/>
              </w:rPr>
              <w:t xml:space="preserve"> for washing cells.</w:t>
            </w:r>
          </w:p>
          <w:p w:rsidR="005A4E5A" w:rsidRPr="00F244A4" w:rsidRDefault="005A4E5A" w:rsidP="00E44A67">
            <w:pPr>
              <w:numPr>
                <w:ilvl w:val="0"/>
                <w:numId w:val="8"/>
              </w:numPr>
              <w:snapToGrid w:val="0"/>
              <w:rPr>
                <w:rFonts w:ascii="Times New Roman" w:hAnsi="Times New Roman"/>
                <w:bCs/>
                <w:sz w:val="24"/>
                <w:szCs w:val="24"/>
              </w:rPr>
            </w:pPr>
            <w:r w:rsidRPr="00F244A4">
              <w:rPr>
                <w:rFonts w:ascii="Times New Roman" w:hAnsi="Times New Roman"/>
                <w:bCs/>
              </w:rPr>
              <w:t xml:space="preserve"> After washing cells, in either cell washer or manually, ensure that all tubes </w:t>
            </w:r>
          </w:p>
          <w:p w:rsidR="005A4E5A" w:rsidRDefault="005A4E5A" w:rsidP="005A4E5A">
            <w:pPr>
              <w:snapToGrid w:val="0"/>
              <w:ind w:left="765"/>
              <w:rPr>
                <w:rFonts w:ascii="Times New Roman" w:hAnsi="Times New Roman"/>
                <w:bCs/>
              </w:rPr>
            </w:pPr>
            <w:proofErr w:type="gramStart"/>
            <w:r w:rsidRPr="00F244A4">
              <w:rPr>
                <w:rFonts w:ascii="Times New Roman" w:hAnsi="Times New Roman"/>
                <w:bCs/>
              </w:rPr>
              <w:t>decant</w:t>
            </w:r>
            <w:proofErr w:type="gramEnd"/>
            <w:r w:rsidRPr="00F244A4">
              <w:rPr>
                <w:rFonts w:ascii="Times New Roman" w:hAnsi="Times New Roman"/>
                <w:bCs/>
              </w:rPr>
              <w:t xml:space="preserve"> completely.</w:t>
            </w:r>
          </w:p>
          <w:p w:rsidR="005A4E5A" w:rsidRPr="00F244A4" w:rsidRDefault="005A4E5A" w:rsidP="005A4E5A">
            <w:pPr>
              <w:snapToGrid w:val="0"/>
              <w:ind w:left="765"/>
              <w:rPr>
                <w:rFonts w:ascii="Times New Roman" w:hAnsi="Times New Roman"/>
                <w:bCs/>
                <w:sz w:val="24"/>
                <w:szCs w:val="24"/>
              </w:rPr>
            </w:pPr>
          </w:p>
        </w:tc>
        <w:tc>
          <w:tcPr>
            <w:tcW w:w="1438" w:type="dxa"/>
          </w:tcPr>
          <w:p w:rsidR="005A4E5A" w:rsidRPr="00F244A4" w:rsidRDefault="005A4E5A" w:rsidP="005A4E5A">
            <w:pPr>
              <w:snapToGrid w:val="0"/>
              <w:rPr>
                <w:rFonts w:ascii="Times New Roman" w:hAnsi="Times New Roman"/>
                <w:b/>
                <w:bCs/>
                <w:sz w:val="24"/>
                <w:szCs w:val="24"/>
              </w:rPr>
            </w:pPr>
          </w:p>
        </w:tc>
      </w:tr>
      <w:tr w:rsidR="005A4E5A" w:rsidRPr="00F244A4" w:rsidTr="005A4E5A">
        <w:trPr>
          <w:gridAfter w:val="1"/>
          <w:wAfter w:w="11" w:type="dxa"/>
          <w:jc w:val="center"/>
        </w:trPr>
        <w:tc>
          <w:tcPr>
            <w:tcW w:w="1018" w:type="dxa"/>
          </w:tcPr>
          <w:p w:rsidR="005A4E5A" w:rsidRPr="00F244A4" w:rsidRDefault="005A4E5A" w:rsidP="005A4E5A">
            <w:pPr>
              <w:snapToGrid w:val="0"/>
              <w:jc w:val="center"/>
              <w:rPr>
                <w:rFonts w:ascii="Times New Roman" w:hAnsi="Times New Roman"/>
                <w:b/>
                <w:bCs/>
                <w:sz w:val="24"/>
                <w:szCs w:val="24"/>
              </w:rPr>
            </w:pPr>
            <w:r>
              <w:rPr>
                <w:rFonts w:ascii="Times New Roman" w:hAnsi="Times New Roman"/>
                <w:sz w:val="24"/>
                <w:szCs w:val="24"/>
              </w:rPr>
              <w:t>8</w:t>
            </w:r>
            <w:r w:rsidRPr="00F244A4">
              <w:rPr>
                <w:rFonts w:ascii="Times New Roman" w:hAnsi="Times New Roman"/>
                <w:sz w:val="24"/>
                <w:szCs w:val="24"/>
              </w:rPr>
              <w:t>.0</w:t>
            </w:r>
          </w:p>
        </w:tc>
        <w:tc>
          <w:tcPr>
            <w:tcW w:w="8094" w:type="dxa"/>
          </w:tcPr>
          <w:p w:rsidR="005A4E5A" w:rsidRDefault="005A4E5A" w:rsidP="005A4E5A">
            <w:pPr>
              <w:snapToGrid w:val="0"/>
              <w:rPr>
                <w:rFonts w:ascii="Times New Roman" w:hAnsi="Times New Roman"/>
                <w:b/>
                <w:bCs/>
              </w:rPr>
            </w:pPr>
            <w:r w:rsidRPr="005F5104">
              <w:rPr>
                <w:rFonts w:ascii="Times New Roman" w:hAnsi="Times New Roman"/>
                <w:b/>
                <w:bCs/>
              </w:rPr>
              <w:t>Add two drops of Anti-IgG to dry cell button and spin at calibrated time and speed for AHG reactions.</w:t>
            </w:r>
          </w:p>
          <w:p w:rsidR="005A4E5A" w:rsidRPr="005F5104" w:rsidRDefault="005A4E5A" w:rsidP="005A4E5A">
            <w:pPr>
              <w:snapToGrid w:val="0"/>
              <w:rPr>
                <w:rFonts w:ascii="Times New Roman" w:hAnsi="Times New Roman"/>
                <w:b/>
                <w:bCs/>
              </w:rPr>
            </w:pPr>
          </w:p>
        </w:tc>
        <w:tc>
          <w:tcPr>
            <w:tcW w:w="1438" w:type="dxa"/>
          </w:tcPr>
          <w:p w:rsidR="005A4E5A" w:rsidRPr="00F244A4" w:rsidRDefault="005A4E5A" w:rsidP="005A4E5A">
            <w:pPr>
              <w:snapToGrid w:val="0"/>
              <w:rPr>
                <w:rFonts w:ascii="Times New Roman" w:hAnsi="Times New Roman"/>
                <w:b/>
                <w:bCs/>
                <w:sz w:val="24"/>
                <w:szCs w:val="24"/>
              </w:rPr>
            </w:pPr>
          </w:p>
        </w:tc>
      </w:tr>
      <w:tr w:rsidR="005A4E5A" w:rsidRPr="00F244A4" w:rsidTr="005A4E5A">
        <w:trPr>
          <w:gridAfter w:val="1"/>
          <w:wAfter w:w="11" w:type="dxa"/>
          <w:jc w:val="center"/>
        </w:trPr>
        <w:tc>
          <w:tcPr>
            <w:tcW w:w="1018" w:type="dxa"/>
          </w:tcPr>
          <w:p w:rsidR="005A4E5A" w:rsidRPr="00F244A4" w:rsidRDefault="005A4E5A" w:rsidP="005A4E5A">
            <w:pPr>
              <w:snapToGrid w:val="0"/>
              <w:jc w:val="center"/>
              <w:rPr>
                <w:rFonts w:ascii="Times New Roman" w:hAnsi="Times New Roman"/>
                <w:sz w:val="24"/>
                <w:szCs w:val="24"/>
              </w:rPr>
            </w:pPr>
            <w:r>
              <w:rPr>
                <w:rFonts w:ascii="Times New Roman" w:hAnsi="Times New Roman"/>
                <w:sz w:val="24"/>
                <w:szCs w:val="24"/>
              </w:rPr>
              <w:t>9</w:t>
            </w:r>
            <w:r w:rsidRPr="00F244A4">
              <w:rPr>
                <w:rFonts w:ascii="Times New Roman" w:hAnsi="Times New Roman"/>
                <w:sz w:val="24"/>
                <w:szCs w:val="24"/>
              </w:rPr>
              <w:t>.0</w:t>
            </w:r>
          </w:p>
        </w:tc>
        <w:tc>
          <w:tcPr>
            <w:tcW w:w="8094" w:type="dxa"/>
          </w:tcPr>
          <w:p w:rsidR="005A4E5A" w:rsidRDefault="005A4E5A" w:rsidP="005A4E5A">
            <w:pPr>
              <w:snapToGrid w:val="0"/>
              <w:rPr>
                <w:rFonts w:ascii="Times New Roman" w:hAnsi="Times New Roman"/>
                <w:b/>
                <w:bCs/>
              </w:rPr>
            </w:pPr>
            <w:proofErr w:type="spellStart"/>
            <w:r w:rsidRPr="005F5104">
              <w:rPr>
                <w:rFonts w:ascii="Times New Roman" w:hAnsi="Times New Roman"/>
                <w:b/>
                <w:bCs/>
              </w:rPr>
              <w:t>Resuspend</w:t>
            </w:r>
            <w:proofErr w:type="spellEnd"/>
            <w:r w:rsidRPr="005F5104">
              <w:rPr>
                <w:rFonts w:ascii="Times New Roman" w:hAnsi="Times New Roman"/>
                <w:b/>
                <w:bCs/>
              </w:rPr>
              <w:t xml:space="preserve"> and read macroscopically for agglutination.</w:t>
            </w:r>
          </w:p>
          <w:p w:rsidR="00793EC2" w:rsidRPr="005F5104" w:rsidRDefault="00793EC2" w:rsidP="005A4E5A">
            <w:pPr>
              <w:snapToGrid w:val="0"/>
              <w:rPr>
                <w:rFonts w:ascii="Times New Roman" w:hAnsi="Times New Roman"/>
                <w:b/>
                <w:bCs/>
              </w:rPr>
            </w:pPr>
          </w:p>
          <w:p w:rsidR="005A4E5A" w:rsidRPr="005F5104" w:rsidRDefault="005A4E5A" w:rsidP="005A4E5A">
            <w:pPr>
              <w:snapToGrid w:val="0"/>
              <w:rPr>
                <w:rFonts w:ascii="Times New Roman" w:hAnsi="Times New Roman"/>
                <w:b/>
                <w:bCs/>
              </w:rPr>
            </w:pPr>
          </w:p>
        </w:tc>
        <w:tc>
          <w:tcPr>
            <w:tcW w:w="1438" w:type="dxa"/>
          </w:tcPr>
          <w:p w:rsidR="005A4E5A" w:rsidRPr="00F244A4" w:rsidRDefault="005A4E5A" w:rsidP="005A4E5A">
            <w:pPr>
              <w:snapToGrid w:val="0"/>
              <w:rPr>
                <w:rFonts w:ascii="Times New Roman" w:hAnsi="Times New Roman"/>
                <w:b/>
                <w:bCs/>
                <w:sz w:val="24"/>
                <w:szCs w:val="24"/>
              </w:rPr>
            </w:pPr>
          </w:p>
        </w:tc>
      </w:tr>
      <w:tr w:rsidR="005A4E5A" w:rsidRPr="00F244A4" w:rsidTr="005A4E5A">
        <w:trPr>
          <w:gridAfter w:val="1"/>
          <w:wAfter w:w="11" w:type="dxa"/>
          <w:jc w:val="center"/>
        </w:trPr>
        <w:tc>
          <w:tcPr>
            <w:tcW w:w="1018" w:type="dxa"/>
          </w:tcPr>
          <w:p w:rsidR="005A4E5A" w:rsidRPr="00F244A4" w:rsidRDefault="005A4E5A" w:rsidP="005A4E5A">
            <w:pPr>
              <w:snapToGrid w:val="0"/>
              <w:jc w:val="center"/>
              <w:rPr>
                <w:rFonts w:ascii="Times New Roman" w:hAnsi="Times New Roman"/>
                <w:sz w:val="24"/>
                <w:szCs w:val="24"/>
              </w:rPr>
            </w:pPr>
            <w:r w:rsidRPr="00F244A4">
              <w:rPr>
                <w:rFonts w:ascii="Times New Roman" w:hAnsi="Times New Roman"/>
                <w:sz w:val="24"/>
                <w:szCs w:val="24"/>
              </w:rPr>
              <w:lastRenderedPageBreak/>
              <w:t>1</w:t>
            </w:r>
            <w:r>
              <w:rPr>
                <w:rFonts w:ascii="Times New Roman" w:hAnsi="Times New Roman"/>
                <w:sz w:val="24"/>
                <w:szCs w:val="24"/>
              </w:rPr>
              <w:t>0</w:t>
            </w:r>
            <w:r w:rsidRPr="00F244A4">
              <w:rPr>
                <w:rFonts w:ascii="Times New Roman" w:hAnsi="Times New Roman"/>
                <w:sz w:val="24"/>
                <w:szCs w:val="24"/>
              </w:rPr>
              <w:t>.0</w:t>
            </w:r>
          </w:p>
        </w:tc>
        <w:tc>
          <w:tcPr>
            <w:tcW w:w="8094" w:type="dxa"/>
          </w:tcPr>
          <w:p w:rsidR="00793EC2" w:rsidRPr="005F5104" w:rsidRDefault="005A4E5A" w:rsidP="005A4E5A">
            <w:pPr>
              <w:snapToGrid w:val="0"/>
              <w:rPr>
                <w:rFonts w:ascii="Times New Roman" w:hAnsi="Times New Roman"/>
                <w:b/>
                <w:bCs/>
              </w:rPr>
            </w:pPr>
            <w:r w:rsidRPr="005F5104">
              <w:rPr>
                <w:rFonts w:ascii="Times New Roman" w:hAnsi="Times New Roman"/>
                <w:b/>
                <w:bCs/>
              </w:rPr>
              <w:t xml:space="preserve">Confirm all negative tests by adding </w:t>
            </w:r>
            <w:r w:rsidR="00793EC2">
              <w:rPr>
                <w:rFonts w:ascii="Times New Roman" w:hAnsi="Times New Roman"/>
                <w:b/>
                <w:bCs/>
              </w:rPr>
              <w:t xml:space="preserve">one drop of </w:t>
            </w:r>
            <w:proofErr w:type="spellStart"/>
            <w:r w:rsidR="00793EC2">
              <w:rPr>
                <w:rFonts w:ascii="Times New Roman" w:hAnsi="Times New Roman"/>
                <w:b/>
                <w:bCs/>
              </w:rPr>
              <w:t>Coomb’s</w:t>
            </w:r>
            <w:proofErr w:type="spellEnd"/>
            <w:r w:rsidR="00793EC2">
              <w:rPr>
                <w:rFonts w:ascii="Times New Roman" w:hAnsi="Times New Roman"/>
                <w:b/>
                <w:bCs/>
              </w:rPr>
              <w:t xml:space="preserve"> check cells</w:t>
            </w:r>
          </w:p>
          <w:p w:rsidR="005A4E5A" w:rsidRPr="005F5104" w:rsidRDefault="005A4E5A" w:rsidP="005A4E5A">
            <w:pPr>
              <w:snapToGrid w:val="0"/>
              <w:rPr>
                <w:rFonts w:ascii="Times New Roman" w:hAnsi="Times New Roman"/>
                <w:b/>
                <w:bCs/>
              </w:rPr>
            </w:pPr>
          </w:p>
        </w:tc>
        <w:tc>
          <w:tcPr>
            <w:tcW w:w="1438" w:type="dxa"/>
          </w:tcPr>
          <w:p w:rsidR="005A4E5A" w:rsidRPr="00F244A4" w:rsidRDefault="005A4E5A" w:rsidP="005A4E5A">
            <w:pPr>
              <w:snapToGrid w:val="0"/>
              <w:rPr>
                <w:rFonts w:ascii="Times New Roman" w:hAnsi="Times New Roman"/>
                <w:b/>
                <w:bCs/>
                <w:sz w:val="24"/>
                <w:szCs w:val="24"/>
              </w:rPr>
            </w:pPr>
          </w:p>
        </w:tc>
      </w:tr>
      <w:tr w:rsidR="005A4E5A" w:rsidRPr="00F244A4" w:rsidTr="005A4E5A">
        <w:trPr>
          <w:gridAfter w:val="1"/>
          <w:wAfter w:w="11" w:type="dxa"/>
          <w:jc w:val="center"/>
        </w:trPr>
        <w:tc>
          <w:tcPr>
            <w:tcW w:w="1018" w:type="dxa"/>
          </w:tcPr>
          <w:p w:rsidR="005A4E5A" w:rsidRPr="00F244A4" w:rsidRDefault="005A4E5A" w:rsidP="005A4E5A">
            <w:pPr>
              <w:snapToGrid w:val="0"/>
              <w:jc w:val="center"/>
              <w:rPr>
                <w:rFonts w:ascii="Times New Roman" w:hAnsi="Times New Roman"/>
                <w:sz w:val="24"/>
                <w:szCs w:val="24"/>
              </w:rPr>
            </w:pPr>
            <w:r w:rsidRPr="00F244A4">
              <w:rPr>
                <w:rFonts w:ascii="Times New Roman" w:hAnsi="Times New Roman"/>
                <w:sz w:val="24"/>
                <w:szCs w:val="24"/>
              </w:rPr>
              <w:t>1</w:t>
            </w:r>
            <w:r>
              <w:rPr>
                <w:rFonts w:ascii="Times New Roman" w:hAnsi="Times New Roman"/>
                <w:sz w:val="24"/>
                <w:szCs w:val="24"/>
              </w:rPr>
              <w:t>1</w:t>
            </w:r>
            <w:r w:rsidRPr="00F244A4">
              <w:rPr>
                <w:rFonts w:ascii="Times New Roman" w:hAnsi="Times New Roman"/>
                <w:sz w:val="24"/>
                <w:szCs w:val="24"/>
              </w:rPr>
              <w:t>.0</w:t>
            </w:r>
          </w:p>
        </w:tc>
        <w:tc>
          <w:tcPr>
            <w:tcW w:w="8094" w:type="dxa"/>
          </w:tcPr>
          <w:p w:rsidR="005A4E5A" w:rsidRPr="005F5104" w:rsidRDefault="005A4E5A" w:rsidP="005A4E5A">
            <w:pPr>
              <w:snapToGrid w:val="0"/>
              <w:rPr>
                <w:rFonts w:ascii="Times New Roman" w:hAnsi="Times New Roman"/>
                <w:b/>
                <w:bCs/>
              </w:rPr>
            </w:pPr>
            <w:r w:rsidRPr="005F5104">
              <w:rPr>
                <w:rFonts w:ascii="Times New Roman" w:hAnsi="Times New Roman"/>
                <w:b/>
                <w:bCs/>
              </w:rPr>
              <w:t>Spin tubes at calibrated time and speed for immediate spin testing.</w:t>
            </w:r>
          </w:p>
          <w:p w:rsidR="005A4E5A" w:rsidRPr="005F5104" w:rsidRDefault="005A4E5A" w:rsidP="005A4E5A">
            <w:pPr>
              <w:snapToGrid w:val="0"/>
              <w:rPr>
                <w:rFonts w:ascii="Times New Roman" w:hAnsi="Times New Roman"/>
                <w:b/>
                <w:bCs/>
              </w:rPr>
            </w:pPr>
          </w:p>
        </w:tc>
        <w:tc>
          <w:tcPr>
            <w:tcW w:w="1438" w:type="dxa"/>
          </w:tcPr>
          <w:p w:rsidR="005A4E5A" w:rsidRPr="00F244A4" w:rsidRDefault="005A4E5A" w:rsidP="005A4E5A">
            <w:pPr>
              <w:snapToGrid w:val="0"/>
              <w:rPr>
                <w:rFonts w:ascii="Times New Roman" w:hAnsi="Times New Roman"/>
                <w:b/>
                <w:bCs/>
                <w:sz w:val="24"/>
                <w:szCs w:val="24"/>
              </w:rPr>
            </w:pPr>
          </w:p>
        </w:tc>
      </w:tr>
      <w:tr w:rsidR="005A4E5A" w:rsidRPr="00F244A4" w:rsidTr="005A4E5A">
        <w:trPr>
          <w:gridAfter w:val="1"/>
          <w:wAfter w:w="11" w:type="dxa"/>
          <w:jc w:val="center"/>
        </w:trPr>
        <w:tc>
          <w:tcPr>
            <w:tcW w:w="1018" w:type="dxa"/>
          </w:tcPr>
          <w:p w:rsidR="005A4E5A" w:rsidRPr="00F244A4" w:rsidRDefault="005A4E5A" w:rsidP="005A4E5A">
            <w:pPr>
              <w:snapToGrid w:val="0"/>
              <w:jc w:val="center"/>
              <w:rPr>
                <w:rFonts w:ascii="Times New Roman" w:hAnsi="Times New Roman"/>
                <w:sz w:val="24"/>
                <w:szCs w:val="24"/>
              </w:rPr>
            </w:pPr>
            <w:r w:rsidRPr="00F244A4">
              <w:rPr>
                <w:rFonts w:ascii="Times New Roman" w:hAnsi="Times New Roman"/>
                <w:sz w:val="24"/>
                <w:szCs w:val="24"/>
              </w:rPr>
              <w:t>1</w:t>
            </w:r>
            <w:r>
              <w:rPr>
                <w:rFonts w:ascii="Times New Roman" w:hAnsi="Times New Roman"/>
                <w:sz w:val="24"/>
                <w:szCs w:val="24"/>
              </w:rPr>
              <w:t>2</w:t>
            </w:r>
            <w:r w:rsidRPr="00F244A4">
              <w:rPr>
                <w:rFonts w:ascii="Times New Roman" w:hAnsi="Times New Roman"/>
                <w:sz w:val="24"/>
                <w:szCs w:val="24"/>
              </w:rPr>
              <w:t>.0</w:t>
            </w:r>
          </w:p>
        </w:tc>
        <w:tc>
          <w:tcPr>
            <w:tcW w:w="8094" w:type="dxa"/>
          </w:tcPr>
          <w:p w:rsidR="005A4E5A" w:rsidRPr="005F5104" w:rsidRDefault="005A4E5A" w:rsidP="005A4E5A">
            <w:pPr>
              <w:snapToGrid w:val="0"/>
              <w:rPr>
                <w:rFonts w:ascii="Times New Roman" w:hAnsi="Times New Roman"/>
                <w:b/>
                <w:bCs/>
              </w:rPr>
            </w:pPr>
            <w:r w:rsidRPr="005F5104">
              <w:rPr>
                <w:rFonts w:ascii="Times New Roman" w:hAnsi="Times New Roman"/>
                <w:b/>
                <w:bCs/>
              </w:rPr>
              <w:t>Enter results in to SCC.</w:t>
            </w:r>
          </w:p>
          <w:p w:rsidR="005A4E5A" w:rsidRPr="005F5104" w:rsidRDefault="005A4E5A" w:rsidP="005A4E5A">
            <w:pPr>
              <w:snapToGrid w:val="0"/>
              <w:rPr>
                <w:rFonts w:ascii="Times New Roman" w:hAnsi="Times New Roman"/>
                <w:b/>
                <w:bCs/>
              </w:rPr>
            </w:pPr>
          </w:p>
          <w:p w:rsidR="005A4E5A" w:rsidRPr="007F4469" w:rsidRDefault="005A4E5A" w:rsidP="005A4E5A">
            <w:pPr>
              <w:snapToGrid w:val="0"/>
              <w:rPr>
                <w:bCs/>
                <w:i/>
                <w:color w:val="00B0F0"/>
              </w:rPr>
            </w:pPr>
            <w:r>
              <w:rPr>
                <w:bCs/>
                <w:i/>
                <w:color w:val="00B0F0"/>
              </w:rPr>
              <w:t xml:space="preserve"> </w:t>
            </w:r>
            <w:r w:rsidRPr="007F4469">
              <w:rPr>
                <w:bCs/>
                <w:i/>
                <w:color w:val="00B0F0"/>
              </w:rPr>
              <w:t xml:space="preserve">Refer to </w:t>
            </w:r>
            <w:r>
              <w:rPr>
                <w:bCs/>
                <w:i/>
                <w:color w:val="00B0F0"/>
              </w:rPr>
              <w:t xml:space="preserve">Section VI: </w:t>
            </w:r>
            <w:r w:rsidRPr="0096150F">
              <w:rPr>
                <w:bCs/>
                <w:i/>
                <w:color w:val="00B0F0"/>
              </w:rPr>
              <w:t>Entering Receipt Testing into SCC</w:t>
            </w:r>
          </w:p>
          <w:p w:rsidR="005A4E5A" w:rsidRPr="00F244A4" w:rsidRDefault="005A4E5A" w:rsidP="005A4E5A">
            <w:pPr>
              <w:snapToGrid w:val="0"/>
              <w:rPr>
                <w:rFonts w:ascii="Times New Roman" w:hAnsi="Times New Roman"/>
                <w:b/>
                <w:bCs/>
                <w:sz w:val="24"/>
                <w:szCs w:val="24"/>
              </w:rPr>
            </w:pPr>
            <w:r w:rsidRPr="005F5104">
              <w:rPr>
                <w:rFonts w:ascii="Times New Roman" w:hAnsi="Times New Roman"/>
                <w:bCs/>
              </w:rPr>
              <w:t>1</w:t>
            </w:r>
            <w:r>
              <w:rPr>
                <w:rFonts w:ascii="Times New Roman" w:hAnsi="Times New Roman"/>
                <w:bCs/>
              </w:rPr>
              <w:t>2</w:t>
            </w:r>
            <w:r w:rsidRPr="005F5104">
              <w:rPr>
                <w:rFonts w:ascii="Times New Roman" w:hAnsi="Times New Roman"/>
                <w:bCs/>
              </w:rPr>
              <w:t xml:space="preserve">.1 </w:t>
            </w:r>
            <w:r w:rsidRPr="00B57C3B">
              <w:rPr>
                <w:rFonts w:ascii="Times New Roman" w:hAnsi="Times New Roman"/>
                <w:bCs/>
              </w:rPr>
              <w:t>During downtime, refer to Section VII: Receipt Testing During Downtime.</w:t>
            </w:r>
          </w:p>
        </w:tc>
        <w:tc>
          <w:tcPr>
            <w:tcW w:w="1438" w:type="dxa"/>
          </w:tcPr>
          <w:p w:rsidR="005A4E5A" w:rsidRPr="00F244A4" w:rsidRDefault="005A4E5A" w:rsidP="005A4E5A">
            <w:pPr>
              <w:snapToGrid w:val="0"/>
              <w:rPr>
                <w:rFonts w:ascii="Times New Roman" w:hAnsi="Times New Roman"/>
                <w:b/>
                <w:bCs/>
                <w:sz w:val="24"/>
                <w:szCs w:val="24"/>
              </w:rPr>
            </w:pPr>
          </w:p>
        </w:tc>
      </w:tr>
      <w:tr w:rsidR="005A4E5A" w:rsidRPr="00F244A4" w:rsidTr="005A4E5A">
        <w:trPr>
          <w:gridAfter w:val="1"/>
          <w:wAfter w:w="11" w:type="dxa"/>
          <w:jc w:val="center"/>
        </w:trPr>
        <w:tc>
          <w:tcPr>
            <w:tcW w:w="1018" w:type="dxa"/>
          </w:tcPr>
          <w:p w:rsidR="005A4E5A" w:rsidRPr="00F244A4" w:rsidRDefault="005A4E5A" w:rsidP="005A4E5A">
            <w:pPr>
              <w:snapToGrid w:val="0"/>
              <w:jc w:val="center"/>
              <w:rPr>
                <w:rFonts w:ascii="Times New Roman" w:hAnsi="Times New Roman"/>
                <w:sz w:val="24"/>
                <w:szCs w:val="24"/>
              </w:rPr>
            </w:pPr>
            <w:r w:rsidRPr="00F244A4">
              <w:rPr>
                <w:rFonts w:ascii="Times New Roman" w:hAnsi="Times New Roman"/>
                <w:sz w:val="24"/>
                <w:szCs w:val="24"/>
              </w:rPr>
              <w:t>1</w:t>
            </w:r>
            <w:r>
              <w:rPr>
                <w:rFonts w:ascii="Times New Roman" w:hAnsi="Times New Roman"/>
                <w:sz w:val="24"/>
                <w:szCs w:val="24"/>
              </w:rPr>
              <w:t>3</w:t>
            </w:r>
            <w:r w:rsidRPr="00F244A4">
              <w:rPr>
                <w:rFonts w:ascii="Times New Roman" w:hAnsi="Times New Roman"/>
                <w:sz w:val="24"/>
                <w:szCs w:val="24"/>
              </w:rPr>
              <w:t>.0</w:t>
            </w:r>
          </w:p>
        </w:tc>
        <w:tc>
          <w:tcPr>
            <w:tcW w:w="8094" w:type="dxa"/>
          </w:tcPr>
          <w:p w:rsidR="005A4E5A" w:rsidRPr="005F5104" w:rsidRDefault="005A4E5A" w:rsidP="005A4E5A">
            <w:pPr>
              <w:snapToGrid w:val="0"/>
              <w:rPr>
                <w:rFonts w:ascii="Times New Roman" w:hAnsi="Times New Roman"/>
                <w:b/>
                <w:bCs/>
              </w:rPr>
            </w:pPr>
            <w:r w:rsidRPr="005F5104">
              <w:rPr>
                <w:rFonts w:ascii="Times New Roman" w:hAnsi="Times New Roman"/>
                <w:b/>
                <w:bCs/>
              </w:rPr>
              <w:t>Interpret results:</w:t>
            </w:r>
          </w:p>
          <w:p w:rsidR="005A4E5A" w:rsidRPr="005F5104" w:rsidRDefault="005A4E5A" w:rsidP="005A4E5A">
            <w:pPr>
              <w:snapToGrid w:val="0"/>
              <w:rPr>
                <w:rFonts w:ascii="Times New Roman" w:hAnsi="Times New Roman"/>
                <w:b/>
                <w:bCs/>
              </w:rPr>
            </w:pPr>
          </w:p>
          <w:p w:rsidR="005A4E5A" w:rsidRPr="005F5104" w:rsidRDefault="005A4E5A" w:rsidP="005A4E5A">
            <w:pPr>
              <w:snapToGrid w:val="0"/>
              <w:rPr>
                <w:rFonts w:ascii="Times New Roman" w:hAnsi="Times New Roman"/>
                <w:b/>
                <w:bCs/>
              </w:rPr>
            </w:pPr>
            <w:r w:rsidRPr="005F5104">
              <w:rPr>
                <w:rFonts w:ascii="Times New Roman" w:hAnsi="Times New Roman"/>
                <w:b/>
                <w:bCs/>
              </w:rPr>
              <w:t>1</w:t>
            </w:r>
            <w:r>
              <w:rPr>
                <w:rFonts w:ascii="Times New Roman" w:hAnsi="Times New Roman"/>
                <w:b/>
                <w:bCs/>
              </w:rPr>
              <w:t>3</w:t>
            </w:r>
            <w:r w:rsidRPr="005F5104">
              <w:rPr>
                <w:rFonts w:ascii="Times New Roman" w:hAnsi="Times New Roman"/>
                <w:b/>
                <w:bCs/>
              </w:rPr>
              <w:t>.1  Acceptable Results:</w:t>
            </w: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540"/>
              <w:gridCol w:w="540"/>
              <w:gridCol w:w="540"/>
              <w:gridCol w:w="540"/>
              <w:gridCol w:w="540"/>
              <w:gridCol w:w="556"/>
              <w:gridCol w:w="540"/>
              <w:gridCol w:w="540"/>
              <w:gridCol w:w="540"/>
            </w:tblGrid>
            <w:tr w:rsidR="005A4E5A" w:rsidRPr="00F244A4" w:rsidTr="005A4E5A">
              <w:trPr>
                <w:trHeight w:val="278"/>
              </w:trPr>
              <w:tc>
                <w:tcPr>
                  <w:tcW w:w="2320" w:type="dxa"/>
                  <w:vMerge w:val="restart"/>
                  <w:tcBorders>
                    <w:top w:val="single" w:sz="4" w:space="0" w:color="auto"/>
                    <w:left w:val="single" w:sz="4" w:space="0" w:color="auto"/>
                    <w:bottom w:val="single" w:sz="4" w:space="0" w:color="auto"/>
                    <w:right w:val="single" w:sz="4" w:space="0" w:color="auto"/>
                  </w:tcBorders>
                  <w:shd w:val="clear" w:color="auto" w:fill="D9D9D9"/>
                </w:tcPr>
                <w:p w:rsidR="005A4E5A" w:rsidRPr="00F244A4" w:rsidRDefault="005A4E5A" w:rsidP="005A4E5A">
                  <w:pPr>
                    <w:snapToGrid w:val="0"/>
                    <w:rPr>
                      <w:rFonts w:ascii="Times New Roman" w:hAnsi="Times New Roman"/>
                      <w:b/>
                      <w:bCs/>
                      <w:sz w:val="20"/>
                    </w:rPr>
                  </w:pPr>
                  <w:r w:rsidRPr="00F244A4">
                    <w:rPr>
                      <w:rFonts w:ascii="Times New Roman" w:hAnsi="Times New Roman"/>
                      <w:b/>
                      <w:bCs/>
                      <w:sz w:val="20"/>
                    </w:rPr>
                    <w:t>Item to be receipt tested</w:t>
                  </w:r>
                </w:p>
              </w:tc>
              <w:tc>
                <w:tcPr>
                  <w:tcW w:w="4876" w:type="dxa"/>
                  <w:gridSpan w:val="9"/>
                  <w:tcBorders>
                    <w:top w:val="single" w:sz="4" w:space="0" w:color="auto"/>
                    <w:left w:val="single" w:sz="4" w:space="0" w:color="auto"/>
                    <w:bottom w:val="single" w:sz="4" w:space="0" w:color="auto"/>
                    <w:right w:val="single" w:sz="4" w:space="0" w:color="auto"/>
                  </w:tcBorders>
                  <w:shd w:val="clear" w:color="auto" w:fill="D9D9D9"/>
                </w:tcPr>
                <w:p w:rsidR="005A4E5A" w:rsidRPr="00F244A4" w:rsidRDefault="005A4E5A" w:rsidP="005A4E5A">
                  <w:pPr>
                    <w:snapToGrid w:val="0"/>
                    <w:jc w:val="center"/>
                    <w:rPr>
                      <w:rFonts w:ascii="Times New Roman" w:hAnsi="Times New Roman"/>
                      <w:b/>
                      <w:bCs/>
                      <w:sz w:val="20"/>
                    </w:rPr>
                  </w:pPr>
                  <w:r w:rsidRPr="00F244A4">
                    <w:rPr>
                      <w:rFonts w:ascii="Times New Roman" w:hAnsi="Times New Roman"/>
                      <w:b/>
                      <w:bCs/>
                      <w:sz w:val="20"/>
                    </w:rPr>
                    <w:t>Tested with:</w:t>
                  </w:r>
                </w:p>
                <w:p w:rsidR="005A4E5A" w:rsidRPr="00F244A4" w:rsidRDefault="005A4E5A" w:rsidP="005A4E5A">
                  <w:pPr>
                    <w:snapToGrid w:val="0"/>
                    <w:jc w:val="center"/>
                    <w:rPr>
                      <w:rFonts w:ascii="Times New Roman" w:hAnsi="Times New Roman"/>
                      <w:b/>
                      <w:bCs/>
                      <w:sz w:val="20"/>
                    </w:rPr>
                  </w:pPr>
                  <w:r w:rsidRPr="00F244A4">
                    <w:rPr>
                      <w:rFonts w:ascii="Times New Roman" w:hAnsi="Times New Roman"/>
                      <w:b/>
                      <w:bCs/>
                      <w:sz w:val="20"/>
                    </w:rPr>
                    <w:t>ANTISERA</w:t>
                  </w:r>
                </w:p>
                <w:p w:rsidR="005A4E5A" w:rsidRPr="00F244A4" w:rsidRDefault="005A4E5A" w:rsidP="005A4E5A">
                  <w:pPr>
                    <w:snapToGrid w:val="0"/>
                    <w:rPr>
                      <w:rFonts w:ascii="Times New Roman" w:hAnsi="Times New Roman"/>
                      <w:b/>
                      <w:bCs/>
                      <w:sz w:val="20"/>
                    </w:rPr>
                  </w:pPr>
                </w:p>
              </w:tc>
            </w:tr>
            <w:tr w:rsidR="005A4E5A" w:rsidRPr="00F244A4" w:rsidTr="005A4E5A">
              <w:trPr>
                <w:trHeight w:val="277"/>
              </w:trPr>
              <w:tc>
                <w:tcPr>
                  <w:tcW w:w="2320" w:type="dxa"/>
                  <w:vMerge/>
                  <w:tcBorders>
                    <w:top w:val="single" w:sz="4" w:space="0" w:color="auto"/>
                    <w:left w:val="single" w:sz="4" w:space="0" w:color="auto"/>
                    <w:bottom w:val="single" w:sz="4" w:space="0" w:color="auto"/>
                    <w:right w:val="single" w:sz="4" w:space="0" w:color="auto"/>
                  </w:tcBorders>
                  <w:shd w:val="clear" w:color="auto" w:fill="D9D9D9"/>
                </w:tcPr>
                <w:p w:rsidR="005A4E5A" w:rsidRPr="00F244A4" w:rsidRDefault="005A4E5A" w:rsidP="005A4E5A">
                  <w:pPr>
                    <w:snapToGrid w:val="0"/>
                    <w:rPr>
                      <w:rFonts w:ascii="Times New Roman" w:hAnsi="Times New Roman"/>
                      <w:b/>
                      <w:bCs/>
                      <w:sz w:val="24"/>
                      <w:szCs w:val="24"/>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9D9D9"/>
                </w:tcPr>
                <w:p w:rsidR="005A4E5A" w:rsidRPr="00F244A4" w:rsidRDefault="005A4E5A" w:rsidP="005A4E5A">
                  <w:pPr>
                    <w:snapToGrid w:val="0"/>
                    <w:jc w:val="center"/>
                    <w:rPr>
                      <w:rFonts w:ascii="Times New Roman" w:hAnsi="Times New Roman"/>
                      <w:b/>
                      <w:bCs/>
                      <w:sz w:val="20"/>
                    </w:rPr>
                  </w:pPr>
                  <w:r w:rsidRPr="00F244A4">
                    <w:rPr>
                      <w:rFonts w:ascii="Times New Roman" w:hAnsi="Times New Roman"/>
                      <w:b/>
                      <w:bCs/>
                      <w:sz w:val="20"/>
                    </w:rPr>
                    <w:t>Anti-c</w:t>
                  </w:r>
                </w:p>
              </w:tc>
              <w:tc>
                <w:tcPr>
                  <w:tcW w:w="1636" w:type="dxa"/>
                  <w:gridSpan w:val="3"/>
                  <w:tcBorders>
                    <w:top w:val="single" w:sz="4" w:space="0" w:color="auto"/>
                    <w:left w:val="single" w:sz="4" w:space="0" w:color="auto"/>
                    <w:bottom w:val="single" w:sz="4" w:space="0" w:color="auto"/>
                    <w:right w:val="single" w:sz="4" w:space="0" w:color="auto"/>
                  </w:tcBorders>
                  <w:shd w:val="clear" w:color="auto" w:fill="D9D9D9"/>
                </w:tcPr>
                <w:p w:rsidR="005A4E5A" w:rsidRPr="00F244A4" w:rsidRDefault="005A4E5A" w:rsidP="005A4E5A">
                  <w:pPr>
                    <w:snapToGrid w:val="0"/>
                    <w:jc w:val="center"/>
                    <w:rPr>
                      <w:rFonts w:ascii="Times New Roman" w:hAnsi="Times New Roman"/>
                      <w:b/>
                      <w:bCs/>
                      <w:sz w:val="20"/>
                    </w:rPr>
                  </w:pPr>
                  <w:r w:rsidRPr="00F244A4">
                    <w:rPr>
                      <w:rFonts w:ascii="Times New Roman" w:hAnsi="Times New Roman"/>
                      <w:b/>
                      <w:bCs/>
                      <w:sz w:val="20"/>
                    </w:rPr>
                    <w:t>Anti-D</w:t>
                  </w:r>
                </w:p>
              </w:tc>
              <w:tc>
                <w:tcPr>
                  <w:tcW w:w="1620" w:type="dxa"/>
                  <w:gridSpan w:val="3"/>
                  <w:tcBorders>
                    <w:top w:val="single" w:sz="4" w:space="0" w:color="auto"/>
                    <w:left w:val="single" w:sz="4" w:space="0" w:color="auto"/>
                    <w:bottom w:val="single" w:sz="4" w:space="0" w:color="auto"/>
                    <w:right w:val="single" w:sz="4" w:space="0" w:color="auto"/>
                  </w:tcBorders>
                  <w:shd w:val="clear" w:color="auto" w:fill="D9D9D9"/>
                </w:tcPr>
                <w:p w:rsidR="005A4E5A" w:rsidRPr="00F244A4" w:rsidRDefault="005A4E5A" w:rsidP="005A4E5A">
                  <w:pPr>
                    <w:snapToGrid w:val="0"/>
                    <w:jc w:val="center"/>
                    <w:rPr>
                      <w:rFonts w:ascii="Times New Roman" w:hAnsi="Times New Roman"/>
                      <w:b/>
                      <w:bCs/>
                      <w:sz w:val="20"/>
                    </w:rPr>
                  </w:pPr>
                  <w:r w:rsidRPr="00F244A4">
                    <w:rPr>
                      <w:rFonts w:ascii="Times New Roman" w:hAnsi="Times New Roman"/>
                      <w:b/>
                      <w:bCs/>
                      <w:sz w:val="20"/>
                    </w:rPr>
                    <w:t>Anti-C</w:t>
                  </w:r>
                </w:p>
              </w:tc>
            </w:tr>
            <w:tr w:rsidR="005A4E5A" w:rsidRPr="00F244A4" w:rsidTr="005A4E5A">
              <w:tc>
                <w:tcPr>
                  <w:tcW w:w="2320" w:type="dxa"/>
                  <w:vMerge/>
                  <w:tcBorders>
                    <w:top w:val="single" w:sz="4" w:space="0" w:color="auto"/>
                    <w:left w:val="single" w:sz="4" w:space="0" w:color="auto"/>
                    <w:bottom w:val="single" w:sz="4" w:space="0" w:color="auto"/>
                    <w:right w:val="single" w:sz="4" w:space="0" w:color="auto"/>
                  </w:tcBorders>
                </w:tcPr>
                <w:p w:rsidR="005A4E5A" w:rsidRPr="00F244A4" w:rsidRDefault="005A4E5A" w:rsidP="005A4E5A">
                  <w:pPr>
                    <w:snapToGrid w:val="0"/>
                    <w:rPr>
                      <w:rFonts w:ascii="Times New Roman" w:hAnsi="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D9D9D9"/>
                </w:tcPr>
                <w:p w:rsidR="005A4E5A" w:rsidRPr="00F244A4" w:rsidRDefault="005A4E5A" w:rsidP="005A4E5A">
                  <w:pPr>
                    <w:snapToGrid w:val="0"/>
                    <w:rPr>
                      <w:rFonts w:ascii="Times New Roman" w:hAnsi="Times New Roman"/>
                      <w:b/>
                      <w:bCs/>
                      <w:sz w:val="16"/>
                      <w:szCs w:val="16"/>
                      <w:vertAlign w:val="superscript"/>
                    </w:rPr>
                  </w:pPr>
                  <w:r w:rsidRPr="00F244A4">
                    <w:rPr>
                      <w:rFonts w:ascii="Times New Roman" w:hAnsi="Times New Roman"/>
                      <w:b/>
                      <w:bCs/>
                      <w:sz w:val="16"/>
                      <w:szCs w:val="16"/>
                    </w:rPr>
                    <w:t>37</w:t>
                  </w:r>
                  <w:r w:rsidRPr="00F244A4">
                    <w:rPr>
                      <w:rFonts w:ascii="Times New Roman" w:hAnsi="Times New Roman"/>
                      <w:b/>
                      <w:bCs/>
                      <w:sz w:val="16"/>
                      <w:szCs w:val="16"/>
                      <w:vertAlign w:val="superscript"/>
                    </w:rPr>
                    <w:t>.</w:t>
                  </w:r>
                </w:p>
              </w:tc>
              <w:tc>
                <w:tcPr>
                  <w:tcW w:w="540" w:type="dxa"/>
                  <w:tcBorders>
                    <w:top w:val="single" w:sz="4" w:space="0" w:color="auto"/>
                    <w:left w:val="single" w:sz="4" w:space="0" w:color="auto"/>
                    <w:bottom w:val="single" w:sz="4" w:space="0" w:color="auto"/>
                    <w:right w:val="single" w:sz="4" w:space="0" w:color="auto"/>
                  </w:tcBorders>
                  <w:shd w:val="clear" w:color="auto" w:fill="D9D9D9"/>
                </w:tcPr>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IgG</w:t>
                  </w:r>
                </w:p>
              </w:tc>
              <w:tc>
                <w:tcPr>
                  <w:tcW w:w="540" w:type="dxa"/>
                  <w:tcBorders>
                    <w:top w:val="single" w:sz="4" w:space="0" w:color="auto"/>
                    <w:left w:val="single" w:sz="4" w:space="0" w:color="auto"/>
                    <w:bottom w:val="single" w:sz="4" w:space="0" w:color="auto"/>
                    <w:right w:val="single" w:sz="4" w:space="0" w:color="auto"/>
                  </w:tcBorders>
                  <w:shd w:val="clear" w:color="auto" w:fill="D9D9D9"/>
                </w:tcPr>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CC</w:t>
                  </w:r>
                </w:p>
              </w:tc>
              <w:tc>
                <w:tcPr>
                  <w:tcW w:w="540" w:type="dxa"/>
                  <w:tcBorders>
                    <w:top w:val="single" w:sz="4" w:space="0" w:color="auto"/>
                    <w:left w:val="single" w:sz="4" w:space="0" w:color="auto"/>
                    <w:bottom w:val="single" w:sz="4" w:space="0" w:color="auto"/>
                    <w:right w:val="single" w:sz="4" w:space="0" w:color="auto"/>
                  </w:tcBorders>
                  <w:shd w:val="clear" w:color="auto" w:fill="D9D9D9"/>
                </w:tcPr>
                <w:p w:rsidR="005A4E5A" w:rsidRPr="00F244A4" w:rsidRDefault="005A4E5A" w:rsidP="005A4E5A">
                  <w:pPr>
                    <w:snapToGrid w:val="0"/>
                    <w:rPr>
                      <w:rFonts w:ascii="Times New Roman" w:hAnsi="Times New Roman"/>
                      <w:b/>
                      <w:bCs/>
                      <w:sz w:val="16"/>
                      <w:szCs w:val="16"/>
                      <w:vertAlign w:val="superscript"/>
                    </w:rPr>
                  </w:pPr>
                  <w:r w:rsidRPr="00F244A4">
                    <w:rPr>
                      <w:rFonts w:ascii="Times New Roman" w:hAnsi="Times New Roman"/>
                      <w:b/>
                      <w:bCs/>
                      <w:sz w:val="16"/>
                      <w:szCs w:val="16"/>
                    </w:rPr>
                    <w:t>37</w:t>
                  </w:r>
                  <w:r w:rsidRPr="00F244A4">
                    <w:rPr>
                      <w:rFonts w:ascii="Times New Roman" w:hAnsi="Times New Roman"/>
                      <w:b/>
                      <w:bCs/>
                      <w:sz w:val="16"/>
                      <w:szCs w:val="16"/>
                      <w:vertAlign w:val="superscript"/>
                    </w:rPr>
                    <w:t>.</w:t>
                  </w:r>
                </w:p>
              </w:tc>
              <w:tc>
                <w:tcPr>
                  <w:tcW w:w="540" w:type="dxa"/>
                  <w:tcBorders>
                    <w:top w:val="single" w:sz="4" w:space="0" w:color="auto"/>
                    <w:left w:val="single" w:sz="4" w:space="0" w:color="auto"/>
                    <w:bottom w:val="single" w:sz="4" w:space="0" w:color="auto"/>
                    <w:right w:val="single" w:sz="4" w:space="0" w:color="auto"/>
                  </w:tcBorders>
                  <w:shd w:val="clear" w:color="auto" w:fill="D9D9D9"/>
                </w:tcPr>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IgG</w:t>
                  </w:r>
                </w:p>
              </w:tc>
              <w:tc>
                <w:tcPr>
                  <w:tcW w:w="556" w:type="dxa"/>
                  <w:tcBorders>
                    <w:top w:val="single" w:sz="4" w:space="0" w:color="auto"/>
                    <w:left w:val="single" w:sz="4" w:space="0" w:color="auto"/>
                    <w:bottom w:val="single" w:sz="4" w:space="0" w:color="auto"/>
                    <w:right w:val="single" w:sz="4" w:space="0" w:color="auto"/>
                  </w:tcBorders>
                  <w:shd w:val="clear" w:color="auto" w:fill="D9D9D9"/>
                </w:tcPr>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CC</w:t>
                  </w:r>
                </w:p>
              </w:tc>
              <w:tc>
                <w:tcPr>
                  <w:tcW w:w="540" w:type="dxa"/>
                  <w:tcBorders>
                    <w:top w:val="single" w:sz="4" w:space="0" w:color="auto"/>
                    <w:left w:val="single" w:sz="4" w:space="0" w:color="auto"/>
                    <w:bottom w:val="single" w:sz="4" w:space="0" w:color="auto"/>
                    <w:right w:val="single" w:sz="4" w:space="0" w:color="auto"/>
                  </w:tcBorders>
                  <w:shd w:val="clear" w:color="auto" w:fill="D9D9D9"/>
                </w:tcPr>
                <w:p w:rsidR="005A4E5A" w:rsidRPr="00F244A4" w:rsidRDefault="005A4E5A" w:rsidP="005A4E5A">
                  <w:pPr>
                    <w:snapToGrid w:val="0"/>
                    <w:rPr>
                      <w:rFonts w:ascii="Times New Roman" w:hAnsi="Times New Roman"/>
                      <w:b/>
                      <w:bCs/>
                      <w:sz w:val="16"/>
                      <w:szCs w:val="16"/>
                      <w:vertAlign w:val="superscript"/>
                    </w:rPr>
                  </w:pPr>
                  <w:r w:rsidRPr="00F244A4">
                    <w:rPr>
                      <w:rFonts w:ascii="Times New Roman" w:hAnsi="Times New Roman"/>
                      <w:b/>
                      <w:bCs/>
                      <w:sz w:val="16"/>
                      <w:szCs w:val="16"/>
                    </w:rPr>
                    <w:t>37</w:t>
                  </w:r>
                  <w:r w:rsidRPr="00F244A4">
                    <w:rPr>
                      <w:rFonts w:ascii="Times New Roman" w:hAnsi="Times New Roman"/>
                      <w:b/>
                      <w:bCs/>
                      <w:sz w:val="16"/>
                      <w:szCs w:val="16"/>
                      <w:vertAlign w:val="superscript"/>
                    </w:rPr>
                    <w:t>.</w:t>
                  </w:r>
                </w:p>
              </w:tc>
              <w:tc>
                <w:tcPr>
                  <w:tcW w:w="540" w:type="dxa"/>
                  <w:tcBorders>
                    <w:top w:val="single" w:sz="4" w:space="0" w:color="auto"/>
                    <w:left w:val="single" w:sz="4" w:space="0" w:color="auto"/>
                    <w:bottom w:val="single" w:sz="4" w:space="0" w:color="auto"/>
                    <w:right w:val="single" w:sz="4" w:space="0" w:color="auto"/>
                  </w:tcBorders>
                  <w:shd w:val="clear" w:color="auto" w:fill="D9D9D9"/>
                </w:tcPr>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IgG</w:t>
                  </w:r>
                </w:p>
              </w:tc>
              <w:tc>
                <w:tcPr>
                  <w:tcW w:w="540" w:type="dxa"/>
                  <w:tcBorders>
                    <w:top w:val="single" w:sz="4" w:space="0" w:color="auto"/>
                    <w:left w:val="single" w:sz="4" w:space="0" w:color="auto"/>
                    <w:bottom w:val="single" w:sz="4" w:space="0" w:color="auto"/>
                    <w:right w:val="single" w:sz="4" w:space="0" w:color="auto"/>
                  </w:tcBorders>
                  <w:shd w:val="clear" w:color="auto" w:fill="D9D9D9"/>
                </w:tcPr>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CC</w:t>
                  </w:r>
                </w:p>
              </w:tc>
            </w:tr>
            <w:tr w:rsidR="005A4E5A" w:rsidRPr="00F244A4" w:rsidTr="005A4E5A">
              <w:tc>
                <w:tcPr>
                  <w:tcW w:w="2320" w:type="dxa"/>
                  <w:tcBorders>
                    <w:top w:val="single" w:sz="4" w:space="0" w:color="auto"/>
                    <w:left w:val="single" w:sz="4" w:space="0" w:color="auto"/>
                    <w:bottom w:val="single" w:sz="4" w:space="0" w:color="auto"/>
                    <w:right w:val="single" w:sz="4" w:space="0" w:color="auto"/>
                  </w:tcBorders>
                </w:tcPr>
                <w:p w:rsidR="005A4E5A" w:rsidRPr="00F244A4" w:rsidRDefault="005A4E5A" w:rsidP="005A4E5A">
                  <w:pPr>
                    <w:snapToGrid w:val="0"/>
                    <w:rPr>
                      <w:rFonts w:ascii="Times New Roman" w:hAnsi="Times New Roman"/>
                      <w:b/>
                      <w:bCs/>
                      <w:sz w:val="24"/>
                      <w:szCs w:val="24"/>
                    </w:rPr>
                  </w:pPr>
                  <w:r w:rsidRPr="00F244A4">
                    <w:rPr>
                      <w:rFonts w:ascii="Times New Roman" w:hAnsi="Times New Roman"/>
                      <w:b/>
                      <w:bCs/>
                      <w:sz w:val="24"/>
                      <w:szCs w:val="24"/>
                    </w:rPr>
                    <w:t>Screening Cell 1</w:t>
                  </w:r>
                </w:p>
              </w:tc>
              <w:tc>
                <w:tcPr>
                  <w:tcW w:w="540" w:type="dxa"/>
                  <w:tcBorders>
                    <w:top w:val="single" w:sz="4" w:space="0" w:color="auto"/>
                    <w:left w:val="single" w:sz="4" w:space="0" w:color="auto"/>
                    <w:bottom w:val="single" w:sz="4" w:space="0" w:color="auto"/>
                    <w:right w:val="single" w:sz="4" w:space="0" w:color="auto"/>
                  </w:tcBorders>
                </w:tcPr>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Neg.</w:t>
                  </w:r>
                </w:p>
              </w:tc>
              <w:tc>
                <w:tcPr>
                  <w:tcW w:w="540" w:type="dxa"/>
                  <w:tcBorders>
                    <w:top w:val="single" w:sz="4" w:space="0" w:color="auto"/>
                    <w:left w:val="single" w:sz="4" w:space="0" w:color="auto"/>
                    <w:bottom w:val="single" w:sz="4" w:space="0" w:color="auto"/>
                    <w:right w:val="single" w:sz="4" w:space="0" w:color="auto"/>
                  </w:tcBorders>
                </w:tcPr>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Neg.</w:t>
                  </w:r>
                </w:p>
              </w:tc>
              <w:tc>
                <w:tcPr>
                  <w:tcW w:w="540" w:type="dxa"/>
                  <w:tcBorders>
                    <w:top w:val="single" w:sz="4" w:space="0" w:color="auto"/>
                    <w:left w:val="single" w:sz="4" w:space="0" w:color="auto"/>
                    <w:bottom w:val="single" w:sz="4" w:space="0" w:color="auto"/>
                    <w:right w:val="single" w:sz="4" w:space="0" w:color="auto"/>
                  </w:tcBorders>
                </w:tcPr>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2-4+</w:t>
                  </w:r>
                </w:p>
              </w:tc>
              <w:tc>
                <w:tcPr>
                  <w:tcW w:w="540" w:type="dxa"/>
                  <w:tcBorders>
                    <w:top w:val="single" w:sz="4" w:space="0" w:color="auto"/>
                    <w:left w:val="single" w:sz="4" w:space="0" w:color="auto"/>
                    <w:bottom w:val="single" w:sz="4" w:space="0" w:color="auto"/>
                    <w:right w:val="single" w:sz="4" w:space="0" w:color="auto"/>
                  </w:tcBorders>
                </w:tcPr>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1-</w:t>
                  </w:r>
                  <w:r>
                    <w:rPr>
                      <w:rFonts w:ascii="Times New Roman" w:hAnsi="Times New Roman"/>
                      <w:b/>
                      <w:bCs/>
                      <w:sz w:val="16"/>
                      <w:szCs w:val="16"/>
                    </w:rPr>
                    <w:t>4</w:t>
                  </w:r>
                  <w:r w:rsidRPr="00F244A4">
                    <w:rPr>
                      <w:rFonts w:ascii="Times New Roman" w:hAnsi="Times New Roman"/>
                      <w:b/>
                      <w:bCs/>
                      <w:sz w:val="16"/>
                      <w:szCs w:val="16"/>
                    </w:rPr>
                    <w:t>+</w:t>
                  </w:r>
                </w:p>
              </w:tc>
              <w:tc>
                <w:tcPr>
                  <w:tcW w:w="540" w:type="dxa"/>
                  <w:tcBorders>
                    <w:top w:val="single" w:sz="4" w:space="0" w:color="auto"/>
                    <w:left w:val="single" w:sz="4" w:space="0" w:color="auto"/>
                    <w:bottom w:val="single" w:sz="4" w:space="0" w:color="auto"/>
                    <w:right w:val="single" w:sz="4" w:space="0" w:color="auto"/>
                  </w:tcBorders>
                </w:tcPr>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1-</w:t>
                  </w:r>
                  <w:r>
                    <w:rPr>
                      <w:rFonts w:ascii="Times New Roman" w:hAnsi="Times New Roman"/>
                      <w:b/>
                      <w:bCs/>
                      <w:sz w:val="16"/>
                      <w:szCs w:val="16"/>
                    </w:rPr>
                    <w:t>4</w:t>
                  </w:r>
                  <w:r w:rsidRPr="00F244A4">
                    <w:rPr>
                      <w:rFonts w:ascii="Times New Roman" w:hAnsi="Times New Roman"/>
                      <w:b/>
                      <w:bCs/>
                      <w:sz w:val="16"/>
                      <w:szCs w:val="16"/>
                    </w:rPr>
                    <w:t>+</w:t>
                  </w:r>
                </w:p>
              </w:tc>
              <w:tc>
                <w:tcPr>
                  <w:tcW w:w="556" w:type="dxa"/>
                  <w:tcBorders>
                    <w:top w:val="single" w:sz="4" w:space="0" w:color="auto"/>
                    <w:left w:val="single" w:sz="4" w:space="0" w:color="auto"/>
                    <w:bottom w:val="single" w:sz="4" w:space="0" w:color="auto"/>
                    <w:right w:val="single" w:sz="4" w:space="0" w:color="auto"/>
                  </w:tcBorders>
                </w:tcPr>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NA</w:t>
                  </w:r>
                </w:p>
              </w:tc>
              <w:tc>
                <w:tcPr>
                  <w:tcW w:w="540" w:type="dxa"/>
                  <w:tcBorders>
                    <w:top w:val="single" w:sz="4" w:space="0" w:color="auto"/>
                    <w:left w:val="single" w:sz="4" w:space="0" w:color="auto"/>
                    <w:bottom w:val="single" w:sz="4" w:space="0" w:color="auto"/>
                    <w:right w:val="single" w:sz="4" w:space="0" w:color="auto"/>
                  </w:tcBorders>
                  <w:shd w:val="clear" w:color="auto" w:fill="D9D9D9"/>
                </w:tcPr>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ND</w:t>
                  </w:r>
                </w:p>
              </w:tc>
              <w:tc>
                <w:tcPr>
                  <w:tcW w:w="540" w:type="dxa"/>
                  <w:tcBorders>
                    <w:top w:val="single" w:sz="4" w:space="0" w:color="auto"/>
                    <w:left w:val="single" w:sz="4" w:space="0" w:color="auto"/>
                    <w:bottom w:val="single" w:sz="4" w:space="0" w:color="auto"/>
                    <w:right w:val="single" w:sz="4" w:space="0" w:color="auto"/>
                  </w:tcBorders>
                  <w:shd w:val="clear" w:color="auto" w:fill="D9D9D9"/>
                </w:tcPr>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ND</w:t>
                  </w:r>
                </w:p>
              </w:tc>
              <w:tc>
                <w:tcPr>
                  <w:tcW w:w="540" w:type="dxa"/>
                  <w:tcBorders>
                    <w:top w:val="single" w:sz="4" w:space="0" w:color="auto"/>
                    <w:left w:val="single" w:sz="4" w:space="0" w:color="auto"/>
                    <w:bottom w:val="single" w:sz="4" w:space="0" w:color="auto"/>
                    <w:right w:val="single" w:sz="4" w:space="0" w:color="auto"/>
                  </w:tcBorders>
                  <w:shd w:val="clear" w:color="auto" w:fill="D9D9D9"/>
                </w:tcPr>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ND</w:t>
                  </w:r>
                </w:p>
              </w:tc>
            </w:tr>
            <w:tr w:rsidR="005A4E5A" w:rsidRPr="00F244A4" w:rsidTr="005A4E5A">
              <w:tc>
                <w:tcPr>
                  <w:tcW w:w="2320" w:type="dxa"/>
                  <w:tcBorders>
                    <w:top w:val="single" w:sz="4" w:space="0" w:color="auto"/>
                    <w:left w:val="single" w:sz="4" w:space="0" w:color="auto"/>
                    <w:bottom w:val="single" w:sz="4" w:space="0" w:color="auto"/>
                    <w:right w:val="single" w:sz="4" w:space="0" w:color="auto"/>
                  </w:tcBorders>
                </w:tcPr>
                <w:p w:rsidR="005A4E5A" w:rsidRPr="00F244A4" w:rsidRDefault="005A4E5A" w:rsidP="005A4E5A">
                  <w:pPr>
                    <w:snapToGrid w:val="0"/>
                    <w:rPr>
                      <w:rFonts w:ascii="Times New Roman" w:hAnsi="Times New Roman"/>
                      <w:b/>
                      <w:bCs/>
                      <w:sz w:val="24"/>
                      <w:szCs w:val="24"/>
                    </w:rPr>
                  </w:pPr>
                  <w:r w:rsidRPr="00F244A4">
                    <w:rPr>
                      <w:rFonts w:ascii="Times New Roman" w:hAnsi="Times New Roman"/>
                      <w:b/>
                      <w:bCs/>
                      <w:sz w:val="24"/>
                      <w:szCs w:val="24"/>
                    </w:rPr>
                    <w:t>Screening Cell 2</w:t>
                  </w:r>
                </w:p>
              </w:tc>
              <w:tc>
                <w:tcPr>
                  <w:tcW w:w="540" w:type="dxa"/>
                  <w:tcBorders>
                    <w:top w:val="single" w:sz="4" w:space="0" w:color="auto"/>
                    <w:left w:val="single" w:sz="4" w:space="0" w:color="auto"/>
                    <w:bottom w:val="single" w:sz="4" w:space="0" w:color="auto"/>
                    <w:right w:val="single" w:sz="4" w:space="0" w:color="auto"/>
                  </w:tcBorders>
                  <w:shd w:val="clear" w:color="auto" w:fill="D9D9D9"/>
                </w:tcPr>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ND</w:t>
                  </w:r>
                </w:p>
              </w:tc>
              <w:tc>
                <w:tcPr>
                  <w:tcW w:w="540" w:type="dxa"/>
                  <w:tcBorders>
                    <w:top w:val="single" w:sz="4" w:space="0" w:color="auto"/>
                    <w:left w:val="single" w:sz="4" w:space="0" w:color="auto"/>
                    <w:bottom w:val="single" w:sz="4" w:space="0" w:color="auto"/>
                    <w:right w:val="single" w:sz="4" w:space="0" w:color="auto"/>
                  </w:tcBorders>
                  <w:shd w:val="clear" w:color="auto" w:fill="D9D9D9"/>
                </w:tcPr>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ND</w:t>
                  </w:r>
                </w:p>
              </w:tc>
              <w:tc>
                <w:tcPr>
                  <w:tcW w:w="540" w:type="dxa"/>
                  <w:tcBorders>
                    <w:top w:val="single" w:sz="4" w:space="0" w:color="auto"/>
                    <w:left w:val="single" w:sz="4" w:space="0" w:color="auto"/>
                    <w:bottom w:val="single" w:sz="4" w:space="0" w:color="auto"/>
                    <w:right w:val="single" w:sz="4" w:space="0" w:color="auto"/>
                  </w:tcBorders>
                  <w:shd w:val="clear" w:color="auto" w:fill="D9D9D9"/>
                </w:tcPr>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ND</w:t>
                  </w:r>
                </w:p>
              </w:tc>
              <w:tc>
                <w:tcPr>
                  <w:tcW w:w="540" w:type="dxa"/>
                  <w:tcBorders>
                    <w:top w:val="single" w:sz="4" w:space="0" w:color="auto"/>
                    <w:left w:val="single" w:sz="4" w:space="0" w:color="auto"/>
                    <w:bottom w:val="single" w:sz="4" w:space="0" w:color="auto"/>
                    <w:right w:val="single" w:sz="4" w:space="0" w:color="auto"/>
                  </w:tcBorders>
                </w:tcPr>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1-</w:t>
                  </w:r>
                  <w:r>
                    <w:rPr>
                      <w:rFonts w:ascii="Times New Roman" w:hAnsi="Times New Roman"/>
                      <w:b/>
                      <w:bCs/>
                      <w:sz w:val="16"/>
                      <w:szCs w:val="16"/>
                    </w:rPr>
                    <w:t>4</w:t>
                  </w:r>
                  <w:r w:rsidRPr="00F244A4">
                    <w:rPr>
                      <w:rFonts w:ascii="Times New Roman" w:hAnsi="Times New Roman"/>
                      <w:b/>
                      <w:bCs/>
                      <w:sz w:val="16"/>
                      <w:szCs w:val="16"/>
                    </w:rPr>
                    <w:t>+</w:t>
                  </w:r>
                </w:p>
              </w:tc>
              <w:tc>
                <w:tcPr>
                  <w:tcW w:w="540" w:type="dxa"/>
                  <w:tcBorders>
                    <w:top w:val="single" w:sz="4" w:space="0" w:color="auto"/>
                    <w:left w:val="single" w:sz="4" w:space="0" w:color="auto"/>
                    <w:bottom w:val="single" w:sz="4" w:space="0" w:color="auto"/>
                    <w:right w:val="single" w:sz="4" w:space="0" w:color="auto"/>
                  </w:tcBorders>
                </w:tcPr>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1-</w:t>
                  </w:r>
                  <w:r>
                    <w:rPr>
                      <w:rFonts w:ascii="Times New Roman" w:hAnsi="Times New Roman"/>
                      <w:b/>
                      <w:bCs/>
                      <w:sz w:val="16"/>
                      <w:szCs w:val="16"/>
                    </w:rPr>
                    <w:t>4</w:t>
                  </w:r>
                  <w:r w:rsidRPr="00F244A4">
                    <w:rPr>
                      <w:rFonts w:ascii="Times New Roman" w:hAnsi="Times New Roman"/>
                      <w:b/>
                      <w:bCs/>
                      <w:sz w:val="16"/>
                      <w:szCs w:val="16"/>
                    </w:rPr>
                    <w:t>+</w:t>
                  </w:r>
                </w:p>
              </w:tc>
              <w:tc>
                <w:tcPr>
                  <w:tcW w:w="556" w:type="dxa"/>
                  <w:tcBorders>
                    <w:top w:val="single" w:sz="4" w:space="0" w:color="auto"/>
                    <w:left w:val="single" w:sz="4" w:space="0" w:color="auto"/>
                    <w:bottom w:val="single" w:sz="4" w:space="0" w:color="auto"/>
                    <w:right w:val="single" w:sz="4" w:space="0" w:color="auto"/>
                  </w:tcBorders>
                </w:tcPr>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NA</w:t>
                  </w:r>
                </w:p>
              </w:tc>
              <w:tc>
                <w:tcPr>
                  <w:tcW w:w="540" w:type="dxa"/>
                  <w:tcBorders>
                    <w:top w:val="single" w:sz="4" w:space="0" w:color="auto"/>
                    <w:left w:val="single" w:sz="4" w:space="0" w:color="auto"/>
                    <w:bottom w:val="single" w:sz="4" w:space="0" w:color="auto"/>
                    <w:right w:val="single" w:sz="4" w:space="0" w:color="auto"/>
                  </w:tcBorders>
                </w:tcPr>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Neg.</w:t>
                  </w:r>
                </w:p>
              </w:tc>
              <w:tc>
                <w:tcPr>
                  <w:tcW w:w="540" w:type="dxa"/>
                  <w:tcBorders>
                    <w:top w:val="single" w:sz="4" w:space="0" w:color="auto"/>
                    <w:left w:val="single" w:sz="4" w:space="0" w:color="auto"/>
                    <w:bottom w:val="single" w:sz="4" w:space="0" w:color="auto"/>
                    <w:right w:val="single" w:sz="4" w:space="0" w:color="auto"/>
                  </w:tcBorders>
                </w:tcPr>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Neg.</w:t>
                  </w:r>
                </w:p>
              </w:tc>
              <w:tc>
                <w:tcPr>
                  <w:tcW w:w="540" w:type="dxa"/>
                  <w:tcBorders>
                    <w:top w:val="single" w:sz="4" w:space="0" w:color="auto"/>
                    <w:left w:val="single" w:sz="4" w:space="0" w:color="auto"/>
                    <w:bottom w:val="single" w:sz="4" w:space="0" w:color="auto"/>
                    <w:right w:val="single" w:sz="4" w:space="0" w:color="auto"/>
                  </w:tcBorders>
                </w:tcPr>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2-4+</w:t>
                  </w:r>
                </w:p>
              </w:tc>
            </w:tr>
            <w:tr w:rsidR="005A4E5A" w:rsidRPr="00F244A4" w:rsidTr="005A4E5A">
              <w:tc>
                <w:tcPr>
                  <w:tcW w:w="2320" w:type="dxa"/>
                  <w:tcBorders>
                    <w:top w:val="single" w:sz="4" w:space="0" w:color="auto"/>
                    <w:left w:val="single" w:sz="4" w:space="0" w:color="auto"/>
                    <w:bottom w:val="single" w:sz="4" w:space="0" w:color="auto"/>
                    <w:right w:val="single" w:sz="4" w:space="0" w:color="auto"/>
                  </w:tcBorders>
                </w:tcPr>
                <w:p w:rsidR="005A4E5A" w:rsidRPr="00F244A4" w:rsidRDefault="005A4E5A" w:rsidP="005A4E5A">
                  <w:pPr>
                    <w:snapToGrid w:val="0"/>
                    <w:rPr>
                      <w:rFonts w:ascii="Times New Roman" w:hAnsi="Times New Roman"/>
                      <w:b/>
                      <w:bCs/>
                      <w:sz w:val="24"/>
                      <w:szCs w:val="24"/>
                    </w:rPr>
                  </w:pPr>
                  <w:r w:rsidRPr="00F244A4">
                    <w:rPr>
                      <w:rFonts w:ascii="Times New Roman" w:hAnsi="Times New Roman"/>
                      <w:b/>
                      <w:bCs/>
                      <w:sz w:val="24"/>
                      <w:szCs w:val="24"/>
                    </w:rPr>
                    <w:t>Screening Cell 3</w:t>
                  </w:r>
                </w:p>
              </w:tc>
              <w:tc>
                <w:tcPr>
                  <w:tcW w:w="540" w:type="dxa"/>
                  <w:tcBorders>
                    <w:top w:val="single" w:sz="4" w:space="0" w:color="auto"/>
                    <w:left w:val="single" w:sz="4" w:space="0" w:color="auto"/>
                    <w:bottom w:val="single" w:sz="4" w:space="0" w:color="auto"/>
                    <w:right w:val="single" w:sz="4" w:space="0" w:color="auto"/>
                  </w:tcBorders>
                </w:tcPr>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1-</w:t>
                  </w:r>
                  <w:r>
                    <w:rPr>
                      <w:rFonts w:ascii="Times New Roman" w:hAnsi="Times New Roman"/>
                      <w:b/>
                      <w:bCs/>
                      <w:sz w:val="16"/>
                      <w:szCs w:val="16"/>
                    </w:rPr>
                    <w:t>4</w:t>
                  </w:r>
                  <w:r w:rsidRPr="00F244A4">
                    <w:rPr>
                      <w:rFonts w:ascii="Times New Roman" w:hAnsi="Times New Roman"/>
                      <w:b/>
                      <w:bCs/>
                      <w:sz w:val="16"/>
                      <w:szCs w:val="16"/>
                    </w:rPr>
                    <w:t>+</w:t>
                  </w:r>
                </w:p>
              </w:tc>
              <w:tc>
                <w:tcPr>
                  <w:tcW w:w="540" w:type="dxa"/>
                  <w:tcBorders>
                    <w:top w:val="single" w:sz="4" w:space="0" w:color="auto"/>
                    <w:left w:val="single" w:sz="4" w:space="0" w:color="auto"/>
                    <w:bottom w:val="single" w:sz="4" w:space="0" w:color="auto"/>
                    <w:right w:val="single" w:sz="4" w:space="0" w:color="auto"/>
                  </w:tcBorders>
                </w:tcPr>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1-</w:t>
                  </w:r>
                  <w:r>
                    <w:rPr>
                      <w:rFonts w:ascii="Times New Roman" w:hAnsi="Times New Roman"/>
                      <w:b/>
                      <w:bCs/>
                      <w:sz w:val="16"/>
                      <w:szCs w:val="16"/>
                    </w:rPr>
                    <w:t>4</w:t>
                  </w:r>
                  <w:r w:rsidRPr="00F244A4">
                    <w:rPr>
                      <w:rFonts w:ascii="Times New Roman" w:hAnsi="Times New Roman"/>
                      <w:b/>
                      <w:bCs/>
                      <w:sz w:val="16"/>
                      <w:szCs w:val="16"/>
                    </w:rPr>
                    <w:t>+</w:t>
                  </w:r>
                </w:p>
              </w:tc>
              <w:tc>
                <w:tcPr>
                  <w:tcW w:w="540" w:type="dxa"/>
                  <w:tcBorders>
                    <w:top w:val="single" w:sz="4" w:space="0" w:color="auto"/>
                    <w:left w:val="single" w:sz="4" w:space="0" w:color="auto"/>
                    <w:bottom w:val="single" w:sz="4" w:space="0" w:color="auto"/>
                    <w:right w:val="single" w:sz="4" w:space="0" w:color="auto"/>
                  </w:tcBorders>
                </w:tcPr>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NA</w:t>
                  </w:r>
                </w:p>
              </w:tc>
              <w:tc>
                <w:tcPr>
                  <w:tcW w:w="540" w:type="dxa"/>
                  <w:tcBorders>
                    <w:top w:val="single" w:sz="4" w:space="0" w:color="auto"/>
                    <w:left w:val="single" w:sz="4" w:space="0" w:color="auto"/>
                    <w:bottom w:val="single" w:sz="4" w:space="0" w:color="auto"/>
                    <w:right w:val="single" w:sz="4" w:space="0" w:color="auto"/>
                  </w:tcBorders>
                </w:tcPr>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Neg.</w:t>
                  </w:r>
                </w:p>
              </w:tc>
              <w:tc>
                <w:tcPr>
                  <w:tcW w:w="540" w:type="dxa"/>
                  <w:tcBorders>
                    <w:top w:val="single" w:sz="4" w:space="0" w:color="auto"/>
                    <w:left w:val="single" w:sz="4" w:space="0" w:color="auto"/>
                    <w:bottom w:val="single" w:sz="4" w:space="0" w:color="auto"/>
                    <w:right w:val="single" w:sz="4" w:space="0" w:color="auto"/>
                  </w:tcBorders>
                </w:tcPr>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Neg.</w:t>
                  </w:r>
                </w:p>
              </w:tc>
              <w:tc>
                <w:tcPr>
                  <w:tcW w:w="556" w:type="dxa"/>
                  <w:tcBorders>
                    <w:top w:val="single" w:sz="4" w:space="0" w:color="auto"/>
                    <w:left w:val="single" w:sz="4" w:space="0" w:color="auto"/>
                    <w:bottom w:val="single" w:sz="4" w:space="0" w:color="auto"/>
                    <w:right w:val="single" w:sz="4" w:space="0" w:color="auto"/>
                  </w:tcBorders>
                </w:tcPr>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2-4+</w:t>
                  </w:r>
                </w:p>
              </w:tc>
              <w:tc>
                <w:tcPr>
                  <w:tcW w:w="540" w:type="dxa"/>
                  <w:tcBorders>
                    <w:top w:val="single" w:sz="4" w:space="0" w:color="auto"/>
                    <w:left w:val="single" w:sz="4" w:space="0" w:color="auto"/>
                    <w:bottom w:val="single" w:sz="4" w:space="0" w:color="auto"/>
                    <w:right w:val="single" w:sz="4" w:space="0" w:color="auto"/>
                  </w:tcBorders>
                  <w:shd w:val="clear" w:color="auto" w:fill="D9D9D9"/>
                </w:tcPr>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ND</w:t>
                  </w:r>
                </w:p>
              </w:tc>
              <w:tc>
                <w:tcPr>
                  <w:tcW w:w="540" w:type="dxa"/>
                  <w:tcBorders>
                    <w:top w:val="single" w:sz="4" w:space="0" w:color="auto"/>
                    <w:left w:val="single" w:sz="4" w:space="0" w:color="auto"/>
                    <w:bottom w:val="single" w:sz="4" w:space="0" w:color="auto"/>
                    <w:right w:val="single" w:sz="4" w:space="0" w:color="auto"/>
                  </w:tcBorders>
                  <w:shd w:val="clear" w:color="auto" w:fill="D9D9D9"/>
                </w:tcPr>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ND</w:t>
                  </w:r>
                </w:p>
              </w:tc>
              <w:tc>
                <w:tcPr>
                  <w:tcW w:w="540" w:type="dxa"/>
                  <w:tcBorders>
                    <w:top w:val="single" w:sz="4" w:space="0" w:color="auto"/>
                    <w:left w:val="single" w:sz="4" w:space="0" w:color="auto"/>
                    <w:bottom w:val="single" w:sz="4" w:space="0" w:color="auto"/>
                    <w:right w:val="single" w:sz="4" w:space="0" w:color="auto"/>
                  </w:tcBorders>
                  <w:shd w:val="clear" w:color="auto" w:fill="D9D9D9"/>
                </w:tcPr>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ND</w:t>
                  </w:r>
                </w:p>
              </w:tc>
            </w:tr>
            <w:tr w:rsidR="005A4E5A" w:rsidRPr="00F244A4" w:rsidTr="005A4E5A">
              <w:tc>
                <w:tcPr>
                  <w:tcW w:w="2320" w:type="dxa"/>
                  <w:tcBorders>
                    <w:top w:val="single" w:sz="4" w:space="0" w:color="auto"/>
                  </w:tcBorders>
                </w:tcPr>
                <w:p w:rsidR="005A4E5A" w:rsidRPr="00F244A4" w:rsidRDefault="005A4E5A" w:rsidP="005A4E5A">
                  <w:pPr>
                    <w:snapToGrid w:val="0"/>
                    <w:rPr>
                      <w:rFonts w:ascii="Times New Roman" w:hAnsi="Times New Roman"/>
                      <w:b/>
                      <w:bCs/>
                      <w:sz w:val="24"/>
                      <w:szCs w:val="24"/>
                    </w:rPr>
                  </w:pPr>
                </w:p>
              </w:tc>
              <w:tc>
                <w:tcPr>
                  <w:tcW w:w="540" w:type="dxa"/>
                  <w:tcBorders>
                    <w:top w:val="single" w:sz="4" w:space="0" w:color="auto"/>
                  </w:tcBorders>
                </w:tcPr>
                <w:p w:rsidR="005A4E5A" w:rsidRPr="00F244A4" w:rsidRDefault="005A4E5A" w:rsidP="005A4E5A">
                  <w:pPr>
                    <w:snapToGrid w:val="0"/>
                    <w:rPr>
                      <w:rFonts w:ascii="Times New Roman" w:hAnsi="Times New Roman"/>
                      <w:b/>
                      <w:bCs/>
                      <w:sz w:val="16"/>
                      <w:szCs w:val="16"/>
                    </w:rPr>
                  </w:pPr>
                </w:p>
              </w:tc>
              <w:tc>
                <w:tcPr>
                  <w:tcW w:w="540" w:type="dxa"/>
                  <w:tcBorders>
                    <w:top w:val="single" w:sz="4" w:space="0" w:color="auto"/>
                  </w:tcBorders>
                </w:tcPr>
                <w:p w:rsidR="005A4E5A" w:rsidRPr="00F244A4" w:rsidRDefault="005A4E5A" w:rsidP="005A4E5A">
                  <w:pPr>
                    <w:snapToGrid w:val="0"/>
                    <w:rPr>
                      <w:rFonts w:ascii="Times New Roman" w:hAnsi="Times New Roman"/>
                      <w:b/>
                      <w:bCs/>
                      <w:sz w:val="16"/>
                      <w:szCs w:val="16"/>
                    </w:rPr>
                  </w:pPr>
                </w:p>
              </w:tc>
              <w:tc>
                <w:tcPr>
                  <w:tcW w:w="540" w:type="dxa"/>
                  <w:tcBorders>
                    <w:top w:val="single" w:sz="4" w:space="0" w:color="auto"/>
                  </w:tcBorders>
                </w:tcPr>
                <w:p w:rsidR="005A4E5A" w:rsidRPr="00F244A4" w:rsidRDefault="005A4E5A" w:rsidP="005A4E5A">
                  <w:pPr>
                    <w:snapToGrid w:val="0"/>
                    <w:rPr>
                      <w:rFonts w:ascii="Times New Roman" w:hAnsi="Times New Roman"/>
                      <w:b/>
                      <w:bCs/>
                      <w:sz w:val="16"/>
                      <w:szCs w:val="16"/>
                    </w:rPr>
                  </w:pPr>
                </w:p>
              </w:tc>
              <w:tc>
                <w:tcPr>
                  <w:tcW w:w="540" w:type="dxa"/>
                  <w:tcBorders>
                    <w:top w:val="single" w:sz="4" w:space="0" w:color="auto"/>
                  </w:tcBorders>
                </w:tcPr>
                <w:p w:rsidR="005A4E5A" w:rsidRPr="00F244A4" w:rsidRDefault="005A4E5A" w:rsidP="005A4E5A">
                  <w:pPr>
                    <w:snapToGrid w:val="0"/>
                    <w:rPr>
                      <w:rFonts w:ascii="Times New Roman" w:hAnsi="Times New Roman"/>
                      <w:b/>
                      <w:bCs/>
                      <w:sz w:val="16"/>
                      <w:szCs w:val="16"/>
                    </w:rPr>
                  </w:pPr>
                </w:p>
              </w:tc>
              <w:tc>
                <w:tcPr>
                  <w:tcW w:w="540" w:type="dxa"/>
                  <w:tcBorders>
                    <w:top w:val="single" w:sz="4" w:space="0" w:color="auto"/>
                  </w:tcBorders>
                </w:tcPr>
                <w:p w:rsidR="005A4E5A" w:rsidRPr="00F244A4" w:rsidRDefault="005A4E5A" w:rsidP="005A4E5A">
                  <w:pPr>
                    <w:snapToGrid w:val="0"/>
                    <w:rPr>
                      <w:rFonts w:ascii="Times New Roman" w:hAnsi="Times New Roman"/>
                      <w:b/>
                      <w:bCs/>
                      <w:sz w:val="16"/>
                      <w:szCs w:val="16"/>
                    </w:rPr>
                  </w:pPr>
                </w:p>
              </w:tc>
              <w:tc>
                <w:tcPr>
                  <w:tcW w:w="556" w:type="dxa"/>
                  <w:tcBorders>
                    <w:top w:val="single" w:sz="4" w:space="0" w:color="auto"/>
                  </w:tcBorders>
                </w:tcPr>
                <w:p w:rsidR="005A4E5A" w:rsidRPr="00F244A4" w:rsidRDefault="005A4E5A" w:rsidP="005A4E5A">
                  <w:pPr>
                    <w:snapToGrid w:val="0"/>
                    <w:rPr>
                      <w:rFonts w:ascii="Times New Roman" w:hAnsi="Times New Roman"/>
                      <w:b/>
                      <w:bCs/>
                      <w:sz w:val="16"/>
                      <w:szCs w:val="16"/>
                    </w:rPr>
                  </w:pPr>
                </w:p>
              </w:tc>
              <w:tc>
                <w:tcPr>
                  <w:tcW w:w="540" w:type="dxa"/>
                  <w:tcBorders>
                    <w:top w:val="single" w:sz="4" w:space="0" w:color="auto"/>
                  </w:tcBorders>
                  <w:shd w:val="clear" w:color="auto" w:fill="D9D9D9"/>
                </w:tcPr>
                <w:p w:rsidR="005A4E5A" w:rsidRPr="00F244A4" w:rsidRDefault="005A4E5A" w:rsidP="005A4E5A">
                  <w:pPr>
                    <w:snapToGrid w:val="0"/>
                    <w:rPr>
                      <w:rFonts w:ascii="Times New Roman" w:hAnsi="Times New Roman"/>
                      <w:b/>
                      <w:bCs/>
                      <w:sz w:val="16"/>
                      <w:szCs w:val="16"/>
                    </w:rPr>
                  </w:pPr>
                </w:p>
              </w:tc>
              <w:tc>
                <w:tcPr>
                  <w:tcW w:w="540" w:type="dxa"/>
                  <w:tcBorders>
                    <w:top w:val="single" w:sz="4" w:space="0" w:color="auto"/>
                  </w:tcBorders>
                  <w:shd w:val="clear" w:color="auto" w:fill="D9D9D9"/>
                </w:tcPr>
                <w:p w:rsidR="005A4E5A" w:rsidRPr="00F244A4" w:rsidRDefault="005A4E5A" w:rsidP="005A4E5A">
                  <w:pPr>
                    <w:snapToGrid w:val="0"/>
                    <w:rPr>
                      <w:rFonts w:ascii="Times New Roman" w:hAnsi="Times New Roman"/>
                      <w:b/>
                      <w:bCs/>
                      <w:sz w:val="16"/>
                      <w:szCs w:val="16"/>
                    </w:rPr>
                  </w:pPr>
                </w:p>
              </w:tc>
              <w:tc>
                <w:tcPr>
                  <w:tcW w:w="540" w:type="dxa"/>
                  <w:tcBorders>
                    <w:top w:val="single" w:sz="4" w:space="0" w:color="auto"/>
                  </w:tcBorders>
                  <w:shd w:val="clear" w:color="auto" w:fill="D9D9D9"/>
                </w:tcPr>
                <w:p w:rsidR="005A4E5A" w:rsidRPr="00F244A4" w:rsidRDefault="005A4E5A" w:rsidP="005A4E5A">
                  <w:pPr>
                    <w:snapToGrid w:val="0"/>
                    <w:rPr>
                      <w:rFonts w:ascii="Times New Roman" w:hAnsi="Times New Roman"/>
                      <w:b/>
                      <w:bCs/>
                      <w:sz w:val="16"/>
                      <w:szCs w:val="16"/>
                    </w:rPr>
                  </w:pPr>
                </w:p>
              </w:tc>
            </w:tr>
          </w:tbl>
          <w:p w:rsidR="005A4E5A" w:rsidRPr="00F244A4" w:rsidRDefault="005A4E5A" w:rsidP="005A4E5A">
            <w:pPr>
              <w:snapToGrid w:val="0"/>
              <w:rPr>
                <w:rFonts w:ascii="Times New Roman" w:hAnsi="Times New Roman"/>
                <w:b/>
                <w:bCs/>
                <w:sz w:val="16"/>
                <w:szCs w:val="16"/>
              </w:rPr>
            </w:pPr>
            <w:r w:rsidRPr="00F244A4">
              <w:rPr>
                <w:rFonts w:ascii="Times New Roman" w:hAnsi="Times New Roman"/>
                <w:b/>
                <w:bCs/>
                <w:sz w:val="16"/>
                <w:szCs w:val="16"/>
              </w:rPr>
              <w:t xml:space="preserve">           CC=Check Cells      ND=Not Done     NA=Not Applicable     Neg.=Negative</w:t>
            </w:r>
          </w:p>
          <w:p w:rsidR="005A4E5A" w:rsidRPr="00F244A4" w:rsidRDefault="005A4E5A" w:rsidP="005A4E5A">
            <w:pPr>
              <w:snapToGrid w:val="0"/>
              <w:rPr>
                <w:rFonts w:ascii="Times New Roman" w:hAnsi="Times New Roman"/>
                <w:b/>
                <w:bCs/>
                <w:sz w:val="16"/>
                <w:szCs w:val="16"/>
              </w:rPr>
            </w:pPr>
          </w:p>
        </w:tc>
        <w:tc>
          <w:tcPr>
            <w:tcW w:w="1438" w:type="dxa"/>
          </w:tcPr>
          <w:p w:rsidR="005A4E5A" w:rsidRPr="00F244A4" w:rsidRDefault="005A4E5A" w:rsidP="005A4E5A">
            <w:pPr>
              <w:snapToGrid w:val="0"/>
              <w:rPr>
                <w:rFonts w:ascii="Times New Roman" w:hAnsi="Times New Roman"/>
                <w:b/>
                <w:bCs/>
                <w:sz w:val="24"/>
                <w:szCs w:val="24"/>
              </w:rPr>
            </w:pPr>
          </w:p>
        </w:tc>
      </w:tr>
      <w:tr w:rsidR="005A4E5A" w:rsidRPr="00F244A4" w:rsidTr="005A4E5A">
        <w:trPr>
          <w:gridAfter w:val="1"/>
          <w:wAfter w:w="11" w:type="dxa"/>
          <w:trHeight w:val="65"/>
          <w:jc w:val="center"/>
        </w:trPr>
        <w:tc>
          <w:tcPr>
            <w:tcW w:w="1018" w:type="dxa"/>
          </w:tcPr>
          <w:p w:rsidR="005A4E5A" w:rsidRDefault="005A4E5A" w:rsidP="005A4E5A">
            <w:pPr>
              <w:snapToGrid w:val="0"/>
              <w:jc w:val="center"/>
              <w:rPr>
                <w:rFonts w:ascii="Times New Roman" w:hAnsi="Times New Roman"/>
                <w:sz w:val="24"/>
                <w:szCs w:val="24"/>
              </w:rPr>
            </w:pPr>
            <w:r w:rsidRPr="00F244A4">
              <w:rPr>
                <w:rFonts w:ascii="Times New Roman" w:hAnsi="Times New Roman"/>
                <w:sz w:val="24"/>
                <w:szCs w:val="24"/>
              </w:rPr>
              <w:t>1</w:t>
            </w:r>
            <w:r>
              <w:rPr>
                <w:rFonts w:ascii="Times New Roman" w:hAnsi="Times New Roman"/>
                <w:sz w:val="24"/>
                <w:szCs w:val="24"/>
              </w:rPr>
              <w:t>4</w:t>
            </w:r>
            <w:r w:rsidRPr="00F244A4">
              <w:rPr>
                <w:rFonts w:ascii="Times New Roman" w:hAnsi="Times New Roman"/>
                <w:sz w:val="24"/>
                <w:szCs w:val="24"/>
              </w:rPr>
              <w:t>.</w:t>
            </w:r>
            <w:r>
              <w:rPr>
                <w:rFonts w:ascii="Times New Roman" w:hAnsi="Times New Roman"/>
                <w:noProof/>
                <w:sz w:val="20"/>
              </w:rPr>
              <w:t xml:space="preserve"> </w:t>
            </w:r>
            <w:r w:rsidRPr="00F244A4">
              <w:rPr>
                <w:rFonts w:ascii="Times New Roman" w:hAnsi="Times New Roman"/>
                <w:sz w:val="24"/>
                <w:szCs w:val="24"/>
              </w:rPr>
              <w:t>0</w:t>
            </w:r>
          </w:p>
          <w:p w:rsidR="005A4E5A" w:rsidRDefault="005A4E5A" w:rsidP="005A4E5A">
            <w:pPr>
              <w:snapToGrid w:val="0"/>
              <w:jc w:val="center"/>
              <w:rPr>
                <w:rFonts w:ascii="Times New Roman" w:hAnsi="Times New Roman"/>
                <w:sz w:val="24"/>
                <w:szCs w:val="24"/>
              </w:rPr>
            </w:pPr>
          </w:p>
          <w:p w:rsidR="005A4E5A" w:rsidRDefault="005A4E5A" w:rsidP="005A4E5A">
            <w:pPr>
              <w:snapToGrid w:val="0"/>
              <w:jc w:val="center"/>
              <w:rPr>
                <w:rFonts w:ascii="Times New Roman" w:hAnsi="Times New Roman"/>
                <w:sz w:val="24"/>
                <w:szCs w:val="24"/>
              </w:rPr>
            </w:pPr>
          </w:p>
          <w:p w:rsidR="005A4E5A" w:rsidRDefault="005A4E5A" w:rsidP="005A4E5A">
            <w:pPr>
              <w:snapToGrid w:val="0"/>
              <w:jc w:val="center"/>
              <w:rPr>
                <w:rFonts w:ascii="Times New Roman" w:hAnsi="Times New Roman"/>
                <w:sz w:val="24"/>
                <w:szCs w:val="24"/>
              </w:rPr>
            </w:pPr>
          </w:p>
          <w:p w:rsidR="005A4E5A" w:rsidRDefault="005A4E5A" w:rsidP="005A4E5A">
            <w:pPr>
              <w:snapToGrid w:val="0"/>
              <w:jc w:val="center"/>
              <w:rPr>
                <w:rFonts w:ascii="Times New Roman" w:hAnsi="Times New Roman"/>
                <w:sz w:val="24"/>
                <w:szCs w:val="24"/>
              </w:rPr>
            </w:pPr>
          </w:p>
          <w:p w:rsidR="005A4E5A" w:rsidRDefault="005A4E5A" w:rsidP="005A4E5A">
            <w:pPr>
              <w:snapToGrid w:val="0"/>
              <w:jc w:val="center"/>
              <w:rPr>
                <w:rFonts w:ascii="Times New Roman" w:hAnsi="Times New Roman"/>
                <w:sz w:val="24"/>
                <w:szCs w:val="24"/>
              </w:rPr>
            </w:pPr>
          </w:p>
          <w:p w:rsidR="005A4E5A" w:rsidRDefault="005A4E5A" w:rsidP="005A4E5A">
            <w:pPr>
              <w:snapToGrid w:val="0"/>
              <w:jc w:val="center"/>
              <w:rPr>
                <w:rFonts w:ascii="Times New Roman" w:hAnsi="Times New Roman"/>
                <w:sz w:val="24"/>
                <w:szCs w:val="24"/>
              </w:rPr>
            </w:pPr>
          </w:p>
          <w:p w:rsidR="005A4E5A" w:rsidRDefault="005A4E5A" w:rsidP="005A4E5A">
            <w:pPr>
              <w:snapToGrid w:val="0"/>
              <w:jc w:val="center"/>
              <w:rPr>
                <w:rFonts w:ascii="Times New Roman" w:hAnsi="Times New Roman"/>
                <w:sz w:val="24"/>
                <w:szCs w:val="24"/>
              </w:rPr>
            </w:pPr>
          </w:p>
          <w:p w:rsidR="005A4E5A" w:rsidRDefault="005A4E5A" w:rsidP="005A4E5A">
            <w:pPr>
              <w:snapToGrid w:val="0"/>
              <w:jc w:val="center"/>
              <w:rPr>
                <w:rFonts w:ascii="Times New Roman" w:hAnsi="Times New Roman"/>
                <w:sz w:val="24"/>
                <w:szCs w:val="24"/>
              </w:rPr>
            </w:pPr>
          </w:p>
          <w:p w:rsidR="005A4E5A" w:rsidRDefault="005A4E5A" w:rsidP="005A4E5A">
            <w:pPr>
              <w:snapToGrid w:val="0"/>
              <w:jc w:val="center"/>
              <w:rPr>
                <w:rFonts w:ascii="Times New Roman" w:hAnsi="Times New Roman"/>
                <w:sz w:val="24"/>
                <w:szCs w:val="24"/>
              </w:rPr>
            </w:pPr>
          </w:p>
          <w:p w:rsidR="005A4E5A" w:rsidRDefault="005A4E5A" w:rsidP="005A4E5A">
            <w:pPr>
              <w:snapToGrid w:val="0"/>
              <w:jc w:val="center"/>
              <w:rPr>
                <w:rFonts w:ascii="Times New Roman" w:hAnsi="Times New Roman"/>
                <w:sz w:val="24"/>
                <w:szCs w:val="24"/>
              </w:rPr>
            </w:pPr>
          </w:p>
          <w:p w:rsidR="005A4E5A" w:rsidRDefault="005A4E5A" w:rsidP="005A4E5A">
            <w:pPr>
              <w:snapToGrid w:val="0"/>
              <w:jc w:val="center"/>
              <w:rPr>
                <w:rFonts w:ascii="Times New Roman" w:hAnsi="Times New Roman"/>
                <w:sz w:val="24"/>
                <w:szCs w:val="24"/>
              </w:rPr>
            </w:pPr>
          </w:p>
          <w:p w:rsidR="005A4E5A" w:rsidRDefault="005A4E5A" w:rsidP="005A4E5A">
            <w:pPr>
              <w:snapToGrid w:val="0"/>
              <w:jc w:val="center"/>
              <w:rPr>
                <w:rFonts w:ascii="Times New Roman" w:hAnsi="Times New Roman"/>
                <w:sz w:val="24"/>
                <w:szCs w:val="24"/>
              </w:rPr>
            </w:pPr>
          </w:p>
          <w:p w:rsidR="005A4E5A" w:rsidRDefault="005A4E5A" w:rsidP="005A4E5A">
            <w:pPr>
              <w:snapToGrid w:val="0"/>
              <w:jc w:val="center"/>
              <w:rPr>
                <w:rFonts w:ascii="Times New Roman" w:hAnsi="Times New Roman"/>
                <w:sz w:val="24"/>
                <w:szCs w:val="24"/>
              </w:rPr>
            </w:pPr>
          </w:p>
          <w:p w:rsidR="005A4E5A" w:rsidRDefault="005A4E5A" w:rsidP="005A4E5A">
            <w:pPr>
              <w:snapToGrid w:val="0"/>
              <w:jc w:val="center"/>
              <w:rPr>
                <w:rFonts w:ascii="Times New Roman" w:hAnsi="Times New Roman"/>
                <w:sz w:val="24"/>
                <w:szCs w:val="24"/>
              </w:rPr>
            </w:pPr>
          </w:p>
          <w:p w:rsidR="005A4E5A" w:rsidRDefault="005A4E5A" w:rsidP="005A4E5A">
            <w:pPr>
              <w:snapToGrid w:val="0"/>
              <w:jc w:val="center"/>
              <w:rPr>
                <w:rFonts w:ascii="Times New Roman" w:hAnsi="Times New Roman"/>
                <w:sz w:val="24"/>
                <w:szCs w:val="24"/>
              </w:rPr>
            </w:pPr>
          </w:p>
          <w:p w:rsidR="005A4E5A" w:rsidRDefault="005A4E5A" w:rsidP="005A4E5A">
            <w:pPr>
              <w:snapToGrid w:val="0"/>
              <w:jc w:val="center"/>
              <w:rPr>
                <w:rFonts w:ascii="Times New Roman" w:hAnsi="Times New Roman"/>
                <w:sz w:val="24"/>
                <w:szCs w:val="24"/>
              </w:rPr>
            </w:pPr>
          </w:p>
          <w:p w:rsidR="005A4E5A" w:rsidRDefault="005A4E5A" w:rsidP="005A4E5A">
            <w:pPr>
              <w:snapToGrid w:val="0"/>
              <w:jc w:val="center"/>
              <w:rPr>
                <w:rFonts w:ascii="Times New Roman" w:hAnsi="Times New Roman"/>
                <w:sz w:val="24"/>
                <w:szCs w:val="24"/>
              </w:rPr>
            </w:pPr>
          </w:p>
          <w:p w:rsidR="005A4E5A" w:rsidRPr="00F244A4" w:rsidRDefault="005A4E5A" w:rsidP="005A4E5A">
            <w:pPr>
              <w:snapToGrid w:val="0"/>
              <w:jc w:val="center"/>
              <w:rPr>
                <w:rFonts w:ascii="Times New Roman" w:hAnsi="Times New Roman"/>
                <w:sz w:val="24"/>
                <w:szCs w:val="24"/>
              </w:rPr>
            </w:pPr>
          </w:p>
        </w:tc>
        <w:tc>
          <w:tcPr>
            <w:tcW w:w="8094" w:type="dxa"/>
          </w:tcPr>
          <w:p w:rsidR="005A4E5A" w:rsidRPr="005F5104" w:rsidRDefault="005A4E5A" w:rsidP="005A4E5A">
            <w:pPr>
              <w:snapToGrid w:val="0"/>
              <w:rPr>
                <w:rFonts w:ascii="Times New Roman" w:hAnsi="Times New Roman"/>
                <w:b/>
                <w:bCs/>
              </w:rPr>
            </w:pPr>
            <w:r w:rsidRPr="005F5104">
              <w:rPr>
                <w:rFonts w:ascii="Times New Roman" w:hAnsi="Times New Roman"/>
                <w:b/>
                <w:bCs/>
              </w:rPr>
              <w:t>Interpretation of results:</w:t>
            </w:r>
          </w:p>
          <w:p w:rsidR="005A4E5A" w:rsidRPr="00F244A4" w:rsidRDefault="005A4E5A" w:rsidP="005A4E5A">
            <w:pPr>
              <w:snapToGrid w:val="0"/>
              <w:rPr>
                <w:rFonts w:ascii="Times New Roman" w:hAnsi="Times New Roman"/>
                <w:b/>
                <w:bCs/>
                <w:sz w:val="24"/>
                <w:szCs w:val="24"/>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5"/>
              <w:gridCol w:w="5501"/>
            </w:tblGrid>
            <w:tr w:rsidR="005A4E5A" w:rsidRPr="00F244A4" w:rsidTr="00793EC2">
              <w:tc>
                <w:tcPr>
                  <w:tcW w:w="3355" w:type="dxa"/>
                  <w:tcBorders>
                    <w:top w:val="single" w:sz="4" w:space="0" w:color="auto"/>
                    <w:left w:val="single" w:sz="4" w:space="0" w:color="auto"/>
                    <w:bottom w:val="single" w:sz="4" w:space="0" w:color="auto"/>
                    <w:right w:val="single" w:sz="4" w:space="0" w:color="auto"/>
                  </w:tcBorders>
                  <w:shd w:val="clear" w:color="auto" w:fill="C0C0C0"/>
                </w:tcPr>
                <w:p w:rsidR="005A4E5A" w:rsidRPr="00F244A4" w:rsidRDefault="005A4E5A" w:rsidP="005A4E5A">
                  <w:pPr>
                    <w:rPr>
                      <w:rFonts w:ascii="Times New Roman" w:hAnsi="Times New Roman"/>
                      <w:b/>
                      <w:sz w:val="20"/>
                    </w:rPr>
                  </w:pPr>
                  <w:r w:rsidRPr="00F244A4">
                    <w:rPr>
                      <w:rFonts w:ascii="Times New Roman" w:hAnsi="Times New Roman"/>
                      <w:b/>
                      <w:sz w:val="20"/>
                    </w:rPr>
                    <w:t>If results are acceptable:</w:t>
                  </w:r>
                </w:p>
              </w:tc>
              <w:tc>
                <w:tcPr>
                  <w:tcW w:w="5501" w:type="dxa"/>
                  <w:tcBorders>
                    <w:top w:val="single" w:sz="4" w:space="0" w:color="auto"/>
                    <w:left w:val="single" w:sz="4" w:space="0" w:color="auto"/>
                    <w:bottom w:val="single" w:sz="4" w:space="0" w:color="auto"/>
                    <w:right w:val="single" w:sz="4" w:space="0" w:color="auto"/>
                  </w:tcBorders>
                  <w:shd w:val="clear" w:color="auto" w:fill="C0C0C0"/>
                </w:tcPr>
                <w:p w:rsidR="005A4E5A" w:rsidRPr="00F244A4" w:rsidRDefault="005A4E5A" w:rsidP="005A4E5A">
                  <w:pPr>
                    <w:rPr>
                      <w:rFonts w:ascii="Times New Roman" w:hAnsi="Times New Roman"/>
                      <w:b/>
                      <w:sz w:val="20"/>
                    </w:rPr>
                  </w:pPr>
                  <w:r w:rsidRPr="00F244A4">
                    <w:rPr>
                      <w:rFonts w:ascii="Times New Roman" w:hAnsi="Times New Roman"/>
                      <w:b/>
                      <w:sz w:val="20"/>
                    </w:rPr>
                    <w:t>If results are unacceptable:</w:t>
                  </w:r>
                </w:p>
              </w:tc>
            </w:tr>
            <w:tr w:rsidR="005A4E5A" w:rsidRPr="00F244A4" w:rsidTr="00793EC2">
              <w:trPr>
                <w:trHeight w:val="70"/>
              </w:trPr>
              <w:tc>
                <w:tcPr>
                  <w:tcW w:w="3355" w:type="dxa"/>
                  <w:tcBorders>
                    <w:top w:val="single" w:sz="4" w:space="0" w:color="auto"/>
                    <w:left w:val="single" w:sz="4" w:space="0" w:color="auto"/>
                    <w:bottom w:val="single" w:sz="4" w:space="0" w:color="auto"/>
                    <w:right w:val="single" w:sz="4" w:space="0" w:color="auto"/>
                  </w:tcBorders>
                </w:tcPr>
                <w:p w:rsidR="00793EC2" w:rsidRDefault="005A4E5A" w:rsidP="005A4E5A">
                  <w:pPr>
                    <w:rPr>
                      <w:sz w:val="20"/>
                    </w:rPr>
                  </w:pPr>
                  <w:r w:rsidRPr="009A6FC6">
                    <w:rPr>
                      <w:sz w:val="20"/>
                    </w:rPr>
                    <w:t>1.  Enter "S" in column "A/P" and</w:t>
                  </w:r>
                </w:p>
                <w:p w:rsidR="005A4E5A" w:rsidRPr="009A6FC6" w:rsidRDefault="00793EC2" w:rsidP="005A4E5A">
                  <w:pPr>
                    <w:rPr>
                      <w:sz w:val="20"/>
                    </w:rPr>
                  </w:pPr>
                  <w:r>
                    <w:rPr>
                      <w:sz w:val="20"/>
                    </w:rPr>
                    <w:t xml:space="preserve">   </w:t>
                  </w:r>
                  <w:r w:rsidR="005A4E5A" w:rsidRPr="009A6FC6">
                    <w:rPr>
                      <w:sz w:val="20"/>
                    </w:rPr>
                    <w:t xml:space="preserve"> </w:t>
                  </w:r>
                  <w:r>
                    <w:rPr>
                      <w:sz w:val="20"/>
                    </w:rPr>
                    <w:t xml:space="preserve"> </w:t>
                  </w:r>
                  <w:proofErr w:type="gramStart"/>
                  <w:r w:rsidR="005A4E5A" w:rsidRPr="009A6FC6">
                    <w:rPr>
                      <w:sz w:val="20"/>
                    </w:rPr>
                    <w:t>select</w:t>
                  </w:r>
                  <w:proofErr w:type="gramEnd"/>
                  <w:r w:rsidR="005A4E5A" w:rsidRPr="009A6FC6">
                    <w:rPr>
                      <w:sz w:val="20"/>
                    </w:rPr>
                    <w:t xml:space="preserve"> ‘PASS’ for </w:t>
                  </w:r>
                  <w:proofErr w:type="spellStart"/>
                  <w:r w:rsidR="005A4E5A" w:rsidRPr="009A6FC6">
                    <w:rPr>
                      <w:sz w:val="20"/>
                    </w:rPr>
                    <w:t>QCInt</w:t>
                  </w:r>
                  <w:proofErr w:type="spellEnd"/>
                  <w:r w:rsidR="005A4E5A" w:rsidRPr="009A6FC6">
                    <w:rPr>
                      <w:sz w:val="20"/>
                    </w:rPr>
                    <w:t>.</w:t>
                  </w:r>
                </w:p>
                <w:p w:rsidR="00793EC2" w:rsidRDefault="005A4E5A" w:rsidP="005A4E5A">
                  <w:pPr>
                    <w:rPr>
                      <w:sz w:val="20"/>
                    </w:rPr>
                  </w:pPr>
                  <w:r w:rsidRPr="009A6FC6">
                    <w:rPr>
                      <w:sz w:val="20"/>
                    </w:rPr>
                    <w:t>2.  Complete column 12 (Rec.</w:t>
                  </w:r>
                </w:p>
                <w:p w:rsidR="00793EC2" w:rsidRDefault="00793EC2" w:rsidP="005A4E5A">
                  <w:pPr>
                    <w:rPr>
                      <w:sz w:val="20"/>
                    </w:rPr>
                  </w:pPr>
                  <w:r>
                    <w:rPr>
                      <w:sz w:val="20"/>
                    </w:rPr>
                    <w:t xml:space="preserve">    </w:t>
                  </w:r>
                  <w:r w:rsidR="005A4E5A" w:rsidRPr="009A6FC6">
                    <w:rPr>
                      <w:sz w:val="20"/>
                    </w:rPr>
                    <w:t xml:space="preserve"> testing complete and </w:t>
                  </w:r>
                </w:p>
                <w:p w:rsidR="00793EC2" w:rsidRDefault="00793EC2" w:rsidP="005A4E5A">
                  <w:pPr>
                    <w:rPr>
                      <w:sz w:val="20"/>
                    </w:rPr>
                  </w:pPr>
                  <w:r>
                    <w:rPr>
                      <w:sz w:val="20"/>
                    </w:rPr>
                    <w:t xml:space="preserve">     </w:t>
                  </w:r>
                  <w:r w:rsidR="005A4E5A" w:rsidRPr="009A6FC6">
                    <w:rPr>
                      <w:sz w:val="20"/>
                    </w:rPr>
                    <w:t xml:space="preserve">acceptable) on </w:t>
                  </w:r>
                </w:p>
                <w:p w:rsidR="005A4E5A" w:rsidRPr="009A6FC6" w:rsidRDefault="005A4E5A" w:rsidP="005A4E5A">
                  <w:pPr>
                    <w:rPr>
                      <w:sz w:val="20"/>
                    </w:rPr>
                  </w:pPr>
                  <w:r w:rsidRPr="009A6FC6">
                    <w:rPr>
                      <w:sz w:val="20"/>
                    </w:rPr>
                    <w:t xml:space="preserve">     Reagent/Supply/Form/Label </w:t>
                  </w:r>
                </w:p>
                <w:p w:rsidR="005A4E5A" w:rsidRPr="009A6FC6" w:rsidRDefault="00793EC2" w:rsidP="005A4E5A">
                  <w:pPr>
                    <w:rPr>
                      <w:sz w:val="20"/>
                    </w:rPr>
                  </w:pPr>
                  <w:r>
                    <w:rPr>
                      <w:sz w:val="20"/>
                    </w:rPr>
                    <w:t xml:space="preserve">     </w:t>
                  </w:r>
                  <w:r w:rsidR="005A4E5A" w:rsidRPr="009A6FC6">
                    <w:rPr>
                      <w:sz w:val="20"/>
                    </w:rPr>
                    <w:t>Receiving log.</w:t>
                  </w:r>
                </w:p>
                <w:p w:rsidR="00793EC2" w:rsidRDefault="005A4E5A" w:rsidP="005A4E5A">
                  <w:pPr>
                    <w:rPr>
                      <w:sz w:val="20"/>
                    </w:rPr>
                  </w:pPr>
                  <w:r w:rsidRPr="009A6FC6">
                    <w:rPr>
                      <w:sz w:val="20"/>
                    </w:rPr>
                    <w:t>3.  Item may be released for use</w:t>
                  </w:r>
                </w:p>
                <w:p w:rsidR="005A4E5A" w:rsidRPr="009A6FC6" w:rsidRDefault="00793EC2" w:rsidP="005A4E5A">
                  <w:pPr>
                    <w:rPr>
                      <w:sz w:val="20"/>
                    </w:rPr>
                  </w:pPr>
                  <w:r>
                    <w:rPr>
                      <w:sz w:val="20"/>
                    </w:rPr>
                    <w:t xml:space="preserve">  </w:t>
                  </w:r>
                  <w:r w:rsidR="005A4E5A" w:rsidRPr="009A6FC6">
                    <w:rPr>
                      <w:sz w:val="20"/>
                    </w:rPr>
                    <w:t xml:space="preserve"> </w:t>
                  </w:r>
                  <w:r>
                    <w:rPr>
                      <w:sz w:val="20"/>
                    </w:rPr>
                    <w:t xml:space="preserve">  </w:t>
                  </w:r>
                  <w:proofErr w:type="gramStart"/>
                  <w:r w:rsidR="005A4E5A" w:rsidRPr="009A6FC6">
                    <w:rPr>
                      <w:sz w:val="20"/>
                    </w:rPr>
                    <w:t>into</w:t>
                  </w:r>
                  <w:proofErr w:type="gramEnd"/>
                  <w:r w:rsidR="005A4E5A" w:rsidRPr="009A6FC6">
                    <w:rPr>
                      <w:sz w:val="20"/>
                    </w:rPr>
                    <w:t xml:space="preserve"> inventory.</w:t>
                  </w:r>
                </w:p>
                <w:p w:rsidR="005A4E5A" w:rsidRPr="009A6FC6" w:rsidRDefault="005A4E5A" w:rsidP="005A4E5A">
                  <w:pPr>
                    <w:rPr>
                      <w:sz w:val="20"/>
                    </w:rPr>
                  </w:pPr>
                  <w:r w:rsidRPr="009A6FC6">
                    <w:rPr>
                      <w:sz w:val="20"/>
                    </w:rPr>
                    <w:t xml:space="preserve">4. Initial on Daily QC checklist. </w:t>
                  </w:r>
                </w:p>
              </w:tc>
              <w:tc>
                <w:tcPr>
                  <w:tcW w:w="5501" w:type="dxa"/>
                  <w:tcBorders>
                    <w:top w:val="single" w:sz="4" w:space="0" w:color="auto"/>
                    <w:left w:val="single" w:sz="4" w:space="0" w:color="auto"/>
                    <w:bottom w:val="single" w:sz="4" w:space="0" w:color="auto"/>
                    <w:right w:val="single" w:sz="4" w:space="0" w:color="auto"/>
                  </w:tcBorders>
                </w:tcPr>
                <w:p w:rsidR="005A4E5A" w:rsidRPr="009A6FC6" w:rsidRDefault="005A4E5A" w:rsidP="005A4E5A">
                  <w:pPr>
                    <w:rPr>
                      <w:sz w:val="20"/>
                    </w:rPr>
                  </w:pPr>
                  <w:r w:rsidRPr="009A6FC6">
                    <w:rPr>
                      <w:sz w:val="20"/>
                    </w:rPr>
                    <w:t>1.  Repeat Testing.</w:t>
                  </w:r>
                </w:p>
                <w:p w:rsidR="005A4E5A" w:rsidRPr="009A6FC6" w:rsidRDefault="005A4E5A" w:rsidP="005A4E5A">
                  <w:pPr>
                    <w:rPr>
                      <w:sz w:val="20"/>
                    </w:rPr>
                  </w:pPr>
                  <w:r w:rsidRPr="009A6FC6">
                    <w:rPr>
                      <w:sz w:val="20"/>
                    </w:rPr>
                    <w:t xml:space="preserve">2.  Record "U" in column "A/P" and ‘FAIL’ </w:t>
                  </w:r>
                </w:p>
                <w:p w:rsidR="005A4E5A" w:rsidRPr="009A6FC6" w:rsidRDefault="005A4E5A" w:rsidP="005A4E5A">
                  <w:pPr>
                    <w:rPr>
                      <w:sz w:val="20"/>
                    </w:rPr>
                  </w:pPr>
                  <w:r w:rsidRPr="009A6FC6">
                    <w:rPr>
                      <w:sz w:val="20"/>
                    </w:rPr>
                    <w:t xml:space="preserve">     </w:t>
                  </w:r>
                  <w:proofErr w:type="gramStart"/>
                  <w:r w:rsidRPr="009A6FC6">
                    <w:rPr>
                      <w:sz w:val="20"/>
                    </w:rPr>
                    <w:t>for</w:t>
                  </w:r>
                  <w:proofErr w:type="gramEnd"/>
                  <w:r w:rsidRPr="009A6FC6">
                    <w:rPr>
                      <w:sz w:val="20"/>
                    </w:rPr>
                    <w:t xml:space="preserve"> </w:t>
                  </w:r>
                  <w:proofErr w:type="spellStart"/>
                  <w:r w:rsidRPr="009A6FC6">
                    <w:rPr>
                      <w:sz w:val="20"/>
                    </w:rPr>
                    <w:t>QCInt</w:t>
                  </w:r>
                  <w:proofErr w:type="spellEnd"/>
                  <w:r w:rsidRPr="009A6FC6">
                    <w:rPr>
                      <w:sz w:val="20"/>
                    </w:rPr>
                    <w:t>.</w:t>
                  </w:r>
                </w:p>
                <w:p w:rsidR="005A4E5A" w:rsidRPr="009A6FC6" w:rsidRDefault="005A4E5A" w:rsidP="005A4E5A">
                  <w:pPr>
                    <w:rPr>
                      <w:sz w:val="20"/>
                    </w:rPr>
                  </w:pPr>
                  <w:r w:rsidRPr="009A6FC6">
                    <w:rPr>
                      <w:sz w:val="20"/>
                    </w:rPr>
                    <w:t xml:space="preserve">3.  Complete and sign off on </w:t>
                  </w:r>
                </w:p>
                <w:p w:rsidR="005A4E5A" w:rsidRPr="009A6FC6" w:rsidRDefault="005A4E5A" w:rsidP="005A4E5A">
                  <w:pPr>
                    <w:rPr>
                      <w:sz w:val="20"/>
                    </w:rPr>
                  </w:pPr>
                  <w:r w:rsidRPr="009A6FC6">
                    <w:rPr>
                      <w:sz w:val="20"/>
                    </w:rPr>
                    <w:t xml:space="preserve">      Reagent/Supply/Form/Label </w:t>
                  </w:r>
                </w:p>
                <w:p w:rsidR="005A4E5A" w:rsidRPr="009A6FC6" w:rsidRDefault="005A4E5A" w:rsidP="005A4E5A">
                  <w:pPr>
                    <w:rPr>
                      <w:sz w:val="20"/>
                    </w:rPr>
                  </w:pPr>
                  <w:r w:rsidRPr="009A6FC6">
                    <w:rPr>
                      <w:sz w:val="20"/>
                    </w:rPr>
                    <w:t xml:space="preserve">      Receiving log that receipt testing is not </w:t>
                  </w:r>
                </w:p>
                <w:p w:rsidR="005A4E5A" w:rsidRPr="009A6FC6" w:rsidRDefault="005A4E5A" w:rsidP="005A4E5A">
                  <w:pPr>
                    <w:rPr>
                      <w:sz w:val="20"/>
                    </w:rPr>
                  </w:pPr>
                  <w:r w:rsidRPr="009A6FC6">
                    <w:rPr>
                      <w:sz w:val="20"/>
                    </w:rPr>
                    <w:t xml:space="preserve">      </w:t>
                  </w:r>
                  <w:proofErr w:type="gramStart"/>
                  <w:r w:rsidRPr="009A6FC6">
                    <w:rPr>
                      <w:sz w:val="20"/>
                    </w:rPr>
                    <w:t>acceptable</w:t>
                  </w:r>
                  <w:proofErr w:type="gramEnd"/>
                  <w:r w:rsidRPr="009A6FC6">
                    <w:rPr>
                      <w:sz w:val="20"/>
                    </w:rPr>
                    <w:t xml:space="preserve">. </w:t>
                  </w:r>
                </w:p>
                <w:p w:rsidR="005A4E5A" w:rsidRPr="009A6FC6" w:rsidRDefault="005A4E5A" w:rsidP="005A4E5A">
                  <w:pPr>
                    <w:rPr>
                      <w:sz w:val="20"/>
                    </w:rPr>
                  </w:pPr>
                  <w:r w:rsidRPr="009A6FC6">
                    <w:rPr>
                      <w:sz w:val="20"/>
                    </w:rPr>
                    <w:t>4.  Quarantine item in the QC basket.</w:t>
                  </w:r>
                </w:p>
                <w:p w:rsidR="005A4E5A" w:rsidRPr="009A6FC6" w:rsidRDefault="005A4E5A" w:rsidP="005A4E5A">
                  <w:pPr>
                    <w:rPr>
                      <w:sz w:val="20"/>
                    </w:rPr>
                  </w:pPr>
                  <w:r w:rsidRPr="009A6FC6">
                    <w:rPr>
                      <w:sz w:val="20"/>
                    </w:rPr>
                    <w:t>5.  Dete</w:t>
                  </w:r>
                  <w:r>
                    <w:rPr>
                      <w:sz w:val="20"/>
                    </w:rPr>
                    <w:t xml:space="preserve">rmine the current inventory of </w:t>
                  </w:r>
                  <w:r w:rsidRPr="009A6FC6">
                    <w:rPr>
                      <w:sz w:val="20"/>
                    </w:rPr>
                    <w:t>reagent.</w:t>
                  </w:r>
                </w:p>
                <w:p w:rsidR="005A4E5A" w:rsidRPr="009A6FC6" w:rsidRDefault="005A4E5A" w:rsidP="005A4E5A">
                  <w:pPr>
                    <w:rPr>
                      <w:sz w:val="20"/>
                    </w:rPr>
                  </w:pPr>
                  <w:r w:rsidRPr="009A6FC6">
                    <w:rPr>
                      <w:sz w:val="20"/>
                    </w:rPr>
                    <w:t>6.  Alert management that the item(s) did</w:t>
                  </w:r>
                </w:p>
                <w:p w:rsidR="005A4E5A" w:rsidRPr="009A6FC6" w:rsidRDefault="005A4E5A" w:rsidP="005A4E5A">
                  <w:pPr>
                    <w:rPr>
                      <w:sz w:val="20"/>
                    </w:rPr>
                  </w:pPr>
                  <w:r w:rsidRPr="009A6FC6">
                    <w:rPr>
                      <w:b/>
                      <w:sz w:val="20"/>
                    </w:rPr>
                    <w:t xml:space="preserve">     NOT</w:t>
                  </w:r>
                  <w:r w:rsidRPr="009A6FC6">
                    <w:rPr>
                      <w:sz w:val="20"/>
                    </w:rPr>
                    <w:t xml:space="preserve"> pass receipt testing, and current</w:t>
                  </w:r>
                </w:p>
                <w:p w:rsidR="005A4E5A" w:rsidRPr="009A6FC6" w:rsidRDefault="005A4E5A" w:rsidP="005A4E5A">
                  <w:pPr>
                    <w:rPr>
                      <w:sz w:val="20"/>
                    </w:rPr>
                  </w:pPr>
                  <w:r w:rsidRPr="009A6FC6">
                    <w:rPr>
                      <w:sz w:val="20"/>
                    </w:rPr>
                    <w:t xml:space="preserve">     </w:t>
                  </w:r>
                  <w:proofErr w:type="gramStart"/>
                  <w:r w:rsidRPr="009A6FC6">
                    <w:rPr>
                      <w:sz w:val="20"/>
                    </w:rPr>
                    <w:t>inventory</w:t>
                  </w:r>
                  <w:proofErr w:type="gramEnd"/>
                  <w:r w:rsidRPr="009A6FC6">
                    <w:rPr>
                      <w:sz w:val="20"/>
                    </w:rPr>
                    <w:t xml:space="preserve"> of reagent.</w:t>
                  </w:r>
                </w:p>
                <w:p w:rsidR="005A4E5A" w:rsidRPr="009A6FC6" w:rsidRDefault="005A4E5A" w:rsidP="005A4E5A">
                  <w:pPr>
                    <w:rPr>
                      <w:sz w:val="20"/>
                    </w:rPr>
                  </w:pPr>
                  <w:r w:rsidRPr="009A6FC6">
                    <w:rPr>
                      <w:sz w:val="20"/>
                    </w:rPr>
                    <w:t>7.  Submit a Quality Assurance Exception Report.</w:t>
                  </w:r>
                </w:p>
                <w:p w:rsidR="005A4E5A" w:rsidRPr="009A6FC6" w:rsidRDefault="005A4E5A" w:rsidP="005A4E5A">
                  <w:pPr>
                    <w:rPr>
                      <w:sz w:val="20"/>
                    </w:rPr>
                  </w:pPr>
                  <w:r w:rsidRPr="009A6FC6">
                    <w:rPr>
                      <w:sz w:val="20"/>
                    </w:rPr>
                    <w:t>8.  Management will notify company.</w:t>
                  </w:r>
                </w:p>
              </w:tc>
            </w:tr>
          </w:tbl>
          <w:p w:rsidR="005A4E5A" w:rsidRPr="00F244A4" w:rsidRDefault="005A4E5A" w:rsidP="005A4E5A">
            <w:pPr>
              <w:snapToGrid w:val="0"/>
              <w:rPr>
                <w:rFonts w:ascii="Times New Roman" w:hAnsi="Times New Roman"/>
                <w:b/>
                <w:bCs/>
                <w:sz w:val="24"/>
                <w:szCs w:val="24"/>
              </w:rPr>
            </w:pPr>
            <w:r>
              <w:rPr>
                <w:rFonts w:ascii="Times New Roman" w:hAnsi="Times New Roman"/>
                <w:noProof/>
                <w:sz w:val="20"/>
              </w:rPr>
              <w:drawing>
                <wp:inline distT="0" distB="0" distL="0" distR="0" wp14:anchorId="40C42E22" wp14:editId="412AA113">
                  <wp:extent cx="294005" cy="349885"/>
                  <wp:effectExtent l="0" t="0" r="0" b="0"/>
                  <wp:docPr id="7" name="Picture 7" descr="C:\Documents and Settings\cawillia\Local Settings\Temporary Internet Files\Content.IE5\WW5QBVPU\MC90005671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awillia\Local Settings\Temporary Internet Files\Content.IE5\WW5QBVPU\MC900056715[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4005" cy="349885"/>
                          </a:xfrm>
                          <a:prstGeom prst="rect">
                            <a:avLst/>
                          </a:prstGeom>
                          <a:noFill/>
                          <a:ln>
                            <a:noFill/>
                          </a:ln>
                        </pic:spPr>
                      </pic:pic>
                    </a:graphicData>
                  </a:graphic>
                </wp:inline>
              </w:drawing>
            </w:r>
          </w:p>
        </w:tc>
        <w:tc>
          <w:tcPr>
            <w:tcW w:w="1438" w:type="dxa"/>
          </w:tcPr>
          <w:p w:rsidR="005A4E5A" w:rsidRPr="00F244A4" w:rsidRDefault="005A4E5A" w:rsidP="005A4E5A">
            <w:pPr>
              <w:snapToGrid w:val="0"/>
              <w:rPr>
                <w:rFonts w:ascii="Times New Roman" w:hAnsi="Times New Roman"/>
                <w:b/>
                <w:bCs/>
                <w:sz w:val="24"/>
                <w:szCs w:val="24"/>
              </w:rPr>
            </w:pPr>
          </w:p>
        </w:tc>
      </w:tr>
      <w:tr w:rsidR="005A4E5A" w:rsidRPr="00F244A4" w:rsidTr="005A4E5A">
        <w:trPr>
          <w:gridAfter w:val="1"/>
          <w:wAfter w:w="11" w:type="dxa"/>
          <w:jc w:val="center"/>
        </w:trPr>
        <w:tc>
          <w:tcPr>
            <w:tcW w:w="1018" w:type="dxa"/>
          </w:tcPr>
          <w:p w:rsidR="005A4E5A" w:rsidRPr="00F244A4" w:rsidRDefault="005A4E5A" w:rsidP="005A4E5A">
            <w:pPr>
              <w:snapToGrid w:val="0"/>
              <w:jc w:val="center"/>
              <w:rPr>
                <w:rFonts w:ascii="Times New Roman" w:hAnsi="Times New Roman"/>
                <w:sz w:val="24"/>
                <w:szCs w:val="24"/>
              </w:rPr>
            </w:pPr>
            <w:r w:rsidRPr="00F244A4">
              <w:rPr>
                <w:rFonts w:ascii="Times New Roman" w:hAnsi="Times New Roman"/>
                <w:sz w:val="24"/>
                <w:szCs w:val="24"/>
              </w:rPr>
              <w:t>1</w:t>
            </w:r>
            <w:r>
              <w:rPr>
                <w:rFonts w:ascii="Times New Roman" w:hAnsi="Times New Roman"/>
                <w:sz w:val="24"/>
                <w:szCs w:val="24"/>
              </w:rPr>
              <w:t>4</w:t>
            </w:r>
            <w:r w:rsidRPr="00F244A4">
              <w:rPr>
                <w:rFonts w:ascii="Times New Roman" w:hAnsi="Times New Roman"/>
                <w:sz w:val="24"/>
                <w:szCs w:val="24"/>
              </w:rPr>
              <w:t>.0</w:t>
            </w:r>
          </w:p>
        </w:tc>
        <w:tc>
          <w:tcPr>
            <w:tcW w:w="8094" w:type="dxa"/>
          </w:tcPr>
          <w:p w:rsidR="005A4E5A" w:rsidRPr="00897D7F" w:rsidRDefault="005A4E5A" w:rsidP="005A4E5A">
            <w:pPr>
              <w:snapToGrid w:val="0"/>
              <w:rPr>
                <w:rFonts w:ascii="Times New Roman" w:hAnsi="Times New Roman"/>
                <w:b/>
                <w:bCs/>
              </w:rPr>
            </w:pPr>
            <w:r w:rsidRPr="00897D7F">
              <w:rPr>
                <w:rFonts w:ascii="Times New Roman" w:hAnsi="Times New Roman"/>
                <w:b/>
                <w:bCs/>
              </w:rPr>
              <w:t xml:space="preserve">Place </w:t>
            </w:r>
            <w:proofErr w:type="spellStart"/>
            <w:r w:rsidRPr="00897D7F">
              <w:rPr>
                <w:rFonts w:ascii="Times New Roman" w:hAnsi="Times New Roman"/>
                <w:b/>
                <w:bCs/>
              </w:rPr>
              <w:t>an</w:t>
            </w:r>
            <w:r>
              <w:rPr>
                <w:rFonts w:ascii="Times New Roman" w:hAnsi="Times New Roman"/>
                <w:b/>
                <w:bCs/>
              </w:rPr>
              <w:t>ti</w:t>
            </w:r>
            <w:r w:rsidRPr="00897D7F">
              <w:rPr>
                <w:rFonts w:ascii="Times New Roman" w:hAnsi="Times New Roman"/>
                <w:b/>
                <w:bCs/>
              </w:rPr>
              <w:t>gram</w:t>
            </w:r>
            <w:proofErr w:type="spellEnd"/>
            <w:r w:rsidRPr="00897D7F">
              <w:rPr>
                <w:rFonts w:ascii="Times New Roman" w:hAnsi="Times New Roman"/>
                <w:b/>
                <w:bCs/>
              </w:rPr>
              <w:t xml:space="preserve"> in </w:t>
            </w:r>
            <w:proofErr w:type="spellStart"/>
            <w:r w:rsidRPr="00897D7F">
              <w:rPr>
                <w:rFonts w:ascii="Times New Roman" w:hAnsi="Times New Roman"/>
                <w:b/>
                <w:bCs/>
              </w:rPr>
              <w:t>anti</w:t>
            </w:r>
            <w:r>
              <w:rPr>
                <w:rFonts w:ascii="Times New Roman" w:hAnsi="Times New Roman"/>
                <w:b/>
                <w:bCs/>
              </w:rPr>
              <w:t>gram</w:t>
            </w:r>
            <w:proofErr w:type="spellEnd"/>
            <w:r w:rsidRPr="00897D7F">
              <w:rPr>
                <w:rFonts w:ascii="Times New Roman" w:hAnsi="Times New Roman"/>
                <w:b/>
                <w:bCs/>
              </w:rPr>
              <w:t xml:space="preserve"> </w:t>
            </w:r>
            <w:r>
              <w:rPr>
                <w:rFonts w:ascii="Times New Roman" w:hAnsi="Times New Roman"/>
                <w:b/>
                <w:bCs/>
              </w:rPr>
              <w:t>note</w:t>
            </w:r>
            <w:r w:rsidRPr="00897D7F">
              <w:rPr>
                <w:rFonts w:ascii="Times New Roman" w:hAnsi="Times New Roman"/>
                <w:b/>
                <w:bCs/>
              </w:rPr>
              <w:t>book.</w:t>
            </w:r>
          </w:p>
          <w:p w:rsidR="005A4E5A" w:rsidRPr="00897D7F" w:rsidRDefault="005A4E5A" w:rsidP="005A4E5A">
            <w:pPr>
              <w:snapToGrid w:val="0"/>
              <w:rPr>
                <w:rFonts w:ascii="Times New Roman" w:hAnsi="Times New Roman"/>
                <w:b/>
                <w:bCs/>
              </w:rPr>
            </w:pPr>
          </w:p>
        </w:tc>
        <w:tc>
          <w:tcPr>
            <w:tcW w:w="1438" w:type="dxa"/>
          </w:tcPr>
          <w:p w:rsidR="005A4E5A" w:rsidRPr="00F244A4" w:rsidRDefault="005A4E5A" w:rsidP="005A4E5A">
            <w:pPr>
              <w:snapToGrid w:val="0"/>
              <w:rPr>
                <w:rFonts w:ascii="Times New Roman" w:hAnsi="Times New Roman"/>
                <w:b/>
                <w:bCs/>
                <w:sz w:val="24"/>
                <w:szCs w:val="24"/>
              </w:rPr>
            </w:pPr>
          </w:p>
        </w:tc>
      </w:tr>
    </w:tbl>
    <w:p w:rsidR="00793EC2" w:rsidRDefault="00793EC2" w:rsidP="005A4E5A"/>
    <w:p w:rsidR="00793EC2" w:rsidRDefault="00793EC2" w:rsidP="00793EC2">
      <w:r>
        <w:br w:type="page"/>
      </w:r>
    </w:p>
    <w:p w:rsidR="005A4E5A" w:rsidRDefault="00793EC2" w:rsidP="00E44A67">
      <w:pPr>
        <w:pStyle w:val="ListParagraph"/>
        <w:numPr>
          <w:ilvl w:val="0"/>
          <w:numId w:val="5"/>
        </w:numPr>
      </w:pPr>
      <w:r>
        <w:lastRenderedPageBreak/>
        <w:t>Entering Receipt Testing in SCC</w:t>
      </w:r>
    </w:p>
    <w:p w:rsidR="00793EC2" w:rsidRDefault="00793EC2" w:rsidP="00793EC2"/>
    <w:tbl>
      <w:tblPr>
        <w:tblW w:w="107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18"/>
        <w:gridCol w:w="8094"/>
        <w:gridCol w:w="1629"/>
      </w:tblGrid>
      <w:tr w:rsidR="00793EC2" w:rsidRPr="004C3A80" w:rsidTr="00703D97">
        <w:trPr>
          <w:tblHeader/>
          <w:jc w:val="center"/>
        </w:trPr>
        <w:tc>
          <w:tcPr>
            <w:tcW w:w="1018" w:type="dxa"/>
            <w:tcBorders>
              <w:top w:val="single" w:sz="6" w:space="0" w:color="000000"/>
              <w:left w:val="single" w:sz="6" w:space="0" w:color="000000"/>
              <w:bottom w:val="single" w:sz="6" w:space="0" w:color="000000"/>
              <w:right w:val="single" w:sz="6" w:space="0" w:color="000000"/>
            </w:tcBorders>
            <w:shd w:val="pct35" w:color="auto" w:fill="FFFFFF"/>
          </w:tcPr>
          <w:p w:rsidR="00793EC2" w:rsidRPr="004C3A80" w:rsidRDefault="00793EC2" w:rsidP="00703D97">
            <w:pPr>
              <w:snapToGrid w:val="0"/>
              <w:jc w:val="center"/>
              <w:rPr>
                <w:b/>
                <w:bCs/>
                <w:szCs w:val="18"/>
              </w:rPr>
            </w:pPr>
            <w:r w:rsidRPr="004C3A80">
              <w:rPr>
                <w:b/>
              </w:rPr>
              <w:t>STEPS</w:t>
            </w:r>
          </w:p>
        </w:tc>
        <w:tc>
          <w:tcPr>
            <w:tcW w:w="8094" w:type="dxa"/>
            <w:tcBorders>
              <w:top w:val="single" w:sz="6" w:space="0" w:color="000000"/>
              <w:left w:val="single" w:sz="6" w:space="0" w:color="000000"/>
              <w:bottom w:val="single" w:sz="6" w:space="0" w:color="000000"/>
              <w:right w:val="single" w:sz="6" w:space="0" w:color="000000"/>
            </w:tcBorders>
            <w:shd w:val="pct35" w:color="auto" w:fill="FFFFFF"/>
          </w:tcPr>
          <w:p w:rsidR="00793EC2" w:rsidRPr="004C3A80" w:rsidRDefault="00793EC2" w:rsidP="00703D97">
            <w:pPr>
              <w:snapToGrid w:val="0"/>
              <w:jc w:val="center"/>
              <w:rPr>
                <w:b/>
                <w:bCs/>
                <w:szCs w:val="18"/>
              </w:rPr>
            </w:pPr>
            <w:r w:rsidRPr="004C3A80">
              <w:rPr>
                <w:b/>
              </w:rPr>
              <w:t>INSTRUCTIONS</w:t>
            </w:r>
          </w:p>
        </w:tc>
        <w:tc>
          <w:tcPr>
            <w:tcW w:w="1629" w:type="dxa"/>
            <w:tcBorders>
              <w:top w:val="single" w:sz="6" w:space="0" w:color="000000"/>
              <w:left w:val="single" w:sz="6" w:space="0" w:color="000000"/>
              <w:bottom w:val="single" w:sz="6" w:space="0" w:color="000000"/>
              <w:right w:val="single" w:sz="6" w:space="0" w:color="000000"/>
            </w:tcBorders>
            <w:shd w:val="pct35" w:color="auto" w:fill="FFFFFF"/>
          </w:tcPr>
          <w:p w:rsidR="00793EC2" w:rsidRPr="00130AE4" w:rsidRDefault="00793EC2" w:rsidP="00703D97">
            <w:pPr>
              <w:jc w:val="center"/>
              <w:rPr>
                <w:rFonts w:ascii="Times New Roman" w:hAnsi="Times New Roman"/>
                <w:b/>
                <w:sz w:val="18"/>
                <w:szCs w:val="18"/>
              </w:rPr>
            </w:pPr>
            <w:r w:rsidRPr="00130AE4">
              <w:rPr>
                <w:rFonts w:ascii="Times New Roman" w:hAnsi="Times New Roman"/>
                <w:b/>
                <w:sz w:val="18"/>
                <w:szCs w:val="18"/>
              </w:rPr>
              <w:t>CHANGE/</w:t>
            </w:r>
          </w:p>
          <w:p w:rsidR="00793EC2" w:rsidRPr="00130AE4" w:rsidRDefault="00793EC2" w:rsidP="00703D97">
            <w:pPr>
              <w:jc w:val="center"/>
              <w:rPr>
                <w:rFonts w:ascii="Times New Roman" w:hAnsi="Times New Roman"/>
                <w:b/>
                <w:sz w:val="18"/>
                <w:szCs w:val="18"/>
              </w:rPr>
            </w:pPr>
            <w:r w:rsidRPr="00130AE4">
              <w:rPr>
                <w:rFonts w:ascii="Times New Roman" w:hAnsi="Times New Roman"/>
                <w:b/>
                <w:sz w:val="18"/>
                <w:szCs w:val="18"/>
              </w:rPr>
              <w:t>APPROVAL</w:t>
            </w:r>
          </w:p>
        </w:tc>
      </w:tr>
      <w:tr w:rsidR="00793EC2" w:rsidTr="00703D97">
        <w:trPr>
          <w:jc w:val="center"/>
        </w:trPr>
        <w:tc>
          <w:tcPr>
            <w:tcW w:w="1018" w:type="dxa"/>
            <w:tcBorders>
              <w:top w:val="single" w:sz="6" w:space="0" w:color="000000"/>
              <w:left w:val="single" w:sz="6" w:space="0" w:color="000000"/>
              <w:bottom w:val="single" w:sz="6" w:space="0" w:color="000000"/>
              <w:right w:val="single" w:sz="6" w:space="0" w:color="000000"/>
            </w:tcBorders>
          </w:tcPr>
          <w:p w:rsidR="00793EC2" w:rsidRPr="0033592D" w:rsidRDefault="00793EC2" w:rsidP="00703D97">
            <w:pPr>
              <w:snapToGrid w:val="0"/>
              <w:jc w:val="center"/>
              <w:rPr>
                <w:rFonts w:ascii="Times New Roman" w:hAnsi="Times New Roman"/>
                <w:b/>
              </w:rPr>
            </w:pPr>
            <w:r>
              <w:rPr>
                <w:rFonts w:ascii="Times New Roman" w:hAnsi="Times New Roman"/>
                <w:b/>
              </w:rPr>
              <w:t>1.0</w:t>
            </w:r>
          </w:p>
        </w:tc>
        <w:tc>
          <w:tcPr>
            <w:tcW w:w="8094" w:type="dxa"/>
            <w:tcBorders>
              <w:top w:val="single" w:sz="6" w:space="0" w:color="000000"/>
              <w:left w:val="single" w:sz="6" w:space="0" w:color="000000"/>
              <w:bottom w:val="single" w:sz="6" w:space="0" w:color="000000"/>
              <w:right w:val="single" w:sz="6" w:space="0" w:color="000000"/>
            </w:tcBorders>
          </w:tcPr>
          <w:p w:rsidR="00793EC2" w:rsidRDefault="00793EC2" w:rsidP="00703D97">
            <w:pPr>
              <w:snapToGrid w:val="0"/>
              <w:rPr>
                <w:rFonts w:ascii="Times New Roman" w:hAnsi="Times New Roman"/>
                <w:b/>
                <w:bCs/>
              </w:rPr>
            </w:pPr>
            <w:r>
              <w:rPr>
                <w:rFonts w:ascii="Times New Roman" w:hAnsi="Times New Roman"/>
                <w:b/>
                <w:bCs/>
              </w:rPr>
              <w:t>Go to Results&gt;QC&gt;Reagents&gt;Modify.</w:t>
            </w:r>
          </w:p>
          <w:p w:rsidR="00793EC2" w:rsidRDefault="00793EC2" w:rsidP="00E44A67">
            <w:pPr>
              <w:pStyle w:val="ListParagraph"/>
              <w:numPr>
                <w:ilvl w:val="1"/>
                <w:numId w:val="12"/>
              </w:numPr>
              <w:snapToGrid w:val="0"/>
              <w:spacing w:line="276" w:lineRule="auto"/>
              <w:contextualSpacing w:val="0"/>
              <w:rPr>
                <w:rFonts w:ascii="Times New Roman" w:hAnsi="Times New Roman"/>
                <w:bCs/>
              </w:rPr>
            </w:pPr>
            <w:r w:rsidRPr="00E005B1">
              <w:rPr>
                <w:rFonts w:ascii="Times New Roman" w:hAnsi="Times New Roman"/>
                <w:bCs/>
              </w:rPr>
              <w:t xml:space="preserve">Enter Lot number and F12 to accept. </w:t>
            </w:r>
          </w:p>
          <w:p w:rsidR="00793EC2" w:rsidRPr="00E005B1" w:rsidRDefault="00793EC2" w:rsidP="00E44A67">
            <w:pPr>
              <w:pStyle w:val="ListParagraph"/>
              <w:numPr>
                <w:ilvl w:val="1"/>
                <w:numId w:val="12"/>
              </w:numPr>
              <w:snapToGrid w:val="0"/>
              <w:spacing w:line="276" w:lineRule="auto"/>
              <w:contextualSpacing w:val="0"/>
              <w:rPr>
                <w:rFonts w:ascii="Times New Roman" w:hAnsi="Times New Roman"/>
                <w:bCs/>
              </w:rPr>
            </w:pPr>
            <w:r w:rsidRPr="00E005B1">
              <w:rPr>
                <w:rFonts w:ascii="Times New Roman" w:hAnsi="Times New Roman"/>
                <w:bCs/>
              </w:rPr>
              <w:t>Place check mark in box by Receipt criteria met as you begin testing.</w:t>
            </w:r>
          </w:p>
          <w:p w:rsidR="00793EC2" w:rsidRDefault="00793EC2" w:rsidP="00E44A67">
            <w:pPr>
              <w:pStyle w:val="ListParagraph"/>
              <w:numPr>
                <w:ilvl w:val="0"/>
                <w:numId w:val="13"/>
              </w:numPr>
              <w:snapToGrid w:val="0"/>
              <w:spacing w:line="276" w:lineRule="auto"/>
              <w:contextualSpacing w:val="0"/>
              <w:rPr>
                <w:rFonts w:ascii="Times New Roman" w:hAnsi="Times New Roman"/>
                <w:bCs/>
              </w:rPr>
            </w:pPr>
            <w:r w:rsidRPr="00E005B1">
              <w:rPr>
                <w:rFonts w:ascii="Times New Roman" w:hAnsi="Times New Roman"/>
                <w:bCs/>
              </w:rPr>
              <w:t xml:space="preserve">OK to use </w:t>
            </w:r>
            <w:proofErr w:type="gramStart"/>
            <w:r w:rsidRPr="00E005B1">
              <w:rPr>
                <w:rFonts w:ascii="Times New Roman" w:hAnsi="Times New Roman"/>
                <w:bCs/>
              </w:rPr>
              <w:t>will be checked</w:t>
            </w:r>
            <w:proofErr w:type="gramEnd"/>
            <w:r w:rsidRPr="00E005B1">
              <w:rPr>
                <w:rFonts w:ascii="Times New Roman" w:hAnsi="Times New Roman"/>
                <w:bCs/>
              </w:rPr>
              <w:t>.</w:t>
            </w:r>
          </w:p>
          <w:p w:rsidR="00793EC2" w:rsidRDefault="00793EC2" w:rsidP="00E44A67">
            <w:pPr>
              <w:pStyle w:val="ListParagraph"/>
              <w:numPr>
                <w:ilvl w:val="1"/>
                <w:numId w:val="12"/>
              </w:numPr>
              <w:snapToGrid w:val="0"/>
              <w:spacing w:line="276" w:lineRule="auto"/>
              <w:contextualSpacing w:val="0"/>
              <w:rPr>
                <w:rFonts w:ascii="Times New Roman" w:hAnsi="Times New Roman"/>
                <w:bCs/>
              </w:rPr>
            </w:pPr>
            <w:r w:rsidRPr="00E005B1">
              <w:rPr>
                <w:rFonts w:ascii="Times New Roman" w:hAnsi="Times New Roman"/>
                <w:bCs/>
              </w:rPr>
              <w:t>Go to Results&gt;QC&gt;Reagents&gt;Open.</w:t>
            </w:r>
          </w:p>
          <w:p w:rsidR="00793EC2" w:rsidRDefault="00793EC2" w:rsidP="00E44A67">
            <w:pPr>
              <w:pStyle w:val="ListParagraph"/>
              <w:numPr>
                <w:ilvl w:val="1"/>
                <w:numId w:val="12"/>
              </w:numPr>
              <w:snapToGrid w:val="0"/>
              <w:spacing w:line="276" w:lineRule="auto"/>
              <w:contextualSpacing w:val="0"/>
              <w:rPr>
                <w:rFonts w:ascii="Times New Roman" w:hAnsi="Times New Roman"/>
                <w:bCs/>
              </w:rPr>
            </w:pPr>
            <w:r w:rsidRPr="00E005B1">
              <w:rPr>
                <w:rFonts w:ascii="Times New Roman" w:hAnsi="Times New Roman"/>
                <w:bCs/>
              </w:rPr>
              <w:t>Enter Lot number and F12 to accept.</w:t>
            </w:r>
          </w:p>
          <w:p w:rsidR="00793EC2" w:rsidRDefault="00793EC2" w:rsidP="00E44A67">
            <w:pPr>
              <w:pStyle w:val="ListParagraph"/>
              <w:numPr>
                <w:ilvl w:val="1"/>
                <w:numId w:val="12"/>
              </w:numPr>
              <w:snapToGrid w:val="0"/>
              <w:spacing w:line="276" w:lineRule="auto"/>
              <w:contextualSpacing w:val="0"/>
              <w:rPr>
                <w:rFonts w:ascii="Times New Roman" w:hAnsi="Times New Roman"/>
                <w:bCs/>
              </w:rPr>
            </w:pPr>
            <w:r w:rsidRPr="00E005B1">
              <w:rPr>
                <w:rFonts w:ascii="Times New Roman" w:hAnsi="Times New Roman"/>
                <w:bCs/>
              </w:rPr>
              <w:t>F12 to open reagent so that it will be available to select in SCC to perform the receipt testing.</w:t>
            </w:r>
          </w:p>
          <w:p w:rsidR="00793EC2" w:rsidRPr="00E005B1" w:rsidRDefault="00793EC2" w:rsidP="00703D97">
            <w:pPr>
              <w:pStyle w:val="ListParagraph"/>
              <w:snapToGrid w:val="0"/>
              <w:rPr>
                <w:rFonts w:ascii="Times New Roman" w:hAnsi="Times New Roman"/>
                <w:bCs/>
              </w:rPr>
            </w:pPr>
          </w:p>
        </w:tc>
        <w:tc>
          <w:tcPr>
            <w:tcW w:w="1629" w:type="dxa"/>
            <w:tcBorders>
              <w:top w:val="single" w:sz="6" w:space="0" w:color="000000"/>
              <w:left w:val="single" w:sz="6" w:space="0" w:color="000000"/>
              <w:bottom w:val="single" w:sz="6" w:space="0" w:color="000000"/>
              <w:right w:val="single" w:sz="6" w:space="0" w:color="000000"/>
            </w:tcBorders>
          </w:tcPr>
          <w:p w:rsidR="00793EC2" w:rsidRDefault="00793EC2" w:rsidP="00703D97">
            <w:pPr>
              <w:snapToGrid w:val="0"/>
              <w:rPr>
                <w:b/>
                <w:bCs/>
                <w:szCs w:val="18"/>
              </w:rPr>
            </w:pPr>
          </w:p>
        </w:tc>
      </w:tr>
      <w:tr w:rsidR="00793EC2" w:rsidTr="00703D97">
        <w:trPr>
          <w:jc w:val="center"/>
        </w:trPr>
        <w:tc>
          <w:tcPr>
            <w:tcW w:w="1018" w:type="dxa"/>
            <w:tcBorders>
              <w:top w:val="single" w:sz="6" w:space="0" w:color="000000"/>
              <w:left w:val="single" w:sz="6" w:space="0" w:color="000000"/>
              <w:bottom w:val="single" w:sz="6" w:space="0" w:color="000000"/>
              <w:right w:val="single" w:sz="6" w:space="0" w:color="000000"/>
            </w:tcBorders>
          </w:tcPr>
          <w:p w:rsidR="00793EC2" w:rsidRPr="0033592D" w:rsidRDefault="00793EC2" w:rsidP="00703D97">
            <w:pPr>
              <w:snapToGrid w:val="0"/>
              <w:jc w:val="center"/>
              <w:rPr>
                <w:rFonts w:ascii="Times New Roman" w:hAnsi="Times New Roman"/>
                <w:b/>
                <w:bCs/>
                <w:szCs w:val="18"/>
              </w:rPr>
            </w:pPr>
            <w:r>
              <w:rPr>
                <w:rFonts w:ascii="Times New Roman" w:hAnsi="Times New Roman"/>
                <w:b/>
              </w:rPr>
              <w:t>2</w:t>
            </w:r>
            <w:r w:rsidRPr="0033592D">
              <w:rPr>
                <w:rFonts w:ascii="Times New Roman" w:hAnsi="Times New Roman"/>
                <w:b/>
              </w:rPr>
              <w:t xml:space="preserve">.0 </w:t>
            </w:r>
          </w:p>
        </w:tc>
        <w:tc>
          <w:tcPr>
            <w:tcW w:w="8094" w:type="dxa"/>
            <w:tcBorders>
              <w:top w:val="single" w:sz="6" w:space="0" w:color="000000"/>
              <w:left w:val="single" w:sz="6" w:space="0" w:color="000000"/>
              <w:bottom w:val="single" w:sz="6" w:space="0" w:color="000000"/>
              <w:right w:val="single" w:sz="6" w:space="0" w:color="000000"/>
            </w:tcBorders>
          </w:tcPr>
          <w:p w:rsidR="00793EC2" w:rsidRPr="0033592D" w:rsidRDefault="00793EC2" w:rsidP="00703D97">
            <w:pPr>
              <w:snapToGrid w:val="0"/>
              <w:rPr>
                <w:rFonts w:ascii="Times New Roman" w:hAnsi="Times New Roman"/>
                <w:b/>
                <w:bCs/>
              </w:rPr>
            </w:pPr>
            <w:r w:rsidRPr="0033592D">
              <w:rPr>
                <w:rFonts w:ascii="Times New Roman" w:hAnsi="Times New Roman"/>
                <w:b/>
                <w:bCs/>
              </w:rPr>
              <w:t xml:space="preserve">Go to Results&gt; QC&gt;Results&gt;Edit. </w:t>
            </w:r>
          </w:p>
          <w:p w:rsidR="00793EC2" w:rsidRPr="00E005B1" w:rsidRDefault="00793EC2" w:rsidP="00E44A67">
            <w:pPr>
              <w:pStyle w:val="ListParagraph"/>
              <w:numPr>
                <w:ilvl w:val="1"/>
                <w:numId w:val="14"/>
              </w:numPr>
              <w:snapToGrid w:val="0"/>
              <w:spacing w:line="276" w:lineRule="auto"/>
              <w:contextualSpacing w:val="0"/>
              <w:rPr>
                <w:rFonts w:ascii="Times New Roman" w:hAnsi="Times New Roman"/>
                <w:bCs/>
                <w:sz w:val="16"/>
                <w:szCs w:val="16"/>
              </w:rPr>
            </w:pPr>
            <w:r w:rsidRPr="00E005B1">
              <w:rPr>
                <w:rFonts w:ascii="Times New Roman" w:hAnsi="Times New Roman"/>
                <w:bCs/>
              </w:rPr>
              <w:t xml:space="preserve">Select RECPT at Rack #, F12 to accept and </w:t>
            </w:r>
            <w:proofErr w:type="gramStart"/>
            <w:r w:rsidRPr="00E005B1">
              <w:rPr>
                <w:rFonts w:ascii="Times New Roman" w:hAnsi="Times New Roman"/>
                <w:bCs/>
              </w:rPr>
              <w:t>Enter</w:t>
            </w:r>
            <w:proofErr w:type="gramEnd"/>
            <w:r w:rsidRPr="00E005B1">
              <w:rPr>
                <w:rFonts w:ascii="Times New Roman" w:hAnsi="Times New Roman"/>
                <w:bCs/>
              </w:rPr>
              <w:t xml:space="preserve"> to Select.</w:t>
            </w:r>
          </w:p>
          <w:p w:rsidR="00793EC2" w:rsidRPr="00E005B1" w:rsidRDefault="00793EC2" w:rsidP="00E44A67">
            <w:pPr>
              <w:pStyle w:val="ListParagraph"/>
              <w:numPr>
                <w:ilvl w:val="1"/>
                <w:numId w:val="14"/>
              </w:numPr>
              <w:snapToGrid w:val="0"/>
              <w:spacing w:after="200" w:line="276" w:lineRule="auto"/>
              <w:contextualSpacing w:val="0"/>
              <w:rPr>
                <w:rFonts w:ascii="Times New Roman" w:hAnsi="Times New Roman"/>
                <w:bCs/>
                <w:sz w:val="16"/>
                <w:szCs w:val="16"/>
              </w:rPr>
            </w:pPr>
            <w:r w:rsidRPr="00E005B1">
              <w:rPr>
                <w:rFonts w:ascii="Times New Roman" w:hAnsi="Times New Roman"/>
                <w:bCs/>
              </w:rPr>
              <w:t xml:space="preserve">Answer </w:t>
            </w:r>
            <w:proofErr w:type="gramStart"/>
            <w:r w:rsidRPr="00E005B1">
              <w:rPr>
                <w:rFonts w:ascii="Times New Roman" w:hAnsi="Times New Roman"/>
                <w:bCs/>
              </w:rPr>
              <w:t>Yes</w:t>
            </w:r>
            <w:proofErr w:type="gramEnd"/>
            <w:r w:rsidRPr="00E005B1">
              <w:rPr>
                <w:rFonts w:ascii="Times New Roman" w:hAnsi="Times New Roman"/>
                <w:bCs/>
              </w:rPr>
              <w:t xml:space="preserve"> if “There are no unfinished or valid QC tests. Add new QC test?” appears. </w:t>
            </w:r>
          </w:p>
        </w:tc>
        <w:tc>
          <w:tcPr>
            <w:tcW w:w="1629" w:type="dxa"/>
            <w:tcBorders>
              <w:top w:val="single" w:sz="6" w:space="0" w:color="000000"/>
              <w:left w:val="single" w:sz="6" w:space="0" w:color="000000"/>
              <w:bottom w:val="single" w:sz="6" w:space="0" w:color="000000"/>
              <w:right w:val="single" w:sz="6" w:space="0" w:color="000000"/>
            </w:tcBorders>
          </w:tcPr>
          <w:p w:rsidR="00793EC2" w:rsidRDefault="00793EC2" w:rsidP="00703D97">
            <w:pPr>
              <w:snapToGrid w:val="0"/>
              <w:rPr>
                <w:b/>
                <w:bCs/>
                <w:szCs w:val="18"/>
              </w:rPr>
            </w:pPr>
          </w:p>
        </w:tc>
      </w:tr>
      <w:tr w:rsidR="00793EC2" w:rsidTr="00703D97">
        <w:trPr>
          <w:jc w:val="center"/>
        </w:trPr>
        <w:tc>
          <w:tcPr>
            <w:tcW w:w="1018" w:type="dxa"/>
            <w:tcBorders>
              <w:top w:val="single" w:sz="6" w:space="0" w:color="000000"/>
              <w:left w:val="single" w:sz="6" w:space="0" w:color="000000"/>
              <w:bottom w:val="single" w:sz="6" w:space="0" w:color="000000"/>
              <w:right w:val="single" w:sz="6" w:space="0" w:color="000000"/>
            </w:tcBorders>
          </w:tcPr>
          <w:p w:rsidR="00793EC2" w:rsidRPr="003E7EE6" w:rsidRDefault="00793EC2" w:rsidP="00703D97">
            <w:pPr>
              <w:snapToGrid w:val="0"/>
              <w:jc w:val="center"/>
              <w:rPr>
                <w:b/>
              </w:rPr>
            </w:pPr>
            <w:r>
              <w:rPr>
                <w:b/>
              </w:rPr>
              <w:t>3</w:t>
            </w:r>
            <w:r w:rsidRPr="003E7EE6">
              <w:rPr>
                <w:b/>
              </w:rPr>
              <w:t>.0</w:t>
            </w:r>
          </w:p>
        </w:tc>
        <w:tc>
          <w:tcPr>
            <w:tcW w:w="8094" w:type="dxa"/>
            <w:tcBorders>
              <w:top w:val="single" w:sz="6" w:space="0" w:color="000000"/>
              <w:left w:val="single" w:sz="6" w:space="0" w:color="000000"/>
              <w:bottom w:val="single" w:sz="6" w:space="0" w:color="000000"/>
              <w:right w:val="single" w:sz="6" w:space="0" w:color="000000"/>
            </w:tcBorders>
          </w:tcPr>
          <w:p w:rsidR="00793EC2" w:rsidRPr="00897D7F" w:rsidRDefault="00793EC2" w:rsidP="00703D97">
            <w:pPr>
              <w:snapToGrid w:val="0"/>
              <w:rPr>
                <w:rFonts w:ascii="Times New Roman" w:hAnsi="Times New Roman"/>
                <w:b/>
                <w:bCs/>
              </w:rPr>
            </w:pPr>
            <w:r w:rsidRPr="00897D7F">
              <w:rPr>
                <w:rFonts w:ascii="Times New Roman" w:hAnsi="Times New Roman"/>
                <w:b/>
                <w:bCs/>
              </w:rPr>
              <w:t>Click F5 to enter the reagent and control information.</w:t>
            </w:r>
          </w:p>
          <w:p w:rsidR="00793EC2" w:rsidRPr="00897D7F" w:rsidRDefault="00793EC2" w:rsidP="00703D97">
            <w:pPr>
              <w:snapToGrid w:val="0"/>
              <w:rPr>
                <w:rFonts w:ascii="Times New Roman" w:hAnsi="Times New Roman"/>
                <w:bCs/>
              </w:rPr>
            </w:pPr>
            <w:r>
              <w:rPr>
                <w:rFonts w:ascii="Times New Roman" w:hAnsi="Times New Roman"/>
                <w:bCs/>
              </w:rPr>
              <w:t>3</w:t>
            </w:r>
            <w:r w:rsidRPr="00897D7F">
              <w:rPr>
                <w:rFonts w:ascii="Times New Roman" w:hAnsi="Times New Roman"/>
                <w:bCs/>
              </w:rPr>
              <w:t xml:space="preserve">.1 </w:t>
            </w:r>
          </w:p>
          <w:tbl>
            <w:tblPr>
              <w:tblStyle w:val="TableGrid"/>
              <w:tblW w:w="0" w:type="auto"/>
              <w:tblLayout w:type="fixed"/>
              <w:tblLook w:val="04A0" w:firstRow="1" w:lastRow="0" w:firstColumn="1" w:lastColumn="0" w:noHBand="0" w:noVBand="1"/>
            </w:tblPr>
            <w:tblGrid>
              <w:gridCol w:w="3931"/>
              <w:gridCol w:w="3932"/>
            </w:tblGrid>
            <w:tr w:rsidR="00793EC2" w:rsidRPr="00897D7F" w:rsidTr="00703D97">
              <w:tc>
                <w:tcPr>
                  <w:tcW w:w="3931" w:type="dxa"/>
                  <w:shd w:val="clear" w:color="auto" w:fill="DA93A9" w:themeFill="accent5" w:themeFillTint="66"/>
                </w:tcPr>
                <w:p w:rsidR="00793EC2" w:rsidRPr="00897D7F" w:rsidRDefault="00793EC2" w:rsidP="00703D97">
                  <w:pPr>
                    <w:snapToGrid w:val="0"/>
                    <w:rPr>
                      <w:rFonts w:ascii="Times New Roman" w:hAnsi="Times New Roman"/>
                      <w:b/>
                      <w:bCs/>
                    </w:rPr>
                  </w:pPr>
                  <w:proofErr w:type="spellStart"/>
                  <w:r w:rsidRPr="00897D7F">
                    <w:rPr>
                      <w:rFonts w:ascii="Times New Roman" w:hAnsi="Times New Roman"/>
                      <w:b/>
                      <w:bCs/>
                    </w:rPr>
                    <w:t>Reag</w:t>
                  </w:r>
                  <w:proofErr w:type="spellEnd"/>
                  <w:r w:rsidRPr="00897D7F">
                    <w:rPr>
                      <w:rFonts w:ascii="Times New Roman" w:hAnsi="Times New Roman"/>
                      <w:b/>
                      <w:bCs/>
                    </w:rPr>
                    <w:t xml:space="preserve"> row (Reagent)</w:t>
                  </w:r>
                </w:p>
              </w:tc>
              <w:tc>
                <w:tcPr>
                  <w:tcW w:w="3932" w:type="dxa"/>
                  <w:shd w:val="clear" w:color="auto" w:fill="DA93A9" w:themeFill="accent5" w:themeFillTint="66"/>
                </w:tcPr>
                <w:p w:rsidR="00793EC2" w:rsidRPr="00897D7F" w:rsidRDefault="00793EC2" w:rsidP="00703D97">
                  <w:pPr>
                    <w:snapToGrid w:val="0"/>
                    <w:rPr>
                      <w:rFonts w:ascii="Times New Roman" w:hAnsi="Times New Roman"/>
                      <w:b/>
                      <w:bCs/>
                    </w:rPr>
                  </w:pPr>
                  <w:proofErr w:type="spellStart"/>
                  <w:r w:rsidRPr="00897D7F">
                    <w:rPr>
                      <w:rFonts w:ascii="Times New Roman" w:hAnsi="Times New Roman"/>
                      <w:b/>
                      <w:bCs/>
                    </w:rPr>
                    <w:t>Contr</w:t>
                  </w:r>
                  <w:proofErr w:type="spellEnd"/>
                  <w:r w:rsidRPr="00897D7F">
                    <w:rPr>
                      <w:rFonts w:ascii="Times New Roman" w:hAnsi="Times New Roman"/>
                      <w:b/>
                      <w:bCs/>
                    </w:rPr>
                    <w:t xml:space="preserve"> row (Control)</w:t>
                  </w:r>
                </w:p>
              </w:tc>
            </w:tr>
            <w:tr w:rsidR="00793EC2" w:rsidRPr="00897D7F" w:rsidTr="00703D97">
              <w:tc>
                <w:tcPr>
                  <w:tcW w:w="3931" w:type="dxa"/>
                </w:tcPr>
                <w:p w:rsidR="00793EC2" w:rsidRPr="00897D7F" w:rsidRDefault="00793EC2" w:rsidP="00E44A67">
                  <w:pPr>
                    <w:pStyle w:val="ListParagraph"/>
                    <w:numPr>
                      <w:ilvl w:val="0"/>
                      <w:numId w:val="9"/>
                    </w:numPr>
                    <w:snapToGrid w:val="0"/>
                    <w:spacing w:line="276" w:lineRule="auto"/>
                    <w:contextualSpacing w:val="0"/>
                    <w:rPr>
                      <w:rFonts w:ascii="Times New Roman" w:hAnsi="Times New Roman"/>
                      <w:bCs/>
                      <w:sz w:val="20"/>
                      <w:szCs w:val="20"/>
                    </w:rPr>
                  </w:pPr>
                  <w:r w:rsidRPr="00897D7F">
                    <w:rPr>
                      <w:rFonts w:ascii="Times New Roman" w:hAnsi="Times New Roman"/>
                      <w:bCs/>
                      <w:sz w:val="20"/>
                      <w:szCs w:val="20"/>
                    </w:rPr>
                    <w:t xml:space="preserve">Enter the Type of Reagent from the drop down box, i.e. </w:t>
                  </w:r>
                  <w:proofErr w:type="spellStart"/>
                  <w:r w:rsidRPr="00897D7F">
                    <w:rPr>
                      <w:rFonts w:ascii="Times New Roman" w:hAnsi="Times New Roman"/>
                      <w:bCs/>
                      <w:sz w:val="20"/>
                      <w:szCs w:val="20"/>
                    </w:rPr>
                    <w:t>FyA</w:t>
                  </w:r>
                  <w:proofErr w:type="spellEnd"/>
                  <w:r w:rsidRPr="00897D7F">
                    <w:rPr>
                      <w:rFonts w:ascii="Times New Roman" w:hAnsi="Times New Roman"/>
                      <w:bCs/>
                      <w:sz w:val="20"/>
                      <w:szCs w:val="20"/>
                    </w:rPr>
                    <w:t xml:space="preserve"> for Anti-</w:t>
                  </w:r>
                  <w:proofErr w:type="spellStart"/>
                  <w:r w:rsidRPr="00897D7F">
                    <w:rPr>
                      <w:rFonts w:ascii="Times New Roman" w:hAnsi="Times New Roman"/>
                      <w:bCs/>
                      <w:sz w:val="20"/>
                      <w:szCs w:val="20"/>
                    </w:rPr>
                    <w:t>Fya</w:t>
                  </w:r>
                  <w:proofErr w:type="spellEnd"/>
                  <w:r w:rsidRPr="00897D7F">
                    <w:rPr>
                      <w:rFonts w:ascii="Times New Roman" w:hAnsi="Times New Roman"/>
                      <w:bCs/>
                      <w:sz w:val="20"/>
                      <w:szCs w:val="20"/>
                    </w:rPr>
                    <w:t>.</w:t>
                  </w:r>
                </w:p>
                <w:p w:rsidR="00793EC2" w:rsidRPr="00897D7F" w:rsidRDefault="00793EC2" w:rsidP="00E44A67">
                  <w:pPr>
                    <w:pStyle w:val="ListParagraph"/>
                    <w:numPr>
                      <w:ilvl w:val="0"/>
                      <w:numId w:val="9"/>
                    </w:numPr>
                    <w:snapToGrid w:val="0"/>
                    <w:spacing w:line="276" w:lineRule="auto"/>
                    <w:contextualSpacing w:val="0"/>
                    <w:rPr>
                      <w:rFonts w:ascii="Times New Roman" w:hAnsi="Times New Roman"/>
                      <w:bCs/>
                      <w:sz w:val="20"/>
                      <w:szCs w:val="20"/>
                    </w:rPr>
                  </w:pPr>
                  <w:r w:rsidRPr="00897D7F">
                    <w:rPr>
                      <w:rFonts w:ascii="Times New Roman" w:hAnsi="Times New Roman"/>
                      <w:bCs/>
                      <w:sz w:val="20"/>
                      <w:szCs w:val="20"/>
                    </w:rPr>
                    <w:t>Select the antisera lot number</w:t>
                  </w:r>
                </w:p>
                <w:p w:rsidR="00793EC2" w:rsidRPr="00897D7F" w:rsidRDefault="00793EC2" w:rsidP="00E44A67">
                  <w:pPr>
                    <w:pStyle w:val="ListParagraph"/>
                    <w:numPr>
                      <w:ilvl w:val="0"/>
                      <w:numId w:val="9"/>
                    </w:numPr>
                    <w:snapToGrid w:val="0"/>
                    <w:spacing w:line="276" w:lineRule="auto"/>
                    <w:contextualSpacing w:val="0"/>
                    <w:rPr>
                      <w:rFonts w:ascii="Times New Roman" w:hAnsi="Times New Roman"/>
                      <w:bCs/>
                      <w:sz w:val="20"/>
                      <w:szCs w:val="20"/>
                    </w:rPr>
                  </w:pPr>
                  <w:r w:rsidRPr="00897D7F">
                    <w:rPr>
                      <w:rFonts w:ascii="Times New Roman" w:hAnsi="Times New Roman"/>
                      <w:bCs/>
                      <w:sz w:val="20"/>
                      <w:szCs w:val="20"/>
                    </w:rPr>
                    <w:t>Select Vial # if applicable.</w:t>
                  </w:r>
                </w:p>
                <w:p w:rsidR="00793EC2" w:rsidRPr="00897D7F" w:rsidRDefault="00793EC2" w:rsidP="00E44A67">
                  <w:pPr>
                    <w:pStyle w:val="ListParagraph"/>
                    <w:numPr>
                      <w:ilvl w:val="0"/>
                      <w:numId w:val="9"/>
                    </w:numPr>
                    <w:snapToGrid w:val="0"/>
                    <w:spacing w:line="276" w:lineRule="auto"/>
                    <w:contextualSpacing w:val="0"/>
                    <w:rPr>
                      <w:rFonts w:ascii="Times New Roman" w:hAnsi="Times New Roman"/>
                      <w:bCs/>
                      <w:sz w:val="20"/>
                      <w:szCs w:val="20"/>
                    </w:rPr>
                  </w:pPr>
                  <w:r w:rsidRPr="00897D7F">
                    <w:rPr>
                      <w:rFonts w:ascii="Times New Roman" w:hAnsi="Times New Roman"/>
                      <w:bCs/>
                      <w:sz w:val="20"/>
                      <w:szCs w:val="20"/>
                    </w:rPr>
                    <w:t>Select Test from drop down box.</w:t>
                  </w:r>
                </w:p>
                <w:p w:rsidR="00793EC2" w:rsidRPr="00897D7F" w:rsidRDefault="00793EC2" w:rsidP="00E44A67">
                  <w:pPr>
                    <w:pStyle w:val="ListParagraph"/>
                    <w:numPr>
                      <w:ilvl w:val="0"/>
                      <w:numId w:val="10"/>
                    </w:numPr>
                    <w:snapToGrid w:val="0"/>
                    <w:spacing w:line="276" w:lineRule="auto"/>
                    <w:contextualSpacing w:val="0"/>
                    <w:rPr>
                      <w:rFonts w:ascii="Times New Roman" w:hAnsi="Times New Roman"/>
                      <w:bCs/>
                      <w:sz w:val="20"/>
                      <w:szCs w:val="20"/>
                    </w:rPr>
                  </w:pPr>
                  <w:r w:rsidRPr="00897D7F">
                    <w:rPr>
                      <w:rFonts w:ascii="Times New Roman" w:hAnsi="Times New Roman"/>
                      <w:bCs/>
                      <w:sz w:val="20"/>
                      <w:szCs w:val="20"/>
                    </w:rPr>
                    <w:t>QC Negative Test</w:t>
                  </w:r>
                </w:p>
                <w:p w:rsidR="00793EC2" w:rsidRPr="004F35E6" w:rsidRDefault="00793EC2" w:rsidP="00E44A67">
                  <w:pPr>
                    <w:pStyle w:val="ListParagraph"/>
                    <w:numPr>
                      <w:ilvl w:val="0"/>
                      <w:numId w:val="10"/>
                    </w:numPr>
                    <w:snapToGrid w:val="0"/>
                    <w:spacing w:line="276" w:lineRule="auto"/>
                    <w:contextualSpacing w:val="0"/>
                    <w:rPr>
                      <w:rFonts w:ascii="Times New Roman" w:hAnsi="Times New Roman"/>
                      <w:bCs/>
                      <w:sz w:val="20"/>
                      <w:szCs w:val="20"/>
                    </w:rPr>
                  </w:pPr>
                  <w:r w:rsidRPr="00897D7F">
                    <w:rPr>
                      <w:rFonts w:ascii="Times New Roman" w:hAnsi="Times New Roman"/>
                      <w:bCs/>
                      <w:sz w:val="20"/>
                      <w:szCs w:val="20"/>
                    </w:rPr>
                    <w:t>QC Positive Test</w:t>
                  </w:r>
                </w:p>
              </w:tc>
              <w:tc>
                <w:tcPr>
                  <w:tcW w:w="3932" w:type="dxa"/>
                </w:tcPr>
                <w:p w:rsidR="00793EC2" w:rsidRPr="00897D7F" w:rsidRDefault="00793EC2" w:rsidP="00E44A67">
                  <w:pPr>
                    <w:pStyle w:val="ListParagraph"/>
                    <w:numPr>
                      <w:ilvl w:val="0"/>
                      <w:numId w:val="11"/>
                    </w:numPr>
                    <w:snapToGrid w:val="0"/>
                    <w:spacing w:line="276" w:lineRule="auto"/>
                    <w:contextualSpacing w:val="0"/>
                    <w:rPr>
                      <w:rFonts w:ascii="Times New Roman" w:hAnsi="Times New Roman"/>
                      <w:bCs/>
                      <w:sz w:val="20"/>
                      <w:szCs w:val="20"/>
                    </w:rPr>
                  </w:pPr>
                  <w:r w:rsidRPr="00897D7F">
                    <w:rPr>
                      <w:rFonts w:ascii="Times New Roman" w:hAnsi="Times New Roman"/>
                      <w:bCs/>
                      <w:sz w:val="20"/>
                      <w:szCs w:val="20"/>
                    </w:rPr>
                    <w:t>Enter the reagent the antisera is being tested against</w:t>
                  </w:r>
                  <w:proofErr w:type="gramStart"/>
                  <w:r w:rsidRPr="00897D7F">
                    <w:rPr>
                      <w:rFonts w:ascii="Times New Roman" w:hAnsi="Times New Roman"/>
                      <w:bCs/>
                      <w:sz w:val="20"/>
                      <w:szCs w:val="20"/>
                    </w:rPr>
                    <w:t>,  i.e</w:t>
                  </w:r>
                  <w:proofErr w:type="gramEnd"/>
                  <w:r w:rsidRPr="00897D7F">
                    <w:rPr>
                      <w:rFonts w:ascii="Times New Roman" w:hAnsi="Times New Roman"/>
                      <w:bCs/>
                      <w:sz w:val="20"/>
                      <w:szCs w:val="20"/>
                    </w:rPr>
                    <w:t>. p1 for cell#1 of panel.</w:t>
                  </w:r>
                </w:p>
                <w:p w:rsidR="00793EC2" w:rsidRPr="00897D7F" w:rsidRDefault="00793EC2" w:rsidP="00E44A67">
                  <w:pPr>
                    <w:pStyle w:val="ListParagraph"/>
                    <w:numPr>
                      <w:ilvl w:val="0"/>
                      <w:numId w:val="11"/>
                    </w:numPr>
                    <w:snapToGrid w:val="0"/>
                    <w:spacing w:line="276" w:lineRule="auto"/>
                    <w:contextualSpacing w:val="0"/>
                    <w:rPr>
                      <w:rFonts w:ascii="Times New Roman" w:hAnsi="Times New Roman"/>
                      <w:bCs/>
                      <w:sz w:val="20"/>
                      <w:szCs w:val="20"/>
                    </w:rPr>
                  </w:pPr>
                  <w:r w:rsidRPr="00897D7F">
                    <w:rPr>
                      <w:rFonts w:ascii="Times New Roman" w:hAnsi="Times New Roman"/>
                      <w:bCs/>
                      <w:sz w:val="20"/>
                      <w:szCs w:val="20"/>
                    </w:rPr>
                    <w:t>Enter the Lot# of the cell and Vial #.</w:t>
                  </w:r>
                </w:p>
                <w:p w:rsidR="00793EC2" w:rsidRPr="00897D7F" w:rsidRDefault="00793EC2" w:rsidP="00703D97">
                  <w:pPr>
                    <w:snapToGrid w:val="0"/>
                    <w:ind w:left="720"/>
                    <w:rPr>
                      <w:rFonts w:ascii="Times New Roman" w:hAnsi="Times New Roman"/>
                      <w:bCs/>
                      <w:sz w:val="20"/>
                    </w:rPr>
                  </w:pPr>
                </w:p>
              </w:tc>
            </w:tr>
          </w:tbl>
          <w:p w:rsidR="00793EC2" w:rsidRPr="00897D7F" w:rsidRDefault="00793EC2" w:rsidP="00703D97">
            <w:pPr>
              <w:snapToGrid w:val="0"/>
              <w:rPr>
                <w:rFonts w:ascii="Times New Roman" w:hAnsi="Times New Roman"/>
                <w:b/>
                <w:bCs/>
              </w:rPr>
            </w:pPr>
          </w:p>
          <w:p w:rsidR="00793EC2" w:rsidRPr="00897D7F" w:rsidRDefault="00793EC2" w:rsidP="00703D97">
            <w:pPr>
              <w:snapToGrid w:val="0"/>
              <w:rPr>
                <w:rFonts w:ascii="Times New Roman" w:hAnsi="Times New Roman"/>
                <w:bCs/>
              </w:rPr>
            </w:pPr>
            <w:r>
              <w:rPr>
                <w:rFonts w:ascii="Times New Roman" w:hAnsi="Times New Roman"/>
                <w:bCs/>
              </w:rPr>
              <w:t>3</w:t>
            </w:r>
            <w:r w:rsidRPr="00897D7F">
              <w:rPr>
                <w:rFonts w:ascii="Times New Roman" w:hAnsi="Times New Roman"/>
                <w:bCs/>
              </w:rPr>
              <w:t xml:space="preserve">.2 Click F12 to Accept. </w:t>
            </w:r>
          </w:p>
          <w:p w:rsidR="00793EC2" w:rsidRPr="00897D7F" w:rsidRDefault="00793EC2" w:rsidP="00703D97">
            <w:pPr>
              <w:snapToGrid w:val="0"/>
              <w:rPr>
                <w:rFonts w:ascii="Times New Roman" w:hAnsi="Times New Roman"/>
                <w:bCs/>
              </w:rPr>
            </w:pPr>
            <w:r>
              <w:rPr>
                <w:rFonts w:ascii="Times New Roman" w:hAnsi="Times New Roman"/>
                <w:bCs/>
              </w:rPr>
              <w:t>3</w:t>
            </w:r>
            <w:r w:rsidRPr="00897D7F">
              <w:rPr>
                <w:rFonts w:ascii="Times New Roman" w:hAnsi="Times New Roman"/>
                <w:bCs/>
              </w:rPr>
              <w:t>.3 Enter results of QC Test and select if S (Satisfactory) or U (Unsatisfactory).</w:t>
            </w:r>
          </w:p>
          <w:p w:rsidR="00793EC2" w:rsidRPr="00897D7F" w:rsidRDefault="00793EC2" w:rsidP="00703D97">
            <w:pPr>
              <w:snapToGrid w:val="0"/>
              <w:rPr>
                <w:rFonts w:ascii="Times New Roman" w:hAnsi="Times New Roman"/>
                <w:bCs/>
                <w:i/>
                <w:color w:val="00B0F0"/>
              </w:rPr>
            </w:pPr>
            <w:r>
              <w:rPr>
                <w:rFonts w:ascii="Times New Roman" w:hAnsi="Times New Roman"/>
                <w:bCs/>
              </w:rPr>
              <w:t xml:space="preserve">        </w:t>
            </w:r>
            <w:r w:rsidRPr="00897D7F">
              <w:rPr>
                <w:rFonts w:ascii="Times New Roman" w:hAnsi="Times New Roman"/>
                <w:bCs/>
                <w:i/>
                <w:color w:val="00B0F0"/>
              </w:rPr>
              <w:t xml:space="preserve">Refer to Attachment 4:  Interpretation of Results. </w:t>
            </w:r>
          </w:p>
          <w:p w:rsidR="00793EC2" w:rsidRPr="00897D7F" w:rsidRDefault="00793EC2" w:rsidP="00703D97">
            <w:pPr>
              <w:snapToGrid w:val="0"/>
              <w:rPr>
                <w:rFonts w:ascii="Times New Roman" w:hAnsi="Times New Roman"/>
                <w:bCs/>
              </w:rPr>
            </w:pPr>
            <w:r>
              <w:rPr>
                <w:rFonts w:ascii="Times New Roman" w:hAnsi="Times New Roman"/>
                <w:bCs/>
              </w:rPr>
              <w:t>3</w:t>
            </w:r>
            <w:r w:rsidRPr="00897D7F">
              <w:rPr>
                <w:rFonts w:ascii="Times New Roman" w:hAnsi="Times New Roman"/>
                <w:bCs/>
              </w:rPr>
              <w:t>.</w:t>
            </w:r>
            <w:r>
              <w:rPr>
                <w:rFonts w:ascii="Times New Roman" w:hAnsi="Times New Roman"/>
                <w:bCs/>
              </w:rPr>
              <w:t>4</w:t>
            </w:r>
            <w:r w:rsidRPr="00897D7F">
              <w:rPr>
                <w:rFonts w:ascii="Times New Roman" w:hAnsi="Times New Roman"/>
                <w:bCs/>
              </w:rPr>
              <w:t xml:space="preserve"> F12 to accept entry and Yes to accept results. </w:t>
            </w:r>
          </w:p>
          <w:p w:rsidR="00793EC2" w:rsidRDefault="00793EC2" w:rsidP="00703D97">
            <w:pPr>
              <w:snapToGrid w:val="0"/>
              <w:rPr>
                <w:rFonts w:ascii="Times New Roman" w:hAnsi="Times New Roman"/>
                <w:bCs/>
              </w:rPr>
            </w:pPr>
            <w:r>
              <w:rPr>
                <w:rFonts w:ascii="Times New Roman" w:hAnsi="Times New Roman"/>
                <w:bCs/>
              </w:rPr>
              <w:t>3</w:t>
            </w:r>
            <w:r w:rsidRPr="00897D7F">
              <w:rPr>
                <w:rFonts w:ascii="Times New Roman" w:hAnsi="Times New Roman"/>
                <w:bCs/>
              </w:rPr>
              <w:t>.</w:t>
            </w:r>
            <w:r>
              <w:rPr>
                <w:rFonts w:ascii="Times New Roman" w:hAnsi="Times New Roman"/>
                <w:bCs/>
              </w:rPr>
              <w:t>5</w:t>
            </w:r>
            <w:r w:rsidRPr="00897D7F">
              <w:rPr>
                <w:rFonts w:ascii="Times New Roman" w:hAnsi="Times New Roman"/>
                <w:bCs/>
              </w:rPr>
              <w:t xml:space="preserve"> Investigate any discrepancies identified at review.</w:t>
            </w:r>
          </w:p>
          <w:p w:rsidR="00793EC2" w:rsidRDefault="00793EC2" w:rsidP="00703D97">
            <w:pPr>
              <w:snapToGrid w:val="0"/>
              <w:rPr>
                <w:rFonts w:ascii="Times New Roman" w:hAnsi="Times New Roman"/>
                <w:bCs/>
              </w:rPr>
            </w:pPr>
            <w:r>
              <w:rPr>
                <w:rFonts w:ascii="Times New Roman" w:hAnsi="Times New Roman"/>
                <w:bCs/>
              </w:rPr>
              <w:t>3.6 If receipt testing is unsatisfactory:</w:t>
            </w:r>
          </w:p>
          <w:p w:rsidR="00793EC2" w:rsidRDefault="00793EC2" w:rsidP="00703D97">
            <w:pPr>
              <w:snapToGrid w:val="0"/>
              <w:ind w:left="720"/>
              <w:rPr>
                <w:rFonts w:ascii="Times New Roman" w:hAnsi="Times New Roman"/>
                <w:bCs/>
              </w:rPr>
            </w:pPr>
            <w:r>
              <w:rPr>
                <w:rFonts w:ascii="Times New Roman" w:hAnsi="Times New Roman"/>
                <w:bCs/>
              </w:rPr>
              <w:t>a. Go to Results&gt;QC&gt;Reagents&gt;Modify.</w:t>
            </w:r>
          </w:p>
          <w:p w:rsidR="00793EC2" w:rsidRDefault="00793EC2" w:rsidP="00703D97">
            <w:pPr>
              <w:snapToGrid w:val="0"/>
              <w:ind w:left="720"/>
              <w:rPr>
                <w:rFonts w:ascii="Times New Roman" w:hAnsi="Times New Roman"/>
                <w:bCs/>
              </w:rPr>
            </w:pPr>
            <w:r>
              <w:rPr>
                <w:rFonts w:ascii="Times New Roman" w:hAnsi="Times New Roman"/>
                <w:bCs/>
              </w:rPr>
              <w:t>b. Enter Lot # and F12.</w:t>
            </w:r>
          </w:p>
          <w:p w:rsidR="00793EC2" w:rsidRPr="00897D7F" w:rsidRDefault="00793EC2" w:rsidP="00703D97">
            <w:pPr>
              <w:snapToGrid w:val="0"/>
              <w:ind w:left="720"/>
              <w:rPr>
                <w:rFonts w:ascii="Times New Roman" w:hAnsi="Times New Roman"/>
                <w:bCs/>
              </w:rPr>
            </w:pPr>
            <w:r>
              <w:rPr>
                <w:rFonts w:ascii="Times New Roman" w:hAnsi="Times New Roman"/>
                <w:bCs/>
              </w:rPr>
              <w:t xml:space="preserve">c. Uncheck receipt criteria met so that reagent is not OK to use. </w:t>
            </w:r>
          </w:p>
          <w:p w:rsidR="00793EC2" w:rsidRPr="00FA36F8" w:rsidRDefault="00793EC2" w:rsidP="00703D97">
            <w:pPr>
              <w:snapToGrid w:val="0"/>
              <w:rPr>
                <w:b/>
                <w:bCs/>
              </w:rPr>
            </w:pPr>
            <w:r w:rsidRPr="00FA36F8">
              <w:rPr>
                <w:b/>
                <w:bCs/>
              </w:rPr>
              <w:t xml:space="preserve"> </w:t>
            </w:r>
          </w:p>
        </w:tc>
        <w:tc>
          <w:tcPr>
            <w:tcW w:w="1629" w:type="dxa"/>
            <w:tcBorders>
              <w:top w:val="single" w:sz="6" w:space="0" w:color="000000"/>
              <w:left w:val="single" w:sz="6" w:space="0" w:color="000000"/>
              <w:bottom w:val="single" w:sz="6" w:space="0" w:color="000000"/>
              <w:right w:val="single" w:sz="6" w:space="0" w:color="000000"/>
            </w:tcBorders>
          </w:tcPr>
          <w:p w:rsidR="00793EC2" w:rsidRDefault="00793EC2" w:rsidP="00703D97">
            <w:pPr>
              <w:snapToGrid w:val="0"/>
              <w:rPr>
                <w:b/>
                <w:bCs/>
                <w:szCs w:val="18"/>
              </w:rPr>
            </w:pPr>
          </w:p>
          <w:p w:rsidR="00793EC2" w:rsidRDefault="00793EC2" w:rsidP="00703D97">
            <w:pPr>
              <w:snapToGrid w:val="0"/>
              <w:rPr>
                <w:b/>
                <w:bCs/>
                <w:szCs w:val="18"/>
              </w:rPr>
            </w:pPr>
          </w:p>
        </w:tc>
      </w:tr>
      <w:tr w:rsidR="00793EC2" w:rsidTr="00703D97">
        <w:trPr>
          <w:jc w:val="center"/>
        </w:trPr>
        <w:tc>
          <w:tcPr>
            <w:tcW w:w="1018" w:type="dxa"/>
            <w:tcBorders>
              <w:top w:val="single" w:sz="6" w:space="0" w:color="000000"/>
              <w:left w:val="single" w:sz="6" w:space="0" w:color="000000"/>
              <w:bottom w:val="single" w:sz="6" w:space="0" w:color="000000"/>
              <w:right w:val="single" w:sz="6" w:space="0" w:color="000000"/>
            </w:tcBorders>
          </w:tcPr>
          <w:p w:rsidR="00793EC2" w:rsidRPr="003E7EE6" w:rsidRDefault="00793EC2" w:rsidP="00703D97">
            <w:pPr>
              <w:snapToGrid w:val="0"/>
              <w:jc w:val="center"/>
              <w:rPr>
                <w:b/>
              </w:rPr>
            </w:pPr>
            <w:r>
              <w:rPr>
                <w:b/>
              </w:rPr>
              <w:t>3.0</w:t>
            </w:r>
          </w:p>
        </w:tc>
        <w:tc>
          <w:tcPr>
            <w:tcW w:w="8094" w:type="dxa"/>
            <w:tcBorders>
              <w:top w:val="single" w:sz="6" w:space="0" w:color="000000"/>
              <w:left w:val="single" w:sz="6" w:space="0" w:color="000000"/>
              <w:bottom w:val="single" w:sz="6" w:space="0" w:color="000000"/>
              <w:right w:val="single" w:sz="6" w:space="0" w:color="000000"/>
            </w:tcBorders>
          </w:tcPr>
          <w:p w:rsidR="00793EC2" w:rsidRDefault="00793EC2" w:rsidP="00703D97">
            <w:pPr>
              <w:rPr>
                <w:rFonts w:ascii="Times New Roman" w:hAnsi="Times New Roman"/>
                <w:b/>
              </w:rPr>
            </w:pPr>
            <w:r w:rsidRPr="00897D7F">
              <w:rPr>
                <w:rFonts w:ascii="Times New Roman" w:hAnsi="Times New Roman"/>
                <w:b/>
              </w:rPr>
              <w:t>Management will review in SCC.</w:t>
            </w:r>
          </w:p>
          <w:p w:rsidR="00793EC2" w:rsidRPr="00897D7F" w:rsidRDefault="00793EC2" w:rsidP="00703D97">
            <w:pPr>
              <w:rPr>
                <w:rFonts w:ascii="Times New Roman" w:hAnsi="Times New Roman"/>
                <w:b/>
                <w:bCs/>
              </w:rPr>
            </w:pPr>
          </w:p>
        </w:tc>
        <w:tc>
          <w:tcPr>
            <w:tcW w:w="1629" w:type="dxa"/>
            <w:tcBorders>
              <w:top w:val="single" w:sz="6" w:space="0" w:color="000000"/>
              <w:left w:val="single" w:sz="6" w:space="0" w:color="000000"/>
              <w:bottom w:val="single" w:sz="6" w:space="0" w:color="000000"/>
              <w:right w:val="single" w:sz="6" w:space="0" w:color="000000"/>
            </w:tcBorders>
          </w:tcPr>
          <w:p w:rsidR="00793EC2" w:rsidRDefault="00793EC2" w:rsidP="00703D97">
            <w:pPr>
              <w:snapToGrid w:val="0"/>
              <w:rPr>
                <w:b/>
                <w:bCs/>
                <w:szCs w:val="18"/>
              </w:rPr>
            </w:pPr>
          </w:p>
        </w:tc>
      </w:tr>
    </w:tbl>
    <w:p w:rsidR="00793EC2" w:rsidRDefault="00793EC2" w:rsidP="00793EC2"/>
    <w:p w:rsidR="00793EC2" w:rsidRDefault="00793EC2" w:rsidP="00793EC2">
      <w:r>
        <w:br w:type="page"/>
      </w:r>
    </w:p>
    <w:p w:rsidR="00793EC2" w:rsidRDefault="00793EC2" w:rsidP="00E44A67">
      <w:pPr>
        <w:pStyle w:val="ListParagraph"/>
        <w:numPr>
          <w:ilvl w:val="0"/>
          <w:numId w:val="5"/>
        </w:numPr>
      </w:pPr>
      <w:r>
        <w:lastRenderedPageBreak/>
        <w:t>Receipt Testing During Downtime</w:t>
      </w:r>
    </w:p>
    <w:p w:rsidR="00793EC2" w:rsidRDefault="00793EC2" w:rsidP="00793EC2"/>
    <w:p w:rsidR="00793EC2" w:rsidRPr="005A4E5A" w:rsidRDefault="00793EC2" w:rsidP="00793EC2">
      <w:pPr>
        <w:rPr>
          <w:sz w:val="20"/>
        </w:rPr>
      </w:pPr>
      <w:r w:rsidRPr="005A4E5A">
        <w:rPr>
          <w:sz w:val="20"/>
        </w:rPr>
        <w:t>Chemical Risk Assessment: None</w:t>
      </w:r>
    </w:p>
    <w:p w:rsidR="00793EC2" w:rsidRPr="005A4E5A" w:rsidRDefault="00793EC2" w:rsidP="00793EC2">
      <w:pPr>
        <w:rPr>
          <w:sz w:val="20"/>
        </w:rPr>
      </w:pPr>
      <w:r w:rsidRPr="005A4E5A">
        <w:rPr>
          <w:sz w:val="20"/>
        </w:rPr>
        <w:t>Biological Risk Assessment: None</w:t>
      </w:r>
    </w:p>
    <w:p w:rsidR="00793EC2" w:rsidRPr="005A4E5A" w:rsidRDefault="00793EC2" w:rsidP="00793EC2">
      <w:pPr>
        <w:rPr>
          <w:sz w:val="20"/>
        </w:rPr>
      </w:pPr>
      <w:r w:rsidRPr="005A4E5A">
        <w:rPr>
          <w:sz w:val="20"/>
        </w:rPr>
        <w:t xml:space="preserve">Protective Equipment: Lab coat, gloves       </w:t>
      </w:r>
    </w:p>
    <w:p w:rsidR="00793EC2" w:rsidRPr="005A4E5A" w:rsidRDefault="00793EC2" w:rsidP="00793EC2">
      <w:pPr>
        <w:rPr>
          <w:sz w:val="20"/>
        </w:rPr>
      </w:pPr>
      <w:r w:rsidRPr="005A4E5A">
        <w:rPr>
          <w:sz w:val="20"/>
        </w:rPr>
        <w:t>Supplies: Tubes</w:t>
      </w:r>
    </w:p>
    <w:p w:rsidR="00793EC2" w:rsidRPr="005A4E5A" w:rsidRDefault="00793EC2" w:rsidP="00793EC2">
      <w:pPr>
        <w:rPr>
          <w:sz w:val="20"/>
        </w:rPr>
      </w:pPr>
      <w:r w:rsidRPr="005A4E5A">
        <w:rPr>
          <w:sz w:val="20"/>
        </w:rPr>
        <w:t>Reagents: Reagent/cell to be receipt tested and test cell/reagent</w:t>
      </w:r>
    </w:p>
    <w:p w:rsidR="00793EC2" w:rsidRPr="005A4E5A" w:rsidRDefault="00793EC2" w:rsidP="00793EC2">
      <w:pPr>
        <w:rPr>
          <w:sz w:val="20"/>
        </w:rPr>
      </w:pPr>
      <w:r w:rsidRPr="005A4E5A">
        <w:rPr>
          <w:sz w:val="20"/>
        </w:rPr>
        <w:t>Equipment: Centrifuge</w:t>
      </w:r>
    </w:p>
    <w:p w:rsidR="00793EC2" w:rsidRDefault="00793EC2" w:rsidP="00793EC2">
      <w:pPr>
        <w:rPr>
          <w:sz w:val="20"/>
        </w:rPr>
      </w:pPr>
      <w:r w:rsidRPr="005A4E5A">
        <w:rPr>
          <w:sz w:val="20"/>
        </w:rPr>
        <w:t xml:space="preserve">Specimen Requirements: None </w:t>
      </w:r>
    </w:p>
    <w:p w:rsidR="00793EC2" w:rsidRDefault="00793EC2" w:rsidP="00793EC2">
      <w:pPr>
        <w:rPr>
          <w:sz w:val="20"/>
        </w:rPr>
      </w:pPr>
    </w:p>
    <w:tbl>
      <w:tblPr>
        <w:tblW w:w="107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18"/>
        <w:gridCol w:w="8094"/>
        <w:gridCol w:w="1629"/>
      </w:tblGrid>
      <w:tr w:rsidR="00793EC2" w:rsidRPr="004C3A80" w:rsidTr="00703D97">
        <w:trPr>
          <w:tblHeader/>
          <w:jc w:val="center"/>
        </w:trPr>
        <w:tc>
          <w:tcPr>
            <w:tcW w:w="1018" w:type="dxa"/>
            <w:tcBorders>
              <w:top w:val="single" w:sz="6" w:space="0" w:color="000000"/>
              <w:left w:val="single" w:sz="6" w:space="0" w:color="000000"/>
              <w:bottom w:val="single" w:sz="6" w:space="0" w:color="000000"/>
              <w:right w:val="single" w:sz="6" w:space="0" w:color="000000"/>
            </w:tcBorders>
            <w:shd w:val="pct35" w:color="auto" w:fill="FFFFFF"/>
          </w:tcPr>
          <w:p w:rsidR="00793EC2" w:rsidRPr="004C3A80" w:rsidRDefault="00793EC2" w:rsidP="00703D97">
            <w:pPr>
              <w:snapToGrid w:val="0"/>
              <w:jc w:val="center"/>
              <w:rPr>
                <w:b/>
                <w:bCs/>
                <w:szCs w:val="18"/>
              </w:rPr>
            </w:pPr>
            <w:r w:rsidRPr="004C3A80">
              <w:rPr>
                <w:b/>
              </w:rPr>
              <w:t>STEPS</w:t>
            </w:r>
          </w:p>
        </w:tc>
        <w:tc>
          <w:tcPr>
            <w:tcW w:w="8094" w:type="dxa"/>
            <w:tcBorders>
              <w:top w:val="single" w:sz="6" w:space="0" w:color="000000"/>
              <w:left w:val="single" w:sz="6" w:space="0" w:color="000000"/>
              <w:bottom w:val="single" w:sz="6" w:space="0" w:color="000000"/>
              <w:right w:val="single" w:sz="6" w:space="0" w:color="000000"/>
            </w:tcBorders>
            <w:shd w:val="pct35" w:color="auto" w:fill="FFFFFF"/>
          </w:tcPr>
          <w:p w:rsidR="00793EC2" w:rsidRPr="004C3A80" w:rsidRDefault="00793EC2" w:rsidP="00703D97">
            <w:pPr>
              <w:snapToGrid w:val="0"/>
              <w:jc w:val="center"/>
              <w:rPr>
                <w:b/>
                <w:bCs/>
                <w:szCs w:val="18"/>
              </w:rPr>
            </w:pPr>
            <w:r w:rsidRPr="004C3A80">
              <w:rPr>
                <w:b/>
              </w:rPr>
              <w:t>INSTRUCTIONS</w:t>
            </w:r>
          </w:p>
        </w:tc>
        <w:tc>
          <w:tcPr>
            <w:tcW w:w="1629" w:type="dxa"/>
            <w:tcBorders>
              <w:top w:val="single" w:sz="6" w:space="0" w:color="000000"/>
              <w:left w:val="single" w:sz="6" w:space="0" w:color="000000"/>
              <w:bottom w:val="single" w:sz="6" w:space="0" w:color="000000"/>
              <w:right w:val="single" w:sz="6" w:space="0" w:color="000000"/>
            </w:tcBorders>
            <w:shd w:val="pct35" w:color="auto" w:fill="FFFFFF"/>
          </w:tcPr>
          <w:p w:rsidR="00793EC2" w:rsidRPr="00130AE4" w:rsidRDefault="00793EC2" w:rsidP="00703D97">
            <w:pPr>
              <w:jc w:val="center"/>
              <w:rPr>
                <w:rFonts w:ascii="Times New Roman" w:hAnsi="Times New Roman"/>
                <w:b/>
                <w:sz w:val="18"/>
                <w:szCs w:val="18"/>
              </w:rPr>
            </w:pPr>
            <w:r w:rsidRPr="00130AE4">
              <w:rPr>
                <w:rFonts w:ascii="Times New Roman" w:hAnsi="Times New Roman"/>
                <w:b/>
                <w:sz w:val="18"/>
                <w:szCs w:val="18"/>
              </w:rPr>
              <w:t>CHANGE/</w:t>
            </w:r>
          </w:p>
          <w:p w:rsidR="00793EC2" w:rsidRPr="00130AE4" w:rsidRDefault="00793EC2" w:rsidP="00703D97">
            <w:pPr>
              <w:jc w:val="center"/>
              <w:rPr>
                <w:rFonts w:ascii="Times New Roman" w:hAnsi="Times New Roman"/>
                <w:b/>
                <w:sz w:val="18"/>
                <w:szCs w:val="18"/>
              </w:rPr>
            </w:pPr>
            <w:r w:rsidRPr="00130AE4">
              <w:rPr>
                <w:rFonts w:ascii="Times New Roman" w:hAnsi="Times New Roman"/>
                <w:b/>
                <w:sz w:val="18"/>
                <w:szCs w:val="18"/>
              </w:rPr>
              <w:t>APPROVAL</w:t>
            </w:r>
          </w:p>
        </w:tc>
      </w:tr>
      <w:tr w:rsidR="00793EC2" w:rsidTr="00703D97">
        <w:trPr>
          <w:jc w:val="center"/>
        </w:trPr>
        <w:tc>
          <w:tcPr>
            <w:tcW w:w="1018" w:type="dxa"/>
            <w:tcBorders>
              <w:top w:val="single" w:sz="6" w:space="0" w:color="000000"/>
              <w:left w:val="single" w:sz="6" w:space="0" w:color="000000"/>
              <w:bottom w:val="single" w:sz="6" w:space="0" w:color="000000"/>
              <w:right w:val="single" w:sz="6" w:space="0" w:color="000000"/>
            </w:tcBorders>
          </w:tcPr>
          <w:p w:rsidR="00793EC2" w:rsidRDefault="00793EC2" w:rsidP="00703D97">
            <w:pPr>
              <w:snapToGrid w:val="0"/>
              <w:jc w:val="center"/>
              <w:rPr>
                <w:rFonts w:ascii="Times New Roman" w:hAnsi="Times New Roman"/>
                <w:b/>
              </w:rPr>
            </w:pPr>
            <w:r w:rsidRPr="0033592D">
              <w:rPr>
                <w:rFonts w:ascii="Times New Roman" w:hAnsi="Times New Roman"/>
                <w:b/>
              </w:rPr>
              <w:t xml:space="preserve">1.0 </w:t>
            </w:r>
          </w:p>
          <w:p w:rsidR="00793EC2" w:rsidRDefault="00793EC2" w:rsidP="00703D97">
            <w:pPr>
              <w:snapToGrid w:val="0"/>
              <w:jc w:val="center"/>
              <w:rPr>
                <w:rFonts w:ascii="Times New Roman" w:hAnsi="Times New Roman"/>
                <w:b/>
              </w:rPr>
            </w:pPr>
          </w:p>
          <w:p w:rsidR="00793EC2" w:rsidRDefault="00793EC2" w:rsidP="00703D97">
            <w:pPr>
              <w:snapToGrid w:val="0"/>
              <w:jc w:val="center"/>
              <w:rPr>
                <w:rFonts w:ascii="Times New Roman" w:hAnsi="Times New Roman"/>
                <w:b/>
              </w:rPr>
            </w:pPr>
          </w:p>
          <w:p w:rsidR="00793EC2" w:rsidRDefault="00793EC2" w:rsidP="00703D97">
            <w:pPr>
              <w:snapToGrid w:val="0"/>
              <w:jc w:val="center"/>
              <w:rPr>
                <w:rFonts w:ascii="Times New Roman" w:hAnsi="Times New Roman"/>
                <w:b/>
              </w:rPr>
            </w:pPr>
          </w:p>
          <w:p w:rsidR="00793EC2" w:rsidRDefault="00793EC2" w:rsidP="00703D97">
            <w:pPr>
              <w:snapToGrid w:val="0"/>
              <w:jc w:val="center"/>
              <w:rPr>
                <w:rFonts w:ascii="Times New Roman" w:hAnsi="Times New Roman"/>
                <w:b/>
              </w:rPr>
            </w:pPr>
          </w:p>
          <w:p w:rsidR="00793EC2" w:rsidRDefault="00793EC2" w:rsidP="00703D97">
            <w:pPr>
              <w:snapToGrid w:val="0"/>
              <w:jc w:val="center"/>
              <w:rPr>
                <w:rFonts w:ascii="Times New Roman" w:hAnsi="Times New Roman"/>
                <w:b/>
              </w:rPr>
            </w:pPr>
          </w:p>
          <w:p w:rsidR="00793EC2" w:rsidRDefault="00793EC2" w:rsidP="00703D97">
            <w:pPr>
              <w:snapToGrid w:val="0"/>
              <w:jc w:val="center"/>
              <w:rPr>
                <w:rFonts w:ascii="Times New Roman" w:hAnsi="Times New Roman"/>
                <w:b/>
              </w:rPr>
            </w:pPr>
          </w:p>
          <w:p w:rsidR="00793EC2" w:rsidRDefault="00793EC2" w:rsidP="00703D97">
            <w:pPr>
              <w:snapToGrid w:val="0"/>
              <w:jc w:val="center"/>
              <w:rPr>
                <w:rFonts w:ascii="Times New Roman" w:hAnsi="Times New Roman"/>
                <w:b/>
              </w:rPr>
            </w:pPr>
          </w:p>
          <w:p w:rsidR="00793EC2" w:rsidRDefault="00793EC2" w:rsidP="00703D97">
            <w:pPr>
              <w:snapToGrid w:val="0"/>
              <w:jc w:val="center"/>
              <w:rPr>
                <w:rFonts w:ascii="Times New Roman" w:hAnsi="Times New Roman"/>
                <w:b/>
              </w:rPr>
            </w:pPr>
          </w:p>
          <w:p w:rsidR="00793EC2" w:rsidRDefault="00793EC2" w:rsidP="00703D97">
            <w:pPr>
              <w:snapToGrid w:val="0"/>
              <w:jc w:val="center"/>
              <w:rPr>
                <w:rFonts w:ascii="Times New Roman" w:hAnsi="Times New Roman"/>
                <w:b/>
              </w:rPr>
            </w:pPr>
          </w:p>
          <w:p w:rsidR="00793EC2" w:rsidRDefault="00793EC2" w:rsidP="00703D97">
            <w:pPr>
              <w:snapToGrid w:val="0"/>
              <w:jc w:val="center"/>
              <w:rPr>
                <w:rFonts w:ascii="Times New Roman" w:hAnsi="Times New Roman"/>
                <w:b/>
              </w:rPr>
            </w:pPr>
          </w:p>
          <w:p w:rsidR="00793EC2" w:rsidRDefault="00793EC2" w:rsidP="00703D97">
            <w:pPr>
              <w:snapToGrid w:val="0"/>
              <w:jc w:val="center"/>
              <w:rPr>
                <w:rFonts w:ascii="Times New Roman" w:hAnsi="Times New Roman"/>
                <w:b/>
                <w:bCs/>
                <w:szCs w:val="18"/>
              </w:rPr>
            </w:pPr>
          </w:p>
          <w:p w:rsidR="00793EC2" w:rsidRPr="0033592D" w:rsidRDefault="00793EC2" w:rsidP="00703D97">
            <w:pPr>
              <w:snapToGrid w:val="0"/>
              <w:jc w:val="center"/>
              <w:rPr>
                <w:rFonts w:ascii="Times New Roman" w:hAnsi="Times New Roman"/>
                <w:b/>
                <w:bCs/>
                <w:szCs w:val="18"/>
              </w:rPr>
            </w:pPr>
          </w:p>
        </w:tc>
        <w:tc>
          <w:tcPr>
            <w:tcW w:w="8094" w:type="dxa"/>
            <w:tcBorders>
              <w:top w:val="single" w:sz="6" w:space="0" w:color="000000"/>
              <w:left w:val="single" w:sz="6" w:space="0" w:color="000000"/>
              <w:bottom w:val="single" w:sz="6" w:space="0" w:color="000000"/>
              <w:right w:val="single" w:sz="6" w:space="0" w:color="000000"/>
            </w:tcBorders>
          </w:tcPr>
          <w:p w:rsidR="00793EC2" w:rsidRDefault="00793EC2" w:rsidP="00703D97">
            <w:pPr>
              <w:snapToGrid w:val="0"/>
              <w:rPr>
                <w:rFonts w:ascii="Times New Roman" w:hAnsi="Times New Roman"/>
                <w:b/>
                <w:bCs/>
              </w:rPr>
            </w:pPr>
            <w:r>
              <w:rPr>
                <w:rFonts w:ascii="Times New Roman" w:hAnsi="Times New Roman"/>
                <w:b/>
                <w:bCs/>
              </w:rPr>
              <w:t xml:space="preserve">Obtain the appropriate form for the reagent that is to be receipt tested from the Forms Drawer or master forms book. </w:t>
            </w:r>
          </w:p>
          <w:p w:rsidR="00793EC2" w:rsidRDefault="00793EC2" w:rsidP="00703D97">
            <w:pPr>
              <w:snapToGrid w:val="0"/>
              <w:rPr>
                <w:rFonts w:ascii="Times New Roman" w:hAnsi="Times New Roman"/>
                <w:b/>
                <w:bCs/>
              </w:rPr>
            </w:pPr>
          </w:p>
          <w:p w:rsidR="00793EC2" w:rsidRDefault="00793EC2" w:rsidP="00703D97">
            <w:pPr>
              <w:snapToGrid w:val="0"/>
              <w:rPr>
                <w:rFonts w:ascii="Times New Roman" w:hAnsi="Times New Roman"/>
                <w:b/>
                <w:bCs/>
              </w:rPr>
            </w:pPr>
            <w:r>
              <w:rPr>
                <w:rFonts w:ascii="Times New Roman" w:hAnsi="Times New Roman"/>
                <w:b/>
                <w:bCs/>
              </w:rPr>
              <w:t>1.1</w:t>
            </w:r>
          </w:p>
          <w:tbl>
            <w:tblPr>
              <w:tblStyle w:val="TableGrid"/>
              <w:tblW w:w="0" w:type="auto"/>
              <w:tblLayout w:type="fixed"/>
              <w:tblLook w:val="04A0" w:firstRow="1" w:lastRow="0" w:firstColumn="1" w:lastColumn="0" w:noHBand="0" w:noVBand="1"/>
            </w:tblPr>
            <w:tblGrid>
              <w:gridCol w:w="3430"/>
              <w:gridCol w:w="4433"/>
            </w:tblGrid>
            <w:tr w:rsidR="00793EC2" w:rsidTr="00703D97">
              <w:tc>
                <w:tcPr>
                  <w:tcW w:w="3430" w:type="dxa"/>
                  <w:shd w:val="clear" w:color="auto" w:fill="DA93A9" w:themeFill="accent5" w:themeFillTint="66"/>
                </w:tcPr>
                <w:p w:rsidR="00793EC2" w:rsidRDefault="00793EC2" w:rsidP="00703D97">
                  <w:pPr>
                    <w:snapToGrid w:val="0"/>
                    <w:rPr>
                      <w:rFonts w:ascii="Times New Roman" w:hAnsi="Times New Roman"/>
                      <w:b/>
                      <w:bCs/>
                    </w:rPr>
                  </w:pPr>
                  <w:r>
                    <w:rPr>
                      <w:rFonts w:ascii="Times New Roman" w:hAnsi="Times New Roman"/>
                      <w:b/>
                      <w:bCs/>
                    </w:rPr>
                    <w:t>Reagents</w:t>
                  </w:r>
                </w:p>
              </w:tc>
              <w:tc>
                <w:tcPr>
                  <w:tcW w:w="4433" w:type="dxa"/>
                  <w:shd w:val="clear" w:color="auto" w:fill="DA93A9" w:themeFill="accent5" w:themeFillTint="66"/>
                </w:tcPr>
                <w:p w:rsidR="00793EC2" w:rsidRDefault="00793EC2" w:rsidP="00703D97">
                  <w:pPr>
                    <w:snapToGrid w:val="0"/>
                    <w:rPr>
                      <w:rFonts w:ascii="Times New Roman" w:hAnsi="Times New Roman"/>
                      <w:b/>
                      <w:bCs/>
                    </w:rPr>
                  </w:pPr>
                  <w:r>
                    <w:rPr>
                      <w:rFonts w:ascii="Times New Roman" w:hAnsi="Times New Roman"/>
                      <w:b/>
                      <w:bCs/>
                    </w:rPr>
                    <w:t>Form Used During Downtime</w:t>
                  </w:r>
                </w:p>
              </w:tc>
            </w:tr>
            <w:tr w:rsidR="00793EC2" w:rsidTr="00703D97">
              <w:tc>
                <w:tcPr>
                  <w:tcW w:w="3430" w:type="dxa"/>
                </w:tcPr>
                <w:p w:rsidR="00793EC2" w:rsidRDefault="00793EC2" w:rsidP="00703D97">
                  <w:pPr>
                    <w:snapToGrid w:val="0"/>
                    <w:rPr>
                      <w:rFonts w:ascii="Times New Roman" w:hAnsi="Times New Roman"/>
                      <w:bCs/>
                      <w:color w:val="000000"/>
                      <w:sz w:val="20"/>
                    </w:rPr>
                  </w:pPr>
                  <w:r w:rsidRPr="004D1C0D">
                    <w:rPr>
                      <w:rFonts w:ascii="Times New Roman" w:hAnsi="Times New Roman"/>
                      <w:bCs/>
                      <w:color w:val="000000"/>
                      <w:sz w:val="20"/>
                    </w:rPr>
                    <w:t xml:space="preserve">Anti-A,-B,-AB,-D, </w:t>
                  </w:r>
                </w:p>
                <w:p w:rsidR="00793EC2" w:rsidRPr="004D1C0D" w:rsidRDefault="00793EC2" w:rsidP="00703D97">
                  <w:pPr>
                    <w:snapToGrid w:val="0"/>
                    <w:rPr>
                      <w:rFonts w:ascii="Times New Roman" w:hAnsi="Times New Roman"/>
                      <w:bCs/>
                      <w:color w:val="000000"/>
                      <w:sz w:val="20"/>
                    </w:rPr>
                  </w:pPr>
                  <w:r w:rsidRPr="004D1C0D">
                    <w:rPr>
                      <w:rFonts w:ascii="Times New Roman" w:hAnsi="Times New Roman"/>
                      <w:bCs/>
                      <w:color w:val="000000"/>
                      <w:sz w:val="20"/>
                    </w:rPr>
                    <w:t>A1 cells, A2 cells, B cells</w:t>
                  </w:r>
                  <w:r w:rsidRPr="004D1C0D">
                    <w:rPr>
                      <w:bCs/>
                      <w:i/>
                      <w:color w:val="00B0F0"/>
                      <w:sz w:val="20"/>
                    </w:rPr>
                    <w:t xml:space="preserve"> </w:t>
                  </w:r>
                </w:p>
                <w:p w:rsidR="00793EC2" w:rsidRPr="004D1C0D" w:rsidRDefault="00793EC2" w:rsidP="00703D97">
                  <w:pPr>
                    <w:snapToGrid w:val="0"/>
                    <w:rPr>
                      <w:rFonts w:ascii="Times New Roman" w:hAnsi="Times New Roman"/>
                      <w:b/>
                      <w:bCs/>
                      <w:sz w:val="20"/>
                    </w:rPr>
                  </w:pPr>
                </w:p>
              </w:tc>
              <w:tc>
                <w:tcPr>
                  <w:tcW w:w="4433" w:type="dxa"/>
                </w:tcPr>
                <w:p w:rsidR="00793EC2" w:rsidRDefault="00793EC2" w:rsidP="00703D97">
                  <w:pPr>
                    <w:snapToGrid w:val="0"/>
                    <w:rPr>
                      <w:bCs/>
                      <w:i/>
                      <w:color w:val="00B0F0"/>
                      <w:sz w:val="20"/>
                    </w:rPr>
                  </w:pPr>
                  <w:r w:rsidRPr="00A73827">
                    <w:rPr>
                      <w:bCs/>
                      <w:i/>
                      <w:color w:val="00B0F0"/>
                      <w:sz w:val="20"/>
                    </w:rPr>
                    <w:t xml:space="preserve">BB.FORMS.5000 </w:t>
                  </w:r>
                </w:p>
                <w:p w:rsidR="00793EC2" w:rsidRDefault="00793EC2" w:rsidP="00703D97">
                  <w:pPr>
                    <w:snapToGrid w:val="0"/>
                    <w:rPr>
                      <w:rFonts w:ascii="Times New Roman" w:hAnsi="Times New Roman"/>
                      <w:b/>
                      <w:bCs/>
                    </w:rPr>
                  </w:pPr>
                  <w:r w:rsidRPr="00A73827">
                    <w:rPr>
                      <w:bCs/>
                      <w:i/>
                      <w:color w:val="00B0F0"/>
                      <w:sz w:val="20"/>
                    </w:rPr>
                    <w:t>Receipt Testing of Anti-A,-B,-AB,-D</w:t>
                  </w:r>
                  <w:r>
                    <w:rPr>
                      <w:bCs/>
                      <w:i/>
                      <w:color w:val="00B0F0"/>
                      <w:sz w:val="20"/>
                    </w:rPr>
                    <w:t>, A1 cells, A2 cells, B cells</w:t>
                  </w:r>
                </w:p>
              </w:tc>
            </w:tr>
            <w:tr w:rsidR="00793EC2" w:rsidTr="00703D97">
              <w:tc>
                <w:tcPr>
                  <w:tcW w:w="3430" w:type="dxa"/>
                </w:tcPr>
                <w:p w:rsidR="00793EC2" w:rsidRDefault="00793EC2" w:rsidP="00703D97">
                  <w:pPr>
                    <w:snapToGrid w:val="0"/>
                    <w:rPr>
                      <w:rFonts w:ascii="Times New Roman" w:hAnsi="Times New Roman"/>
                      <w:bCs/>
                      <w:color w:val="000000"/>
                      <w:sz w:val="20"/>
                    </w:rPr>
                  </w:pPr>
                  <w:r w:rsidRPr="004D1C0D">
                    <w:rPr>
                      <w:rFonts w:ascii="Times New Roman" w:hAnsi="Times New Roman"/>
                      <w:bCs/>
                      <w:color w:val="000000"/>
                      <w:sz w:val="20"/>
                    </w:rPr>
                    <w:t>Anti-AHG (</w:t>
                  </w:r>
                  <w:proofErr w:type="spellStart"/>
                  <w:r w:rsidRPr="004D1C0D">
                    <w:rPr>
                      <w:rFonts w:ascii="Times New Roman" w:hAnsi="Times New Roman"/>
                      <w:bCs/>
                      <w:color w:val="000000"/>
                      <w:sz w:val="20"/>
                    </w:rPr>
                    <w:t>polyspecific</w:t>
                  </w:r>
                  <w:proofErr w:type="spellEnd"/>
                  <w:r w:rsidRPr="004D1C0D">
                    <w:rPr>
                      <w:rFonts w:ascii="Times New Roman" w:hAnsi="Times New Roman"/>
                      <w:bCs/>
                      <w:color w:val="000000"/>
                      <w:sz w:val="20"/>
                    </w:rPr>
                    <w:t xml:space="preserve">) Anti-IgG, </w:t>
                  </w:r>
                </w:p>
                <w:p w:rsidR="00793EC2" w:rsidRPr="004D1C0D" w:rsidRDefault="00793EC2" w:rsidP="00703D97">
                  <w:pPr>
                    <w:snapToGrid w:val="0"/>
                    <w:rPr>
                      <w:rFonts w:ascii="Times New Roman" w:hAnsi="Times New Roman"/>
                      <w:b/>
                      <w:bCs/>
                      <w:sz w:val="20"/>
                    </w:rPr>
                  </w:pPr>
                  <w:r w:rsidRPr="004D1C0D">
                    <w:rPr>
                      <w:rFonts w:ascii="Times New Roman" w:hAnsi="Times New Roman"/>
                      <w:bCs/>
                      <w:color w:val="000000"/>
                      <w:sz w:val="20"/>
                    </w:rPr>
                    <w:t>Anti-C3d , CC cells and EC3b cells</w:t>
                  </w:r>
                </w:p>
                <w:p w:rsidR="00793EC2" w:rsidRPr="004D1C0D" w:rsidRDefault="00793EC2" w:rsidP="00703D97">
                  <w:pPr>
                    <w:snapToGrid w:val="0"/>
                    <w:rPr>
                      <w:rFonts w:ascii="Times New Roman" w:hAnsi="Times New Roman"/>
                      <w:b/>
                      <w:bCs/>
                      <w:sz w:val="20"/>
                    </w:rPr>
                  </w:pPr>
                </w:p>
              </w:tc>
              <w:tc>
                <w:tcPr>
                  <w:tcW w:w="4433" w:type="dxa"/>
                </w:tcPr>
                <w:p w:rsidR="00793EC2" w:rsidRDefault="00793EC2" w:rsidP="00703D97">
                  <w:pPr>
                    <w:snapToGrid w:val="0"/>
                    <w:rPr>
                      <w:bCs/>
                      <w:i/>
                      <w:color w:val="00B0F0"/>
                      <w:sz w:val="20"/>
                    </w:rPr>
                  </w:pPr>
                  <w:r w:rsidRPr="00953769">
                    <w:rPr>
                      <w:bCs/>
                      <w:i/>
                      <w:color w:val="00B0F0"/>
                      <w:sz w:val="20"/>
                    </w:rPr>
                    <w:t>BB.FORMS.50</w:t>
                  </w:r>
                  <w:r>
                    <w:rPr>
                      <w:bCs/>
                      <w:i/>
                      <w:color w:val="00B0F0"/>
                      <w:sz w:val="20"/>
                    </w:rPr>
                    <w:t xml:space="preserve">30: </w:t>
                  </w:r>
                </w:p>
                <w:p w:rsidR="00793EC2" w:rsidRDefault="00793EC2" w:rsidP="00703D97">
                  <w:pPr>
                    <w:snapToGrid w:val="0"/>
                    <w:rPr>
                      <w:rFonts w:asciiTheme="minorHAnsi" w:hAnsiTheme="minorHAnsi" w:cstheme="minorHAnsi"/>
                      <w:bCs/>
                      <w:color w:val="00B0F0"/>
                      <w:sz w:val="20"/>
                    </w:rPr>
                  </w:pPr>
                  <w:r w:rsidRPr="00953769">
                    <w:rPr>
                      <w:bCs/>
                      <w:i/>
                      <w:color w:val="00B0F0"/>
                      <w:sz w:val="20"/>
                    </w:rPr>
                    <w:t xml:space="preserve">Receipt Testing of </w:t>
                  </w:r>
                  <w:r w:rsidRPr="00953769">
                    <w:rPr>
                      <w:rFonts w:asciiTheme="minorHAnsi" w:hAnsiTheme="minorHAnsi" w:cstheme="minorHAnsi"/>
                      <w:bCs/>
                      <w:color w:val="00B0F0"/>
                      <w:sz w:val="20"/>
                    </w:rPr>
                    <w:t>Anti-A</w:t>
                  </w:r>
                  <w:r>
                    <w:rPr>
                      <w:rFonts w:asciiTheme="minorHAnsi" w:hAnsiTheme="minorHAnsi" w:cstheme="minorHAnsi"/>
                      <w:bCs/>
                      <w:color w:val="00B0F0"/>
                      <w:sz w:val="20"/>
                    </w:rPr>
                    <w:t>HG (</w:t>
                  </w:r>
                  <w:proofErr w:type="spellStart"/>
                  <w:r>
                    <w:rPr>
                      <w:rFonts w:asciiTheme="minorHAnsi" w:hAnsiTheme="minorHAnsi" w:cstheme="minorHAnsi"/>
                      <w:bCs/>
                      <w:color w:val="00B0F0"/>
                      <w:sz w:val="20"/>
                    </w:rPr>
                    <w:t>polyspecific</w:t>
                  </w:r>
                  <w:proofErr w:type="spellEnd"/>
                  <w:r>
                    <w:rPr>
                      <w:rFonts w:asciiTheme="minorHAnsi" w:hAnsiTheme="minorHAnsi" w:cstheme="minorHAnsi"/>
                      <w:bCs/>
                      <w:color w:val="00B0F0"/>
                      <w:sz w:val="20"/>
                    </w:rPr>
                    <w:t xml:space="preserve">), </w:t>
                  </w:r>
                  <w:r w:rsidRPr="00953769">
                    <w:rPr>
                      <w:rFonts w:asciiTheme="minorHAnsi" w:hAnsiTheme="minorHAnsi" w:cstheme="minorHAnsi"/>
                      <w:bCs/>
                      <w:color w:val="00B0F0"/>
                      <w:sz w:val="20"/>
                    </w:rPr>
                    <w:t>Anti-IgG, Anti-C3d , CC cells and EC3b cells</w:t>
                  </w:r>
                </w:p>
                <w:p w:rsidR="00793EC2" w:rsidRDefault="00793EC2" w:rsidP="00703D97">
                  <w:pPr>
                    <w:snapToGrid w:val="0"/>
                    <w:rPr>
                      <w:rFonts w:ascii="Times New Roman" w:hAnsi="Times New Roman"/>
                      <w:b/>
                      <w:bCs/>
                    </w:rPr>
                  </w:pPr>
                </w:p>
              </w:tc>
            </w:tr>
            <w:tr w:rsidR="00793EC2" w:rsidTr="00703D97">
              <w:trPr>
                <w:trHeight w:val="1097"/>
              </w:trPr>
              <w:tc>
                <w:tcPr>
                  <w:tcW w:w="3430" w:type="dxa"/>
                </w:tcPr>
                <w:p w:rsidR="00793EC2" w:rsidRDefault="00793EC2" w:rsidP="00703D97">
                  <w:pPr>
                    <w:snapToGrid w:val="0"/>
                    <w:rPr>
                      <w:rFonts w:ascii="Times New Roman" w:hAnsi="Times New Roman"/>
                      <w:bCs/>
                      <w:color w:val="000000"/>
                      <w:sz w:val="20"/>
                    </w:rPr>
                  </w:pPr>
                  <w:r w:rsidRPr="004D1C0D">
                    <w:rPr>
                      <w:rFonts w:ascii="Times New Roman" w:hAnsi="Times New Roman"/>
                      <w:bCs/>
                      <w:color w:val="000000"/>
                      <w:sz w:val="20"/>
                    </w:rPr>
                    <w:t xml:space="preserve">LISS, PEG, Albumin, </w:t>
                  </w:r>
                </w:p>
                <w:p w:rsidR="00793EC2" w:rsidRDefault="00793EC2" w:rsidP="00703D97">
                  <w:pPr>
                    <w:snapToGrid w:val="0"/>
                    <w:rPr>
                      <w:rFonts w:ascii="Times New Roman" w:hAnsi="Times New Roman"/>
                      <w:bCs/>
                      <w:color w:val="000000"/>
                      <w:sz w:val="20"/>
                    </w:rPr>
                  </w:pPr>
                  <w:r w:rsidRPr="004D1C0D">
                    <w:rPr>
                      <w:rFonts w:ascii="Times New Roman" w:hAnsi="Times New Roman"/>
                      <w:bCs/>
                      <w:color w:val="000000"/>
                      <w:sz w:val="20"/>
                    </w:rPr>
                    <w:t>0.8% Screening Cells,</w:t>
                  </w:r>
                </w:p>
                <w:p w:rsidR="00793EC2" w:rsidRPr="004D1C0D" w:rsidRDefault="00793EC2" w:rsidP="00703D97">
                  <w:pPr>
                    <w:snapToGrid w:val="0"/>
                    <w:rPr>
                      <w:rFonts w:ascii="Times New Roman" w:hAnsi="Times New Roman"/>
                      <w:b/>
                      <w:bCs/>
                      <w:sz w:val="20"/>
                    </w:rPr>
                  </w:pPr>
                  <w:r w:rsidRPr="004D1C0D">
                    <w:rPr>
                      <w:rFonts w:ascii="Times New Roman" w:hAnsi="Times New Roman"/>
                      <w:bCs/>
                      <w:color w:val="000000"/>
                      <w:sz w:val="20"/>
                    </w:rPr>
                    <w:t>2-5% Screening Cells</w:t>
                  </w:r>
                </w:p>
              </w:tc>
              <w:tc>
                <w:tcPr>
                  <w:tcW w:w="4433" w:type="dxa"/>
                </w:tcPr>
                <w:p w:rsidR="00793EC2" w:rsidRDefault="00793EC2" w:rsidP="00703D97">
                  <w:pPr>
                    <w:snapToGrid w:val="0"/>
                    <w:rPr>
                      <w:bCs/>
                      <w:i/>
                      <w:color w:val="00B0F0"/>
                      <w:sz w:val="20"/>
                    </w:rPr>
                  </w:pPr>
                  <w:r w:rsidRPr="00A73827">
                    <w:rPr>
                      <w:bCs/>
                      <w:i/>
                      <w:color w:val="00B0F0"/>
                      <w:sz w:val="20"/>
                    </w:rPr>
                    <w:t xml:space="preserve">BB.FORMS.5040: </w:t>
                  </w:r>
                </w:p>
                <w:p w:rsidR="00793EC2" w:rsidRDefault="00793EC2" w:rsidP="00703D97">
                  <w:pPr>
                    <w:snapToGrid w:val="0"/>
                    <w:rPr>
                      <w:bCs/>
                      <w:i/>
                      <w:color w:val="00B0F0"/>
                      <w:sz w:val="20"/>
                    </w:rPr>
                  </w:pPr>
                  <w:r w:rsidRPr="00A73827">
                    <w:rPr>
                      <w:bCs/>
                      <w:i/>
                      <w:color w:val="00B0F0"/>
                      <w:sz w:val="20"/>
                    </w:rPr>
                    <w:t>Receipt Testing of Screening Cells (2-5%, 0.8%), LISS,</w:t>
                  </w:r>
                </w:p>
                <w:p w:rsidR="00793EC2" w:rsidRDefault="00793EC2" w:rsidP="00703D97">
                  <w:pPr>
                    <w:snapToGrid w:val="0"/>
                    <w:rPr>
                      <w:bCs/>
                      <w:i/>
                      <w:color w:val="00B0F0"/>
                      <w:sz w:val="20"/>
                    </w:rPr>
                  </w:pPr>
                  <w:r w:rsidRPr="00A73827">
                    <w:rPr>
                      <w:bCs/>
                      <w:i/>
                      <w:color w:val="00B0F0"/>
                      <w:sz w:val="20"/>
                    </w:rPr>
                    <w:t>PEG, Albumin form</w:t>
                  </w:r>
                </w:p>
                <w:p w:rsidR="00793EC2" w:rsidRDefault="00793EC2" w:rsidP="00703D97">
                  <w:pPr>
                    <w:snapToGrid w:val="0"/>
                    <w:rPr>
                      <w:rFonts w:ascii="Times New Roman" w:hAnsi="Times New Roman"/>
                      <w:b/>
                      <w:bCs/>
                    </w:rPr>
                  </w:pPr>
                </w:p>
              </w:tc>
            </w:tr>
          </w:tbl>
          <w:p w:rsidR="00793EC2" w:rsidRPr="00C51B60" w:rsidRDefault="00793EC2" w:rsidP="00703D97">
            <w:pPr>
              <w:snapToGrid w:val="0"/>
              <w:rPr>
                <w:rFonts w:ascii="Times New Roman" w:hAnsi="Times New Roman"/>
                <w:bCs/>
                <w:sz w:val="16"/>
                <w:szCs w:val="16"/>
              </w:rPr>
            </w:pPr>
          </w:p>
        </w:tc>
        <w:tc>
          <w:tcPr>
            <w:tcW w:w="1629" w:type="dxa"/>
            <w:tcBorders>
              <w:top w:val="single" w:sz="6" w:space="0" w:color="000000"/>
              <w:left w:val="single" w:sz="6" w:space="0" w:color="000000"/>
              <w:bottom w:val="single" w:sz="6" w:space="0" w:color="000000"/>
              <w:right w:val="single" w:sz="6" w:space="0" w:color="000000"/>
            </w:tcBorders>
          </w:tcPr>
          <w:p w:rsidR="00793EC2" w:rsidRDefault="00793EC2" w:rsidP="00703D97">
            <w:pPr>
              <w:snapToGrid w:val="0"/>
              <w:rPr>
                <w:b/>
                <w:bCs/>
                <w:szCs w:val="18"/>
              </w:rPr>
            </w:pPr>
          </w:p>
        </w:tc>
      </w:tr>
      <w:tr w:rsidR="00793EC2" w:rsidTr="00703D97">
        <w:trPr>
          <w:jc w:val="center"/>
        </w:trPr>
        <w:tc>
          <w:tcPr>
            <w:tcW w:w="1018" w:type="dxa"/>
            <w:tcBorders>
              <w:top w:val="single" w:sz="6" w:space="0" w:color="000000"/>
              <w:left w:val="single" w:sz="6" w:space="0" w:color="000000"/>
              <w:bottom w:val="single" w:sz="6" w:space="0" w:color="000000"/>
              <w:right w:val="single" w:sz="6" w:space="0" w:color="000000"/>
            </w:tcBorders>
          </w:tcPr>
          <w:p w:rsidR="00793EC2" w:rsidRPr="0033592D" w:rsidRDefault="00793EC2" w:rsidP="00703D97">
            <w:pPr>
              <w:snapToGrid w:val="0"/>
              <w:jc w:val="center"/>
              <w:rPr>
                <w:rFonts w:ascii="Times New Roman" w:hAnsi="Times New Roman"/>
                <w:b/>
              </w:rPr>
            </w:pPr>
            <w:r>
              <w:rPr>
                <w:rFonts w:ascii="Times New Roman" w:hAnsi="Times New Roman"/>
                <w:b/>
              </w:rPr>
              <w:t>2.0</w:t>
            </w:r>
          </w:p>
        </w:tc>
        <w:tc>
          <w:tcPr>
            <w:tcW w:w="8094" w:type="dxa"/>
            <w:tcBorders>
              <w:top w:val="single" w:sz="6" w:space="0" w:color="000000"/>
              <w:left w:val="single" w:sz="6" w:space="0" w:color="000000"/>
              <w:bottom w:val="single" w:sz="6" w:space="0" w:color="000000"/>
              <w:right w:val="single" w:sz="6" w:space="0" w:color="000000"/>
            </w:tcBorders>
          </w:tcPr>
          <w:p w:rsidR="00793EC2" w:rsidRDefault="00793EC2" w:rsidP="00703D97">
            <w:pPr>
              <w:snapToGrid w:val="0"/>
              <w:rPr>
                <w:b/>
                <w:bCs/>
              </w:rPr>
            </w:pPr>
            <w:r>
              <w:rPr>
                <w:b/>
                <w:bCs/>
              </w:rPr>
              <w:t xml:space="preserve">Record the following from the vial to be receipt </w:t>
            </w:r>
            <w:proofErr w:type="gramStart"/>
            <w:r>
              <w:rPr>
                <w:b/>
                <w:bCs/>
              </w:rPr>
              <w:t>tested:</w:t>
            </w:r>
            <w:proofErr w:type="gramEnd"/>
            <w:r>
              <w:rPr>
                <w:b/>
                <w:bCs/>
              </w:rPr>
              <w:t xml:space="preserve"> manufacturer, lot number, and expiration date on the appropriate form. </w:t>
            </w:r>
          </w:p>
          <w:p w:rsidR="00793EC2" w:rsidRPr="001E61E1" w:rsidRDefault="00793EC2" w:rsidP="00703D97">
            <w:pPr>
              <w:snapToGrid w:val="0"/>
              <w:rPr>
                <w:b/>
                <w:bCs/>
                <w:i/>
                <w:sz w:val="16"/>
                <w:szCs w:val="16"/>
              </w:rPr>
            </w:pPr>
          </w:p>
          <w:p w:rsidR="00793EC2" w:rsidRDefault="00793EC2" w:rsidP="00703D97">
            <w:pPr>
              <w:snapToGrid w:val="0"/>
              <w:rPr>
                <w:bCs/>
              </w:rPr>
            </w:pPr>
            <w:r>
              <w:rPr>
                <w:bCs/>
              </w:rPr>
              <w:t>2.1   Record your initials in the tech column.</w:t>
            </w:r>
          </w:p>
          <w:p w:rsidR="002B11D9" w:rsidRDefault="002B11D9" w:rsidP="00703D97">
            <w:pPr>
              <w:snapToGrid w:val="0"/>
              <w:rPr>
                <w:bCs/>
              </w:rPr>
            </w:pPr>
          </w:p>
          <w:p w:rsidR="002B11D9" w:rsidRPr="00AD0291" w:rsidRDefault="002B11D9" w:rsidP="00703D97">
            <w:pPr>
              <w:snapToGrid w:val="0"/>
              <w:rPr>
                <w:bCs/>
              </w:rPr>
            </w:pPr>
          </w:p>
        </w:tc>
        <w:tc>
          <w:tcPr>
            <w:tcW w:w="1629" w:type="dxa"/>
            <w:tcBorders>
              <w:top w:val="single" w:sz="6" w:space="0" w:color="000000"/>
              <w:left w:val="single" w:sz="6" w:space="0" w:color="000000"/>
              <w:bottom w:val="single" w:sz="6" w:space="0" w:color="000000"/>
              <w:right w:val="single" w:sz="6" w:space="0" w:color="000000"/>
            </w:tcBorders>
          </w:tcPr>
          <w:p w:rsidR="00793EC2" w:rsidRDefault="00793EC2" w:rsidP="00703D97">
            <w:pPr>
              <w:snapToGrid w:val="0"/>
              <w:rPr>
                <w:b/>
                <w:bCs/>
                <w:szCs w:val="18"/>
              </w:rPr>
            </w:pPr>
          </w:p>
        </w:tc>
      </w:tr>
      <w:tr w:rsidR="00793EC2" w:rsidTr="00703D97">
        <w:trPr>
          <w:jc w:val="center"/>
        </w:trPr>
        <w:tc>
          <w:tcPr>
            <w:tcW w:w="1018" w:type="dxa"/>
            <w:tcBorders>
              <w:top w:val="single" w:sz="6" w:space="0" w:color="000000"/>
              <w:left w:val="single" w:sz="6" w:space="0" w:color="000000"/>
              <w:bottom w:val="single" w:sz="6" w:space="0" w:color="000000"/>
              <w:right w:val="single" w:sz="6" w:space="0" w:color="000000"/>
            </w:tcBorders>
          </w:tcPr>
          <w:p w:rsidR="00793EC2" w:rsidRDefault="00793EC2" w:rsidP="00703D97">
            <w:pPr>
              <w:snapToGrid w:val="0"/>
              <w:jc w:val="center"/>
              <w:rPr>
                <w:rFonts w:ascii="Times New Roman" w:hAnsi="Times New Roman"/>
                <w:b/>
              </w:rPr>
            </w:pPr>
            <w:r>
              <w:rPr>
                <w:rFonts w:ascii="Times New Roman" w:hAnsi="Times New Roman"/>
                <w:b/>
              </w:rPr>
              <w:t>3.0</w:t>
            </w:r>
          </w:p>
        </w:tc>
        <w:tc>
          <w:tcPr>
            <w:tcW w:w="8094" w:type="dxa"/>
            <w:tcBorders>
              <w:top w:val="single" w:sz="6" w:space="0" w:color="000000"/>
              <w:left w:val="single" w:sz="6" w:space="0" w:color="000000"/>
              <w:bottom w:val="single" w:sz="6" w:space="0" w:color="000000"/>
              <w:right w:val="single" w:sz="6" w:space="0" w:color="000000"/>
            </w:tcBorders>
          </w:tcPr>
          <w:p w:rsidR="00793EC2" w:rsidRDefault="00793EC2" w:rsidP="00703D97">
            <w:pPr>
              <w:snapToGrid w:val="0"/>
              <w:rPr>
                <w:b/>
                <w:bCs/>
              </w:rPr>
            </w:pPr>
            <w:r w:rsidRPr="004E3012">
              <w:rPr>
                <w:b/>
                <w:bCs/>
              </w:rPr>
              <w:t xml:space="preserve">Record rack number from the reagent rack that </w:t>
            </w:r>
            <w:proofErr w:type="gramStart"/>
            <w:r w:rsidRPr="004E3012">
              <w:rPr>
                <w:b/>
                <w:bCs/>
              </w:rPr>
              <w:t>will be used</w:t>
            </w:r>
            <w:proofErr w:type="gramEnd"/>
            <w:r w:rsidRPr="004E3012">
              <w:rPr>
                <w:b/>
                <w:bCs/>
              </w:rPr>
              <w:t xml:space="preserve"> to receipt test item, your initials and date tested on form. </w:t>
            </w:r>
          </w:p>
          <w:p w:rsidR="00793EC2" w:rsidRDefault="00793EC2" w:rsidP="00703D97">
            <w:pPr>
              <w:snapToGrid w:val="0"/>
              <w:rPr>
                <w:b/>
                <w:bCs/>
              </w:rPr>
            </w:pPr>
          </w:p>
          <w:p w:rsidR="002B11D9" w:rsidRPr="004E3012" w:rsidRDefault="002B11D9" w:rsidP="00703D97">
            <w:pPr>
              <w:snapToGrid w:val="0"/>
              <w:rPr>
                <w:b/>
                <w:bCs/>
              </w:rPr>
            </w:pPr>
          </w:p>
        </w:tc>
        <w:tc>
          <w:tcPr>
            <w:tcW w:w="1629" w:type="dxa"/>
            <w:tcBorders>
              <w:top w:val="single" w:sz="6" w:space="0" w:color="000000"/>
              <w:left w:val="single" w:sz="6" w:space="0" w:color="000000"/>
              <w:bottom w:val="single" w:sz="6" w:space="0" w:color="000000"/>
              <w:right w:val="single" w:sz="6" w:space="0" w:color="000000"/>
            </w:tcBorders>
          </w:tcPr>
          <w:p w:rsidR="00793EC2" w:rsidRDefault="00793EC2" w:rsidP="00703D97">
            <w:pPr>
              <w:snapToGrid w:val="0"/>
              <w:rPr>
                <w:b/>
                <w:bCs/>
                <w:szCs w:val="18"/>
              </w:rPr>
            </w:pPr>
          </w:p>
        </w:tc>
      </w:tr>
      <w:tr w:rsidR="00793EC2" w:rsidTr="00703D97">
        <w:trPr>
          <w:jc w:val="center"/>
        </w:trPr>
        <w:tc>
          <w:tcPr>
            <w:tcW w:w="1018" w:type="dxa"/>
            <w:tcBorders>
              <w:top w:val="single" w:sz="6" w:space="0" w:color="000000"/>
              <w:left w:val="single" w:sz="6" w:space="0" w:color="000000"/>
              <w:bottom w:val="single" w:sz="6" w:space="0" w:color="000000"/>
              <w:right w:val="single" w:sz="6" w:space="0" w:color="000000"/>
            </w:tcBorders>
          </w:tcPr>
          <w:p w:rsidR="00793EC2" w:rsidRDefault="00793EC2" w:rsidP="00703D97">
            <w:pPr>
              <w:snapToGrid w:val="0"/>
              <w:jc w:val="center"/>
              <w:rPr>
                <w:rFonts w:ascii="Times New Roman" w:hAnsi="Times New Roman"/>
                <w:b/>
              </w:rPr>
            </w:pPr>
            <w:r>
              <w:rPr>
                <w:rFonts w:ascii="Times New Roman" w:hAnsi="Times New Roman"/>
                <w:b/>
              </w:rPr>
              <w:t>4.0</w:t>
            </w:r>
          </w:p>
        </w:tc>
        <w:tc>
          <w:tcPr>
            <w:tcW w:w="8094" w:type="dxa"/>
            <w:tcBorders>
              <w:top w:val="single" w:sz="6" w:space="0" w:color="000000"/>
              <w:left w:val="single" w:sz="6" w:space="0" w:color="000000"/>
              <w:bottom w:val="single" w:sz="6" w:space="0" w:color="000000"/>
              <w:right w:val="single" w:sz="6" w:space="0" w:color="000000"/>
            </w:tcBorders>
          </w:tcPr>
          <w:p w:rsidR="00793EC2" w:rsidRDefault="00793EC2" w:rsidP="00703D97">
            <w:pPr>
              <w:snapToGrid w:val="0"/>
              <w:rPr>
                <w:b/>
                <w:bCs/>
              </w:rPr>
            </w:pPr>
            <w:r>
              <w:rPr>
                <w:b/>
                <w:bCs/>
              </w:rPr>
              <w:t>Proceed to testing reagents in appropriate section:</w:t>
            </w:r>
          </w:p>
          <w:p w:rsidR="002B11D9" w:rsidRDefault="002B11D9" w:rsidP="00703D97">
            <w:pPr>
              <w:snapToGrid w:val="0"/>
              <w:rPr>
                <w:b/>
                <w:bCs/>
              </w:rPr>
            </w:pPr>
          </w:p>
          <w:p w:rsidR="002B11D9" w:rsidRDefault="002B11D9" w:rsidP="00703D97">
            <w:pPr>
              <w:snapToGrid w:val="0"/>
              <w:rPr>
                <w:b/>
                <w:bCs/>
              </w:rPr>
            </w:pPr>
          </w:p>
          <w:p w:rsidR="00793EC2" w:rsidRPr="009F2A58" w:rsidRDefault="00793EC2" w:rsidP="00E44A67">
            <w:pPr>
              <w:pStyle w:val="ListParagraph"/>
              <w:numPr>
                <w:ilvl w:val="0"/>
                <w:numId w:val="15"/>
              </w:numPr>
              <w:autoSpaceDE w:val="0"/>
              <w:autoSpaceDN w:val="0"/>
              <w:adjustRightInd w:val="0"/>
              <w:contextualSpacing w:val="0"/>
              <w:rPr>
                <w:rFonts w:ascii="Times New Roman" w:hAnsi="Times New Roman"/>
                <w:bCs/>
                <w:color w:val="000000"/>
              </w:rPr>
            </w:pPr>
            <w:r w:rsidRPr="009F2A58">
              <w:rPr>
                <w:rFonts w:ascii="Times New Roman" w:hAnsi="Times New Roman"/>
                <w:bCs/>
                <w:color w:val="000000"/>
              </w:rPr>
              <w:t>Receipt Testing of Anti-A,-B,-AB,-D, A1 cells, A2 cells, B cells</w:t>
            </w:r>
          </w:p>
          <w:p w:rsidR="00793EC2" w:rsidRPr="009F2A58" w:rsidRDefault="00793EC2" w:rsidP="00E44A67">
            <w:pPr>
              <w:pStyle w:val="ListParagraph"/>
              <w:numPr>
                <w:ilvl w:val="0"/>
                <w:numId w:val="15"/>
              </w:numPr>
              <w:autoSpaceDE w:val="0"/>
              <w:autoSpaceDN w:val="0"/>
              <w:adjustRightInd w:val="0"/>
              <w:contextualSpacing w:val="0"/>
              <w:rPr>
                <w:rFonts w:ascii="Times New Roman" w:hAnsi="Times New Roman"/>
                <w:bCs/>
                <w:color w:val="000000"/>
              </w:rPr>
            </w:pPr>
            <w:r w:rsidRPr="009F2A58">
              <w:rPr>
                <w:rFonts w:ascii="Times New Roman" w:hAnsi="Times New Roman"/>
                <w:bCs/>
                <w:color w:val="000000"/>
              </w:rPr>
              <w:t>Receipt Testing of Anti-AHG (</w:t>
            </w:r>
            <w:proofErr w:type="spellStart"/>
            <w:r w:rsidRPr="009F2A58">
              <w:rPr>
                <w:rFonts w:ascii="Times New Roman" w:hAnsi="Times New Roman"/>
                <w:bCs/>
                <w:color w:val="000000"/>
              </w:rPr>
              <w:t>polyspecific</w:t>
            </w:r>
            <w:proofErr w:type="spellEnd"/>
            <w:r w:rsidRPr="009F2A58">
              <w:rPr>
                <w:rFonts w:ascii="Times New Roman" w:hAnsi="Times New Roman"/>
                <w:bCs/>
                <w:color w:val="000000"/>
              </w:rPr>
              <w:t>) Anti-IgG, Anti-C3d , CC cells and EC3b cells</w:t>
            </w:r>
          </w:p>
          <w:p w:rsidR="00793EC2" w:rsidRPr="009F2A58" w:rsidRDefault="00793EC2" w:rsidP="00E44A67">
            <w:pPr>
              <w:pStyle w:val="ListParagraph"/>
              <w:numPr>
                <w:ilvl w:val="0"/>
                <w:numId w:val="15"/>
              </w:numPr>
              <w:autoSpaceDE w:val="0"/>
              <w:autoSpaceDN w:val="0"/>
              <w:adjustRightInd w:val="0"/>
              <w:contextualSpacing w:val="0"/>
              <w:rPr>
                <w:rFonts w:ascii="Times New Roman" w:hAnsi="Times New Roman"/>
                <w:bCs/>
                <w:color w:val="000000"/>
              </w:rPr>
            </w:pPr>
            <w:r w:rsidRPr="009F2A58">
              <w:rPr>
                <w:rFonts w:ascii="Times New Roman" w:hAnsi="Times New Roman"/>
                <w:bCs/>
                <w:color w:val="000000"/>
              </w:rPr>
              <w:t>Receipt Testing of Enhancements (LISS, PEG, Albumin)</w:t>
            </w:r>
          </w:p>
          <w:p w:rsidR="00793EC2" w:rsidRPr="009F2A58" w:rsidRDefault="00793EC2" w:rsidP="00E44A67">
            <w:pPr>
              <w:pStyle w:val="ListParagraph"/>
              <w:numPr>
                <w:ilvl w:val="0"/>
                <w:numId w:val="15"/>
              </w:numPr>
              <w:autoSpaceDE w:val="0"/>
              <w:autoSpaceDN w:val="0"/>
              <w:adjustRightInd w:val="0"/>
              <w:contextualSpacing w:val="0"/>
              <w:rPr>
                <w:rFonts w:ascii="Times New Roman" w:hAnsi="Times New Roman"/>
                <w:bCs/>
                <w:color w:val="000000"/>
              </w:rPr>
            </w:pPr>
            <w:r w:rsidRPr="009F2A58">
              <w:rPr>
                <w:rFonts w:ascii="Times New Roman" w:hAnsi="Times New Roman"/>
                <w:bCs/>
                <w:color w:val="000000"/>
              </w:rPr>
              <w:t>Receipt Testing of 0.8% Screening Cells</w:t>
            </w:r>
          </w:p>
          <w:p w:rsidR="00793EC2" w:rsidRDefault="00793EC2" w:rsidP="00E44A67">
            <w:pPr>
              <w:pStyle w:val="ListParagraph"/>
              <w:numPr>
                <w:ilvl w:val="0"/>
                <w:numId w:val="15"/>
              </w:numPr>
              <w:autoSpaceDE w:val="0"/>
              <w:autoSpaceDN w:val="0"/>
              <w:adjustRightInd w:val="0"/>
              <w:contextualSpacing w:val="0"/>
              <w:rPr>
                <w:rFonts w:ascii="Times New Roman" w:hAnsi="Times New Roman"/>
                <w:bCs/>
                <w:color w:val="000000"/>
              </w:rPr>
            </w:pPr>
            <w:r w:rsidRPr="009F2A58">
              <w:rPr>
                <w:rFonts w:ascii="Times New Roman" w:hAnsi="Times New Roman"/>
                <w:bCs/>
                <w:color w:val="000000"/>
              </w:rPr>
              <w:t>Receipt Testing of 2-5% Screening Cells</w:t>
            </w:r>
          </w:p>
          <w:p w:rsidR="002B11D9" w:rsidRDefault="002B11D9" w:rsidP="002B11D9"/>
          <w:p w:rsidR="002B11D9" w:rsidRPr="002B11D9" w:rsidRDefault="002B11D9" w:rsidP="002B11D9"/>
          <w:p w:rsidR="00793EC2" w:rsidRDefault="00793EC2" w:rsidP="00703D97">
            <w:pPr>
              <w:snapToGrid w:val="0"/>
              <w:rPr>
                <w:b/>
                <w:bCs/>
              </w:rPr>
            </w:pPr>
          </w:p>
        </w:tc>
        <w:tc>
          <w:tcPr>
            <w:tcW w:w="1629" w:type="dxa"/>
            <w:tcBorders>
              <w:top w:val="single" w:sz="6" w:space="0" w:color="000000"/>
              <w:left w:val="single" w:sz="6" w:space="0" w:color="000000"/>
              <w:bottom w:val="single" w:sz="6" w:space="0" w:color="000000"/>
              <w:right w:val="single" w:sz="6" w:space="0" w:color="000000"/>
            </w:tcBorders>
          </w:tcPr>
          <w:p w:rsidR="00793EC2" w:rsidRDefault="00793EC2" w:rsidP="00703D97">
            <w:pPr>
              <w:snapToGrid w:val="0"/>
              <w:rPr>
                <w:b/>
                <w:bCs/>
                <w:szCs w:val="18"/>
              </w:rPr>
            </w:pPr>
          </w:p>
        </w:tc>
      </w:tr>
      <w:tr w:rsidR="00793EC2" w:rsidTr="00703D97">
        <w:trPr>
          <w:jc w:val="center"/>
        </w:trPr>
        <w:tc>
          <w:tcPr>
            <w:tcW w:w="1018" w:type="dxa"/>
            <w:tcBorders>
              <w:top w:val="single" w:sz="6" w:space="0" w:color="000000"/>
              <w:left w:val="single" w:sz="6" w:space="0" w:color="000000"/>
              <w:bottom w:val="single" w:sz="6" w:space="0" w:color="000000"/>
              <w:right w:val="single" w:sz="6" w:space="0" w:color="000000"/>
            </w:tcBorders>
          </w:tcPr>
          <w:p w:rsidR="00793EC2" w:rsidRDefault="00793EC2" w:rsidP="00703D97">
            <w:pPr>
              <w:snapToGrid w:val="0"/>
              <w:jc w:val="center"/>
              <w:rPr>
                <w:rFonts w:ascii="Times New Roman" w:hAnsi="Times New Roman"/>
                <w:b/>
              </w:rPr>
            </w:pPr>
            <w:r>
              <w:rPr>
                <w:rFonts w:ascii="Times New Roman" w:hAnsi="Times New Roman"/>
                <w:b/>
              </w:rPr>
              <w:lastRenderedPageBreak/>
              <w:t>5.0</w:t>
            </w:r>
          </w:p>
          <w:p w:rsidR="00793EC2" w:rsidRDefault="00793EC2" w:rsidP="00703D97">
            <w:pPr>
              <w:snapToGrid w:val="0"/>
              <w:jc w:val="center"/>
              <w:rPr>
                <w:rFonts w:ascii="Times New Roman" w:hAnsi="Times New Roman"/>
                <w:b/>
              </w:rPr>
            </w:pPr>
          </w:p>
          <w:p w:rsidR="00793EC2" w:rsidRDefault="00793EC2" w:rsidP="00703D97">
            <w:pPr>
              <w:snapToGrid w:val="0"/>
              <w:jc w:val="center"/>
              <w:rPr>
                <w:rFonts w:ascii="Times New Roman" w:hAnsi="Times New Roman"/>
                <w:b/>
              </w:rPr>
            </w:pPr>
          </w:p>
          <w:p w:rsidR="00793EC2" w:rsidRDefault="00793EC2" w:rsidP="00703D97">
            <w:pPr>
              <w:snapToGrid w:val="0"/>
              <w:jc w:val="center"/>
              <w:rPr>
                <w:rFonts w:ascii="Times New Roman" w:hAnsi="Times New Roman"/>
                <w:b/>
              </w:rPr>
            </w:pPr>
          </w:p>
          <w:p w:rsidR="00793EC2" w:rsidRDefault="00793EC2" w:rsidP="00703D97">
            <w:pPr>
              <w:snapToGrid w:val="0"/>
              <w:jc w:val="center"/>
              <w:rPr>
                <w:rFonts w:ascii="Times New Roman" w:hAnsi="Times New Roman"/>
                <w:b/>
              </w:rPr>
            </w:pPr>
          </w:p>
          <w:p w:rsidR="00793EC2" w:rsidRDefault="00793EC2" w:rsidP="00703D97">
            <w:pPr>
              <w:snapToGrid w:val="0"/>
              <w:jc w:val="center"/>
              <w:rPr>
                <w:rFonts w:ascii="Times New Roman" w:hAnsi="Times New Roman"/>
                <w:b/>
              </w:rPr>
            </w:pPr>
          </w:p>
          <w:p w:rsidR="00793EC2" w:rsidRDefault="00793EC2" w:rsidP="00703D97">
            <w:pPr>
              <w:snapToGrid w:val="0"/>
              <w:jc w:val="center"/>
              <w:rPr>
                <w:rFonts w:ascii="Times New Roman" w:hAnsi="Times New Roman"/>
                <w:b/>
              </w:rPr>
            </w:pPr>
          </w:p>
          <w:p w:rsidR="00793EC2" w:rsidRDefault="00793EC2" w:rsidP="00703D97">
            <w:pPr>
              <w:snapToGrid w:val="0"/>
              <w:jc w:val="center"/>
              <w:rPr>
                <w:rFonts w:ascii="Times New Roman" w:hAnsi="Times New Roman"/>
                <w:b/>
              </w:rPr>
            </w:pPr>
          </w:p>
          <w:p w:rsidR="00793EC2" w:rsidRDefault="00793EC2" w:rsidP="00703D97">
            <w:pPr>
              <w:snapToGrid w:val="0"/>
              <w:jc w:val="center"/>
              <w:rPr>
                <w:rFonts w:ascii="Times New Roman" w:hAnsi="Times New Roman"/>
                <w:b/>
              </w:rPr>
            </w:pPr>
          </w:p>
          <w:p w:rsidR="00793EC2" w:rsidRDefault="00793EC2" w:rsidP="00703D97">
            <w:pPr>
              <w:snapToGrid w:val="0"/>
              <w:jc w:val="center"/>
              <w:rPr>
                <w:rFonts w:ascii="Times New Roman" w:hAnsi="Times New Roman"/>
                <w:b/>
              </w:rPr>
            </w:pPr>
          </w:p>
          <w:p w:rsidR="00793EC2" w:rsidRDefault="00793EC2" w:rsidP="00703D97">
            <w:pPr>
              <w:snapToGrid w:val="0"/>
              <w:jc w:val="center"/>
              <w:rPr>
                <w:rFonts w:ascii="Times New Roman" w:hAnsi="Times New Roman"/>
                <w:b/>
              </w:rPr>
            </w:pPr>
          </w:p>
          <w:p w:rsidR="00793EC2" w:rsidRDefault="00793EC2" w:rsidP="00703D97">
            <w:pPr>
              <w:snapToGrid w:val="0"/>
              <w:jc w:val="center"/>
              <w:rPr>
                <w:rFonts w:ascii="Times New Roman" w:hAnsi="Times New Roman"/>
                <w:b/>
              </w:rPr>
            </w:pPr>
          </w:p>
          <w:p w:rsidR="00793EC2" w:rsidRDefault="00793EC2" w:rsidP="00703D97">
            <w:pPr>
              <w:snapToGrid w:val="0"/>
              <w:jc w:val="center"/>
              <w:rPr>
                <w:rFonts w:ascii="Times New Roman" w:hAnsi="Times New Roman"/>
                <w:b/>
              </w:rPr>
            </w:pPr>
          </w:p>
        </w:tc>
        <w:tc>
          <w:tcPr>
            <w:tcW w:w="8094" w:type="dxa"/>
            <w:tcBorders>
              <w:top w:val="single" w:sz="6" w:space="0" w:color="000000"/>
              <w:left w:val="single" w:sz="6" w:space="0" w:color="000000"/>
              <w:bottom w:val="single" w:sz="6" w:space="0" w:color="000000"/>
              <w:right w:val="single" w:sz="6" w:space="0" w:color="000000"/>
            </w:tcBorders>
          </w:tcPr>
          <w:p w:rsidR="00793EC2" w:rsidRDefault="00793EC2" w:rsidP="00703D97">
            <w:pPr>
              <w:rPr>
                <w:b/>
              </w:rPr>
            </w:pPr>
            <w:r>
              <w:rPr>
                <w:b/>
              </w:rPr>
              <w:t>Compare</w:t>
            </w:r>
            <w:r w:rsidRPr="00555DA9">
              <w:rPr>
                <w:b/>
              </w:rPr>
              <w:t xml:space="preserve"> results</w:t>
            </w:r>
            <w:r>
              <w:rPr>
                <w:b/>
              </w:rPr>
              <w:t xml:space="preserve"> obtained with expected results and take appropriate action.</w:t>
            </w:r>
          </w:p>
          <w:p w:rsidR="00F337BE" w:rsidRPr="00555DA9" w:rsidRDefault="00F337BE" w:rsidP="00703D97">
            <w:pPr>
              <w:rPr>
                <w:b/>
              </w:rPr>
            </w:pPr>
          </w:p>
          <w:tbl>
            <w:tblPr>
              <w:tblStyle w:val="TableGrid"/>
              <w:tblW w:w="8856" w:type="dxa"/>
              <w:tblLayout w:type="fixed"/>
              <w:tblLook w:val="01E0" w:firstRow="1" w:lastRow="1" w:firstColumn="1" w:lastColumn="1" w:noHBand="0" w:noVBand="0"/>
            </w:tblPr>
            <w:tblGrid>
              <w:gridCol w:w="3445"/>
              <w:gridCol w:w="5411"/>
            </w:tblGrid>
            <w:tr w:rsidR="00793EC2" w:rsidRPr="005966FE" w:rsidTr="002B11D9">
              <w:tc>
                <w:tcPr>
                  <w:tcW w:w="3445" w:type="dxa"/>
                  <w:shd w:val="clear" w:color="auto" w:fill="D9D9D9" w:themeFill="background1" w:themeFillShade="D9"/>
                </w:tcPr>
                <w:p w:rsidR="00793EC2" w:rsidRPr="00DB46EC" w:rsidRDefault="00793EC2" w:rsidP="00703D97">
                  <w:pPr>
                    <w:rPr>
                      <w:b/>
                    </w:rPr>
                  </w:pPr>
                  <w:r w:rsidRPr="00DB46EC">
                    <w:rPr>
                      <w:b/>
                    </w:rPr>
                    <w:t>If results are acceptable:</w:t>
                  </w:r>
                </w:p>
              </w:tc>
              <w:tc>
                <w:tcPr>
                  <w:tcW w:w="5411" w:type="dxa"/>
                  <w:shd w:val="clear" w:color="auto" w:fill="D9D9D9" w:themeFill="background1" w:themeFillShade="D9"/>
                </w:tcPr>
                <w:p w:rsidR="00793EC2" w:rsidRPr="00DB46EC" w:rsidRDefault="00793EC2" w:rsidP="00703D97">
                  <w:pPr>
                    <w:rPr>
                      <w:b/>
                    </w:rPr>
                  </w:pPr>
                  <w:r w:rsidRPr="00DB46EC">
                    <w:rPr>
                      <w:b/>
                    </w:rPr>
                    <w:t>If results are unacceptable:</w:t>
                  </w:r>
                </w:p>
              </w:tc>
            </w:tr>
            <w:tr w:rsidR="00793EC2" w:rsidRPr="005966FE" w:rsidTr="002B11D9">
              <w:tc>
                <w:tcPr>
                  <w:tcW w:w="3445" w:type="dxa"/>
                </w:tcPr>
                <w:p w:rsidR="002B11D9" w:rsidRPr="002B11D9" w:rsidRDefault="002B11D9" w:rsidP="002B11D9">
                  <w:pPr>
                    <w:rPr>
                      <w:sz w:val="20"/>
                    </w:rPr>
                  </w:pPr>
                  <w:r w:rsidRPr="002B11D9">
                    <w:rPr>
                      <w:sz w:val="20"/>
                    </w:rPr>
                    <w:t>1.</w:t>
                  </w:r>
                  <w:r>
                    <w:rPr>
                      <w:sz w:val="20"/>
                    </w:rPr>
                    <w:t xml:space="preserve">  </w:t>
                  </w:r>
                  <w:r w:rsidR="00793EC2" w:rsidRPr="002B11D9">
                    <w:rPr>
                      <w:sz w:val="20"/>
                    </w:rPr>
                    <w:t xml:space="preserve">Enter "S" in column "A/P" and </w:t>
                  </w:r>
                </w:p>
                <w:p w:rsidR="00793EC2" w:rsidRPr="009A6FC6" w:rsidRDefault="002B11D9" w:rsidP="00703D97">
                  <w:pPr>
                    <w:rPr>
                      <w:sz w:val="20"/>
                    </w:rPr>
                  </w:pPr>
                  <w:r>
                    <w:t xml:space="preserve">     </w:t>
                  </w:r>
                  <w:proofErr w:type="gramStart"/>
                  <w:r w:rsidR="00793EC2" w:rsidRPr="002B11D9">
                    <w:t>select</w:t>
                  </w:r>
                  <w:proofErr w:type="gramEnd"/>
                  <w:r w:rsidR="00793EC2" w:rsidRPr="009A6FC6">
                    <w:rPr>
                      <w:sz w:val="20"/>
                    </w:rPr>
                    <w:t xml:space="preserve"> ‘PASS’ for </w:t>
                  </w:r>
                  <w:proofErr w:type="spellStart"/>
                  <w:r w:rsidR="00793EC2" w:rsidRPr="009A6FC6">
                    <w:rPr>
                      <w:sz w:val="20"/>
                    </w:rPr>
                    <w:t>QCInt</w:t>
                  </w:r>
                  <w:proofErr w:type="spellEnd"/>
                  <w:r w:rsidR="00793EC2" w:rsidRPr="009A6FC6">
                    <w:rPr>
                      <w:sz w:val="20"/>
                    </w:rPr>
                    <w:t>.</w:t>
                  </w:r>
                </w:p>
                <w:p w:rsidR="002B11D9" w:rsidRDefault="00793EC2" w:rsidP="00703D97">
                  <w:pPr>
                    <w:rPr>
                      <w:sz w:val="20"/>
                    </w:rPr>
                  </w:pPr>
                  <w:r w:rsidRPr="009A6FC6">
                    <w:rPr>
                      <w:sz w:val="20"/>
                    </w:rPr>
                    <w:t xml:space="preserve">2.  Complete column 12 (Rec. </w:t>
                  </w:r>
                  <w:r w:rsidR="002B11D9">
                    <w:rPr>
                      <w:sz w:val="20"/>
                    </w:rPr>
                    <w:t xml:space="preserve">   </w:t>
                  </w:r>
                </w:p>
                <w:p w:rsidR="002B11D9" w:rsidRDefault="002B11D9" w:rsidP="00703D97">
                  <w:pPr>
                    <w:rPr>
                      <w:sz w:val="20"/>
                    </w:rPr>
                  </w:pPr>
                  <w:r>
                    <w:rPr>
                      <w:sz w:val="20"/>
                    </w:rPr>
                    <w:t xml:space="preserve">     </w:t>
                  </w:r>
                  <w:r w:rsidR="00793EC2" w:rsidRPr="009A6FC6">
                    <w:rPr>
                      <w:sz w:val="20"/>
                    </w:rPr>
                    <w:t xml:space="preserve">testing complete and acceptable) </w:t>
                  </w:r>
                  <w:r>
                    <w:rPr>
                      <w:sz w:val="20"/>
                    </w:rPr>
                    <w:t xml:space="preserve"> </w:t>
                  </w:r>
                </w:p>
                <w:p w:rsidR="00793EC2" w:rsidRPr="009A6FC6" w:rsidRDefault="002B11D9" w:rsidP="00703D97">
                  <w:pPr>
                    <w:rPr>
                      <w:sz w:val="20"/>
                    </w:rPr>
                  </w:pPr>
                  <w:r>
                    <w:rPr>
                      <w:sz w:val="20"/>
                    </w:rPr>
                    <w:t xml:space="preserve">     </w:t>
                  </w:r>
                  <w:r w:rsidR="00793EC2" w:rsidRPr="009A6FC6">
                    <w:rPr>
                      <w:sz w:val="20"/>
                    </w:rPr>
                    <w:t xml:space="preserve">on Reagent/Supply/Form/Label </w:t>
                  </w:r>
                </w:p>
                <w:p w:rsidR="00793EC2" w:rsidRPr="009A6FC6" w:rsidRDefault="002B11D9" w:rsidP="00703D97">
                  <w:pPr>
                    <w:rPr>
                      <w:sz w:val="20"/>
                    </w:rPr>
                  </w:pPr>
                  <w:r>
                    <w:rPr>
                      <w:sz w:val="20"/>
                    </w:rPr>
                    <w:t xml:space="preserve">     </w:t>
                  </w:r>
                  <w:r w:rsidR="00793EC2" w:rsidRPr="009A6FC6">
                    <w:rPr>
                      <w:sz w:val="20"/>
                    </w:rPr>
                    <w:t>Receiving log.</w:t>
                  </w:r>
                </w:p>
                <w:p w:rsidR="002B11D9" w:rsidRDefault="00793EC2" w:rsidP="00703D97">
                  <w:pPr>
                    <w:rPr>
                      <w:sz w:val="20"/>
                    </w:rPr>
                  </w:pPr>
                  <w:r w:rsidRPr="009A6FC6">
                    <w:rPr>
                      <w:sz w:val="20"/>
                    </w:rPr>
                    <w:t xml:space="preserve">3.  Item may be released for use </w:t>
                  </w:r>
                </w:p>
                <w:p w:rsidR="00793EC2" w:rsidRPr="009A6FC6" w:rsidRDefault="002B11D9" w:rsidP="00703D97">
                  <w:pPr>
                    <w:rPr>
                      <w:sz w:val="20"/>
                    </w:rPr>
                  </w:pPr>
                  <w:r>
                    <w:rPr>
                      <w:sz w:val="20"/>
                    </w:rPr>
                    <w:t xml:space="preserve">     </w:t>
                  </w:r>
                  <w:proofErr w:type="gramStart"/>
                  <w:r w:rsidR="00793EC2" w:rsidRPr="009A6FC6">
                    <w:rPr>
                      <w:sz w:val="20"/>
                    </w:rPr>
                    <w:t>into</w:t>
                  </w:r>
                  <w:proofErr w:type="gramEnd"/>
                  <w:r w:rsidR="00793EC2" w:rsidRPr="009A6FC6">
                    <w:rPr>
                      <w:sz w:val="20"/>
                    </w:rPr>
                    <w:t xml:space="preserve"> inventory.</w:t>
                  </w:r>
                </w:p>
                <w:p w:rsidR="00793EC2" w:rsidRPr="009A6FC6" w:rsidRDefault="00793EC2" w:rsidP="00703D97">
                  <w:pPr>
                    <w:rPr>
                      <w:sz w:val="20"/>
                    </w:rPr>
                  </w:pPr>
                  <w:r w:rsidRPr="009A6FC6">
                    <w:rPr>
                      <w:sz w:val="20"/>
                    </w:rPr>
                    <w:t xml:space="preserve">4. Initial on Daily QC checklist. </w:t>
                  </w:r>
                </w:p>
              </w:tc>
              <w:tc>
                <w:tcPr>
                  <w:tcW w:w="5411" w:type="dxa"/>
                </w:tcPr>
                <w:p w:rsidR="00793EC2" w:rsidRPr="009A6FC6" w:rsidRDefault="00793EC2" w:rsidP="00703D97">
                  <w:pPr>
                    <w:rPr>
                      <w:sz w:val="20"/>
                    </w:rPr>
                  </w:pPr>
                  <w:r w:rsidRPr="009A6FC6">
                    <w:rPr>
                      <w:sz w:val="20"/>
                    </w:rPr>
                    <w:t>1.  Repeat Testing.</w:t>
                  </w:r>
                </w:p>
                <w:p w:rsidR="00793EC2" w:rsidRPr="009A6FC6" w:rsidRDefault="00793EC2" w:rsidP="00703D97">
                  <w:pPr>
                    <w:rPr>
                      <w:sz w:val="20"/>
                    </w:rPr>
                  </w:pPr>
                  <w:r w:rsidRPr="009A6FC6">
                    <w:rPr>
                      <w:sz w:val="20"/>
                    </w:rPr>
                    <w:t xml:space="preserve">2.  Record "U" in column "A/P" and ‘FAIL’ </w:t>
                  </w:r>
                </w:p>
                <w:p w:rsidR="00793EC2" w:rsidRPr="009A6FC6" w:rsidRDefault="00793EC2" w:rsidP="00703D97">
                  <w:pPr>
                    <w:rPr>
                      <w:sz w:val="20"/>
                    </w:rPr>
                  </w:pPr>
                  <w:r w:rsidRPr="009A6FC6">
                    <w:rPr>
                      <w:sz w:val="20"/>
                    </w:rPr>
                    <w:t xml:space="preserve">     </w:t>
                  </w:r>
                  <w:proofErr w:type="gramStart"/>
                  <w:r w:rsidRPr="009A6FC6">
                    <w:rPr>
                      <w:sz w:val="20"/>
                    </w:rPr>
                    <w:t>for</w:t>
                  </w:r>
                  <w:proofErr w:type="gramEnd"/>
                  <w:r w:rsidRPr="009A6FC6">
                    <w:rPr>
                      <w:sz w:val="20"/>
                    </w:rPr>
                    <w:t xml:space="preserve"> </w:t>
                  </w:r>
                  <w:proofErr w:type="spellStart"/>
                  <w:r w:rsidRPr="009A6FC6">
                    <w:rPr>
                      <w:sz w:val="20"/>
                    </w:rPr>
                    <w:t>QCInt</w:t>
                  </w:r>
                  <w:proofErr w:type="spellEnd"/>
                  <w:r w:rsidRPr="009A6FC6">
                    <w:rPr>
                      <w:sz w:val="20"/>
                    </w:rPr>
                    <w:t>.</w:t>
                  </w:r>
                </w:p>
                <w:p w:rsidR="00793EC2" w:rsidRPr="009A6FC6" w:rsidRDefault="00793EC2" w:rsidP="00703D97">
                  <w:pPr>
                    <w:rPr>
                      <w:sz w:val="20"/>
                    </w:rPr>
                  </w:pPr>
                  <w:r w:rsidRPr="009A6FC6">
                    <w:rPr>
                      <w:sz w:val="20"/>
                    </w:rPr>
                    <w:t xml:space="preserve">3.  Complete and sign off on </w:t>
                  </w:r>
                </w:p>
                <w:p w:rsidR="00793EC2" w:rsidRPr="009A6FC6" w:rsidRDefault="00793EC2" w:rsidP="00703D97">
                  <w:pPr>
                    <w:rPr>
                      <w:sz w:val="20"/>
                    </w:rPr>
                  </w:pPr>
                  <w:r w:rsidRPr="009A6FC6">
                    <w:rPr>
                      <w:sz w:val="20"/>
                    </w:rPr>
                    <w:t xml:space="preserve">      Reagent/Supply/Form/Label </w:t>
                  </w:r>
                </w:p>
                <w:p w:rsidR="00793EC2" w:rsidRPr="009A6FC6" w:rsidRDefault="00793EC2" w:rsidP="00703D97">
                  <w:pPr>
                    <w:rPr>
                      <w:sz w:val="20"/>
                    </w:rPr>
                  </w:pPr>
                  <w:r w:rsidRPr="009A6FC6">
                    <w:rPr>
                      <w:sz w:val="20"/>
                    </w:rPr>
                    <w:t xml:space="preserve">      Receiving log that receipt testing is not </w:t>
                  </w:r>
                </w:p>
                <w:p w:rsidR="00793EC2" w:rsidRPr="009A6FC6" w:rsidRDefault="00793EC2" w:rsidP="00703D97">
                  <w:pPr>
                    <w:rPr>
                      <w:sz w:val="20"/>
                    </w:rPr>
                  </w:pPr>
                  <w:r w:rsidRPr="009A6FC6">
                    <w:rPr>
                      <w:sz w:val="20"/>
                    </w:rPr>
                    <w:t xml:space="preserve">      </w:t>
                  </w:r>
                  <w:proofErr w:type="gramStart"/>
                  <w:r w:rsidRPr="009A6FC6">
                    <w:rPr>
                      <w:sz w:val="20"/>
                    </w:rPr>
                    <w:t>acceptable</w:t>
                  </w:r>
                  <w:proofErr w:type="gramEnd"/>
                  <w:r w:rsidRPr="009A6FC6">
                    <w:rPr>
                      <w:sz w:val="20"/>
                    </w:rPr>
                    <w:t xml:space="preserve">. </w:t>
                  </w:r>
                </w:p>
                <w:p w:rsidR="00793EC2" w:rsidRPr="009A6FC6" w:rsidRDefault="00793EC2" w:rsidP="00703D97">
                  <w:pPr>
                    <w:rPr>
                      <w:sz w:val="20"/>
                    </w:rPr>
                  </w:pPr>
                  <w:r w:rsidRPr="009A6FC6">
                    <w:rPr>
                      <w:sz w:val="20"/>
                    </w:rPr>
                    <w:t>4.  Qua</w:t>
                  </w:r>
                  <w:r w:rsidR="002B11D9">
                    <w:rPr>
                      <w:sz w:val="20"/>
                    </w:rPr>
                    <w:t>rantine item in the QC basket</w:t>
                  </w:r>
                  <w:r w:rsidRPr="009A6FC6">
                    <w:rPr>
                      <w:sz w:val="20"/>
                    </w:rPr>
                    <w:t>.</w:t>
                  </w:r>
                </w:p>
                <w:p w:rsidR="00793EC2" w:rsidRPr="009A6FC6" w:rsidRDefault="00793EC2" w:rsidP="00703D97">
                  <w:pPr>
                    <w:rPr>
                      <w:sz w:val="20"/>
                    </w:rPr>
                  </w:pPr>
                  <w:r w:rsidRPr="009A6FC6">
                    <w:rPr>
                      <w:sz w:val="20"/>
                    </w:rPr>
                    <w:t>5.  Dete</w:t>
                  </w:r>
                  <w:r>
                    <w:rPr>
                      <w:sz w:val="20"/>
                    </w:rPr>
                    <w:t xml:space="preserve">rmine the current inventory of </w:t>
                  </w:r>
                  <w:r w:rsidRPr="009A6FC6">
                    <w:rPr>
                      <w:sz w:val="20"/>
                    </w:rPr>
                    <w:t>reagent.</w:t>
                  </w:r>
                </w:p>
                <w:p w:rsidR="00793EC2" w:rsidRPr="009A6FC6" w:rsidRDefault="00793EC2" w:rsidP="00703D97">
                  <w:pPr>
                    <w:rPr>
                      <w:sz w:val="20"/>
                    </w:rPr>
                  </w:pPr>
                  <w:r w:rsidRPr="009A6FC6">
                    <w:rPr>
                      <w:sz w:val="20"/>
                    </w:rPr>
                    <w:t>6.  Alert management that the item(s) did</w:t>
                  </w:r>
                </w:p>
                <w:p w:rsidR="00793EC2" w:rsidRPr="009A6FC6" w:rsidRDefault="00793EC2" w:rsidP="00703D97">
                  <w:pPr>
                    <w:rPr>
                      <w:sz w:val="20"/>
                    </w:rPr>
                  </w:pPr>
                  <w:r w:rsidRPr="009A6FC6">
                    <w:rPr>
                      <w:b/>
                      <w:sz w:val="20"/>
                    </w:rPr>
                    <w:t xml:space="preserve">     NOT</w:t>
                  </w:r>
                  <w:r w:rsidRPr="009A6FC6">
                    <w:rPr>
                      <w:sz w:val="20"/>
                    </w:rPr>
                    <w:t xml:space="preserve"> pass receipt testing, and current</w:t>
                  </w:r>
                </w:p>
                <w:p w:rsidR="00793EC2" w:rsidRPr="009A6FC6" w:rsidRDefault="00793EC2" w:rsidP="00703D97">
                  <w:pPr>
                    <w:rPr>
                      <w:sz w:val="20"/>
                    </w:rPr>
                  </w:pPr>
                  <w:r w:rsidRPr="009A6FC6">
                    <w:rPr>
                      <w:sz w:val="20"/>
                    </w:rPr>
                    <w:t xml:space="preserve">     </w:t>
                  </w:r>
                  <w:proofErr w:type="gramStart"/>
                  <w:r w:rsidRPr="009A6FC6">
                    <w:rPr>
                      <w:sz w:val="20"/>
                    </w:rPr>
                    <w:t>inventory</w:t>
                  </w:r>
                  <w:proofErr w:type="gramEnd"/>
                  <w:r w:rsidRPr="009A6FC6">
                    <w:rPr>
                      <w:sz w:val="20"/>
                    </w:rPr>
                    <w:t xml:space="preserve"> of reagent.</w:t>
                  </w:r>
                </w:p>
                <w:p w:rsidR="00793EC2" w:rsidRPr="009A6FC6" w:rsidRDefault="00793EC2" w:rsidP="00703D97">
                  <w:pPr>
                    <w:rPr>
                      <w:sz w:val="20"/>
                    </w:rPr>
                  </w:pPr>
                  <w:r w:rsidRPr="009A6FC6">
                    <w:rPr>
                      <w:sz w:val="20"/>
                    </w:rPr>
                    <w:t>7.  Submit a Quality Assurance Exception Report.</w:t>
                  </w:r>
                </w:p>
                <w:p w:rsidR="00793EC2" w:rsidRPr="009A6FC6" w:rsidRDefault="00793EC2" w:rsidP="00703D97">
                  <w:pPr>
                    <w:rPr>
                      <w:sz w:val="20"/>
                    </w:rPr>
                  </w:pPr>
                  <w:r w:rsidRPr="009A6FC6">
                    <w:rPr>
                      <w:sz w:val="20"/>
                    </w:rPr>
                    <w:t>8.  Management will notify company.</w:t>
                  </w:r>
                </w:p>
              </w:tc>
            </w:tr>
          </w:tbl>
          <w:p w:rsidR="00793EC2" w:rsidRDefault="00793EC2" w:rsidP="00703D97">
            <w:pPr>
              <w:snapToGrid w:val="0"/>
              <w:rPr>
                <w:b/>
                <w:bCs/>
              </w:rPr>
            </w:pPr>
          </w:p>
        </w:tc>
        <w:tc>
          <w:tcPr>
            <w:tcW w:w="1629" w:type="dxa"/>
            <w:tcBorders>
              <w:top w:val="single" w:sz="6" w:space="0" w:color="000000"/>
              <w:left w:val="single" w:sz="6" w:space="0" w:color="000000"/>
              <w:bottom w:val="single" w:sz="6" w:space="0" w:color="000000"/>
              <w:right w:val="single" w:sz="6" w:space="0" w:color="000000"/>
            </w:tcBorders>
          </w:tcPr>
          <w:p w:rsidR="00793EC2" w:rsidRDefault="00793EC2" w:rsidP="00703D97">
            <w:pPr>
              <w:snapToGrid w:val="0"/>
              <w:rPr>
                <w:b/>
                <w:bCs/>
                <w:szCs w:val="18"/>
              </w:rPr>
            </w:pPr>
          </w:p>
          <w:p w:rsidR="00793EC2" w:rsidRDefault="00793EC2" w:rsidP="00703D97">
            <w:pPr>
              <w:snapToGrid w:val="0"/>
              <w:rPr>
                <w:b/>
                <w:bCs/>
                <w:szCs w:val="18"/>
              </w:rPr>
            </w:pPr>
          </w:p>
        </w:tc>
      </w:tr>
      <w:tr w:rsidR="00793EC2" w:rsidTr="00703D97">
        <w:trPr>
          <w:jc w:val="center"/>
        </w:trPr>
        <w:tc>
          <w:tcPr>
            <w:tcW w:w="1018" w:type="dxa"/>
            <w:tcBorders>
              <w:top w:val="single" w:sz="6" w:space="0" w:color="000000"/>
              <w:left w:val="single" w:sz="6" w:space="0" w:color="000000"/>
              <w:bottom w:val="single" w:sz="6" w:space="0" w:color="000000"/>
              <w:right w:val="single" w:sz="6" w:space="0" w:color="000000"/>
            </w:tcBorders>
          </w:tcPr>
          <w:p w:rsidR="00793EC2" w:rsidRPr="009F2A58" w:rsidRDefault="00793EC2" w:rsidP="00703D97">
            <w:pPr>
              <w:snapToGrid w:val="0"/>
              <w:jc w:val="center"/>
              <w:rPr>
                <w:rFonts w:ascii="Times New Roman" w:hAnsi="Times New Roman"/>
                <w:b/>
              </w:rPr>
            </w:pPr>
            <w:r>
              <w:rPr>
                <w:rFonts w:ascii="Times New Roman" w:hAnsi="Times New Roman"/>
                <w:b/>
              </w:rPr>
              <w:t>6</w:t>
            </w:r>
            <w:r w:rsidRPr="009F2A58">
              <w:rPr>
                <w:rFonts w:ascii="Times New Roman" w:hAnsi="Times New Roman"/>
                <w:b/>
              </w:rPr>
              <w:t>.0</w:t>
            </w:r>
          </w:p>
        </w:tc>
        <w:tc>
          <w:tcPr>
            <w:tcW w:w="8094" w:type="dxa"/>
            <w:tcBorders>
              <w:top w:val="single" w:sz="6" w:space="0" w:color="000000"/>
              <w:left w:val="single" w:sz="6" w:space="0" w:color="000000"/>
              <w:bottom w:val="single" w:sz="6" w:space="0" w:color="000000"/>
              <w:right w:val="single" w:sz="6" w:space="0" w:color="000000"/>
            </w:tcBorders>
          </w:tcPr>
          <w:p w:rsidR="00793EC2" w:rsidRDefault="00793EC2" w:rsidP="00703D97">
            <w:pPr>
              <w:rPr>
                <w:b/>
              </w:rPr>
            </w:pPr>
            <w:r w:rsidRPr="009F2A58">
              <w:rPr>
                <w:b/>
              </w:rPr>
              <w:t>Forward completed form for management review.</w:t>
            </w:r>
          </w:p>
          <w:p w:rsidR="00F337BE" w:rsidRDefault="00F337BE" w:rsidP="00703D97">
            <w:pPr>
              <w:rPr>
                <w:b/>
              </w:rPr>
            </w:pPr>
          </w:p>
          <w:p w:rsidR="00F337BE" w:rsidRPr="009F2A58" w:rsidRDefault="00F337BE" w:rsidP="00703D97">
            <w:pPr>
              <w:rPr>
                <w:b/>
              </w:rPr>
            </w:pPr>
          </w:p>
        </w:tc>
        <w:tc>
          <w:tcPr>
            <w:tcW w:w="1629" w:type="dxa"/>
            <w:tcBorders>
              <w:top w:val="single" w:sz="6" w:space="0" w:color="000000"/>
              <w:left w:val="single" w:sz="6" w:space="0" w:color="000000"/>
              <w:bottom w:val="single" w:sz="6" w:space="0" w:color="000000"/>
              <w:right w:val="single" w:sz="6" w:space="0" w:color="000000"/>
            </w:tcBorders>
          </w:tcPr>
          <w:p w:rsidR="00793EC2" w:rsidRDefault="00793EC2" w:rsidP="00703D97">
            <w:pPr>
              <w:snapToGrid w:val="0"/>
              <w:rPr>
                <w:b/>
                <w:bCs/>
                <w:szCs w:val="18"/>
              </w:rPr>
            </w:pPr>
          </w:p>
        </w:tc>
      </w:tr>
    </w:tbl>
    <w:p w:rsidR="00793EC2" w:rsidRPr="005A4E5A" w:rsidRDefault="00793EC2" w:rsidP="00793EC2">
      <w:pPr>
        <w:rPr>
          <w:sz w:val="20"/>
        </w:rPr>
      </w:pPr>
      <w:r w:rsidRPr="005A4E5A">
        <w:rPr>
          <w:sz w:val="20"/>
        </w:rPr>
        <w:t xml:space="preserve">          </w:t>
      </w:r>
    </w:p>
    <w:p w:rsidR="00F337BE" w:rsidRDefault="00F337BE">
      <w:r>
        <w:br w:type="page"/>
      </w:r>
    </w:p>
    <w:p w:rsidR="00793EC2" w:rsidRDefault="00F337BE" w:rsidP="00E44A67">
      <w:pPr>
        <w:pStyle w:val="ListParagraph"/>
        <w:numPr>
          <w:ilvl w:val="0"/>
          <w:numId w:val="5"/>
        </w:numPr>
      </w:pPr>
      <w:r>
        <w:lastRenderedPageBreak/>
        <w:t>Receipt Testing of 0.8% Ortho Panel Cells</w:t>
      </w:r>
    </w:p>
    <w:p w:rsidR="00F337BE" w:rsidRDefault="00F337BE" w:rsidP="00F337BE"/>
    <w:p w:rsidR="00F337BE" w:rsidRDefault="00F337BE" w:rsidP="00F337BE">
      <w:pPr>
        <w:pStyle w:val="Heading1"/>
      </w:pPr>
      <w:r>
        <w:t>Protocol</w:t>
      </w:r>
    </w:p>
    <w:p w:rsidR="00F337BE" w:rsidRDefault="00F337BE" w:rsidP="00F337BE">
      <w:r>
        <w:t xml:space="preserve"> </w:t>
      </w:r>
    </w:p>
    <w:p w:rsidR="00F337BE" w:rsidRDefault="00F337BE" w:rsidP="00E44A67">
      <w:pPr>
        <w:pStyle w:val="ListParagraph"/>
        <w:numPr>
          <w:ilvl w:val="0"/>
          <w:numId w:val="16"/>
        </w:numPr>
        <w:tabs>
          <w:tab w:val="left" w:pos="540"/>
        </w:tabs>
        <w:autoSpaceDE w:val="0"/>
        <w:autoSpaceDN w:val="0"/>
        <w:adjustRightInd w:val="0"/>
        <w:contextualSpacing w:val="0"/>
        <w:rPr>
          <w:rFonts w:ascii="Times New Roman" w:hAnsi="Times New Roman"/>
          <w:sz w:val="24"/>
        </w:rPr>
      </w:pPr>
      <w:r>
        <w:rPr>
          <w:rFonts w:ascii="Times New Roman" w:hAnsi="Times New Roman"/>
          <w:sz w:val="24"/>
        </w:rPr>
        <w:t>Ortho Clinical Diagnostics quality assurance states that Ortho 0.8% Panel Cells be tested periodically with weak reacting antibodies.</w:t>
      </w:r>
    </w:p>
    <w:p w:rsidR="00F337BE" w:rsidRDefault="00F337BE" w:rsidP="00E44A67">
      <w:pPr>
        <w:pStyle w:val="ListParagraph"/>
        <w:numPr>
          <w:ilvl w:val="0"/>
          <w:numId w:val="16"/>
        </w:numPr>
        <w:tabs>
          <w:tab w:val="left" w:pos="540"/>
        </w:tabs>
        <w:autoSpaceDE w:val="0"/>
        <w:autoSpaceDN w:val="0"/>
        <w:adjustRightInd w:val="0"/>
        <w:contextualSpacing w:val="0"/>
        <w:rPr>
          <w:rFonts w:ascii="Times New Roman" w:hAnsi="Times New Roman"/>
          <w:sz w:val="24"/>
        </w:rPr>
      </w:pPr>
      <w:r>
        <w:rPr>
          <w:rFonts w:ascii="Times New Roman" w:hAnsi="Times New Roman"/>
          <w:sz w:val="24"/>
        </w:rPr>
        <w:t>Each in-date panel cell set will be tested upon opening and as requested by management after reviewing antibody workups and expected reactivity of panel cells.</w:t>
      </w:r>
    </w:p>
    <w:p w:rsidR="00F337BE" w:rsidRDefault="00F337BE" w:rsidP="00E44A67">
      <w:pPr>
        <w:pStyle w:val="ListParagraph"/>
        <w:numPr>
          <w:ilvl w:val="0"/>
          <w:numId w:val="17"/>
        </w:numPr>
        <w:tabs>
          <w:tab w:val="left" w:pos="540"/>
        </w:tabs>
        <w:autoSpaceDE w:val="0"/>
        <w:autoSpaceDN w:val="0"/>
        <w:adjustRightInd w:val="0"/>
        <w:contextualSpacing w:val="0"/>
        <w:rPr>
          <w:rFonts w:ascii="Times New Roman" w:hAnsi="Times New Roman"/>
          <w:sz w:val="24"/>
        </w:rPr>
      </w:pPr>
      <w:r>
        <w:rPr>
          <w:rFonts w:ascii="Times New Roman" w:hAnsi="Times New Roman"/>
          <w:sz w:val="24"/>
        </w:rPr>
        <w:t>Multiple sets of 0.8% Panel A and B, and one set of Panel C is on standing order and utilized for patient testing</w:t>
      </w:r>
    </w:p>
    <w:p w:rsidR="00F337BE" w:rsidRPr="00C21FC0" w:rsidRDefault="00F337BE" w:rsidP="00E44A67">
      <w:pPr>
        <w:pStyle w:val="ListParagraph"/>
        <w:numPr>
          <w:ilvl w:val="0"/>
          <w:numId w:val="17"/>
        </w:numPr>
        <w:tabs>
          <w:tab w:val="left" w:pos="540"/>
        </w:tabs>
        <w:autoSpaceDE w:val="0"/>
        <w:autoSpaceDN w:val="0"/>
        <w:adjustRightInd w:val="0"/>
        <w:contextualSpacing w:val="0"/>
        <w:rPr>
          <w:rFonts w:ascii="Times New Roman" w:hAnsi="Times New Roman"/>
          <w:sz w:val="24"/>
        </w:rPr>
      </w:pPr>
      <w:r>
        <w:rPr>
          <w:rFonts w:ascii="Times New Roman" w:hAnsi="Times New Roman"/>
          <w:sz w:val="24"/>
        </w:rPr>
        <w:t xml:space="preserve">Panel cells will be marked with a number when they </w:t>
      </w:r>
      <w:proofErr w:type="gramStart"/>
      <w:r>
        <w:rPr>
          <w:rFonts w:ascii="Times New Roman" w:hAnsi="Times New Roman"/>
          <w:sz w:val="24"/>
        </w:rPr>
        <w:t>are received</w:t>
      </w:r>
      <w:proofErr w:type="gramEnd"/>
      <w:r>
        <w:rPr>
          <w:rFonts w:ascii="Times New Roman" w:hAnsi="Times New Roman"/>
          <w:sz w:val="24"/>
        </w:rPr>
        <w:t xml:space="preserve">. (Example: multiple sets of Panel A should be labeled: A-1, A-2, A-3, etc.) </w:t>
      </w:r>
    </w:p>
    <w:p w:rsidR="00F337BE" w:rsidRPr="00E44A67" w:rsidRDefault="00F337BE" w:rsidP="00E44A67">
      <w:pPr>
        <w:pStyle w:val="ListParagraph"/>
        <w:numPr>
          <w:ilvl w:val="0"/>
          <w:numId w:val="17"/>
        </w:numPr>
        <w:tabs>
          <w:tab w:val="left" w:pos="540"/>
        </w:tabs>
        <w:autoSpaceDE w:val="0"/>
        <w:autoSpaceDN w:val="0"/>
        <w:adjustRightInd w:val="0"/>
        <w:contextualSpacing w:val="0"/>
        <w:rPr>
          <w:rFonts w:ascii="Times New Roman" w:hAnsi="Times New Roman"/>
          <w:sz w:val="24"/>
        </w:rPr>
      </w:pPr>
      <w:r>
        <w:rPr>
          <w:rFonts w:ascii="Times New Roman" w:hAnsi="Times New Roman"/>
          <w:sz w:val="24"/>
        </w:rPr>
        <w:t xml:space="preserve">Performing testing on these panels as they </w:t>
      </w:r>
      <w:proofErr w:type="gramStart"/>
      <w:r>
        <w:rPr>
          <w:rFonts w:ascii="Times New Roman" w:hAnsi="Times New Roman"/>
          <w:sz w:val="24"/>
        </w:rPr>
        <w:t>are opened</w:t>
      </w:r>
      <w:proofErr w:type="gramEnd"/>
      <w:r>
        <w:rPr>
          <w:rFonts w:ascii="Times New Roman" w:hAnsi="Times New Roman"/>
          <w:sz w:val="24"/>
        </w:rPr>
        <w:t xml:space="preserve"> will ensure proper reactivity at different time intervals during the shelf life of the panels. </w:t>
      </w:r>
    </w:p>
    <w:p w:rsidR="00F337BE" w:rsidRPr="00DD5A51" w:rsidRDefault="00F337BE" w:rsidP="00E44A67">
      <w:pPr>
        <w:pStyle w:val="ListParagraph"/>
        <w:numPr>
          <w:ilvl w:val="0"/>
          <w:numId w:val="16"/>
        </w:numPr>
        <w:tabs>
          <w:tab w:val="left" w:pos="540"/>
        </w:tabs>
        <w:autoSpaceDE w:val="0"/>
        <w:autoSpaceDN w:val="0"/>
        <w:adjustRightInd w:val="0"/>
        <w:contextualSpacing w:val="0"/>
        <w:rPr>
          <w:rFonts w:ascii="Times New Roman" w:hAnsi="Times New Roman"/>
          <w:sz w:val="24"/>
        </w:rPr>
      </w:pPr>
      <w:r>
        <w:rPr>
          <w:rFonts w:ascii="Times New Roman" w:hAnsi="Times New Roman"/>
          <w:sz w:val="24"/>
        </w:rPr>
        <w:t xml:space="preserve">All expired panels utilized for patient testing will undergo testing to ensure reactivity of antigens tested per SOP. </w:t>
      </w:r>
    </w:p>
    <w:p w:rsidR="00F337BE" w:rsidRDefault="00F337BE" w:rsidP="00F337BE"/>
    <w:p w:rsidR="00F337BE" w:rsidRDefault="00F337BE" w:rsidP="00F337BE">
      <w:pPr>
        <w:pStyle w:val="Heading1"/>
      </w:pPr>
      <w:r>
        <w:t xml:space="preserve">Procedure </w:t>
      </w:r>
    </w:p>
    <w:p w:rsidR="00F337BE" w:rsidRPr="00F337BE" w:rsidRDefault="00F337BE" w:rsidP="00F337BE"/>
    <w:p w:rsidR="00F337BE" w:rsidRPr="00F337BE" w:rsidRDefault="00F337BE" w:rsidP="00F337BE">
      <w:pPr>
        <w:rPr>
          <w:sz w:val="20"/>
        </w:rPr>
      </w:pPr>
      <w:r w:rsidRPr="00F337BE">
        <w:rPr>
          <w:sz w:val="20"/>
        </w:rPr>
        <w:t>Chemical Risk Assessment: None</w:t>
      </w:r>
    </w:p>
    <w:p w:rsidR="00F337BE" w:rsidRPr="00F337BE" w:rsidRDefault="00F337BE" w:rsidP="00F337BE">
      <w:pPr>
        <w:rPr>
          <w:sz w:val="20"/>
        </w:rPr>
      </w:pPr>
      <w:r w:rsidRPr="00F337BE">
        <w:rPr>
          <w:sz w:val="20"/>
        </w:rPr>
        <w:t>Biological Risk Assessment: None</w:t>
      </w:r>
    </w:p>
    <w:p w:rsidR="00F337BE" w:rsidRPr="00F337BE" w:rsidRDefault="00F337BE" w:rsidP="00F337BE">
      <w:pPr>
        <w:rPr>
          <w:sz w:val="20"/>
        </w:rPr>
      </w:pPr>
      <w:r w:rsidRPr="00F337BE">
        <w:rPr>
          <w:sz w:val="20"/>
        </w:rPr>
        <w:t xml:space="preserve">Protective Equipment: Lab coat, gloves       </w:t>
      </w:r>
    </w:p>
    <w:p w:rsidR="00F337BE" w:rsidRPr="00F337BE" w:rsidRDefault="00F337BE" w:rsidP="00F337BE">
      <w:pPr>
        <w:rPr>
          <w:sz w:val="20"/>
        </w:rPr>
      </w:pPr>
      <w:r w:rsidRPr="00F337BE">
        <w:rPr>
          <w:sz w:val="20"/>
        </w:rPr>
        <w:t>Supplies: Tubes</w:t>
      </w:r>
    </w:p>
    <w:p w:rsidR="00F337BE" w:rsidRPr="00F337BE" w:rsidRDefault="00F337BE" w:rsidP="00F337BE">
      <w:pPr>
        <w:rPr>
          <w:sz w:val="20"/>
        </w:rPr>
      </w:pPr>
      <w:r w:rsidRPr="00F337BE">
        <w:rPr>
          <w:sz w:val="20"/>
        </w:rPr>
        <w:t>Reagents: Reagent/cell to be receipt tested and test cell/reagent</w:t>
      </w:r>
      <w:r w:rsidR="00E44A67">
        <w:rPr>
          <w:sz w:val="20"/>
        </w:rPr>
        <w:t>, Panel QC antisera</w:t>
      </w:r>
    </w:p>
    <w:p w:rsidR="00F337BE" w:rsidRPr="00F337BE" w:rsidRDefault="00F337BE" w:rsidP="00F337BE">
      <w:pPr>
        <w:rPr>
          <w:sz w:val="20"/>
        </w:rPr>
      </w:pPr>
      <w:r w:rsidRPr="00F337BE">
        <w:rPr>
          <w:sz w:val="20"/>
        </w:rPr>
        <w:t>Equipment: Centrifuge</w:t>
      </w:r>
      <w:r>
        <w:rPr>
          <w:sz w:val="20"/>
        </w:rPr>
        <w:t>, Vision</w:t>
      </w:r>
    </w:p>
    <w:p w:rsidR="00F337BE" w:rsidRPr="00F337BE" w:rsidRDefault="00F337BE" w:rsidP="00F337BE">
      <w:pPr>
        <w:rPr>
          <w:sz w:val="20"/>
        </w:rPr>
      </w:pPr>
      <w:r w:rsidRPr="00F337BE">
        <w:rPr>
          <w:sz w:val="20"/>
        </w:rPr>
        <w:t>Specimen Requirements: None</w:t>
      </w:r>
    </w:p>
    <w:p w:rsidR="00F337BE" w:rsidRDefault="00F337BE" w:rsidP="00F337BE"/>
    <w:tbl>
      <w:tblPr>
        <w:tblW w:w="1056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18"/>
        <w:gridCol w:w="8316"/>
        <w:gridCol w:w="1216"/>
        <w:gridCol w:w="11"/>
      </w:tblGrid>
      <w:tr w:rsidR="00E44A67" w:rsidTr="00703D97">
        <w:trPr>
          <w:tblHeader/>
          <w:jc w:val="center"/>
        </w:trPr>
        <w:tc>
          <w:tcPr>
            <w:tcW w:w="1018" w:type="dxa"/>
            <w:tcBorders>
              <w:top w:val="single" w:sz="6" w:space="0" w:color="000000"/>
              <w:left w:val="single" w:sz="6" w:space="0" w:color="000000"/>
              <w:bottom w:val="single" w:sz="6" w:space="0" w:color="000000"/>
              <w:right w:val="single" w:sz="6" w:space="0" w:color="000000"/>
            </w:tcBorders>
            <w:shd w:val="pct35" w:color="auto" w:fill="FFFFFF"/>
          </w:tcPr>
          <w:p w:rsidR="00E44A67" w:rsidRDefault="00E44A67" w:rsidP="00703D97">
            <w:pPr>
              <w:snapToGrid w:val="0"/>
              <w:jc w:val="center"/>
              <w:rPr>
                <w:b/>
                <w:bCs/>
                <w:szCs w:val="18"/>
              </w:rPr>
            </w:pPr>
            <w:r>
              <w:t>STEPS</w:t>
            </w:r>
          </w:p>
        </w:tc>
        <w:tc>
          <w:tcPr>
            <w:tcW w:w="8316" w:type="dxa"/>
            <w:tcBorders>
              <w:top w:val="single" w:sz="6" w:space="0" w:color="000000"/>
              <w:left w:val="single" w:sz="6" w:space="0" w:color="000000"/>
              <w:bottom w:val="single" w:sz="6" w:space="0" w:color="000000"/>
              <w:right w:val="single" w:sz="6" w:space="0" w:color="000000"/>
            </w:tcBorders>
            <w:shd w:val="pct35" w:color="auto" w:fill="FFFFFF"/>
          </w:tcPr>
          <w:p w:rsidR="00E44A67" w:rsidRDefault="00E44A67" w:rsidP="00703D97">
            <w:pPr>
              <w:snapToGrid w:val="0"/>
              <w:jc w:val="center"/>
              <w:rPr>
                <w:b/>
                <w:bCs/>
                <w:szCs w:val="18"/>
              </w:rPr>
            </w:pPr>
            <w:r>
              <w:t>INSTRUCTIONS</w:t>
            </w:r>
          </w:p>
        </w:tc>
        <w:tc>
          <w:tcPr>
            <w:tcW w:w="1227" w:type="dxa"/>
            <w:gridSpan w:val="2"/>
            <w:tcBorders>
              <w:top w:val="single" w:sz="6" w:space="0" w:color="000000"/>
              <w:left w:val="single" w:sz="6" w:space="0" w:color="000000"/>
              <w:bottom w:val="single" w:sz="6" w:space="0" w:color="000000"/>
              <w:right w:val="single" w:sz="6" w:space="0" w:color="000000"/>
            </w:tcBorders>
            <w:shd w:val="pct35" w:color="auto" w:fill="FFFFFF"/>
          </w:tcPr>
          <w:p w:rsidR="00E44A67" w:rsidRPr="00130AE4" w:rsidRDefault="00E44A67" w:rsidP="00703D97">
            <w:pPr>
              <w:jc w:val="center"/>
              <w:rPr>
                <w:rFonts w:ascii="Times New Roman" w:hAnsi="Times New Roman"/>
                <w:b/>
                <w:sz w:val="18"/>
                <w:szCs w:val="18"/>
              </w:rPr>
            </w:pPr>
            <w:r w:rsidRPr="00130AE4">
              <w:rPr>
                <w:rFonts w:ascii="Times New Roman" w:hAnsi="Times New Roman"/>
                <w:b/>
                <w:sz w:val="18"/>
                <w:szCs w:val="18"/>
              </w:rPr>
              <w:t>CHANGE/</w:t>
            </w:r>
          </w:p>
          <w:p w:rsidR="00E44A67" w:rsidRPr="00130AE4" w:rsidRDefault="00E44A67" w:rsidP="00703D97">
            <w:pPr>
              <w:jc w:val="center"/>
              <w:rPr>
                <w:rFonts w:ascii="Times New Roman" w:hAnsi="Times New Roman"/>
                <w:b/>
                <w:sz w:val="18"/>
                <w:szCs w:val="18"/>
              </w:rPr>
            </w:pPr>
            <w:r w:rsidRPr="00130AE4">
              <w:rPr>
                <w:rFonts w:ascii="Times New Roman" w:hAnsi="Times New Roman"/>
                <w:b/>
                <w:sz w:val="18"/>
                <w:szCs w:val="18"/>
              </w:rPr>
              <w:t>APPROVAL</w:t>
            </w:r>
          </w:p>
        </w:tc>
      </w:tr>
      <w:tr w:rsidR="00E44A67" w:rsidRPr="00C8495C" w:rsidTr="00703D97">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E44A67" w:rsidRPr="00C8495C" w:rsidRDefault="00E44A67" w:rsidP="00703D97">
            <w:pPr>
              <w:snapToGrid w:val="0"/>
              <w:jc w:val="center"/>
              <w:rPr>
                <w:b/>
                <w:bCs/>
              </w:rPr>
            </w:pPr>
            <w:r>
              <w:t>1</w:t>
            </w:r>
            <w:r w:rsidRPr="00C8495C">
              <w:t>.0</w:t>
            </w:r>
          </w:p>
        </w:tc>
        <w:tc>
          <w:tcPr>
            <w:tcW w:w="8316" w:type="dxa"/>
            <w:tcBorders>
              <w:top w:val="single" w:sz="6" w:space="0" w:color="000000"/>
              <w:left w:val="single" w:sz="6" w:space="0" w:color="000000"/>
              <w:bottom w:val="single" w:sz="6" w:space="0" w:color="000000"/>
              <w:right w:val="single" w:sz="6" w:space="0" w:color="000000"/>
            </w:tcBorders>
          </w:tcPr>
          <w:p w:rsidR="00E44A67" w:rsidRDefault="00E44A67" w:rsidP="00703D97">
            <w:pPr>
              <w:snapToGrid w:val="0"/>
              <w:rPr>
                <w:b/>
                <w:bCs/>
              </w:rPr>
            </w:pPr>
            <w:r>
              <w:rPr>
                <w:b/>
                <w:bCs/>
              </w:rPr>
              <w:t>Obtain 0.8% panel in need of testing and sample labeled “QC Panel”</w:t>
            </w:r>
          </w:p>
          <w:p w:rsidR="00E44A67" w:rsidRPr="00C21FC0" w:rsidRDefault="00E44A67" w:rsidP="00E44A67">
            <w:pPr>
              <w:pStyle w:val="ListParagraph"/>
              <w:numPr>
                <w:ilvl w:val="1"/>
                <w:numId w:val="18"/>
              </w:numPr>
              <w:snapToGrid w:val="0"/>
              <w:spacing w:after="200"/>
              <w:contextualSpacing w:val="0"/>
              <w:rPr>
                <w:bCs/>
              </w:rPr>
            </w:pPr>
            <w:r w:rsidRPr="00536DD1">
              <w:rPr>
                <w:bCs/>
              </w:rPr>
              <w:t>“QC Panel” contains weakly reacting anti-D and anti-c</w:t>
            </w:r>
          </w:p>
        </w:tc>
        <w:tc>
          <w:tcPr>
            <w:tcW w:w="1216" w:type="dxa"/>
            <w:tcBorders>
              <w:top w:val="single" w:sz="6" w:space="0" w:color="000000"/>
              <w:left w:val="single" w:sz="6" w:space="0" w:color="000000"/>
              <w:bottom w:val="single" w:sz="6" w:space="0" w:color="000000"/>
              <w:right w:val="single" w:sz="6" w:space="0" w:color="000000"/>
            </w:tcBorders>
          </w:tcPr>
          <w:p w:rsidR="00E44A67" w:rsidRPr="00C8495C" w:rsidRDefault="00E44A67" w:rsidP="00703D97">
            <w:pPr>
              <w:snapToGrid w:val="0"/>
              <w:rPr>
                <w:b/>
                <w:bCs/>
              </w:rPr>
            </w:pPr>
          </w:p>
        </w:tc>
      </w:tr>
      <w:tr w:rsidR="00E44A67" w:rsidRPr="00C8495C" w:rsidTr="00703D97">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E44A67" w:rsidRPr="00C8495C" w:rsidRDefault="00E44A67" w:rsidP="00703D97">
            <w:pPr>
              <w:snapToGrid w:val="0"/>
              <w:jc w:val="center"/>
            </w:pPr>
            <w:r>
              <w:t>2.0</w:t>
            </w:r>
          </w:p>
        </w:tc>
        <w:tc>
          <w:tcPr>
            <w:tcW w:w="8316" w:type="dxa"/>
            <w:tcBorders>
              <w:top w:val="single" w:sz="6" w:space="0" w:color="000000"/>
              <w:left w:val="single" w:sz="6" w:space="0" w:color="000000"/>
              <w:bottom w:val="single" w:sz="6" w:space="0" w:color="000000"/>
              <w:right w:val="single" w:sz="6" w:space="0" w:color="000000"/>
            </w:tcBorders>
          </w:tcPr>
          <w:p w:rsidR="00E44A67" w:rsidRPr="007A32CE" w:rsidRDefault="00E44A67" w:rsidP="00703D97">
            <w:pPr>
              <w:snapToGrid w:val="0"/>
              <w:rPr>
                <w:b/>
                <w:bCs/>
              </w:rPr>
            </w:pPr>
            <w:r w:rsidRPr="007A32CE">
              <w:rPr>
                <w:b/>
                <w:bCs/>
              </w:rPr>
              <w:t>Testing can be automated using Ortho Vision analyzers or manually using Ortho Workstations</w:t>
            </w:r>
          </w:p>
          <w:tbl>
            <w:tblPr>
              <w:tblStyle w:val="TableGrid"/>
              <w:tblW w:w="0" w:type="auto"/>
              <w:tblLayout w:type="fixed"/>
              <w:tblLook w:val="04A0" w:firstRow="1" w:lastRow="0" w:firstColumn="1" w:lastColumn="0" w:noHBand="0" w:noVBand="1"/>
            </w:tblPr>
            <w:tblGrid>
              <w:gridCol w:w="4042"/>
              <w:gridCol w:w="4043"/>
            </w:tblGrid>
            <w:tr w:rsidR="00E44A67" w:rsidTr="00703D97">
              <w:tc>
                <w:tcPr>
                  <w:tcW w:w="4042" w:type="dxa"/>
                </w:tcPr>
                <w:p w:rsidR="00E44A67" w:rsidRDefault="00E44A67" w:rsidP="00703D97">
                  <w:pPr>
                    <w:snapToGrid w:val="0"/>
                    <w:rPr>
                      <w:bCs/>
                    </w:rPr>
                  </w:pPr>
                  <w:r>
                    <w:rPr>
                      <w:bCs/>
                    </w:rPr>
                    <w:t>Ortho Vision</w:t>
                  </w:r>
                </w:p>
              </w:tc>
              <w:tc>
                <w:tcPr>
                  <w:tcW w:w="4043" w:type="dxa"/>
                </w:tcPr>
                <w:p w:rsidR="00E44A67" w:rsidRDefault="00E44A67" w:rsidP="00703D97">
                  <w:pPr>
                    <w:snapToGrid w:val="0"/>
                    <w:rPr>
                      <w:bCs/>
                    </w:rPr>
                  </w:pPr>
                  <w:r>
                    <w:rPr>
                      <w:bCs/>
                    </w:rPr>
                    <w:t>Manual</w:t>
                  </w:r>
                </w:p>
              </w:tc>
            </w:tr>
            <w:tr w:rsidR="00E44A67" w:rsidTr="00703D97">
              <w:tc>
                <w:tcPr>
                  <w:tcW w:w="4042" w:type="dxa"/>
                </w:tcPr>
                <w:p w:rsidR="00E44A67" w:rsidRPr="00536DD1" w:rsidRDefault="00E44A67" w:rsidP="00E44A67">
                  <w:pPr>
                    <w:pStyle w:val="ListParagraph"/>
                    <w:numPr>
                      <w:ilvl w:val="1"/>
                      <w:numId w:val="19"/>
                    </w:numPr>
                    <w:snapToGrid w:val="0"/>
                    <w:spacing w:line="276" w:lineRule="auto"/>
                    <w:contextualSpacing w:val="0"/>
                    <w:rPr>
                      <w:bCs/>
                    </w:rPr>
                  </w:pPr>
                  <w:r w:rsidRPr="00536DD1">
                    <w:rPr>
                      <w:bCs/>
                    </w:rPr>
                    <w:t>Select “create order”</w:t>
                  </w:r>
                </w:p>
                <w:p w:rsidR="00E44A67" w:rsidRDefault="00E44A67" w:rsidP="00E44A67">
                  <w:pPr>
                    <w:pStyle w:val="ListParagraph"/>
                    <w:numPr>
                      <w:ilvl w:val="1"/>
                      <w:numId w:val="19"/>
                    </w:numPr>
                    <w:snapToGrid w:val="0"/>
                    <w:spacing w:line="276" w:lineRule="auto"/>
                    <w:contextualSpacing w:val="0"/>
                    <w:rPr>
                      <w:bCs/>
                    </w:rPr>
                  </w:pPr>
                  <w:r>
                    <w:rPr>
                      <w:bCs/>
                    </w:rPr>
                    <w:t>San “QC Panel” barcode</w:t>
                  </w:r>
                </w:p>
                <w:p w:rsidR="00E44A67" w:rsidRDefault="00E44A67" w:rsidP="00E44A67">
                  <w:pPr>
                    <w:pStyle w:val="ListParagraph"/>
                    <w:numPr>
                      <w:ilvl w:val="1"/>
                      <w:numId w:val="19"/>
                    </w:numPr>
                    <w:snapToGrid w:val="0"/>
                    <w:spacing w:line="276" w:lineRule="auto"/>
                    <w:contextualSpacing w:val="0"/>
                    <w:rPr>
                      <w:bCs/>
                    </w:rPr>
                  </w:pPr>
                  <w:r>
                    <w:rPr>
                      <w:bCs/>
                    </w:rPr>
                    <w:t xml:space="preserve">Select Panel (A, B, C or C </w:t>
                  </w:r>
                  <w:proofErr w:type="spellStart"/>
                  <w:r>
                    <w:rPr>
                      <w:bCs/>
                    </w:rPr>
                    <w:t>Ficin</w:t>
                  </w:r>
                  <w:proofErr w:type="spellEnd"/>
                  <w:r>
                    <w:rPr>
                      <w:bCs/>
                    </w:rPr>
                    <w:t>) to be tested</w:t>
                  </w:r>
                </w:p>
                <w:p w:rsidR="00E44A67" w:rsidRDefault="00E44A67" w:rsidP="00E44A67">
                  <w:pPr>
                    <w:pStyle w:val="ListParagraph"/>
                    <w:numPr>
                      <w:ilvl w:val="1"/>
                      <w:numId w:val="19"/>
                    </w:numPr>
                    <w:snapToGrid w:val="0"/>
                    <w:spacing w:line="276" w:lineRule="auto"/>
                    <w:contextualSpacing w:val="0"/>
                    <w:rPr>
                      <w:bCs/>
                    </w:rPr>
                  </w:pPr>
                  <w:r>
                    <w:rPr>
                      <w:bCs/>
                    </w:rPr>
                    <w:t>Load well mixed red cell reagent panel</w:t>
                  </w:r>
                </w:p>
                <w:p w:rsidR="00E44A67" w:rsidRPr="00536DD1" w:rsidRDefault="00E44A67" w:rsidP="00E44A67">
                  <w:pPr>
                    <w:pStyle w:val="ListParagraph"/>
                    <w:numPr>
                      <w:ilvl w:val="1"/>
                      <w:numId w:val="19"/>
                    </w:numPr>
                    <w:snapToGrid w:val="0"/>
                    <w:spacing w:line="276" w:lineRule="auto"/>
                    <w:contextualSpacing w:val="0"/>
                    <w:rPr>
                      <w:bCs/>
                    </w:rPr>
                  </w:pPr>
                  <w:r>
                    <w:rPr>
                      <w:bCs/>
                    </w:rPr>
                    <w:t>Print Ortho Vision panel results</w:t>
                  </w:r>
                </w:p>
              </w:tc>
              <w:tc>
                <w:tcPr>
                  <w:tcW w:w="4043" w:type="dxa"/>
                </w:tcPr>
                <w:p w:rsidR="00E44A67" w:rsidRPr="007A32CE" w:rsidRDefault="00E44A67" w:rsidP="00E44A67">
                  <w:pPr>
                    <w:pStyle w:val="ListParagraph"/>
                    <w:numPr>
                      <w:ilvl w:val="1"/>
                      <w:numId w:val="20"/>
                    </w:numPr>
                    <w:snapToGrid w:val="0"/>
                    <w:spacing w:line="276" w:lineRule="auto"/>
                    <w:contextualSpacing w:val="0"/>
                    <w:rPr>
                      <w:bCs/>
                    </w:rPr>
                  </w:pPr>
                  <w:r w:rsidRPr="007A32CE">
                    <w:rPr>
                      <w:bCs/>
                    </w:rPr>
                    <w:t xml:space="preserve">Carefully label a gel card with Panel Cell (A, B, C or C </w:t>
                  </w:r>
                  <w:proofErr w:type="spellStart"/>
                  <w:r w:rsidRPr="007A32CE">
                    <w:rPr>
                      <w:bCs/>
                    </w:rPr>
                    <w:t>Ficin</w:t>
                  </w:r>
                  <w:proofErr w:type="spellEnd"/>
                  <w:r w:rsidRPr="007A32CE">
                    <w:rPr>
                      <w:bCs/>
                    </w:rPr>
                    <w:t xml:space="preserve">), vial number, and QC. </w:t>
                  </w:r>
                </w:p>
                <w:p w:rsidR="00E44A67" w:rsidRPr="007A32CE" w:rsidRDefault="00E44A67" w:rsidP="00E44A67">
                  <w:pPr>
                    <w:pStyle w:val="ListParagraph"/>
                    <w:numPr>
                      <w:ilvl w:val="1"/>
                      <w:numId w:val="20"/>
                    </w:numPr>
                    <w:snapToGrid w:val="0"/>
                    <w:spacing w:line="276" w:lineRule="auto"/>
                    <w:contextualSpacing w:val="0"/>
                    <w:rPr>
                      <w:bCs/>
                    </w:rPr>
                  </w:pPr>
                  <w:r w:rsidRPr="007A32CE">
                    <w:rPr>
                      <w:bCs/>
                    </w:rPr>
                    <w:t>Pipette panel cells per SOP</w:t>
                  </w:r>
                </w:p>
                <w:p w:rsidR="00E44A67" w:rsidRDefault="00E44A67" w:rsidP="00E44A67">
                  <w:pPr>
                    <w:pStyle w:val="ListParagraph"/>
                    <w:numPr>
                      <w:ilvl w:val="1"/>
                      <w:numId w:val="20"/>
                    </w:numPr>
                    <w:snapToGrid w:val="0"/>
                    <w:spacing w:line="276" w:lineRule="auto"/>
                    <w:contextualSpacing w:val="0"/>
                    <w:rPr>
                      <w:bCs/>
                    </w:rPr>
                  </w:pPr>
                  <w:r w:rsidRPr="007A32CE">
                    <w:rPr>
                      <w:bCs/>
                    </w:rPr>
                    <w:t>Pipette “QC Panel” sample into each well per SOP</w:t>
                  </w:r>
                </w:p>
                <w:p w:rsidR="00E44A67" w:rsidRDefault="00E44A67" w:rsidP="00E44A67">
                  <w:pPr>
                    <w:pStyle w:val="ListParagraph"/>
                    <w:numPr>
                      <w:ilvl w:val="1"/>
                      <w:numId w:val="20"/>
                    </w:numPr>
                    <w:snapToGrid w:val="0"/>
                    <w:spacing w:line="276" w:lineRule="auto"/>
                    <w:contextualSpacing w:val="0"/>
                    <w:rPr>
                      <w:bCs/>
                    </w:rPr>
                  </w:pPr>
                  <w:r>
                    <w:rPr>
                      <w:bCs/>
                    </w:rPr>
                    <w:t>Incubate for 15 min at 37</w:t>
                  </w:r>
                  <w:r>
                    <w:rPr>
                      <w:rFonts w:cs="Calibri"/>
                      <w:bCs/>
                    </w:rPr>
                    <w:t>°</w:t>
                  </w:r>
                  <w:r>
                    <w:rPr>
                      <w:bCs/>
                    </w:rPr>
                    <w:t>C</w:t>
                  </w:r>
                </w:p>
                <w:p w:rsidR="00E44A67" w:rsidRDefault="00E44A67" w:rsidP="00E44A67">
                  <w:pPr>
                    <w:pStyle w:val="ListParagraph"/>
                    <w:numPr>
                      <w:ilvl w:val="1"/>
                      <w:numId w:val="20"/>
                    </w:numPr>
                    <w:snapToGrid w:val="0"/>
                    <w:spacing w:line="276" w:lineRule="auto"/>
                    <w:contextualSpacing w:val="0"/>
                    <w:rPr>
                      <w:bCs/>
                    </w:rPr>
                  </w:pPr>
                  <w:r>
                    <w:rPr>
                      <w:bCs/>
                    </w:rPr>
                    <w:t>Spin card for 10 min per SOP in Ortho Workstation centrifuge</w:t>
                  </w:r>
                </w:p>
                <w:p w:rsidR="00E44A67" w:rsidRPr="007A32CE" w:rsidRDefault="00E44A67" w:rsidP="00E44A67">
                  <w:pPr>
                    <w:pStyle w:val="ListParagraph"/>
                    <w:numPr>
                      <w:ilvl w:val="1"/>
                      <w:numId w:val="20"/>
                    </w:numPr>
                    <w:snapToGrid w:val="0"/>
                    <w:spacing w:line="276" w:lineRule="auto"/>
                    <w:contextualSpacing w:val="0"/>
                    <w:rPr>
                      <w:bCs/>
                    </w:rPr>
                  </w:pPr>
                  <w:r>
                    <w:rPr>
                      <w:bCs/>
                    </w:rPr>
                    <w:t xml:space="preserve">Document reactions on proper </w:t>
                  </w:r>
                  <w:proofErr w:type="spellStart"/>
                  <w:r>
                    <w:rPr>
                      <w:bCs/>
                    </w:rPr>
                    <w:t>antigram</w:t>
                  </w:r>
                  <w:proofErr w:type="spellEnd"/>
                </w:p>
              </w:tc>
            </w:tr>
          </w:tbl>
          <w:p w:rsidR="00E44A67" w:rsidRPr="00BD109F" w:rsidRDefault="00E44A67" w:rsidP="00703D97">
            <w:pPr>
              <w:snapToGrid w:val="0"/>
              <w:rPr>
                <w:bCs/>
              </w:rPr>
            </w:pPr>
          </w:p>
        </w:tc>
        <w:tc>
          <w:tcPr>
            <w:tcW w:w="1216" w:type="dxa"/>
            <w:tcBorders>
              <w:top w:val="single" w:sz="6" w:space="0" w:color="000000"/>
              <w:left w:val="single" w:sz="6" w:space="0" w:color="000000"/>
              <w:bottom w:val="single" w:sz="6" w:space="0" w:color="000000"/>
              <w:right w:val="single" w:sz="6" w:space="0" w:color="000000"/>
            </w:tcBorders>
          </w:tcPr>
          <w:p w:rsidR="00E44A67" w:rsidRPr="00C8495C" w:rsidRDefault="00E44A67" w:rsidP="00703D97">
            <w:pPr>
              <w:snapToGrid w:val="0"/>
              <w:rPr>
                <w:b/>
                <w:bCs/>
              </w:rPr>
            </w:pPr>
          </w:p>
        </w:tc>
      </w:tr>
      <w:tr w:rsidR="00E44A67" w:rsidRPr="00C8495C" w:rsidTr="00703D97">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E44A67" w:rsidRDefault="00E44A67" w:rsidP="00703D97">
            <w:pPr>
              <w:snapToGrid w:val="0"/>
              <w:jc w:val="center"/>
            </w:pPr>
            <w:r>
              <w:lastRenderedPageBreak/>
              <w:t>3.0</w:t>
            </w:r>
          </w:p>
        </w:tc>
        <w:tc>
          <w:tcPr>
            <w:tcW w:w="8316" w:type="dxa"/>
            <w:tcBorders>
              <w:top w:val="single" w:sz="6" w:space="0" w:color="000000"/>
              <w:left w:val="single" w:sz="6" w:space="0" w:color="000000"/>
              <w:bottom w:val="single" w:sz="6" w:space="0" w:color="000000"/>
              <w:right w:val="single" w:sz="6" w:space="0" w:color="000000"/>
            </w:tcBorders>
          </w:tcPr>
          <w:p w:rsidR="00E44A67" w:rsidRDefault="00E44A67" w:rsidP="00703D97">
            <w:pPr>
              <w:snapToGrid w:val="0"/>
              <w:rPr>
                <w:b/>
                <w:bCs/>
              </w:rPr>
            </w:pPr>
            <w:r>
              <w:rPr>
                <w:b/>
                <w:bCs/>
              </w:rPr>
              <w:t>Document that testing is complete on appropriate sticker on panel cell holder.</w:t>
            </w:r>
          </w:p>
        </w:tc>
        <w:tc>
          <w:tcPr>
            <w:tcW w:w="1216" w:type="dxa"/>
            <w:tcBorders>
              <w:top w:val="single" w:sz="6" w:space="0" w:color="000000"/>
              <w:left w:val="single" w:sz="6" w:space="0" w:color="000000"/>
              <w:bottom w:val="single" w:sz="6" w:space="0" w:color="000000"/>
              <w:right w:val="single" w:sz="6" w:space="0" w:color="000000"/>
            </w:tcBorders>
          </w:tcPr>
          <w:p w:rsidR="00E44A67" w:rsidRPr="00C8495C" w:rsidRDefault="00E44A67" w:rsidP="00703D97">
            <w:pPr>
              <w:snapToGrid w:val="0"/>
              <w:rPr>
                <w:b/>
                <w:bCs/>
              </w:rPr>
            </w:pPr>
          </w:p>
        </w:tc>
      </w:tr>
      <w:tr w:rsidR="00E44A67" w:rsidRPr="00C8495C" w:rsidTr="00703D97">
        <w:trPr>
          <w:gridAfter w:val="1"/>
          <w:wAfter w:w="11" w:type="dxa"/>
          <w:jc w:val="center"/>
        </w:trPr>
        <w:tc>
          <w:tcPr>
            <w:tcW w:w="1018" w:type="dxa"/>
            <w:tcBorders>
              <w:top w:val="single" w:sz="6" w:space="0" w:color="000000"/>
              <w:left w:val="single" w:sz="6" w:space="0" w:color="000000"/>
              <w:bottom w:val="single" w:sz="6" w:space="0" w:color="000000"/>
              <w:right w:val="single" w:sz="6" w:space="0" w:color="000000"/>
            </w:tcBorders>
          </w:tcPr>
          <w:p w:rsidR="00E44A67" w:rsidRPr="00C8495C" w:rsidRDefault="00E44A67" w:rsidP="00703D97">
            <w:pPr>
              <w:snapToGrid w:val="0"/>
              <w:jc w:val="center"/>
              <w:rPr>
                <w:b/>
                <w:bCs/>
              </w:rPr>
            </w:pPr>
            <w:r>
              <w:t>4.0</w:t>
            </w:r>
          </w:p>
        </w:tc>
        <w:tc>
          <w:tcPr>
            <w:tcW w:w="8316" w:type="dxa"/>
            <w:tcBorders>
              <w:top w:val="single" w:sz="6" w:space="0" w:color="000000"/>
              <w:left w:val="single" w:sz="6" w:space="0" w:color="000000"/>
              <w:bottom w:val="single" w:sz="6" w:space="0" w:color="000000"/>
              <w:right w:val="single" w:sz="6" w:space="0" w:color="000000"/>
            </w:tcBorders>
          </w:tcPr>
          <w:p w:rsidR="00E44A67" w:rsidRPr="008965A5" w:rsidRDefault="00E44A67" w:rsidP="00703D97">
            <w:pPr>
              <w:snapToGrid w:val="0"/>
              <w:rPr>
                <w:bCs/>
              </w:rPr>
            </w:pPr>
            <w:r w:rsidRPr="008965A5">
              <w:rPr>
                <w:bCs/>
              </w:rPr>
              <w:t xml:space="preserve">Turn in Vision printouts and appropriate </w:t>
            </w:r>
            <w:proofErr w:type="spellStart"/>
            <w:r w:rsidRPr="008965A5">
              <w:rPr>
                <w:bCs/>
              </w:rPr>
              <w:t>antigram</w:t>
            </w:r>
            <w:proofErr w:type="spellEnd"/>
            <w:r w:rsidRPr="008965A5">
              <w:rPr>
                <w:bCs/>
              </w:rPr>
              <w:t xml:space="preserve"> or manual results to management for review. </w:t>
            </w:r>
          </w:p>
          <w:p w:rsidR="00E44A67" w:rsidRPr="008965A5" w:rsidRDefault="00E44A67" w:rsidP="00703D97">
            <w:pPr>
              <w:snapToGrid w:val="0"/>
              <w:rPr>
                <w:bCs/>
              </w:rPr>
            </w:pPr>
            <w:r w:rsidRPr="008965A5">
              <w:rPr>
                <w:bCs/>
              </w:rPr>
              <w:t xml:space="preserve">4.1 Ensure paperwork turned into management </w:t>
            </w:r>
            <w:proofErr w:type="gramStart"/>
            <w:r w:rsidRPr="008965A5">
              <w:rPr>
                <w:bCs/>
              </w:rPr>
              <w:t>is labeled</w:t>
            </w:r>
            <w:proofErr w:type="gramEnd"/>
            <w:r w:rsidRPr="008965A5">
              <w:rPr>
                <w:bCs/>
              </w:rPr>
              <w:t xml:space="preserve"> with date/time and Panel name (example: Panel A-3). </w:t>
            </w:r>
          </w:p>
        </w:tc>
        <w:tc>
          <w:tcPr>
            <w:tcW w:w="1216" w:type="dxa"/>
            <w:tcBorders>
              <w:top w:val="single" w:sz="6" w:space="0" w:color="000000"/>
              <w:left w:val="single" w:sz="6" w:space="0" w:color="000000"/>
              <w:bottom w:val="single" w:sz="6" w:space="0" w:color="000000"/>
              <w:right w:val="single" w:sz="6" w:space="0" w:color="000000"/>
            </w:tcBorders>
          </w:tcPr>
          <w:p w:rsidR="00E44A67" w:rsidRPr="00C8495C" w:rsidRDefault="00E44A67" w:rsidP="00703D97">
            <w:pPr>
              <w:snapToGrid w:val="0"/>
              <w:rPr>
                <w:b/>
                <w:bCs/>
              </w:rPr>
            </w:pPr>
          </w:p>
        </w:tc>
      </w:tr>
    </w:tbl>
    <w:p w:rsidR="00E44A67" w:rsidRDefault="00E44A67" w:rsidP="00F337BE"/>
    <w:p w:rsidR="00F337BE" w:rsidRPr="00F337BE" w:rsidRDefault="00F337BE" w:rsidP="00F337BE"/>
    <w:p w:rsidR="00B048D9" w:rsidRDefault="00B048D9" w:rsidP="00887AE0">
      <w:pPr>
        <w:pStyle w:val="Heading1"/>
      </w:pPr>
      <w:r>
        <w:t>References</w:t>
      </w:r>
    </w:p>
    <w:p w:rsidR="00E44A67" w:rsidRDefault="00E44A67" w:rsidP="00E44A67"/>
    <w:p w:rsidR="00E44A67" w:rsidRDefault="00E44A67" w:rsidP="00E44A67">
      <w:r w:rsidRPr="00E44A67">
        <w:rPr>
          <w:u w:val="single"/>
        </w:rPr>
        <w:t>Code of Federal Regulations</w:t>
      </w:r>
      <w:r w:rsidRPr="00E44A67">
        <w:t>, 606.65(b</w:t>
      </w:r>
      <w:proofErr w:type="gramStart"/>
      <w:r w:rsidRPr="00E44A67">
        <w:t>)(</w:t>
      </w:r>
      <w:proofErr w:type="gramEnd"/>
      <w:r w:rsidRPr="00E44A67">
        <w:t>c), 606.160 (b)(5)(i) and (ii), revised periodically</w:t>
      </w:r>
    </w:p>
    <w:p w:rsidR="00E44A67" w:rsidRPr="00E44A67" w:rsidRDefault="00E44A67" w:rsidP="00E44A67">
      <w:pPr>
        <w:rPr>
          <w:b/>
        </w:rPr>
      </w:pPr>
    </w:p>
    <w:p w:rsidR="00E44A67" w:rsidRPr="00E44A67" w:rsidRDefault="00E44A67" w:rsidP="00E44A67">
      <w:pPr>
        <w:rPr>
          <w:b/>
        </w:rPr>
      </w:pPr>
      <w:r w:rsidRPr="00E44A67">
        <w:rPr>
          <w:u w:val="single"/>
        </w:rPr>
        <w:t>Standards for Blood Banks and Transfusion Services</w:t>
      </w:r>
      <w:proofErr w:type="gramStart"/>
      <w:r w:rsidRPr="00E44A67">
        <w:rPr>
          <w:u w:val="single"/>
        </w:rPr>
        <w:t xml:space="preserve">, </w:t>
      </w:r>
      <w:r w:rsidRPr="00E44A67">
        <w:t xml:space="preserve"> American</w:t>
      </w:r>
      <w:proofErr w:type="gramEnd"/>
      <w:r w:rsidRPr="00E44A67">
        <w:t xml:space="preserve"> Association of Blood Banks, revised periodically.</w:t>
      </w:r>
    </w:p>
    <w:p w:rsidR="000858A5" w:rsidRPr="00BF5F7B" w:rsidRDefault="000858A5" w:rsidP="00BF5F7B"/>
    <w:p w:rsidR="00AB191A" w:rsidRDefault="00FF0138" w:rsidP="00AB191A">
      <w:pPr>
        <w:pStyle w:val="Heading1"/>
      </w:pPr>
      <w:r>
        <w:t xml:space="preserve">Related procedures/policies </w:t>
      </w:r>
    </w:p>
    <w:p w:rsidR="000858A5" w:rsidRDefault="000858A5" w:rsidP="000858A5"/>
    <w:p w:rsidR="000858A5" w:rsidRPr="00BF5F7B" w:rsidRDefault="000858A5" w:rsidP="00BF5F7B"/>
    <w:p w:rsidR="00B048D9" w:rsidRDefault="00B048D9" w:rsidP="00887AE0">
      <w:pPr>
        <w:pStyle w:val="Heading1"/>
      </w:pPr>
      <w:r>
        <w:t>Attachments</w:t>
      </w:r>
      <w:r w:rsidR="00AB191A">
        <w:t>/Linked documents (title 21)</w:t>
      </w:r>
    </w:p>
    <w:p w:rsidR="000858A5" w:rsidRPr="000858A5" w:rsidRDefault="000858A5" w:rsidP="000858A5"/>
    <w:p w:rsidR="00BF5F7B" w:rsidRPr="00BF5F7B" w:rsidRDefault="00BF5F7B" w:rsidP="00BF5F7B"/>
    <w:p w:rsidR="00BF5F7B" w:rsidRPr="00BF5F7B" w:rsidRDefault="00A7748A" w:rsidP="000858A5">
      <w:pPr>
        <w:pStyle w:val="Heading1"/>
      </w:pPr>
      <w:r>
        <w:t>Revision Dates</w:t>
      </w:r>
      <w:r w:rsidR="001F0047">
        <w:t>: Review Change Summary as represented in Title 21.</w:t>
      </w:r>
    </w:p>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E5A" w:rsidRDefault="005A4E5A" w:rsidP="009A3908">
      <w:r>
        <w:separator/>
      </w:r>
    </w:p>
  </w:endnote>
  <w:endnote w:type="continuationSeparator" w:id="0">
    <w:p w:rsidR="005A4E5A" w:rsidRDefault="005A4E5A"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TC Franklin Gothic Std Book">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E5A" w:rsidRDefault="005A4E5A"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5A4E5A" w:rsidRPr="00A2219E" w:rsidRDefault="005A4E5A" w:rsidP="00F20CA3">
    <w:pPr>
      <w:pStyle w:val="Footer"/>
      <w:tabs>
        <w:tab w:val="clear" w:pos="8640"/>
        <w:tab w:val="right" w:pos="792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Content>
        <w:sdt>
          <w:sdtPr>
            <w:rPr>
              <w:rFonts w:ascii="Franklin Gothic Book" w:hAnsi="Franklin Gothic Book" w:cs="Calibri"/>
              <w:i/>
              <w:iCs/>
              <w:sz w:val="18"/>
              <w:szCs w:val="18"/>
            </w:rPr>
            <w:id w:val="696896933"/>
            <w:docPartObj>
              <w:docPartGallery w:val="Page Numbers (Top of Page)"/>
              <w:docPartUnique/>
            </w:docPartObj>
          </w:sdtPr>
          <w:sdtContent>
            <w:r>
              <w:rPr>
                <w:rFonts w:ascii="Franklin Gothic Book" w:hAnsi="Franklin Gothic Book" w:cs="Calibri"/>
                <w:i/>
                <w:iCs/>
                <w:sz w:val="18"/>
                <w:szCs w:val="18"/>
              </w:rPr>
              <w:t>P</w:t>
            </w:r>
            <w:r w:rsidRPr="00A2219E">
              <w:rPr>
                <w:rFonts w:ascii="Franklin Gothic Book" w:hAnsi="Franklin Gothic Book" w:cs="Calibri"/>
                <w:i/>
                <w:iCs/>
                <w:sz w:val="18"/>
                <w:szCs w:val="18"/>
              </w:rPr>
              <w:t xml:space="preserve">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A72A7A">
              <w:rPr>
                <w:rFonts w:ascii="Franklin Gothic Book" w:hAnsi="Franklin Gothic Book" w:cs="Calibri"/>
                <w:i/>
                <w:iCs/>
                <w:noProof/>
                <w:sz w:val="18"/>
                <w:szCs w:val="18"/>
              </w:rPr>
              <w:t>18</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A72A7A">
              <w:rPr>
                <w:rFonts w:ascii="Franklin Gothic Book" w:hAnsi="Franklin Gothic Book" w:cs="Calibri"/>
                <w:i/>
                <w:iCs/>
                <w:noProof/>
                <w:sz w:val="18"/>
                <w:szCs w:val="18"/>
              </w:rPr>
              <w:t>18</w:t>
            </w:r>
            <w:r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E5A" w:rsidRDefault="005A4E5A" w:rsidP="00A153FF">
    <w:pPr>
      <w:jc w:val="center"/>
      <w:rPr>
        <w:rFonts w:asciiTheme="minorHAnsi" w:hAnsiTheme="minorHAnsi" w:cstheme="minorHAnsi"/>
        <w:bCs/>
        <w:szCs w:val="22"/>
      </w:rPr>
    </w:pPr>
  </w:p>
  <w:p w:rsidR="005A4E5A" w:rsidRDefault="005A4E5A"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5A4E5A" w:rsidRPr="00A2219E" w:rsidRDefault="005A4E5A"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1253127754"/>
        <w:docPartObj>
          <w:docPartGallery w:val="Page Numbers (Bottom of Page)"/>
          <w:docPartUnique/>
        </w:docPartObj>
      </w:sdtPr>
      <w:sdtContent>
        <w:sdt>
          <w:sdtPr>
            <w:rPr>
              <w:rFonts w:ascii="Franklin Gothic Book" w:hAnsi="Franklin Gothic Book" w:cs="Calibri"/>
              <w:i/>
              <w:iCs/>
              <w:sz w:val="18"/>
              <w:szCs w:val="18"/>
            </w:rPr>
            <w:id w:val="-1017922729"/>
            <w:docPartObj>
              <w:docPartGallery w:val="Page Numbers (Top of Page)"/>
              <w:docPartUnique/>
            </w:docPartObj>
          </w:sdt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A72A7A">
              <w:rPr>
                <w:rFonts w:ascii="Franklin Gothic Book" w:hAnsi="Franklin Gothic Book" w:cs="Calibri"/>
                <w:i/>
                <w:iCs/>
                <w:noProof/>
                <w:sz w:val="18"/>
                <w:szCs w:val="18"/>
              </w:rPr>
              <w:t>1</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A72A7A">
              <w:rPr>
                <w:rFonts w:ascii="Franklin Gothic Book" w:hAnsi="Franklin Gothic Book" w:cs="Calibri"/>
                <w:i/>
                <w:iCs/>
                <w:noProof/>
                <w:sz w:val="18"/>
                <w:szCs w:val="18"/>
              </w:rPr>
              <w:t>18</w:t>
            </w:r>
            <w:r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E5A" w:rsidRDefault="005A4E5A" w:rsidP="009A3908">
      <w:r>
        <w:separator/>
      </w:r>
    </w:p>
  </w:footnote>
  <w:footnote w:type="continuationSeparator" w:id="0">
    <w:p w:rsidR="005A4E5A" w:rsidRDefault="005A4E5A"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E5A" w:rsidRPr="00A2219E" w:rsidRDefault="005A4E5A"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E5A" w:rsidRPr="002406B9" w:rsidRDefault="005A4E5A" w:rsidP="00A153FF">
    <w:pPr>
      <w:shd w:val="clear" w:color="auto" w:fill="A6A6A6" w:themeFill="background1" w:themeFillShade="A6"/>
      <w:spacing w:line="360" w:lineRule="auto"/>
      <w:ind w:right="90"/>
      <w:jc w:val="center"/>
      <w:rPr>
        <w:rFonts w:ascii="Franklin Gothic Demi" w:hAnsi="Franklin Gothic Demi"/>
        <w:b/>
        <w:szCs w:val="32"/>
      </w:rPr>
    </w:pPr>
    <w:r>
      <w:t>Receipt Testing in SCC</w:t>
    </w:r>
  </w:p>
  <w:p w:rsidR="005A4E5A" w:rsidRDefault="005A4E5A"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040"/>
      <w:gridCol w:w="3124"/>
    </w:tblGrid>
    <w:tr w:rsidR="005A4E5A" w:rsidRPr="00F85C8D" w:rsidTr="00A2219E">
      <w:tc>
        <w:tcPr>
          <w:tcW w:w="3145" w:type="dxa"/>
          <w:tcBorders>
            <w:left w:val="single" w:sz="4" w:space="0" w:color="auto"/>
            <w:bottom w:val="single" w:sz="4" w:space="0" w:color="auto"/>
          </w:tcBorders>
          <w:shd w:val="clear" w:color="auto" w:fill="auto"/>
        </w:tcPr>
        <w:p w:rsidR="005A4E5A" w:rsidRPr="00F85C8D" w:rsidRDefault="005A4E5A" w:rsidP="00A153FF">
          <w:pPr>
            <w:rPr>
              <w:rFonts w:ascii="Franklin Gothic Book" w:hAnsi="Franklin Gothic Book"/>
              <w:b/>
              <w:szCs w:val="22"/>
            </w:rPr>
          </w:pPr>
          <w:r>
            <w:rPr>
              <w:rFonts w:ascii="Franklin Gothic Book" w:hAnsi="Franklin Gothic Book"/>
              <w:b/>
              <w:noProof/>
              <w:szCs w:val="22"/>
            </w:rPr>
            <w:drawing>
              <wp:inline distT="0" distB="0" distL="0" distR="0" wp14:anchorId="7732BA3B" wp14:editId="701F6C1B">
                <wp:extent cx="1879600" cy="72352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BH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4800" cy="729374"/>
                        </a:xfrm>
                        <a:prstGeom prst="rect">
                          <a:avLst/>
                        </a:prstGeom>
                      </pic:spPr>
                    </pic:pic>
                  </a:graphicData>
                </a:graphic>
              </wp:inline>
            </w:drawing>
          </w:r>
        </w:p>
      </w:tc>
      <w:tc>
        <w:tcPr>
          <w:tcW w:w="3060" w:type="dxa"/>
          <w:tcBorders>
            <w:right w:val="single" w:sz="4" w:space="0" w:color="000000"/>
          </w:tcBorders>
          <w:shd w:val="clear" w:color="auto" w:fill="auto"/>
        </w:tcPr>
        <w:p w:rsidR="005A4E5A" w:rsidRPr="00335902" w:rsidRDefault="005A4E5A" w:rsidP="001F0047">
          <w:pPr>
            <w:rPr>
              <w:rFonts w:ascii="Franklin Gothic Demi" w:hAnsi="Franklin Gothic Demi"/>
              <w:smallCaps/>
              <w:szCs w:val="22"/>
            </w:rPr>
          </w:pPr>
          <w:r>
            <w:rPr>
              <w:rFonts w:ascii="Franklin Gothic Demi" w:hAnsi="Franklin Gothic Demi"/>
              <w:smallCaps/>
              <w:szCs w:val="22"/>
            </w:rPr>
            <w:t>Document Type:</w:t>
          </w:r>
        </w:p>
        <w:p w:rsidR="005A4E5A" w:rsidRDefault="005A4E5A" w:rsidP="001F0047">
          <w:pPr>
            <w:rPr>
              <w:rFonts w:cs="Arial"/>
            </w:rPr>
          </w:pPr>
          <w:sdt>
            <w:sdtPr>
              <w:id w:val="772366028"/>
              <w14:checkbox>
                <w14:checked w14:val="1"/>
                <w14:checkedState w14:val="2612" w14:font="MS Gothic"/>
                <w14:uncheckedState w14:val="2610" w14:font="MS Gothic"/>
              </w14:checkbox>
            </w:sdtPr>
            <w:sdtContent>
              <w:r>
                <w:rPr>
                  <w:rFonts w:ascii="MS Gothic" w:eastAsia="MS Gothic" w:hAnsi="MS Gothic" w:hint="eastAsia"/>
                </w:rPr>
                <w:t>☒</w:t>
              </w:r>
            </w:sdtContent>
          </w:sdt>
          <w:r w:rsidRPr="0056313C">
            <w:t xml:space="preserve"> </w:t>
          </w:r>
          <w:r>
            <w:rPr>
              <w:rFonts w:cs="Arial"/>
            </w:rPr>
            <w:t>Procedure</w:t>
          </w:r>
        </w:p>
        <w:p w:rsidR="005A4E5A" w:rsidRPr="005448BC" w:rsidRDefault="005A4E5A" w:rsidP="00A153FF">
          <w:pPr>
            <w:rPr>
              <w:rFonts w:ascii="Franklin Gothic Demi" w:hAnsi="Franklin Gothic Demi"/>
              <w:smallCaps/>
              <w:szCs w:val="22"/>
            </w:rPr>
          </w:pPr>
        </w:p>
      </w:tc>
      <w:tc>
        <w:tcPr>
          <w:tcW w:w="3145" w:type="dxa"/>
          <w:tcBorders>
            <w:left w:val="single" w:sz="4" w:space="0" w:color="000000"/>
          </w:tcBorders>
          <w:shd w:val="clear" w:color="auto" w:fill="auto"/>
        </w:tcPr>
        <w:p w:rsidR="005A4E5A" w:rsidRPr="00F85C8D" w:rsidRDefault="005A4E5A" w:rsidP="00A153FF">
          <w:pPr>
            <w:rPr>
              <w:rFonts w:ascii="Franklin Gothic Demi" w:hAnsi="Franklin Gothic Demi"/>
              <w:smallCaps/>
              <w:szCs w:val="22"/>
            </w:rPr>
          </w:pPr>
          <w:r>
            <w:rPr>
              <w:rFonts w:ascii="Franklin Gothic Demi" w:hAnsi="Franklin Gothic Demi"/>
              <w:smallCaps/>
              <w:szCs w:val="22"/>
            </w:rPr>
            <w:t>Origin</w:t>
          </w:r>
          <w:r w:rsidRPr="00F85C8D">
            <w:rPr>
              <w:rFonts w:ascii="Franklin Gothic Demi" w:hAnsi="Franklin Gothic Demi"/>
              <w:smallCaps/>
              <w:szCs w:val="22"/>
            </w:rPr>
            <w:t xml:space="preserve"> Date</w:t>
          </w:r>
          <w:r>
            <w:rPr>
              <w:rFonts w:ascii="Franklin Gothic Demi" w:hAnsi="Franklin Gothic Demi"/>
              <w:smallCaps/>
              <w:szCs w:val="22"/>
            </w:rPr>
            <w:t xml:space="preserve"> in Title 21</w:t>
          </w:r>
        </w:p>
        <w:p w:rsidR="005A4E5A" w:rsidRPr="00A2219E" w:rsidRDefault="005A4E5A"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rsidR="005A4E5A" w:rsidRPr="00EF4D17" w:rsidRDefault="005A4E5A" w:rsidP="00A153FF">
          <w:pPr>
            <w:rPr>
              <w:rFonts w:ascii="Franklin Gothic Book" w:hAnsi="Franklin Gothic Book"/>
              <w:b/>
              <w:sz w:val="28"/>
              <w:szCs w:val="28"/>
            </w:rPr>
          </w:pPr>
        </w:p>
      </w:tc>
    </w:tr>
    <w:tr w:rsidR="005A4E5A" w:rsidRPr="00F85C8D" w:rsidTr="00A2219E">
      <w:trPr>
        <w:trHeight w:val="1090"/>
      </w:trPr>
      <w:tc>
        <w:tcPr>
          <w:tcW w:w="3145" w:type="dxa"/>
          <w:tcBorders>
            <w:left w:val="single" w:sz="4" w:space="0" w:color="auto"/>
            <w:bottom w:val="single" w:sz="4" w:space="0" w:color="000000"/>
          </w:tcBorders>
          <w:shd w:val="clear" w:color="auto" w:fill="auto"/>
        </w:tcPr>
        <w:p w:rsidR="005A4E5A" w:rsidRDefault="005A4E5A" w:rsidP="001F0047">
          <w:pPr>
            <w:rPr>
              <w:rFonts w:ascii="Franklin Gothic Book" w:hAnsi="Franklin Gothic Book"/>
              <w:b/>
              <w:szCs w:val="22"/>
            </w:rPr>
          </w:pPr>
          <w:r>
            <w:rPr>
              <w:rFonts w:ascii="Franklin Gothic Book" w:hAnsi="Franklin Gothic Book"/>
              <w:b/>
              <w:szCs w:val="22"/>
            </w:rPr>
            <w:t>CLIA Lab Director:</w:t>
          </w:r>
        </w:p>
        <w:p w:rsidR="005A4E5A" w:rsidRDefault="005A4E5A" w:rsidP="001F0047">
          <w:pPr>
            <w:rPr>
              <w:rFonts w:ascii="Franklin Gothic Book" w:hAnsi="Franklin Gothic Book"/>
              <w:szCs w:val="22"/>
            </w:rPr>
          </w:pPr>
        </w:p>
        <w:p w:rsidR="005A4E5A" w:rsidRPr="00F85C8D" w:rsidRDefault="005A4E5A" w:rsidP="001F0047">
          <w:pPr>
            <w:rPr>
              <w:rFonts w:ascii="Franklin Gothic Book" w:hAnsi="Franklin Gothic Book"/>
              <w:b/>
              <w:szCs w:val="22"/>
            </w:rPr>
          </w:pPr>
          <w:r>
            <w:rPr>
              <w:rFonts w:ascii="Franklin Gothic Book" w:hAnsi="Franklin Gothic Book"/>
              <w:szCs w:val="22"/>
            </w:rPr>
            <w:t>Dr. Gregory Pomper</w:t>
          </w:r>
        </w:p>
      </w:tc>
      <w:tc>
        <w:tcPr>
          <w:tcW w:w="3060" w:type="dxa"/>
          <w:tcBorders>
            <w:bottom w:val="single" w:sz="4" w:space="0" w:color="000000"/>
          </w:tcBorders>
          <w:shd w:val="clear" w:color="auto" w:fill="auto"/>
        </w:tcPr>
        <w:p w:rsidR="005A4E5A" w:rsidRDefault="005A4E5A"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rsidR="005A4E5A" w:rsidRDefault="005A4E5A" w:rsidP="001F0047">
          <w:pPr>
            <w:rPr>
              <w:rFonts w:ascii="Franklin Gothic Book" w:hAnsi="Franklin Gothic Book" w:cs="Calibri"/>
              <w:szCs w:val="22"/>
            </w:rPr>
          </w:pPr>
        </w:p>
        <w:p w:rsidR="005A4E5A" w:rsidRPr="00FF0138" w:rsidRDefault="005A4E5A" w:rsidP="00FF0138">
          <w:r w:rsidRPr="00FF0138">
            <w:t>Blood Bank</w:t>
          </w:r>
        </w:p>
      </w:tc>
      <w:tc>
        <w:tcPr>
          <w:tcW w:w="3145" w:type="dxa"/>
          <w:tcBorders>
            <w:bottom w:val="single" w:sz="4" w:space="0" w:color="000000"/>
          </w:tcBorders>
          <w:shd w:val="clear" w:color="auto" w:fill="auto"/>
        </w:tcPr>
        <w:p w:rsidR="005A4E5A" w:rsidRDefault="005A4E5A" w:rsidP="001F0047">
          <w:pPr>
            <w:rPr>
              <w:rFonts w:ascii="Franklin Gothic Demi" w:hAnsi="Franklin Gothic Demi"/>
              <w:smallCaps/>
              <w:szCs w:val="22"/>
            </w:rPr>
          </w:pPr>
          <w:r w:rsidRPr="00A21028">
            <w:rPr>
              <w:rFonts w:ascii="Franklin Gothic Demi" w:hAnsi="Franklin Gothic Demi"/>
              <w:smallCaps/>
              <w:szCs w:val="22"/>
            </w:rPr>
            <w:t>Contact:</w:t>
          </w:r>
        </w:p>
        <w:p w:rsidR="005A4E5A" w:rsidRPr="00A2219E" w:rsidRDefault="005A4E5A"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rsidR="005A4E5A" w:rsidRPr="00636B43" w:rsidRDefault="005A4E5A" w:rsidP="00A153FF">
          <w:pPr>
            <w:rPr>
              <w:rFonts w:ascii="Franklin Gothic Book" w:hAnsi="Franklin Gothic Book"/>
              <w:szCs w:val="22"/>
            </w:rPr>
          </w:pPr>
          <w:r>
            <w:rPr>
              <w:rFonts w:ascii="Franklin Gothic Book" w:hAnsi="Franklin Gothic Book"/>
              <w:szCs w:val="22"/>
            </w:rPr>
            <w:t>Blood Bank Management</w:t>
          </w:r>
        </w:p>
      </w:tc>
    </w:tr>
  </w:tbl>
  <w:p w:rsidR="005A4E5A" w:rsidRPr="00B96DAD" w:rsidRDefault="005A4E5A"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17C1"/>
    <w:multiLevelType w:val="multilevel"/>
    <w:tmpl w:val="011CF41C"/>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360" w:hanging="36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720" w:hanging="72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080" w:hanging="1080"/>
      </w:pPr>
      <w:rPr>
        <w:rFonts w:hint="default"/>
        <w:sz w:val="22"/>
      </w:rPr>
    </w:lvl>
    <w:lvl w:ilvl="8">
      <w:start w:val="1"/>
      <w:numFmt w:val="decimal"/>
      <w:lvlText w:val="%1.%2.%3.%4.%5.%6.%7.%8.%9"/>
      <w:lvlJc w:val="left"/>
      <w:pPr>
        <w:ind w:left="1080" w:hanging="1080"/>
      </w:pPr>
      <w:rPr>
        <w:rFonts w:hint="default"/>
        <w:sz w:val="22"/>
      </w:rPr>
    </w:lvl>
  </w:abstractNum>
  <w:abstractNum w:abstractNumId="1" w15:restartNumberingAfterBreak="0">
    <w:nsid w:val="060B7472"/>
    <w:multiLevelType w:val="multilevel"/>
    <w:tmpl w:val="0088AF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4064D1"/>
    <w:multiLevelType w:val="hybridMultilevel"/>
    <w:tmpl w:val="0E7C0578"/>
    <w:lvl w:ilvl="0" w:tplc="398AC156">
      <w:start w:val="1"/>
      <w:numFmt w:val="upperRoman"/>
      <w:lvlText w:val="%1."/>
      <w:lvlJc w:val="left"/>
      <w:pPr>
        <w:ind w:left="1305" w:hanging="72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71DE7"/>
    <w:multiLevelType w:val="hybridMultilevel"/>
    <w:tmpl w:val="A49EB8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233C4F"/>
    <w:multiLevelType w:val="multilevel"/>
    <w:tmpl w:val="A434F02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26CC0C18"/>
    <w:multiLevelType w:val="hybridMultilevel"/>
    <w:tmpl w:val="2F369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5F06F8"/>
    <w:multiLevelType w:val="hybridMultilevel"/>
    <w:tmpl w:val="8DB0FA9C"/>
    <w:lvl w:ilvl="0" w:tplc="D726716A">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43B37FB2"/>
    <w:multiLevelType w:val="hybridMultilevel"/>
    <w:tmpl w:val="0E7C0578"/>
    <w:lvl w:ilvl="0" w:tplc="398AC156">
      <w:start w:val="1"/>
      <w:numFmt w:val="upperRoman"/>
      <w:lvlText w:val="%1."/>
      <w:lvlJc w:val="left"/>
      <w:pPr>
        <w:ind w:left="1305" w:hanging="72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9" w15:restartNumberingAfterBreak="0">
    <w:nsid w:val="43E43258"/>
    <w:multiLevelType w:val="multilevel"/>
    <w:tmpl w:val="3BEE79DC"/>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4A0A13A2"/>
    <w:multiLevelType w:val="multilevel"/>
    <w:tmpl w:val="AD52B97A"/>
    <w:lvl w:ilvl="0">
      <w:start w:val="1"/>
      <w:numFmt w:val="upperRoman"/>
      <w:lvlText w:val="%1."/>
      <w:lvlJc w:val="left"/>
      <w:pPr>
        <w:ind w:left="1080" w:hanging="720"/>
      </w:pPr>
      <w:rPr>
        <w:rFonts w:hint="default"/>
      </w:r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8DB06BB"/>
    <w:multiLevelType w:val="hybridMultilevel"/>
    <w:tmpl w:val="7F9E34F4"/>
    <w:lvl w:ilvl="0" w:tplc="CF9C1B9C">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2" w15:restartNumberingAfterBreak="0">
    <w:nsid w:val="5F3D67EE"/>
    <w:multiLevelType w:val="hybridMultilevel"/>
    <w:tmpl w:val="106A0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E23823"/>
    <w:multiLevelType w:val="hybridMultilevel"/>
    <w:tmpl w:val="5FF470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89B4AA5"/>
    <w:multiLevelType w:val="multilevel"/>
    <w:tmpl w:val="E0DCFC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647E72"/>
    <w:multiLevelType w:val="multilevel"/>
    <w:tmpl w:val="3BEE79DC"/>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8" w15:restartNumberingAfterBreak="0">
    <w:nsid w:val="71FB7C3C"/>
    <w:multiLevelType w:val="hybridMultilevel"/>
    <w:tmpl w:val="A0E281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9E063D5"/>
    <w:multiLevelType w:val="hybridMultilevel"/>
    <w:tmpl w:val="8DB0FA9C"/>
    <w:lvl w:ilvl="0" w:tplc="D726716A">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14"/>
  </w:num>
  <w:num w:numId="2">
    <w:abstractNumId w:val="3"/>
  </w:num>
  <w:num w:numId="3">
    <w:abstractNumId w:val="15"/>
  </w:num>
  <w:num w:numId="4">
    <w:abstractNumId w:val="8"/>
  </w:num>
  <w:num w:numId="5">
    <w:abstractNumId w:val="10"/>
  </w:num>
  <w:num w:numId="6">
    <w:abstractNumId w:val="7"/>
  </w:num>
  <w:num w:numId="7">
    <w:abstractNumId w:val="11"/>
  </w:num>
  <w:num w:numId="8">
    <w:abstractNumId w:val="19"/>
  </w:num>
  <w:num w:numId="9">
    <w:abstractNumId w:val="4"/>
  </w:num>
  <w:num w:numId="10">
    <w:abstractNumId w:val="6"/>
  </w:num>
  <w:num w:numId="11">
    <w:abstractNumId w:val="18"/>
  </w:num>
  <w:num w:numId="12">
    <w:abstractNumId w:val="1"/>
  </w:num>
  <w:num w:numId="13">
    <w:abstractNumId w:val="13"/>
  </w:num>
  <w:num w:numId="14">
    <w:abstractNumId w:val="0"/>
  </w:num>
  <w:num w:numId="15">
    <w:abstractNumId w:val="2"/>
  </w:num>
  <w:num w:numId="16">
    <w:abstractNumId w:val="12"/>
  </w:num>
  <w:num w:numId="17">
    <w:abstractNumId w:val="5"/>
  </w:num>
  <w:num w:numId="18">
    <w:abstractNumId w:val="16"/>
  </w:num>
  <w:num w:numId="19">
    <w:abstractNumId w:val="9"/>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ED"/>
    <w:rsid w:val="00022E65"/>
    <w:rsid w:val="00026C49"/>
    <w:rsid w:val="000347EB"/>
    <w:rsid w:val="0003641D"/>
    <w:rsid w:val="00036EC2"/>
    <w:rsid w:val="000553EF"/>
    <w:rsid w:val="000676BB"/>
    <w:rsid w:val="00072C00"/>
    <w:rsid w:val="0008348F"/>
    <w:rsid w:val="000858A5"/>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74F3C"/>
    <w:rsid w:val="001827EB"/>
    <w:rsid w:val="00185320"/>
    <w:rsid w:val="0019262D"/>
    <w:rsid w:val="00196438"/>
    <w:rsid w:val="001A44EF"/>
    <w:rsid w:val="001C0D78"/>
    <w:rsid w:val="001C63A8"/>
    <w:rsid w:val="001E09B7"/>
    <w:rsid w:val="001E2497"/>
    <w:rsid w:val="001E6D1E"/>
    <w:rsid w:val="001E73A6"/>
    <w:rsid w:val="001F0047"/>
    <w:rsid w:val="00200A78"/>
    <w:rsid w:val="002032E0"/>
    <w:rsid w:val="0020673B"/>
    <w:rsid w:val="00206E98"/>
    <w:rsid w:val="002347C1"/>
    <w:rsid w:val="002406B9"/>
    <w:rsid w:val="002413E5"/>
    <w:rsid w:val="002425FA"/>
    <w:rsid w:val="002451BA"/>
    <w:rsid w:val="00251171"/>
    <w:rsid w:val="00253095"/>
    <w:rsid w:val="002544FF"/>
    <w:rsid w:val="002554A6"/>
    <w:rsid w:val="00256BD9"/>
    <w:rsid w:val="0026202E"/>
    <w:rsid w:val="002629AC"/>
    <w:rsid w:val="00271A62"/>
    <w:rsid w:val="002973A2"/>
    <w:rsid w:val="002B11D9"/>
    <w:rsid w:val="002B7EAC"/>
    <w:rsid w:val="002E06AD"/>
    <w:rsid w:val="002E2BA6"/>
    <w:rsid w:val="002E7E39"/>
    <w:rsid w:val="002F64B9"/>
    <w:rsid w:val="00301570"/>
    <w:rsid w:val="003041C6"/>
    <w:rsid w:val="00305327"/>
    <w:rsid w:val="00327C4D"/>
    <w:rsid w:val="00335902"/>
    <w:rsid w:val="00341E64"/>
    <w:rsid w:val="003432C0"/>
    <w:rsid w:val="0034679A"/>
    <w:rsid w:val="003509F9"/>
    <w:rsid w:val="00353C0F"/>
    <w:rsid w:val="003551FD"/>
    <w:rsid w:val="00365FAF"/>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7FD1"/>
    <w:rsid w:val="003F0C2D"/>
    <w:rsid w:val="003F3A39"/>
    <w:rsid w:val="004008F3"/>
    <w:rsid w:val="004071A1"/>
    <w:rsid w:val="00411B16"/>
    <w:rsid w:val="00413A0C"/>
    <w:rsid w:val="0041764C"/>
    <w:rsid w:val="004235C5"/>
    <w:rsid w:val="0044388D"/>
    <w:rsid w:val="004511F3"/>
    <w:rsid w:val="00451770"/>
    <w:rsid w:val="00461364"/>
    <w:rsid w:val="004619BF"/>
    <w:rsid w:val="00463AAA"/>
    <w:rsid w:val="0046616B"/>
    <w:rsid w:val="00474EBA"/>
    <w:rsid w:val="00491E5A"/>
    <w:rsid w:val="004A683B"/>
    <w:rsid w:val="004C5749"/>
    <w:rsid w:val="004D3F73"/>
    <w:rsid w:val="004D58AA"/>
    <w:rsid w:val="004E766F"/>
    <w:rsid w:val="004F3FAB"/>
    <w:rsid w:val="0052064A"/>
    <w:rsid w:val="0052326B"/>
    <w:rsid w:val="00523474"/>
    <w:rsid w:val="005235EA"/>
    <w:rsid w:val="00524D92"/>
    <w:rsid w:val="00526E21"/>
    <w:rsid w:val="005448BC"/>
    <w:rsid w:val="00551715"/>
    <w:rsid w:val="00561CB9"/>
    <w:rsid w:val="0056313C"/>
    <w:rsid w:val="005870D2"/>
    <w:rsid w:val="00593284"/>
    <w:rsid w:val="005A4E3F"/>
    <w:rsid w:val="005A4E5A"/>
    <w:rsid w:val="005C144C"/>
    <w:rsid w:val="005C581A"/>
    <w:rsid w:val="005C690D"/>
    <w:rsid w:val="005D0115"/>
    <w:rsid w:val="005D6FB4"/>
    <w:rsid w:val="005E5CF7"/>
    <w:rsid w:val="005E7993"/>
    <w:rsid w:val="005E7DAC"/>
    <w:rsid w:val="005F0BE5"/>
    <w:rsid w:val="005F2765"/>
    <w:rsid w:val="005F56F3"/>
    <w:rsid w:val="005F7AD0"/>
    <w:rsid w:val="00605CB6"/>
    <w:rsid w:val="00606A36"/>
    <w:rsid w:val="00620295"/>
    <w:rsid w:val="006260DA"/>
    <w:rsid w:val="006302E7"/>
    <w:rsid w:val="00636B43"/>
    <w:rsid w:val="00642467"/>
    <w:rsid w:val="0064468E"/>
    <w:rsid w:val="00650915"/>
    <w:rsid w:val="006568DA"/>
    <w:rsid w:val="00657AE6"/>
    <w:rsid w:val="00661B1A"/>
    <w:rsid w:val="006736C5"/>
    <w:rsid w:val="00674718"/>
    <w:rsid w:val="00683267"/>
    <w:rsid w:val="00683CAE"/>
    <w:rsid w:val="00685346"/>
    <w:rsid w:val="00691DA1"/>
    <w:rsid w:val="0069572C"/>
    <w:rsid w:val="006A1EF8"/>
    <w:rsid w:val="006A7525"/>
    <w:rsid w:val="006B1B95"/>
    <w:rsid w:val="006B4152"/>
    <w:rsid w:val="006B7B84"/>
    <w:rsid w:val="006C2C85"/>
    <w:rsid w:val="006C37E2"/>
    <w:rsid w:val="006D55C9"/>
    <w:rsid w:val="006E03C4"/>
    <w:rsid w:val="006E2203"/>
    <w:rsid w:val="006F20FA"/>
    <w:rsid w:val="006F342C"/>
    <w:rsid w:val="0071378D"/>
    <w:rsid w:val="007151C7"/>
    <w:rsid w:val="007156DD"/>
    <w:rsid w:val="00716A19"/>
    <w:rsid w:val="00720CD8"/>
    <w:rsid w:val="007220A8"/>
    <w:rsid w:val="007238BB"/>
    <w:rsid w:val="00771B60"/>
    <w:rsid w:val="00772448"/>
    <w:rsid w:val="0077673D"/>
    <w:rsid w:val="0078119D"/>
    <w:rsid w:val="00785422"/>
    <w:rsid w:val="00793EC2"/>
    <w:rsid w:val="007A767B"/>
    <w:rsid w:val="007B2DD3"/>
    <w:rsid w:val="007B3C9E"/>
    <w:rsid w:val="007B7E37"/>
    <w:rsid w:val="007C60EA"/>
    <w:rsid w:val="007F6B7A"/>
    <w:rsid w:val="00813717"/>
    <w:rsid w:val="00816E35"/>
    <w:rsid w:val="00820F2D"/>
    <w:rsid w:val="00822A08"/>
    <w:rsid w:val="00824D03"/>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4FB8"/>
    <w:rsid w:val="008F3AB7"/>
    <w:rsid w:val="00902501"/>
    <w:rsid w:val="00904FFE"/>
    <w:rsid w:val="00920578"/>
    <w:rsid w:val="00926971"/>
    <w:rsid w:val="0094557E"/>
    <w:rsid w:val="00952900"/>
    <w:rsid w:val="00952ADC"/>
    <w:rsid w:val="009623C8"/>
    <w:rsid w:val="00962F89"/>
    <w:rsid w:val="00974CB9"/>
    <w:rsid w:val="00982D37"/>
    <w:rsid w:val="009A09AF"/>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39E6"/>
    <w:rsid w:val="00A153FF"/>
    <w:rsid w:val="00A1776F"/>
    <w:rsid w:val="00A2219E"/>
    <w:rsid w:val="00A46999"/>
    <w:rsid w:val="00A65865"/>
    <w:rsid w:val="00A72A7A"/>
    <w:rsid w:val="00A7748A"/>
    <w:rsid w:val="00A93F53"/>
    <w:rsid w:val="00AB191A"/>
    <w:rsid w:val="00AB6757"/>
    <w:rsid w:val="00AD3ED3"/>
    <w:rsid w:val="00AD6EAA"/>
    <w:rsid w:val="00AE1BC2"/>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62B47"/>
    <w:rsid w:val="00C66A25"/>
    <w:rsid w:val="00C67BC1"/>
    <w:rsid w:val="00C71292"/>
    <w:rsid w:val="00C74894"/>
    <w:rsid w:val="00C750CD"/>
    <w:rsid w:val="00C86665"/>
    <w:rsid w:val="00C9041A"/>
    <w:rsid w:val="00C95B9D"/>
    <w:rsid w:val="00CA7E82"/>
    <w:rsid w:val="00CC6583"/>
    <w:rsid w:val="00CE56A2"/>
    <w:rsid w:val="00CF4DC6"/>
    <w:rsid w:val="00D02414"/>
    <w:rsid w:val="00D20EC1"/>
    <w:rsid w:val="00D33F1F"/>
    <w:rsid w:val="00D3656D"/>
    <w:rsid w:val="00D54417"/>
    <w:rsid w:val="00D61618"/>
    <w:rsid w:val="00D7219A"/>
    <w:rsid w:val="00D77EDD"/>
    <w:rsid w:val="00D837ED"/>
    <w:rsid w:val="00D84A3E"/>
    <w:rsid w:val="00D86043"/>
    <w:rsid w:val="00D93B19"/>
    <w:rsid w:val="00D96018"/>
    <w:rsid w:val="00D9745D"/>
    <w:rsid w:val="00DA39D9"/>
    <w:rsid w:val="00DA7E98"/>
    <w:rsid w:val="00DB1546"/>
    <w:rsid w:val="00DB5527"/>
    <w:rsid w:val="00DC0884"/>
    <w:rsid w:val="00DC0D2A"/>
    <w:rsid w:val="00DC3CD1"/>
    <w:rsid w:val="00DC46C4"/>
    <w:rsid w:val="00DC5F2B"/>
    <w:rsid w:val="00DD3BA0"/>
    <w:rsid w:val="00DD409F"/>
    <w:rsid w:val="00DD701F"/>
    <w:rsid w:val="00DD7A44"/>
    <w:rsid w:val="00DE3F97"/>
    <w:rsid w:val="00DF1404"/>
    <w:rsid w:val="00DF54C6"/>
    <w:rsid w:val="00DF6E1E"/>
    <w:rsid w:val="00E05795"/>
    <w:rsid w:val="00E079DB"/>
    <w:rsid w:val="00E10DBC"/>
    <w:rsid w:val="00E114E3"/>
    <w:rsid w:val="00E26DD8"/>
    <w:rsid w:val="00E27893"/>
    <w:rsid w:val="00E41A30"/>
    <w:rsid w:val="00E4334E"/>
    <w:rsid w:val="00E4419B"/>
    <w:rsid w:val="00E44A67"/>
    <w:rsid w:val="00E60452"/>
    <w:rsid w:val="00E63D04"/>
    <w:rsid w:val="00E731F2"/>
    <w:rsid w:val="00E73EFC"/>
    <w:rsid w:val="00E76715"/>
    <w:rsid w:val="00E85228"/>
    <w:rsid w:val="00E85CEC"/>
    <w:rsid w:val="00E91657"/>
    <w:rsid w:val="00E91BFD"/>
    <w:rsid w:val="00E96A8E"/>
    <w:rsid w:val="00EA5BC7"/>
    <w:rsid w:val="00EC7EF2"/>
    <w:rsid w:val="00ED771E"/>
    <w:rsid w:val="00EF4D17"/>
    <w:rsid w:val="00EF6FF9"/>
    <w:rsid w:val="00F20CA3"/>
    <w:rsid w:val="00F210C5"/>
    <w:rsid w:val="00F24361"/>
    <w:rsid w:val="00F24667"/>
    <w:rsid w:val="00F337BE"/>
    <w:rsid w:val="00F33D15"/>
    <w:rsid w:val="00F41790"/>
    <w:rsid w:val="00F455F9"/>
    <w:rsid w:val="00F55595"/>
    <w:rsid w:val="00F61739"/>
    <w:rsid w:val="00F66251"/>
    <w:rsid w:val="00F81001"/>
    <w:rsid w:val="00F83075"/>
    <w:rsid w:val="00F921FA"/>
    <w:rsid w:val="00F97592"/>
    <w:rsid w:val="00FA195B"/>
    <w:rsid w:val="00FA33E0"/>
    <w:rsid w:val="00FB13B2"/>
    <w:rsid w:val="00FB3266"/>
    <w:rsid w:val="00FD60C5"/>
    <w:rsid w:val="00FD687D"/>
    <w:rsid w:val="00FD6887"/>
    <w:rsid w:val="00FF0138"/>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76BEB8"/>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5A"/>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3"/>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2"/>
      </w:numPr>
    </w:pPr>
  </w:style>
  <w:style w:type="paragraph" w:customStyle="1" w:styleId="Style2">
    <w:name w:val="Style2"/>
    <w:basedOn w:val="ListParagraph"/>
    <w:link w:val="Style2Char"/>
    <w:qFormat/>
    <w:rsid w:val="00BF5F7B"/>
    <w:pPr>
      <w:numPr>
        <w:numId w:val="1"/>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47D714F-2CD3-4ABC-88D1-AEF2B86F4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205</TotalTime>
  <Pages>18</Pages>
  <Words>4002</Words>
  <Characters>21811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25762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10</cp:revision>
  <cp:lastPrinted>2011-02-16T21:14:00Z</cp:lastPrinted>
  <dcterms:created xsi:type="dcterms:W3CDTF">2021-03-26T15:03:00Z</dcterms:created>
  <dcterms:modified xsi:type="dcterms:W3CDTF">2021-03-26T18:30:00Z</dcterms:modified>
</cp:coreProperties>
</file>