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BAF" w:rsidRDefault="00357C21" w:rsidP="00F05BAF">
      <w:pPr>
        <w:jc w:val="both"/>
      </w:pPr>
      <w:r>
        <w:rPr>
          <w:rFonts w:ascii="Verdana" w:hAnsi="Verdana"/>
          <w:noProof/>
          <w:color w:val="0082D9"/>
          <w:sz w:val="17"/>
          <w:szCs w:val="17"/>
        </w:rPr>
        <w:drawing>
          <wp:inline distT="0" distB="0" distL="0" distR="0">
            <wp:extent cx="6400800" cy="666750"/>
            <wp:effectExtent l="19050" t="0" r="0" b="0"/>
            <wp:docPr id="1" name="Picture 1" descr="Laboratory Medicine bann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9"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rsidR="00F05BAF" w:rsidRDefault="00F05BAF" w:rsidP="00F05BAF">
      <w:pPr>
        <w:jc w:val="both"/>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F05BAF" w:rsidRPr="00574A2A" w:rsidTr="00F5541A">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F05BAF" w:rsidRPr="00574A2A" w:rsidRDefault="00F05BAF" w:rsidP="00F5541A">
            <w:pPr>
              <w:rPr>
                <w:rFonts w:ascii="Arial" w:hAnsi="Arial" w:cs="Arial"/>
                <w:b/>
                <w:sz w:val="22"/>
                <w:szCs w:val="22"/>
              </w:rPr>
            </w:pPr>
            <w:r w:rsidRPr="00574A2A">
              <w:rPr>
                <w:rFonts w:ascii="Arial" w:hAnsi="Arial" w:cs="Arial"/>
                <w:b/>
                <w:sz w:val="22"/>
                <w:szCs w:val="22"/>
              </w:rPr>
              <w:t xml:space="preserve">University of Washington, </w:t>
            </w:r>
          </w:p>
          <w:p w:rsidR="00F05BAF" w:rsidRPr="00574A2A" w:rsidRDefault="00F05BAF" w:rsidP="00F5541A">
            <w:pPr>
              <w:rPr>
                <w:rFonts w:ascii="Arial" w:hAnsi="Arial" w:cs="Arial"/>
                <w:b/>
                <w:sz w:val="22"/>
                <w:szCs w:val="22"/>
              </w:rPr>
            </w:pPr>
            <w:r w:rsidRPr="00574A2A">
              <w:rPr>
                <w:rFonts w:ascii="Arial" w:hAnsi="Arial" w:cs="Arial"/>
                <w:b/>
                <w:sz w:val="22"/>
                <w:szCs w:val="22"/>
              </w:rPr>
              <w:t>Harborview Medical Center</w:t>
            </w:r>
          </w:p>
          <w:p w:rsidR="00F05BAF" w:rsidRPr="00574A2A" w:rsidRDefault="00F05BAF" w:rsidP="00F5541A">
            <w:pPr>
              <w:rPr>
                <w:rFonts w:ascii="Arial" w:hAnsi="Arial" w:cs="Arial"/>
                <w:b/>
                <w:sz w:val="22"/>
                <w:szCs w:val="22"/>
              </w:rPr>
            </w:pPr>
            <w:r w:rsidRPr="00574A2A">
              <w:rPr>
                <w:rFonts w:ascii="Arial" w:hAnsi="Arial" w:cs="Arial"/>
                <w:b/>
                <w:sz w:val="22"/>
                <w:szCs w:val="22"/>
              </w:rPr>
              <w:t>325 9</w:t>
            </w:r>
            <w:r w:rsidRPr="00574A2A">
              <w:rPr>
                <w:rFonts w:ascii="Arial" w:hAnsi="Arial" w:cs="Arial"/>
                <w:b/>
                <w:sz w:val="22"/>
                <w:szCs w:val="22"/>
                <w:vertAlign w:val="superscript"/>
              </w:rPr>
              <w:t>th</w:t>
            </w:r>
            <w:r w:rsidRPr="00574A2A">
              <w:rPr>
                <w:rFonts w:ascii="Arial" w:hAnsi="Arial" w:cs="Arial"/>
                <w:b/>
                <w:sz w:val="22"/>
                <w:szCs w:val="22"/>
              </w:rPr>
              <w:t xml:space="preserve"> </w:t>
            </w:r>
            <w:r w:rsidR="003C4983" w:rsidRPr="00574A2A">
              <w:rPr>
                <w:rFonts w:ascii="Arial" w:hAnsi="Arial" w:cs="Arial"/>
                <w:b/>
                <w:sz w:val="22"/>
                <w:szCs w:val="22"/>
              </w:rPr>
              <w:t>Ave</w:t>
            </w:r>
            <w:r w:rsidRPr="00574A2A">
              <w:rPr>
                <w:rFonts w:ascii="Arial" w:hAnsi="Arial" w:cs="Arial"/>
                <w:b/>
                <w:sz w:val="22"/>
                <w:szCs w:val="22"/>
              </w:rPr>
              <w:t>. Seattle, WA,  9810</w:t>
            </w:r>
            <w:r w:rsidR="00C854C8" w:rsidRPr="00574A2A">
              <w:rPr>
                <w:rFonts w:ascii="Arial" w:hAnsi="Arial" w:cs="Arial"/>
                <w:b/>
                <w:sz w:val="22"/>
                <w:szCs w:val="22"/>
              </w:rPr>
              <w:t>4</w:t>
            </w:r>
          </w:p>
          <w:p w:rsidR="00F05BAF" w:rsidRPr="00574A2A" w:rsidRDefault="00F05BAF" w:rsidP="00F5541A">
            <w:pPr>
              <w:rPr>
                <w:rFonts w:ascii="Arial" w:hAnsi="Arial" w:cs="Arial"/>
                <w:b/>
                <w:sz w:val="22"/>
                <w:szCs w:val="22"/>
              </w:rPr>
            </w:pPr>
            <w:r w:rsidRPr="00574A2A">
              <w:rPr>
                <w:rFonts w:ascii="Arial" w:hAnsi="Arial" w:cs="Arial"/>
                <w:b/>
                <w:sz w:val="22"/>
                <w:szCs w:val="22"/>
              </w:rPr>
              <w:t>Transfusion Services Laboratory</w:t>
            </w:r>
          </w:p>
          <w:p w:rsidR="00F05BAF" w:rsidRPr="00574A2A" w:rsidRDefault="00F05BAF" w:rsidP="00F5541A">
            <w:pPr>
              <w:rPr>
                <w:rFonts w:ascii="Arial" w:hAnsi="Arial" w:cs="Arial"/>
                <w:b/>
                <w:sz w:val="22"/>
                <w:szCs w:val="22"/>
              </w:rPr>
            </w:pPr>
            <w:r w:rsidRPr="00574A2A">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F05BAF" w:rsidRPr="00574A2A" w:rsidRDefault="00F05BAF" w:rsidP="00F5541A">
            <w:pPr>
              <w:rPr>
                <w:rFonts w:ascii="Arial" w:hAnsi="Arial" w:cs="Arial"/>
                <w:b/>
                <w:sz w:val="22"/>
                <w:szCs w:val="22"/>
              </w:rPr>
            </w:pPr>
            <w:r w:rsidRPr="00574A2A">
              <w:rPr>
                <w:rFonts w:ascii="Arial" w:hAnsi="Arial" w:cs="Arial"/>
                <w:b/>
                <w:sz w:val="22"/>
                <w:szCs w:val="22"/>
              </w:rPr>
              <w:t>Original Effective Date:</w:t>
            </w:r>
          </w:p>
          <w:p w:rsidR="00F05BAF" w:rsidRPr="00574A2A" w:rsidRDefault="00F05BAF" w:rsidP="00F5541A">
            <w:pPr>
              <w:jc w:val="both"/>
              <w:rPr>
                <w:rFonts w:ascii="Arial" w:hAnsi="Arial" w:cs="Arial"/>
                <w:b/>
                <w:sz w:val="22"/>
                <w:szCs w:val="22"/>
              </w:rPr>
            </w:pPr>
            <w:r w:rsidRPr="00574A2A">
              <w:rPr>
                <w:rFonts w:ascii="Arial" w:hAnsi="Arial" w:cs="Arial"/>
                <w:b/>
                <w:sz w:val="22"/>
                <w:szCs w:val="22"/>
              </w:rPr>
              <w:t xml:space="preserve"> </w:t>
            </w:r>
            <w:r w:rsidR="00BF12B3">
              <w:rPr>
                <w:rFonts w:ascii="Arial" w:hAnsi="Arial" w:cs="Arial"/>
                <w:b/>
                <w:sz w:val="22"/>
                <w:szCs w:val="22"/>
              </w:rPr>
              <w:t xml:space="preserve"> </w:t>
            </w:r>
            <w:r w:rsidR="001868D0">
              <w:rPr>
                <w:rFonts w:ascii="Arial" w:hAnsi="Arial" w:cs="Arial"/>
                <w:b/>
                <w:sz w:val="22"/>
                <w:szCs w:val="22"/>
              </w:rPr>
              <w:t>January 10, 2012</w:t>
            </w:r>
          </w:p>
        </w:tc>
        <w:tc>
          <w:tcPr>
            <w:tcW w:w="2251" w:type="dxa"/>
            <w:tcBorders>
              <w:top w:val="double" w:sz="4" w:space="0" w:color="auto"/>
              <w:left w:val="nil"/>
              <w:bottom w:val="nil"/>
            </w:tcBorders>
          </w:tcPr>
          <w:p w:rsidR="00F05BAF" w:rsidRPr="00574A2A" w:rsidRDefault="00F05BAF" w:rsidP="00F5541A">
            <w:pPr>
              <w:jc w:val="both"/>
              <w:rPr>
                <w:rFonts w:ascii="Arial" w:hAnsi="Arial" w:cs="Arial"/>
                <w:b/>
                <w:sz w:val="22"/>
                <w:szCs w:val="22"/>
              </w:rPr>
            </w:pPr>
            <w:r w:rsidRPr="00574A2A">
              <w:rPr>
                <w:rFonts w:ascii="Arial" w:hAnsi="Arial" w:cs="Arial"/>
                <w:b/>
                <w:sz w:val="22"/>
                <w:szCs w:val="22"/>
              </w:rPr>
              <w:t xml:space="preserve">Number: </w:t>
            </w:r>
          </w:p>
          <w:p w:rsidR="00F05BAF" w:rsidRPr="00574A2A" w:rsidRDefault="00C01253" w:rsidP="00F5541A">
            <w:pPr>
              <w:jc w:val="both"/>
              <w:rPr>
                <w:rFonts w:ascii="Arial" w:hAnsi="Arial" w:cs="Arial"/>
                <w:b/>
                <w:sz w:val="22"/>
                <w:szCs w:val="22"/>
              </w:rPr>
            </w:pPr>
            <w:r w:rsidRPr="006D19CB">
              <w:rPr>
                <w:rFonts w:ascii="Arial" w:hAnsi="Arial" w:cs="Arial"/>
                <w:b/>
                <w:sz w:val="22"/>
                <w:szCs w:val="22"/>
              </w:rPr>
              <w:t>5413-</w:t>
            </w:r>
            <w:r w:rsidR="007F1A2F">
              <w:rPr>
                <w:rFonts w:ascii="Arial" w:hAnsi="Arial" w:cs="Arial"/>
                <w:b/>
                <w:sz w:val="22"/>
                <w:szCs w:val="22"/>
              </w:rPr>
              <w:t>2</w:t>
            </w:r>
          </w:p>
        </w:tc>
      </w:tr>
      <w:tr w:rsidR="00F05BAF" w:rsidRPr="00574A2A" w:rsidTr="00F5541A">
        <w:trPr>
          <w:cantSplit/>
          <w:trHeight w:val="132"/>
          <w:jc w:val="center"/>
        </w:trPr>
        <w:tc>
          <w:tcPr>
            <w:tcW w:w="5175" w:type="dxa"/>
            <w:vMerge/>
            <w:tcBorders>
              <w:top w:val="nil"/>
              <w:bottom w:val="single" w:sz="4" w:space="0" w:color="auto"/>
              <w:right w:val="single" w:sz="4" w:space="0" w:color="auto"/>
            </w:tcBorders>
          </w:tcPr>
          <w:p w:rsidR="00F05BAF" w:rsidRPr="00574A2A" w:rsidRDefault="00F05BAF" w:rsidP="00F5541A">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F05BAF" w:rsidRPr="00574A2A" w:rsidRDefault="00F05BAF" w:rsidP="00F5541A">
            <w:pPr>
              <w:jc w:val="both"/>
              <w:rPr>
                <w:rFonts w:ascii="Arial" w:hAnsi="Arial" w:cs="Arial"/>
                <w:b/>
                <w:sz w:val="22"/>
                <w:szCs w:val="22"/>
              </w:rPr>
            </w:pPr>
            <w:r w:rsidRPr="00574A2A">
              <w:rPr>
                <w:rFonts w:ascii="Arial" w:hAnsi="Arial" w:cs="Arial"/>
                <w:b/>
                <w:sz w:val="22"/>
                <w:szCs w:val="22"/>
              </w:rPr>
              <w:t>Revision Effective Date:</w:t>
            </w:r>
          </w:p>
          <w:p w:rsidR="00F05BAF" w:rsidRPr="00574A2A" w:rsidRDefault="00017AEC" w:rsidP="00F5541A">
            <w:pPr>
              <w:jc w:val="both"/>
              <w:rPr>
                <w:rFonts w:ascii="Arial" w:hAnsi="Arial" w:cs="Arial"/>
                <w:b/>
                <w:sz w:val="22"/>
                <w:szCs w:val="22"/>
              </w:rPr>
            </w:pPr>
            <w:r>
              <w:rPr>
                <w:rFonts w:ascii="Arial" w:hAnsi="Arial" w:cs="Arial"/>
                <w:b/>
                <w:sz w:val="22"/>
                <w:szCs w:val="22"/>
              </w:rPr>
              <w:t>April 1, 2013</w:t>
            </w:r>
          </w:p>
        </w:tc>
        <w:tc>
          <w:tcPr>
            <w:tcW w:w="2251" w:type="dxa"/>
            <w:tcBorders>
              <w:top w:val="single" w:sz="4" w:space="0" w:color="auto"/>
              <w:left w:val="nil"/>
              <w:bottom w:val="single" w:sz="4" w:space="0" w:color="auto"/>
            </w:tcBorders>
          </w:tcPr>
          <w:p w:rsidR="00F05BAF" w:rsidRDefault="00F05BAF" w:rsidP="00F5541A">
            <w:pPr>
              <w:jc w:val="both"/>
              <w:rPr>
                <w:rFonts w:ascii="Arial" w:hAnsi="Arial" w:cs="Arial"/>
                <w:b/>
                <w:sz w:val="22"/>
                <w:szCs w:val="22"/>
              </w:rPr>
            </w:pPr>
            <w:r w:rsidRPr="00574A2A">
              <w:rPr>
                <w:rFonts w:ascii="Arial" w:hAnsi="Arial" w:cs="Arial"/>
                <w:b/>
                <w:sz w:val="22"/>
                <w:szCs w:val="22"/>
              </w:rPr>
              <w:t xml:space="preserve">Pages: </w:t>
            </w:r>
          </w:p>
          <w:p w:rsidR="001868D0" w:rsidRPr="00574A2A" w:rsidRDefault="00F71572" w:rsidP="00F5541A">
            <w:pPr>
              <w:jc w:val="both"/>
              <w:rPr>
                <w:rFonts w:ascii="Arial" w:hAnsi="Arial" w:cs="Arial"/>
                <w:b/>
                <w:sz w:val="22"/>
                <w:szCs w:val="22"/>
              </w:rPr>
            </w:pPr>
            <w:r>
              <w:rPr>
                <w:rFonts w:ascii="Arial" w:hAnsi="Arial" w:cs="Arial"/>
                <w:b/>
                <w:sz w:val="22"/>
                <w:szCs w:val="22"/>
              </w:rPr>
              <w:t>4</w:t>
            </w:r>
          </w:p>
        </w:tc>
      </w:tr>
      <w:tr w:rsidR="00F05BAF" w:rsidRPr="00574A2A" w:rsidTr="00F5541A">
        <w:trPr>
          <w:cantSplit/>
          <w:trHeight w:val="590"/>
          <w:jc w:val="center"/>
        </w:trPr>
        <w:tc>
          <w:tcPr>
            <w:tcW w:w="10173" w:type="dxa"/>
            <w:gridSpan w:val="3"/>
            <w:tcBorders>
              <w:top w:val="nil"/>
            </w:tcBorders>
            <w:vAlign w:val="center"/>
          </w:tcPr>
          <w:p w:rsidR="00F05BAF" w:rsidRPr="00574A2A" w:rsidRDefault="00F05BAF" w:rsidP="0064249A">
            <w:pPr>
              <w:rPr>
                <w:rFonts w:ascii="Arial" w:hAnsi="Arial" w:cs="Arial"/>
                <w:b/>
                <w:sz w:val="22"/>
                <w:szCs w:val="22"/>
              </w:rPr>
            </w:pPr>
            <w:r w:rsidRPr="00574A2A">
              <w:rPr>
                <w:rFonts w:ascii="Arial" w:hAnsi="Arial" w:cs="Arial"/>
                <w:b/>
                <w:sz w:val="22"/>
                <w:szCs w:val="22"/>
              </w:rPr>
              <w:t xml:space="preserve">TITLE:  </w:t>
            </w:r>
            <w:r w:rsidR="00C01253">
              <w:rPr>
                <w:rFonts w:ascii="Arial" w:hAnsi="Arial" w:cs="Arial"/>
                <w:b/>
                <w:sz w:val="22"/>
                <w:szCs w:val="22"/>
              </w:rPr>
              <w:t>Using the Antibody Identification Worksheet</w:t>
            </w:r>
          </w:p>
        </w:tc>
      </w:tr>
    </w:tbl>
    <w:p w:rsidR="00574A2A" w:rsidRPr="00C01253" w:rsidRDefault="00574A2A" w:rsidP="00574A2A">
      <w:pPr>
        <w:rPr>
          <w:rFonts w:ascii="Arial" w:hAnsi="Arial" w:cs="Arial"/>
          <w:sz w:val="22"/>
          <w:szCs w:val="22"/>
        </w:rPr>
      </w:pPr>
    </w:p>
    <w:p w:rsidR="00574A2A" w:rsidRDefault="00C01253" w:rsidP="00574A2A">
      <w:pPr>
        <w:tabs>
          <w:tab w:val="left" w:pos="930"/>
        </w:tabs>
        <w:rPr>
          <w:rFonts w:ascii="Arial" w:hAnsi="Arial" w:cs="Arial"/>
          <w:b/>
          <w:sz w:val="22"/>
          <w:szCs w:val="22"/>
        </w:rPr>
      </w:pPr>
      <w:r>
        <w:rPr>
          <w:rFonts w:ascii="Arial" w:hAnsi="Arial" w:cs="Arial"/>
          <w:b/>
          <w:sz w:val="22"/>
          <w:szCs w:val="22"/>
        </w:rPr>
        <w:t>Purpose</w:t>
      </w:r>
    </w:p>
    <w:p w:rsidR="00C01253" w:rsidRPr="006D2799" w:rsidRDefault="00C01253" w:rsidP="00574A2A">
      <w:pPr>
        <w:tabs>
          <w:tab w:val="left" w:pos="930"/>
        </w:tabs>
        <w:rPr>
          <w:rFonts w:ascii="Arial" w:hAnsi="Arial" w:cs="Arial"/>
          <w:b/>
          <w:sz w:val="16"/>
          <w:szCs w:val="16"/>
        </w:rPr>
      </w:pPr>
    </w:p>
    <w:p w:rsidR="00C01253" w:rsidRDefault="00C01253" w:rsidP="00574A2A">
      <w:pPr>
        <w:tabs>
          <w:tab w:val="left" w:pos="930"/>
        </w:tabs>
        <w:rPr>
          <w:rFonts w:ascii="Arial" w:hAnsi="Arial" w:cs="Arial"/>
          <w:sz w:val="22"/>
          <w:szCs w:val="22"/>
        </w:rPr>
      </w:pPr>
      <w:r>
        <w:rPr>
          <w:rFonts w:ascii="Arial" w:hAnsi="Arial" w:cs="Arial"/>
          <w:sz w:val="22"/>
          <w:szCs w:val="22"/>
        </w:rPr>
        <w:t xml:space="preserve">To provide instructions for the systematic and accurate completion </w:t>
      </w:r>
      <w:r w:rsidR="00943332">
        <w:rPr>
          <w:rFonts w:ascii="Arial" w:hAnsi="Arial" w:cs="Arial"/>
          <w:sz w:val="22"/>
          <w:szCs w:val="22"/>
        </w:rPr>
        <w:t>of the A</w:t>
      </w:r>
      <w:bookmarkStart w:id="0" w:name="_GoBack"/>
      <w:bookmarkEnd w:id="0"/>
      <w:r w:rsidR="00943332">
        <w:rPr>
          <w:rFonts w:ascii="Arial" w:hAnsi="Arial" w:cs="Arial"/>
          <w:sz w:val="22"/>
          <w:szCs w:val="22"/>
        </w:rPr>
        <w:t>ntibody Identification w</w:t>
      </w:r>
      <w:r>
        <w:rPr>
          <w:rFonts w:ascii="Arial" w:hAnsi="Arial" w:cs="Arial"/>
          <w:sz w:val="22"/>
          <w:szCs w:val="22"/>
        </w:rPr>
        <w:t>orksheet</w:t>
      </w:r>
      <w:r w:rsidR="008F6A47">
        <w:rPr>
          <w:rFonts w:ascii="Arial" w:hAnsi="Arial" w:cs="Arial"/>
          <w:sz w:val="22"/>
          <w:szCs w:val="22"/>
        </w:rPr>
        <w:t>, and</w:t>
      </w:r>
      <w:r>
        <w:rPr>
          <w:rFonts w:ascii="Arial" w:hAnsi="Arial" w:cs="Arial"/>
          <w:sz w:val="22"/>
          <w:szCs w:val="22"/>
        </w:rPr>
        <w:t xml:space="preserve"> an organized and analytical approach to antibody identification</w:t>
      </w:r>
      <w:r w:rsidR="008F6A47">
        <w:rPr>
          <w:rFonts w:ascii="Arial" w:hAnsi="Arial" w:cs="Arial"/>
          <w:sz w:val="22"/>
          <w:szCs w:val="22"/>
        </w:rPr>
        <w:t xml:space="preserve"> documentation.</w:t>
      </w:r>
    </w:p>
    <w:p w:rsidR="00943332" w:rsidRPr="006D2799" w:rsidRDefault="00943332" w:rsidP="00574A2A">
      <w:pPr>
        <w:tabs>
          <w:tab w:val="left" w:pos="930"/>
        </w:tabs>
        <w:rPr>
          <w:rFonts w:ascii="Arial" w:hAnsi="Arial" w:cs="Arial"/>
          <w:sz w:val="16"/>
          <w:szCs w:val="16"/>
        </w:rPr>
      </w:pPr>
    </w:p>
    <w:p w:rsidR="008F6A47" w:rsidRPr="00194193" w:rsidRDefault="008F6A47" w:rsidP="00574A2A">
      <w:pPr>
        <w:tabs>
          <w:tab w:val="left" w:pos="930"/>
        </w:tabs>
        <w:rPr>
          <w:rFonts w:ascii="Arial" w:hAnsi="Arial" w:cs="Arial"/>
          <w:b/>
          <w:sz w:val="22"/>
          <w:szCs w:val="22"/>
        </w:rPr>
      </w:pPr>
      <w:r w:rsidRPr="00943332">
        <w:rPr>
          <w:rFonts w:ascii="Arial" w:hAnsi="Arial" w:cs="Arial"/>
          <w:b/>
          <w:sz w:val="22"/>
          <w:szCs w:val="22"/>
        </w:rPr>
        <w:t>Procedure</w:t>
      </w:r>
    </w:p>
    <w:p w:rsidR="00943332" w:rsidRDefault="00943332" w:rsidP="00574A2A">
      <w:pPr>
        <w:tabs>
          <w:tab w:val="left" w:pos="930"/>
        </w:tabs>
        <w:rPr>
          <w:rFonts w:ascii="Arial" w:hAnsi="Arial" w:cs="Arial"/>
          <w:sz w:val="22"/>
          <w:szCs w:val="22"/>
        </w:rPr>
      </w:pPr>
      <w:r w:rsidRPr="00943332">
        <w:rPr>
          <w:rFonts w:ascii="Arial" w:hAnsi="Arial" w:cs="Arial"/>
          <w:b/>
          <w:sz w:val="22"/>
          <w:szCs w:val="22"/>
        </w:rPr>
        <w:t>Note:</w:t>
      </w:r>
      <w:r>
        <w:rPr>
          <w:rFonts w:ascii="Arial" w:hAnsi="Arial" w:cs="Arial"/>
          <w:sz w:val="22"/>
          <w:szCs w:val="22"/>
        </w:rPr>
        <w:t xml:space="preserve">  Complete and accurate documentation is required.  Fill in all the fields on the form.</w:t>
      </w:r>
    </w:p>
    <w:tbl>
      <w:tblPr>
        <w:tblStyle w:val="TableGrid"/>
        <w:tblW w:w="0" w:type="auto"/>
        <w:tblLook w:val="04A0" w:firstRow="1" w:lastRow="0" w:firstColumn="1" w:lastColumn="0" w:noHBand="0" w:noVBand="1"/>
      </w:tblPr>
      <w:tblGrid>
        <w:gridCol w:w="738"/>
        <w:gridCol w:w="7290"/>
        <w:gridCol w:w="2448"/>
      </w:tblGrid>
      <w:tr w:rsidR="00943332" w:rsidTr="00194035">
        <w:tc>
          <w:tcPr>
            <w:tcW w:w="738" w:type="dxa"/>
          </w:tcPr>
          <w:p w:rsidR="00943332" w:rsidRPr="00943332" w:rsidRDefault="00943332" w:rsidP="00574A2A">
            <w:pPr>
              <w:tabs>
                <w:tab w:val="left" w:pos="930"/>
              </w:tabs>
              <w:rPr>
                <w:rFonts w:ascii="Arial" w:hAnsi="Arial" w:cs="Arial"/>
                <w:b/>
                <w:sz w:val="22"/>
                <w:szCs w:val="22"/>
              </w:rPr>
            </w:pPr>
            <w:r w:rsidRPr="00943332">
              <w:rPr>
                <w:rFonts w:ascii="Arial" w:hAnsi="Arial" w:cs="Arial"/>
                <w:b/>
                <w:sz w:val="22"/>
                <w:szCs w:val="22"/>
              </w:rPr>
              <w:t>Step</w:t>
            </w:r>
          </w:p>
        </w:tc>
        <w:tc>
          <w:tcPr>
            <w:tcW w:w="7290" w:type="dxa"/>
          </w:tcPr>
          <w:p w:rsidR="00943332" w:rsidRPr="00943332" w:rsidRDefault="00943332" w:rsidP="00574A2A">
            <w:pPr>
              <w:tabs>
                <w:tab w:val="left" w:pos="930"/>
              </w:tabs>
              <w:rPr>
                <w:rFonts w:ascii="Arial" w:hAnsi="Arial" w:cs="Arial"/>
                <w:b/>
                <w:sz w:val="22"/>
                <w:szCs w:val="22"/>
              </w:rPr>
            </w:pPr>
            <w:r w:rsidRPr="00943332">
              <w:rPr>
                <w:rFonts w:ascii="Arial" w:hAnsi="Arial" w:cs="Arial"/>
                <w:b/>
                <w:sz w:val="22"/>
                <w:szCs w:val="22"/>
              </w:rPr>
              <w:t>Action</w:t>
            </w:r>
          </w:p>
        </w:tc>
        <w:tc>
          <w:tcPr>
            <w:tcW w:w="2448" w:type="dxa"/>
          </w:tcPr>
          <w:p w:rsidR="00943332" w:rsidRPr="00943332" w:rsidRDefault="00943332" w:rsidP="00574A2A">
            <w:pPr>
              <w:tabs>
                <w:tab w:val="left" w:pos="930"/>
              </w:tabs>
              <w:rPr>
                <w:rFonts w:ascii="Arial" w:hAnsi="Arial" w:cs="Arial"/>
                <w:b/>
                <w:sz w:val="22"/>
                <w:szCs w:val="22"/>
              </w:rPr>
            </w:pPr>
            <w:r w:rsidRPr="00943332">
              <w:rPr>
                <w:rFonts w:ascii="Arial" w:hAnsi="Arial" w:cs="Arial"/>
                <w:b/>
                <w:sz w:val="22"/>
                <w:szCs w:val="22"/>
              </w:rPr>
              <w:t>Related Document</w:t>
            </w:r>
          </w:p>
        </w:tc>
      </w:tr>
      <w:tr w:rsidR="00943332" w:rsidTr="00194035">
        <w:tc>
          <w:tcPr>
            <w:tcW w:w="738" w:type="dxa"/>
          </w:tcPr>
          <w:p w:rsidR="00943332" w:rsidRDefault="00B06429" w:rsidP="00574A2A">
            <w:pPr>
              <w:tabs>
                <w:tab w:val="left" w:pos="930"/>
              </w:tabs>
              <w:rPr>
                <w:rFonts w:ascii="Arial" w:hAnsi="Arial" w:cs="Arial"/>
                <w:sz w:val="22"/>
                <w:szCs w:val="22"/>
              </w:rPr>
            </w:pPr>
            <w:r>
              <w:rPr>
                <w:rFonts w:ascii="Arial" w:hAnsi="Arial" w:cs="Arial"/>
                <w:sz w:val="22"/>
                <w:szCs w:val="22"/>
              </w:rPr>
              <w:t>1.</w:t>
            </w:r>
          </w:p>
        </w:tc>
        <w:tc>
          <w:tcPr>
            <w:tcW w:w="7290" w:type="dxa"/>
          </w:tcPr>
          <w:p w:rsidR="00943332" w:rsidRDefault="00B06429" w:rsidP="00574A2A">
            <w:pPr>
              <w:tabs>
                <w:tab w:val="left" w:pos="930"/>
              </w:tabs>
              <w:rPr>
                <w:rFonts w:ascii="Arial" w:hAnsi="Arial" w:cs="Arial"/>
                <w:sz w:val="22"/>
                <w:szCs w:val="22"/>
              </w:rPr>
            </w:pPr>
            <w:r w:rsidRPr="00986641">
              <w:rPr>
                <w:rFonts w:ascii="Arial" w:hAnsi="Arial" w:cs="Arial"/>
                <w:b/>
                <w:sz w:val="22"/>
                <w:szCs w:val="22"/>
              </w:rPr>
              <w:t>Patient Demographic information</w:t>
            </w:r>
            <w:r>
              <w:rPr>
                <w:rFonts w:ascii="Arial" w:hAnsi="Arial" w:cs="Arial"/>
                <w:sz w:val="22"/>
                <w:szCs w:val="22"/>
              </w:rPr>
              <w:t>—Sunquest or ORCA label may be used for these:</w:t>
            </w:r>
          </w:p>
          <w:p w:rsidR="00B06429" w:rsidRPr="00B06429" w:rsidRDefault="00B06429" w:rsidP="00B06429">
            <w:pPr>
              <w:pStyle w:val="ListParagraph"/>
              <w:numPr>
                <w:ilvl w:val="0"/>
                <w:numId w:val="1"/>
              </w:numPr>
              <w:tabs>
                <w:tab w:val="left" w:pos="930"/>
              </w:tabs>
              <w:rPr>
                <w:rFonts w:ascii="Arial" w:hAnsi="Arial" w:cs="Arial"/>
                <w:sz w:val="22"/>
                <w:szCs w:val="22"/>
              </w:rPr>
            </w:pPr>
            <w:r>
              <w:rPr>
                <w:rFonts w:ascii="Arial" w:hAnsi="Arial" w:cs="Arial"/>
                <w:sz w:val="22"/>
                <w:szCs w:val="22"/>
              </w:rPr>
              <w:t>Name</w:t>
            </w:r>
          </w:p>
          <w:p w:rsidR="00B06429" w:rsidRDefault="00B06429" w:rsidP="00B06429">
            <w:pPr>
              <w:pStyle w:val="ListParagraph"/>
              <w:numPr>
                <w:ilvl w:val="0"/>
                <w:numId w:val="1"/>
              </w:numPr>
              <w:tabs>
                <w:tab w:val="left" w:pos="930"/>
              </w:tabs>
              <w:rPr>
                <w:rFonts w:ascii="Arial" w:hAnsi="Arial" w:cs="Arial"/>
                <w:sz w:val="22"/>
                <w:szCs w:val="22"/>
              </w:rPr>
            </w:pPr>
            <w:r>
              <w:rPr>
                <w:rFonts w:ascii="Arial" w:hAnsi="Arial" w:cs="Arial"/>
                <w:sz w:val="22"/>
                <w:szCs w:val="22"/>
              </w:rPr>
              <w:t>Accession</w:t>
            </w:r>
          </w:p>
          <w:p w:rsidR="00B06429" w:rsidRDefault="00B06429" w:rsidP="00B06429">
            <w:pPr>
              <w:pStyle w:val="ListParagraph"/>
              <w:numPr>
                <w:ilvl w:val="0"/>
                <w:numId w:val="1"/>
              </w:numPr>
              <w:tabs>
                <w:tab w:val="left" w:pos="930"/>
              </w:tabs>
              <w:rPr>
                <w:rFonts w:ascii="Arial" w:hAnsi="Arial" w:cs="Arial"/>
                <w:sz w:val="22"/>
                <w:szCs w:val="22"/>
              </w:rPr>
            </w:pPr>
            <w:r>
              <w:rPr>
                <w:rFonts w:ascii="Arial" w:hAnsi="Arial" w:cs="Arial"/>
                <w:sz w:val="22"/>
                <w:szCs w:val="22"/>
              </w:rPr>
              <w:t>HID</w:t>
            </w:r>
          </w:p>
          <w:p w:rsidR="00B06429" w:rsidRDefault="00B06429" w:rsidP="00B06429">
            <w:pPr>
              <w:pStyle w:val="ListParagraph"/>
              <w:numPr>
                <w:ilvl w:val="0"/>
                <w:numId w:val="1"/>
              </w:numPr>
              <w:tabs>
                <w:tab w:val="left" w:pos="930"/>
              </w:tabs>
              <w:rPr>
                <w:rFonts w:ascii="Arial" w:hAnsi="Arial" w:cs="Arial"/>
                <w:sz w:val="22"/>
                <w:szCs w:val="22"/>
              </w:rPr>
            </w:pPr>
            <w:r>
              <w:rPr>
                <w:rFonts w:ascii="Arial" w:hAnsi="Arial" w:cs="Arial"/>
                <w:sz w:val="22"/>
                <w:szCs w:val="22"/>
              </w:rPr>
              <w:t>DOB</w:t>
            </w:r>
          </w:p>
          <w:p w:rsidR="00B06429" w:rsidRDefault="00B06429" w:rsidP="00B06429">
            <w:pPr>
              <w:pStyle w:val="ListParagraph"/>
              <w:numPr>
                <w:ilvl w:val="0"/>
                <w:numId w:val="1"/>
              </w:numPr>
              <w:tabs>
                <w:tab w:val="left" w:pos="930"/>
              </w:tabs>
              <w:rPr>
                <w:rFonts w:ascii="Arial" w:hAnsi="Arial" w:cs="Arial"/>
                <w:sz w:val="22"/>
                <w:szCs w:val="22"/>
              </w:rPr>
            </w:pPr>
            <w:r>
              <w:rPr>
                <w:rFonts w:ascii="Arial" w:hAnsi="Arial" w:cs="Arial"/>
                <w:sz w:val="22"/>
                <w:szCs w:val="22"/>
              </w:rPr>
              <w:t>Sex</w:t>
            </w:r>
          </w:p>
          <w:p w:rsidR="00B06429" w:rsidRPr="00B06429" w:rsidRDefault="00B06429" w:rsidP="00B06429">
            <w:pPr>
              <w:pStyle w:val="ListParagraph"/>
              <w:tabs>
                <w:tab w:val="left" w:pos="930"/>
              </w:tabs>
              <w:ind w:left="360"/>
              <w:rPr>
                <w:rFonts w:ascii="Arial" w:hAnsi="Arial" w:cs="Arial"/>
                <w:sz w:val="22"/>
                <w:szCs w:val="22"/>
              </w:rPr>
            </w:pPr>
          </w:p>
        </w:tc>
        <w:tc>
          <w:tcPr>
            <w:tcW w:w="2448" w:type="dxa"/>
          </w:tcPr>
          <w:p w:rsidR="00943332" w:rsidRDefault="00017AEC" w:rsidP="00574A2A">
            <w:pPr>
              <w:tabs>
                <w:tab w:val="left" w:pos="930"/>
              </w:tabs>
              <w:rPr>
                <w:rFonts w:ascii="Arial" w:hAnsi="Arial" w:cs="Arial"/>
                <w:sz w:val="22"/>
                <w:szCs w:val="22"/>
              </w:rPr>
            </w:pPr>
            <w:r>
              <w:rPr>
                <w:rFonts w:ascii="Arial" w:hAnsi="Arial" w:cs="Arial"/>
                <w:sz w:val="22"/>
                <w:szCs w:val="22"/>
              </w:rPr>
              <w:t>Antibody Identification Worksheet</w:t>
            </w:r>
          </w:p>
        </w:tc>
      </w:tr>
      <w:tr w:rsidR="00B06429" w:rsidTr="00194035">
        <w:tc>
          <w:tcPr>
            <w:tcW w:w="738" w:type="dxa"/>
          </w:tcPr>
          <w:p w:rsidR="00B06429" w:rsidRDefault="00B06429" w:rsidP="00574A2A">
            <w:pPr>
              <w:tabs>
                <w:tab w:val="left" w:pos="930"/>
              </w:tabs>
              <w:rPr>
                <w:rFonts w:ascii="Arial" w:hAnsi="Arial" w:cs="Arial"/>
                <w:sz w:val="22"/>
                <w:szCs w:val="22"/>
              </w:rPr>
            </w:pPr>
            <w:r>
              <w:rPr>
                <w:rFonts w:ascii="Arial" w:hAnsi="Arial" w:cs="Arial"/>
                <w:sz w:val="22"/>
                <w:szCs w:val="22"/>
              </w:rPr>
              <w:t>2.</w:t>
            </w:r>
          </w:p>
        </w:tc>
        <w:tc>
          <w:tcPr>
            <w:tcW w:w="7290" w:type="dxa"/>
          </w:tcPr>
          <w:p w:rsidR="00B06429" w:rsidRDefault="00B06429" w:rsidP="00574A2A">
            <w:pPr>
              <w:tabs>
                <w:tab w:val="left" w:pos="930"/>
              </w:tabs>
              <w:rPr>
                <w:rFonts w:ascii="Arial" w:hAnsi="Arial" w:cs="Arial"/>
                <w:sz w:val="22"/>
                <w:szCs w:val="22"/>
              </w:rPr>
            </w:pPr>
            <w:r w:rsidRPr="00986641">
              <w:rPr>
                <w:rFonts w:ascii="Arial" w:hAnsi="Arial" w:cs="Arial"/>
                <w:b/>
                <w:sz w:val="22"/>
                <w:szCs w:val="22"/>
              </w:rPr>
              <w:t>Important supporting information—</w:t>
            </w:r>
            <w:r>
              <w:rPr>
                <w:rFonts w:ascii="Arial" w:hAnsi="Arial" w:cs="Arial"/>
                <w:sz w:val="22"/>
                <w:szCs w:val="22"/>
              </w:rPr>
              <w:t>Call the nursing stat</w:t>
            </w:r>
            <w:r w:rsidR="001D4631">
              <w:rPr>
                <w:rFonts w:ascii="Arial" w:hAnsi="Arial" w:cs="Arial"/>
                <w:sz w:val="22"/>
                <w:szCs w:val="22"/>
              </w:rPr>
              <w:t xml:space="preserve">ion or PSBC to acquire this information, and check ORCA, </w:t>
            </w:r>
            <w:r>
              <w:rPr>
                <w:rFonts w:ascii="Arial" w:hAnsi="Arial" w:cs="Arial"/>
                <w:sz w:val="22"/>
                <w:szCs w:val="22"/>
              </w:rPr>
              <w:t>it is often very important.</w:t>
            </w:r>
          </w:p>
          <w:p w:rsidR="00B06429" w:rsidRDefault="00B06429" w:rsidP="00B06429">
            <w:pPr>
              <w:pStyle w:val="ListParagraph"/>
              <w:numPr>
                <w:ilvl w:val="0"/>
                <w:numId w:val="3"/>
              </w:numPr>
              <w:tabs>
                <w:tab w:val="left" w:pos="930"/>
              </w:tabs>
              <w:rPr>
                <w:rFonts w:ascii="Arial" w:hAnsi="Arial" w:cs="Arial"/>
                <w:sz w:val="22"/>
                <w:szCs w:val="22"/>
              </w:rPr>
            </w:pPr>
            <w:r>
              <w:rPr>
                <w:rFonts w:ascii="Arial" w:hAnsi="Arial" w:cs="Arial"/>
                <w:sz w:val="22"/>
                <w:szCs w:val="22"/>
              </w:rPr>
              <w:t>Diagnosis</w:t>
            </w:r>
          </w:p>
          <w:p w:rsidR="00B06429" w:rsidRDefault="00B06429" w:rsidP="00B06429">
            <w:pPr>
              <w:pStyle w:val="ListParagraph"/>
              <w:numPr>
                <w:ilvl w:val="0"/>
                <w:numId w:val="3"/>
              </w:numPr>
              <w:tabs>
                <w:tab w:val="left" w:pos="930"/>
              </w:tabs>
              <w:rPr>
                <w:rFonts w:ascii="Arial" w:hAnsi="Arial" w:cs="Arial"/>
                <w:sz w:val="22"/>
                <w:szCs w:val="22"/>
              </w:rPr>
            </w:pPr>
            <w:r>
              <w:rPr>
                <w:rFonts w:ascii="Arial" w:hAnsi="Arial" w:cs="Arial"/>
                <w:sz w:val="22"/>
                <w:szCs w:val="22"/>
              </w:rPr>
              <w:t>Transfusion History</w:t>
            </w:r>
          </w:p>
          <w:p w:rsidR="00B06429" w:rsidRDefault="00B06429" w:rsidP="00B06429">
            <w:pPr>
              <w:pStyle w:val="ListParagraph"/>
              <w:numPr>
                <w:ilvl w:val="0"/>
                <w:numId w:val="3"/>
              </w:numPr>
              <w:tabs>
                <w:tab w:val="left" w:pos="930"/>
              </w:tabs>
              <w:rPr>
                <w:rFonts w:ascii="Arial" w:hAnsi="Arial" w:cs="Arial"/>
                <w:sz w:val="22"/>
                <w:szCs w:val="22"/>
              </w:rPr>
            </w:pPr>
            <w:r>
              <w:rPr>
                <w:rFonts w:ascii="Arial" w:hAnsi="Arial" w:cs="Arial"/>
                <w:sz w:val="22"/>
                <w:szCs w:val="22"/>
              </w:rPr>
              <w:t>Pregnancy History</w:t>
            </w:r>
          </w:p>
          <w:p w:rsidR="00B06429" w:rsidRDefault="00B06429" w:rsidP="00B06429">
            <w:pPr>
              <w:pStyle w:val="ListParagraph"/>
              <w:numPr>
                <w:ilvl w:val="0"/>
                <w:numId w:val="3"/>
              </w:numPr>
              <w:tabs>
                <w:tab w:val="left" w:pos="930"/>
              </w:tabs>
              <w:rPr>
                <w:rFonts w:ascii="Arial" w:hAnsi="Arial" w:cs="Arial"/>
                <w:sz w:val="22"/>
                <w:szCs w:val="22"/>
              </w:rPr>
            </w:pPr>
            <w:r>
              <w:rPr>
                <w:rFonts w:ascii="Arial" w:hAnsi="Arial" w:cs="Arial"/>
                <w:sz w:val="22"/>
                <w:szCs w:val="22"/>
              </w:rPr>
              <w:t>Problems or comments regarding the patient’s condition</w:t>
            </w:r>
          </w:p>
          <w:p w:rsidR="00B06429" w:rsidRPr="00B06429" w:rsidRDefault="00B06429" w:rsidP="00B06429">
            <w:pPr>
              <w:pStyle w:val="ListParagraph"/>
              <w:tabs>
                <w:tab w:val="left" w:pos="930"/>
              </w:tabs>
              <w:ind w:left="360"/>
              <w:rPr>
                <w:rFonts w:ascii="Arial" w:hAnsi="Arial" w:cs="Arial"/>
                <w:sz w:val="22"/>
                <w:szCs w:val="22"/>
              </w:rPr>
            </w:pPr>
          </w:p>
        </w:tc>
        <w:tc>
          <w:tcPr>
            <w:tcW w:w="2448" w:type="dxa"/>
          </w:tcPr>
          <w:p w:rsidR="00B06429" w:rsidRDefault="00B06429" w:rsidP="00574A2A">
            <w:pPr>
              <w:tabs>
                <w:tab w:val="left" w:pos="930"/>
              </w:tabs>
              <w:rPr>
                <w:rFonts w:ascii="Arial" w:hAnsi="Arial" w:cs="Arial"/>
                <w:sz w:val="22"/>
                <w:szCs w:val="22"/>
              </w:rPr>
            </w:pPr>
          </w:p>
        </w:tc>
      </w:tr>
      <w:tr w:rsidR="00943332" w:rsidTr="00194035">
        <w:tc>
          <w:tcPr>
            <w:tcW w:w="738" w:type="dxa"/>
          </w:tcPr>
          <w:p w:rsidR="00943332" w:rsidRDefault="00B06429" w:rsidP="00574A2A">
            <w:pPr>
              <w:tabs>
                <w:tab w:val="left" w:pos="930"/>
              </w:tabs>
              <w:rPr>
                <w:rFonts w:ascii="Arial" w:hAnsi="Arial" w:cs="Arial"/>
                <w:sz w:val="22"/>
                <w:szCs w:val="22"/>
              </w:rPr>
            </w:pPr>
            <w:r>
              <w:rPr>
                <w:rFonts w:ascii="Arial" w:hAnsi="Arial" w:cs="Arial"/>
                <w:sz w:val="22"/>
                <w:szCs w:val="22"/>
              </w:rPr>
              <w:t>3.</w:t>
            </w:r>
          </w:p>
        </w:tc>
        <w:tc>
          <w:tcPr>
            <w:tcW w:w="7290" w:type="dxa"/>
          </w:tcPr>
          <w:p w:rsidR="00943332" w:rsidRPr="00986641" w:rsidRDefault="00B06429" w:rsidP="00574A2A">
            <w:pPr>
              <w:tabs>
                <w:tab w:val="left" w:pos="930"/>
              </w:tabs>
              <w:rPr>
                <w:rFonts w:ascii="Arial" w:hAnsi="Arial" w:cs="Arial"/>
                <w:b/>
                <w:sz w:val="22"/>
                <w:szCs w:val="22"/>
              </w:rPr>
            </w:pPr>
            <w:r w:rsidRPr="00986641">
              <w:rPr>
                <w:rFonts w:ascii="Arial" w:hAnsi="Arial" w:cs="Arial"/>
                <w:b/>
                <w:sz w:val="22"/>
                <w:szCs w:val="22"/>
              </w:rPr>
              <w:t>Sample information</w:t>
            </w:r>
          </w:p>
          <w:p w:rsidR="00B06429" w:rsidRDefault="00B06429" w:rsidP="00B06429">
            <w:pPr>
              <w:pStyle w:val="ListParagraph"/>
              <w:numPr>
                <w:ilvl w:val="0"/>
                <w:numId w:val="2"/>
              </w:numPr>
              <w:tabs>
                <w:tab w:val="left" w:pos="930"/>
              </w:tabs>
              <w:rPr>
                <w:rFonts w:ascii="Arial" w:hAnsi="Arial" w:cs="Arial"/>
                <w:sz w:val="22"/>
                <w:szCs w:val="22"/>
              </w:rPr>
            </w:pPr>
            <w:r>
              <w:rPr>
                <w:rFonts w:ascii="Arial" w:hAnsi="Arial" w:cs="Arial"/>
                <w:sz w:val="22"/>
                <w:szCs w:val="22"/>
              </w:rPr>
              <w:t>Date drawn</w:t>
            </w:r>
          </w:p>
          <w:p w:rsidR="00B06429" w:rsidRDefault="00B06429" w:rsidP="00B06429">
            <w:pPr>
              <w:pStyle w:val="ListParagraph"/>
              <w:numPr>
                <w:ilvl w:val="0"/>
                <w:numId w:val="2"/>
              </w:numPr>
              <w:tabs>
                <w:tab w:val="left" w:pos="930"/>
              </w:tabs>
              <w:rPr>
                <w:rFonts w:ascii="Arial" w:hAnsi="Arial" w:cs="Arial"/>
                <w:sz w:val="22"/>
                <w:szCs w:val="22"/>
              </w:rPr>
            </w:pPr>
            <w:r>
              <w:rPr>
                <w:rFonts w:ascii="Arial" w:hAnsi="Arial" w:cs="Arial"/>
                <w:sz w:val="22"/>
                <w:szCs w:val="22"/>
              </w:rPr>
              <w:t>Date of testing</w:t>
            </w:r>
          </w:p>
          <w:p w:rsidR="00B06429" w:rsidRDefault="00B06429" w:rsidP="00B06429">
            <w:pPr>
              <w:pStyle w:val="ListParagraph"/>
              <w:tabs>
                <w:tab w:val="left" w:pos="930"/>
              </w:tabs>
              <w:ind w:left="0"/>
              <w:rPr>
                <w:rFonts w:ascii="Arial" w:hAnsi="Arial" w:cs="Arial"/>
                <w:sz w:val="22"/>
                <w:szCs w:val="22"/>
              </w:rPr>
            </w:pPr>
            <w:r w:rsidRPr="00B06429">
              <w:rPr>
                <w:rFonts w:ascii="Arial" w:hAnsi="Arial" w:cs="Arial"/>
                <w:b/>
                <w:sz w:val="22"/>
                <w:szCs w:val="22"/>
              </w:rPr>
              <w:t>NOTE:</w:t>
            </w:r>
            <w:r>
              <w:rPr>
                <w:rFonts w:ascii="Arial" w:hAnsi="Arial" w:cs="Arial"/>
                <w:sz w:val="22"/>
                <w:szCs w:val="22"/>
              </w:rPr>
              <w:t xml:space="preserve">  If a second sample is drawn because of QNS, it must be typed and screened before being used in the antibody workup.</w:t>
            </w:r>
          </w:p>
          <w:p w:rsidR="00B06429" w:rsidRPr="00B06429" w:rsidRDefault="00B06429" w:rsidP="00B06429">
            <w:pPr>
              <w:pStyle w:val="ListParagraph"/>
              <w:tabs>
                <w:tab w:val="left" w:pos="930"/>
              </w:tabs>
              <w:ind w:left="0"/>
              <w:rPr>
                <w:rFonts w:ascii="Arial" w:hAnsi="Arial" w:cs="Arial"/>
                <w:sz w:val="22"/>
                <w:szCs w:val="22"/>
              </w:rPr>
            </w:pPr>
          </w:p>
        </w:tc>
        <w:tc>
          <w:tcPr>
            <w:tcW w:w="2448" w:type="dxa"/>
          </w:tcPr>
          <w:p w:rsidR="00943332" w:rsidRDefault="00B9459B" w:rsidP="00574A2A">
            <w:pPr>
              <w:tabs>
                <w:tab w:val="left" w:pos="930"/>
              </w:tabs>
              <w:rPr>
                <w:rFonts w:ascii="Arial" w:hAnsi="Arial" w:cs="Arial"/>
                <w:sz w:val="22"/>
                <w:szCs w:val="22"/>
              </w:rPr>
            </w:pPr>
            <w:r>
              <w:rPr>
                <w:rFonts w:ascii="Arial" w:hAnsi="Arial" w:cs="Arial"/>
                <w:sz w:val="22"/>
                <w:szCs w:val="22"/>
              </w:rPr>
              <w:t>Policy for the Provision of Crossmatch Compatible Blood</w:t>
            </w:r>
          </w:p>
        </w:tc>
      </w:tr>
      <w:tr w:rsidR="00B06429" w:rsidTr="00194035">
        <w:tc>
          <w:tcPr>
            <w:tcW w:w="738" w:type="dxa"/>
          </w:tcPr>
          <w:p w:rsidR="00B06429" w:rsidRDefault="00B06429" w:rsidP="00574A2A">
            <w:pPr>
              <w:tabs>
                <w:tab w:val="left" w:pos="930"/>
              </w:tabs>
              <w:rPr>
                <w:rFonts w:ascii="Arial" w:hAnsi="Arial" w:cs="Arial"/>
                <w:sz w:val="22"/>
                <w:szCs w:val="22"/>
              </w:rPr>
            </w:pPr>
            <w:r>
              <w:rPr>
                <w:rFonts w:ascii="Arial" w:hAnsi="Arial" w:cs="Arial"/>
                <w:sz w:val="22"/>
                <w:szCs w:val="22"/>
              </w:rPr>
              <w:t>4.</w:t>
            </w:r>
          </w:p>
        </w:tc>
        <w:tc>
          <w:tcPr>
            <w:tcW w:w="7290" w:type="dxa"/>
          </w:tcPr>
          <w:p w:rsidR="00B06429" w:rsidRPr="00986641" w:rsidRDefault="00986641" w:rsidP="00574A2A">
            <w:pPr>
              <w:tabs>
                <w:tab w:val="left" w:pos="930"/>
              </w:tabs>
              <w:rPr>
                <w:rFonts w:ascii="Arial" w:hAnsi="Arial" w:cs="Arial"/>
                <w:b/>
                <w:sz w:val="22"/>
                <w:szCs w:val="22"/>
              </w:rPr>
            </w:pPr>
            <w:r w:rsidRPr="00986641">
              <w:rPr>
                <w:rFonts w:ascii="Arial" w:hAnsi="Arial" w:cs="Arial"/>
                <w:b/>
                <w:sz w:val="22"/>
                <w:szCs w:val="22"/>
              </w:rPr>
              <w:t>Basic Testing Results</w:t>
            </w:r>
            <w:r w:rsidR="001D4631">
              <w:rPr>
                <w:rFonts w:ascii="Arial" w:hAnsi="Arial" w:cs="Arial"/>
                <w:b/>
                <w:sz w:val="22"/>
                <w:szCs w:val="22"/>
              </w:rPr>
              <w:t xml:space="preserve">—NOTE:  </w:t>
            </w:r>
            <w:r w:rsidR="006D2799">
              <w:rPr>
                <w:rFonts w:ascii="Arial" w:hAnsi="Arial" w:cs="Arial"/>
                <w:b/>
                <w:sz w:val="22"/>
                <w:szCs w:val="22"/>
              </w:rPr>
              <w:t>Record or attach</w:t>
            </w:r>
            <w:r w:rsidR="001D4631">
              <w:rPr>
                <w:rFonts w:ascii="Arial" w:hAnsi="Arial" w:cs="Arial"/>
                <w:b/>
                <w:sz w:val="22"/>
                <w:szCs w:val="22"/>
              </w:rPr>
              <w:t xml:space="preserve"> documentation of all work.</w:t>
            </w:r>
          </w:p>
          <w:p w:rsidR="00986641" w:rsidRDefault="00986641" w:rsidP="00986641">
            <w:pPr>
              <w:pStyle w:val="ListParagraph"/>
              <w:numPr>
                <w:ilvl w:val="0"/>
                <w:numId w:val="4"/>
              </w:numPr>
              <w:tabs>
                <w:tab w:val="left" w:pos="930"/>
              </w:tabs>
              <w:rPr>
                <w:rFonts w:ascii="Arial" w:hAnsi="Arial" w:cs="Arial"/>
                <w:sz w:val="22"/>
                <w:szCs w:val="22"/>
              </w:rPr>
            </w:pPr>
            <w:r>
              <w:rPr>
                <w:rFonts w:ascii="Arial" w:hAnsi="Arial" w:cs="Arial"/>
                <w:sz w:val="22"/>
                <w:szCs w:val="22"/>
              </w:rPr>
              <w:t>ABO</w:t>
            </w:r>
          </w:p>
          <w:p w:rsidR="00986641" w:rsidRDefault="00986641" w:rsidP="00986641">
            <w:pPr>
              <w:pStyle w:val="ListParagraph"/>
              <w:numPr>
                <w:ilvl w:val="0"/>
                <w:numId w:val="4"/>
              </w:numPr>
              <w:tabs>
                <w:tab w:val="left" w:pos="930"/>
              </w:tabs>
              <w:rPr>
                <w:rFonts w:ascii="Arial" w:hAnsi="Arial" w:cs="Arial"/>
                <w:sz w:val="22"/>
                <w:szCs w:val="22"/>
              </w:rPr>
            </w:pPr>
            <w:r>
              <w:rPr>
                <w:rFonts w:ascii="Arial" w:hAnsi="Arial" w:cs="Arial"/>
                <w:sz w:val="22"/>
                <w:szCs w:val="22"/>
              </w:rPr>
              <w:t>Rh</w:t>
            </w:r>
          </w:p>
          <w:p w:rsidR="00986641" w:rsidRDefault="00986641" w:rsidP="00986641">
            <w:pPr>
              <w:pStyle w:val="ListParagraph"/>
              <w:numPr>
                <w:ilvl w:val="0"/>
                <w:numId w:val="4"/>
              </w:numPr>
              <w:tabs>
                <w:tab w:val="left" w:pos="930"/>
              </w:tabs>
              <w:rPr>
                <w:rFonts w:ascii="Arial" w:hAnsi="Arial" w:cs="Arial"/>
                <w:sz w:val="22"/>
                <w:szCs w:val="22"/>
              </w:rPr>
            </w:pPr>
            <w:r>
              <w:rPr>
                <w:rFonts w:ascii="Arial" w:hAnsi="Arial" w:cs="Arial"/>
                <w:sz w:val="22"/>
                <w:szCs w:val="22"/>
              </w:rPr>
              <w:t>DAT</w:t>
            </w:r>
          </w:p>
          <w:p w:rsidR="00986641" w:rsidRPr="00EB44B7" w:rsidRDefault="00EB44B7" w:rsidP="00EB44B7">
            <w:pPr>
              <w:pStyle w:val="ListParagraph"/>
              <w:numPr>
                <w:ilvl w:val="0"/>
                <w:numId w:val="4"/>
              </w:numPr>
              <w:tabs>
                <w:tab w:val="left" w:pos="930"/>
              </w:tabs>
              <w:rPr>
                <w:rFonts w:ascii="Arial" w:hAnsi="Arial" w:cs="Arial"/>
                <w:sz w:val="22"/>
                <w:szCs w:val="22"/>
              </w:rPr>
            </w:pPr>
            <w:proofErr w:type="spellStart"/>
            <w:r>
              <w:rPr>
                <w:rFonts w:ascii="Arial" w:hAnsi="Arial" w:cs="Arial"/>
                <w:sz w:val="22"/>
                <w:szCs w:val="22"/>
              </w:rPr>
              <w:t>Prewarm</w:t>
            </w:r>
            <w:proofErr w:type="spellEnd"/>
            <w:r>
              <w:rPr>
                <w:rFonts w:ascii="Arial" w:hAnsi="Arial" w:cs="Arial"/>
                <w:sz w:val="22"/>
                <w:szCs w:val="22"/>
              </w:rPr>
              <w:t xml:space="preserve"> </w:t>
            </w:r>
            <w:r w:rsidR="00986641">
              <w:rPr>
                <w:rFonts w:ascii="Arial" w:hAnsi="Arial" w:cs="Arial"/>
                <w:sz w:val="22"/>
                <w:szCs w:val="22"/>
              </w:rPr>
              <w:t xml:space="preserve">Antibody screen. </w:t>
            </w:r>
            <w:r w:rsidR="00986641" w:rsidRPr="00EB44B7">
              <w:rPr>
                <w:rFonts w:ascii="Arial" w:hAnsi="Arial" w:cs="Arial"/>
                <w:sz w:val="22"/>
                <w:szCs w:val="22"/>
              </w:rPr>
              <w:t xml:space="preserve"> </w:t>
            </w:r>
          </w:p>
          <w:p w:rsidR="00986641" w:rsidRDefault="00986641" w:rsidP="00986641">
            <w:pPr>
              <w:pStyle w:val="ListParagraph"/>
              <w:numPr>
                <w:ilvl w:val="0"/>
                <w:numId w:val="5"/>
              </w:numPr>
              <w:tabs>
                <w:tab w:val="left" w:pos="930"/>
              </w:tabs>
              <w:rPr>
                <w:rFonts w:ascii="Arial" w:hAnsi="Arial" w:cs="Arial"/>
                <w:sz w:val="22"/>
                <w:szCs w:val="22"/>
              </w:rPr>
            </w:pPr>
            <w:r>
              <w:rPr>
                <w:rFonts w:ascii="Arial" w:hAnsi="Arial" w:cs="Arial"/>
                <w:sz w:val="22"/>
                <w:szCs w:val="22"/>
              </w:rPr>
              <w:t>Include the antigram of the screening cells used.</w:t>
            </w:r>
          </w:p>
          <w:p w:rsidR="00986641" w:rsidRDefault="00986641" w:rsidP="00986641">
            <w:pPr>
              <w:pStyle w:val="ListParagraph"/>
              <w:numPr>
                <w:ilvl w:val="0"/>
                <w:numId w:val="4"/>
              </w:numPr>
              <w:tabs>
                <w:tab w:val="left" w:pos="930"/>
              </w:tabs>
              <w:rPr>
                <w:rFonts w:ascii="Arial" w:hAnsi="Arial" w:cs="Arial"/>
                <w:sz w:val="22"/>
                <w:szCs w:val="22"/>
              </w:rPr>
            </w:pPr>
            <w:r>
              <w:rPr>
                <w:rFonts w:ascii="Arial" w:hAnsi="Arial" w:cs="Arial"/>
                <w:sz w:val="22"/>
                <w:szCs w:val="22"/>
              </w:rPr>
              <w:t>Any other pertinent testing such as previo</w:t>
            </w:r>
            <w:r w:rsidR="00194035">
              <w:rPr>
                <w:rFonts w:ascii="Arial" w:hAnsi="Arial" w:cs="Arial"/>
                <w:sz w:val="22"/>
                <w:szCs w:val="22"/>
              </w:rPr>
              <w:t xml:space="preserve">us </w:t>
            </w:r>
            <w:proofErr w:type="spellStart"/>
            <w:r w:rsidR="00194035">
              <w:rPr>
                <w:rFonts w:ascii="Arial" w:hAnsi="Arial" w:cs="Arial"/>
                <w:sz w:val="22"/>
                <w:szCs w:val="22"/>
              </w:rPr>
              <w:t>elutions</w:t>
            </w:r>
            <w:proofErr w:type="spellEnd"/>
            <w:r w:rsidR="00194035">
              <w:rPr>
                <w:rFonts w:ascii="Arial" w:hAnsi="Arial" w:cs="Arial"/>
                <w:sz w:val="22"/>
                <w:szCs w:val="22"/>
              </w:rPr>
              <w:t xml:space="preserve"> or adsorptions, etc</w:t>
            </w:r>
            <w:r w:rsidRPr="00986641">
              <w:rPr>
                <w:rFonts w:ascii="Arial" w:hAnsi="Arial" w:cs="Arial"/>
                <w:sz w:val="22"/>
                <w:szCs w:val="22"/>
              </w:rPr>
              <w:t>.</w:t>
            </w:r>
          </w:p>
          <w:p w:rsidR="00194193" w:rsidRDefault="00194193" w:rsidP="00194193">
            <w:pPr>
              <w:pStyle w:val="ListParagraph"/>
              <w:numPr>
                <w:ilvl w:val="0"/>
                <w:numId w:val="4"/>
              </w:numPr>
              <w:tabs>
                <w:tab w:val="left" w:pos="930"/>
              </w:tabs>
              <w:rPr>
                <w:rFonts w:ascii="Arial" w:hAnsi="Arial" w:cs="Arial"/>
                <w:sz w:val="22"/>
                <w:szCs w:val="22"/>
              </w:rPr>
            </w:pPr>
            <w:r>
              <w:rPr>
                <w:rFonts w:ascii="Arial" w:hAnsi="Arial" w:cs="Arial"/>
                <w:sz w:val="22"/>
                <w:szCs w:val="22"/>
              </w:rPr>
              <w:t>Cold panel results, if appropriate</w:t>
            </w:r>
          </w:p>
          <w:p w:rsidR="00017AEC" w:rsidRPr="00017AEC" w:rsidRDefault="00194193" w:rsidP="00017AEC">
            <w:pPr>
              <w:pStyle w:val="ListParagraph"/>
              <w:numPr>
                <w:ilvl w:val="0"/>
                <w:numId w:val="4"/>
              </w:numPr>
              <w:tabs>
                <w:tab w:val="left" w:pos="930"/>
              </w:tabs>
              <w:rPr>
                <w:rFonts w:ascii="Arial" w:hAnsi="Arial" w:cs="Arial"/>
                <w:sz w:val="22"/>
                <w:szCs w:val="22"/>
              </w:rPr>
            </w:pPr>
            <w:r w:rsidRPr="00986641">
              <w:rPr>
                <w:rFonts w:ascii="Arial" w:hAnsi="Arial" w:cs="Arial"/>
                <w:sz w:val="22"/>
                <w:szCs w:val="22"/>
              </w:rPr>
              <w:t>Pre-warm results, if appropriate</w:t>
            </w:r>
          </w:p>
        </w:tc>
        <w:tc>
          <w:tcPr>
            <w:tcW w:w="2448" w:type="dxa"/>
          </w:tcPr>
          <w:p w:rsidR="00B06429" w:rsidRDefault="00B06429" w:rsidP="00574A2A">
            <w:pPr>
              <w:tabs>
                <w:tab w:val="left" w:pos="930"/>
              </w:tabs>
              <w:rPr>
                <w:rFonts w:ascii="Arial" w:hAnsi="Arial" w:cs="Arial"/>
                <w:sz w:val="22"/>
                <w:szCs w:val="22"/>
              </w:rPr>
            </w:pPr>
          </w:p>
        </w:tc>
      </w:tr>
      <w:tr w:rsidR="00986641" w:rsidTr="00194035">
        <w:tc>
          <w:tcPr>
            <w:tcW w:w="738" w:type="dxa"/>
          </w:tcPr>
          <w:p w:rsidR="00986641" w:rsidRPr="00943332" w:rsidRDefault="00986641" w:rsidP="00986641">
            <w:pPr>
              <w:tabs>
                <w:tab w:val="left" w:pos="930"/>
              </w:tabs>
              <w:rPr>
                <w:rFonts w:ascii="Arial" w:hAnsi="Arial" w:cs="Arial"/>
                <w:b/>
                <w:sz w:val="22"/>
                <w:szCs w:val="22"/>
              </w:rPr>
            </w:pPr>
            <w:r w:rsidRPr="00943332">
              <w:rPr>
                <w:rFonts w:ascii="Arial" w:hAnsi="Arial" w:cs="Arial"/>
                <w:b/>
                <w:sz w:val="22"/>
                <w:szCs w:val="22"/>
              </w:rPr>
              <w:lastRenderedPageBreak/>
              <w:t>Step</w:t>
            </w:r>
          </w:p>
        </w:tc>
        <w:tc>
          <w:tcPr>
            <w:tcW w:w="7290" w:type="dxa"/>
          </w:tcPr>
          <w:p w:rsidR="00986641" w:rsidRPr="00943332" w:rsidRDefault="00986641" w:rsidP="00986641">
            <w:pPr>
              <w:tabs>
                <w:tab w:val="left" w:pos="930"/>
              </w:tabs>
              <w:rPr>
                <w:rFonts w:ascii="Arial" w:hAnsi="Arial" w:cs="Arial"/>
                <w:b/>
                <w:sz w:val="22"/>
                <w:szCs w:val="22"/>
              </w:rPr>
            </w:pPr>
            <w:r w:rsidRPr="00943332">
              <w:rPr>
                <w:rFonts w:ascii="Arial" w:hAnsi="Arial" w:cs="Arial"/>
                <w:b/>
                <w:sz w:val="22"/>
                <w:szCs w:val="22"/>
              </w:rPr>
              <w:t>Action</w:t>
            </w:r>
          </w:p>
        </w:tc>
        <w:tc>
          <w:tcPr>
            <w:tcW w:w="2448" w:type="dxa"/>
          </w:tcPr>
          <w:p w:rsidR="00986641" w:rsidRPr="00943332" w:rsidRDefault="00986641" w:rsidP="00986641">
            <w:pPr>
              <w:tabs>
                <w:tab w:val="left" w:pos="930"/>
              </w:tabs>
              <w:rPr>
                <w:rFonts w:ascii="Arial" w:hAnsi="Arial" w:cs="Arial"/>
                <w:b/>
                <w:sz w:val="22"/>
                <w:szCs w:val="22"/>
              </w:rPr>
            </w:pPr>
            <w:r w:rsidRPr="00943332">
              <w:rPr>
                <w:rFonts w:ascii="Arial" w:hAnsi="Arial" w:cs="Arial"/>
                <w:b/>
                <w:sz w:val="22"/>
                <w:szCs w:val="22"/>
              </w:rPr>
              <w:t>Related Document</w:t>
            </w:r>
          </w:p>
        </w:tc>
      </w:tr>
      <w:tr w:rsidR="009925B6" w:rsidTr="00194035">
        <w:tc>
          <w:tcPr>
            <w:tcW w:w="738" w:type="dxa"/>
          </w:tcPr>
          <w:p w:rsidR="009925B6" w:rsidRDefault="00194035" w:rsidP="00574A2A">
            <w:pPr>
              <w:tabs>
                <w:tab w:val="left" w:pos="930"/>
              </w:tabs>
              <w:rPr>
                <w:rFonts w:ascii="Arial" w:hAnsi="Arial" w:cs="Arial"/>
                <w:sz w:val="22"/>
                <w:szCs w:val="22"/>
              </w:rPr>
            </w:pPr>
            <w:r>
              <w:rPr>
                <w:rFonts w:ascii="Arial" w:hAnsi="Arial" w:cs="Arial"/>
                <w:sz w:val="22"/>
                <w:szCs w:val="22"/>
              </w:rPr>
              <w:t>5.</w:t>
            </w:r>
          </w:p>
        </w:tc>
        <w:tc>
          <w:tcPr>
            <w:tcW w:w="7290" w:type="dxa"/>
          </w:tcPr>
          <w:p w:rsidR="009925B6" w:rsidRDefault="006D2799" w:rsidP="00CB6B65">
            <w:pPr>
              <w:pStyle w:val="ListParagraph"/>
              <w:tabs>
                <w:tab w:val="left" w:pos="930"/>
              </w:tabs>
              <w:ind w:left="0"/>
              <w:rPr>
                <w:rFonts w:ascii="Arial" w:hAnsi="Arial" w:cs="Arial"/>
                <w:b/>
                <w:sz w:val="22"/>
                <w:szCs w:val="22"/>
              </w:rPr>
            </w:pPr>
            <w:r>
              <w:rPr>
                <w:rFonts w:ascii="Arial" w:hAnsi="Arial" w:cs="Arial"/>
                <w:b/>
                <w:sz w:val="22"/>
                <w:szCs w:val="22"/>
              </w:rPr>
              <w:t>Additional Test Column</w:t>
            </w:r>
          </w:p>
          <w:p w:rsidR="009925B6" w:rsidRPr="009925B6" w:rsidRDefault="006D2799" w:rsidP="009925B6">
            <w:pPr>
              <w:pStyle w:val="ListParagraph"/>
              <w:numPr>
                <w:ilvl w:val="0"/>
                <w:numId w:val="17"/>
              </w:numPr>
              <w:tabs>
                <w:tab w:val="left" w:pos="930"/>
              </w:tabs>
              <w:rPr>
                <w:rFonts w:ascii="Arial" w:hAnsi="Arial" w:cs="Arial"/>
                <w:sz w:val="22"/>
                <w:szCs w:val="22"/>
              </w:rPr>
            </w:pPr>
            <w:r>
              <w:rPr>
                <w:rFonts w:ascii="Arial" w:hAnsi="Arial" w:cs="Arial"/>
                <w:sz w:val="22"/>
                <w:szCs w:val="22"/>
              </w:rPr>
              <w:t xml:space="preserve">Check  NO or </w:t>
            </w:r>
            <w:r w:rsidR="009925B6" w:rsidRPr="009925B6">
              <w:rPr>
                <w:rFonts w:ascii="Arial" w:hAnsi="Arial" w:cs="Arial"/>
                <w:sz w:val="22"/>
                <w:szCs w:val="22"/>
              </w:rPr>
              <w:t>Yes and enter Tech ID as applicable:</w:t>
            </w:r>
          </w:p>
          <w:p w:rsidR="009925B6" w:rsidRPr="009925B6" w:rsidRDefault="009925B6" w:rsidP="009925B6">
            <w:pPr>
              <w:pStyle w:val="ListParagraph"/>
              <w:numPr>
                <w:ilvl w:val="1"/>
                <w:numId w:val="17"/>
              </w:numPr>
              <w:tabs>
                <w:tab w:val="left" w:pos="930"/>
              </w:tabs>
              <w:rPr>
                <w:rFonts w:ascii="Arial" w:hAnsi="Arial" w:cs="Arial"/>
                <w:sz w:val="22"/>
                <w:szCs w:val="22"/>
              </w:rPr>
            </w:pPr>
            <w:r w:rsidRPr="009925B6">
              <w:rPr>
                <w:rFonts w:ascii="Arial" w:hAnsi="Arial" w:cs="Arial"/>
                <w:sz w:val="22"/>
                <w:szCs w:val="22"/>
              </w:rPr>
              <w:t>ABO Discrepancy Workup?</w:t>
            </w:r>
          </w:p>
          <w:p w:rsidR="009925B6" w:rsidRPr="009925B6" w:rsidRDefault="009925B6" w:rsidP="009925B6">
            <w:pPr>
              <w:pStyle w:val="ListParagraph"/>
              <w:numPr>
                <w:ilvl w:val="1"/>
                <w:numId w:val="17"/>
              </w:numPr>
              <w:tabs>
                <w:tab w:val="left" w:pos="930"/>
              </w:tabs>
              <w:rPr>
                <w:rFonts w:ascii="Arial" w:hAnsi="Arial" w:cs="Arial"/>
                <w:sz w:val="22"/>
                <w:szCs w:val="22"/>
              </w:rPr>
            </w:pPr>
            <w:r w:rsidRPr="009925B6">
              <w:rPr>
                <w:rFonts w:ascii="Arial" w:hAnsi="Arial" w:cs="Arial"/>
                <w:sz w:val="22"/>
                <w:szCs w:val="22"/>
              </w:rPr>
              <w:t>Elution done?</w:t>
            </w:r>
          </w:p>
          <w:p w:rsidR="009925B6" w:rsidRPr="009925B6" w:rsidRDefault="009925B6" w:rsidP="009925B6">
            <w:pPr>
              <w:pStyle w:val="ListParagraph"/>
              <w:numPr>
                <w:ilvl w:val="1"/>
                <w:numId w:val="17"/>
              </w:numPr>
              <w:tabs>
                <w:tab w:val="left" w:pos="930"/>
              </w:tabs>
              <w:rPr>
                <w:rFonts w:ascii="Arial" w:hAnsi="Arial" w:cs="Arial"/>
                <w:sz w:val="22"/>
                <w:szCs w:val="22"/>
              </w:rPr>
            </w:pPr>
            <w:r w:rsidRPr="009925B6">
              <w:rPr>
                <w:rFonts w:ascii="Arial" w:hAnsi="Arial" w:cs="Arial"/>
                <w:sz w:val="22"/>
                <w:szCs w:val="22"/>
              </w:rPr>
              <w:t>Last Wash Negative?</w:t>
            </w:r>
          </w:p>
          <w:p w:rsidR="009925B6" w:rsidRPr="009925B6" w:rsidRDefault="009925B6" w:rsidP="009925B6">
            <w:pPr>
              <w:pStyle w:val="ListParagraph"/>
              <w:numPr>
                <w:ilvl w:val="0"/>
                <w:numId w:val="17"/>
              </w:numPr>
              <w:tabs>
                <w:tab w:val="left" w:pos="930"/>
              </w:tabs>
              <w:rPr>
                <w:rFonts w:ascii="Arial" w:hAnsi="Arial" w:cs="Arial"/>
                <w:sz w:val="22"/>
                <w:szCs w:val="22"/>
              </w:rPr>
            </w:pPr>
            <w:r w:rsidRPr="009925B6">
              <w:rPr>
                <w:rFonts w:ascii="Arial" w:hAnsi="Arial" w:cs="Arial"/>
                <w:sz w:val="22"/>
                <w:szCs w:val="22"/>
              </w:rPr>
              <w:t>Enter Elution Results</w:t>
            </w:r>
          </w:p>
        </w:tc>
        <w:tc>
          <w:tcPr>
            <w:tcW w:w="2448" w:type="dxa"/>
          </w:tcPr>
          <w:p w:rsidR="009925B6" w:rsidRDefault="009925B6" w:rsidP="00574A2A">
            <w:pPr>
              <w:tabs>
                <w:tab w:val="left" w:pos="930"/>
              </w:tabs>
              <w:rPr>
                <w:rFonts w:ascii="Arial" w:hAnsi="Arial" w:cs="Arial"/>
                <w:sz w:val="22"/>
                <w:szCs w:val="22"/>
              </w:rPr>
            </w:pPr>
          </w:p>
        </w:tc>
      </w:tr>
      <w:tr w:rsidR="00986641" w:rsidTr="00194035">
        <w:tc>
          <w:tcPr>
            <w:tcW w:w="738" w:type="dxa"/>
          </w:tcPr>
          <w:p w:rsidR="00986641" w:rsidRDefault="00194035" w:rsidP="00574A2A">
            <w:pPr>
              <w:tabs>
                <w:tab w:val="left" w:pos="930"/>
              </w:tabs>
              <w:rPr>
                <w:rFonts w:ascii="Arial" w:hAnsi="Arial" w:cs="Arial"/>
                <w:sz w:val="22"/>
                <w:szCs w:val="22"/>
              </w:rPr>
            </w:pPr>
            <w:r>
              <w:rPr>
                <w:rFonts w:ascii="Arial" w:hAnsi="Arial" w:cs="Arial"/>
                <w:sz w:val="22"/>
                <w:szCs w:val="22"/>
              </w:rPr>
              <w:t>6</w:t>
            </w:r>
            <w:r w:rsidR="006631E6">
              <w:rPr>
                <w:rFonts w:ascii="Arial" w:hAnsi="Arial" w:cs="Arial"/>
                <w:sz w:val="22"/>
                <w:szCs w:val="22"/>
              </w:rPr>
              <w:t>.</w:t>
            </w:r>
          </w:p>
        </w:tc>
        <w:tc>
          <w:tcPr>
            <w:tcW w:w="7290" w:type="dxa"/>
          </w:tcPr>
          <w:p w:rsidR="00986641" w:rsidRDefault="00CB6B65" w:rsidP="00CB6B65">
            <w:pPr>
              <w:pStyle w:val="ListParagraph"/>
              <w:tabs>
                <w:tab w:val="left" w:pos="930"/>
              </w:tabs>
              <w:ind w:left="0"/>
              <w:rPr>
                <w:rFonts w:ascii="Arial" w:hAnsi="Arial" w:cs="Arial"/>
                <w:b/>
                <w:sz w:val="22"/>
                <w:szCs w:val="22"/>
              </w:rPr>
            </w:pPr>
            <w:r w:rsidRPr="00CB6B65">
              <w:rPr>
                <w:rFonts w:ascii="Arial" w:hAnsi="Arial" w:cs="Arial"/>
                <w:b/>
                <w:sz w:val="22"/>
                <w:szCs w:val="22"/>
              </w:rPr>
              <w:t xml:space="preserve">Panel Cell </w:t>
            </w:r>
            <w:r w:rsidR="00024BB0">
              <w:rPr>
                <w:rFonts w:ascii="Arial" w:hAnsi="Arial" w:cs="Arial"/>
                <w:b/>
                <w:sz w:val="22"/>
                <w:szCs w:val="22"/>
              </w:rPr>
              <w:t>Rule Out</w:t>
            </w:r>
            <w:r w:rsidR="00FD0615">
              <w:rPr>
                <w:rFonts w:ascii="Arial" w:hAnsi="Arial" w:cs="Arial"/>
                <w:b/>
                <w:sz w:val="22"/>
                <w:szCs w:val="22"/>
              </w:rPr>
              <w:t>/Rule In</w:t>
            </w:r>
            <w:r w:rsidR="00024BB0">
              <w:rPr>
                <w:rFonts w:ascii="Arial" w:hAnsi="Arial" w:cs="Arial"/>
                <w:b/>
                <w:sz w:val="22"/>
                <w:szCs w:val="22"/>
              </w:rPr>
              <w:t xml:space="preserve"> </w:t>
            </w:r>
            <w:r w:rsidRPr="00CB6B65">
              <w:rPr>
                <w:rFonts w:ascii="Arial" w:hAnsi="Arial" w:cs="Arial"/>
                <w:b/>
                <w:sz w:val="22"/>
                <w:szCs w:val="22"/>
              </w:rPr>
              <w:t>Results</w:t>
            </w:r>
            <w:r w:rsidR="00024BB0">
              <w:rPr>
                <w:rFonts w:ascii="Arial" w:hAnsi="Arial" w:cs="Arial"/>
                <w:b/>
                <w:sz w:val="22"/>
                <w:szCs w:val="22"/>
              </w:rPr>
              <w:t>—</w:t>
            </w:r>
            <w:r w:rsidR="00B9459B">
              <w:rPr>
                <w:rFonts w:ascii="Arial" w:hAnsi="Arial" w:cs="Arial"/>
                <w:b/>
                <w:sz w:val="22"/>
                <w:szCs w:val="22"/>
              </w:rPr>
              <w:t>See example attached.</w:t>
            </w:r>
          </w:p>
          <w:p w:rsidR="009925B6" w:rsidRDefault="00024BB0" w:rsidP="00024BB0">
            <w:pPr>
              <w:pStyle w:val="ListParagraph"/>
              <w:numPr>
                <w:ilvl w:val="0"/>
                <w:numId w:val="6"/>
              </w:numPr>
              <w:tabs>
                <w:tab w:val="left" w:pos="930"/>
              </w:tabs>
              <w:rPr>
                <w:rFonts w:ascii="Arial" w:hAnsi="Arial" w:cs="Arial"/>
                <w:sz w:val="22"/>
                <w:szCs w:val="22"/>
              </w:rPr>
            </w:pPr>
            <w:r>
              <w:rPr>
                <w:rFonts w:ascii="Arial" w:hAnsi="Arial" w:cs="Arial"/>
                <w:sz w:val="22"/>
                <w:szCs w:val="22"/>
              </w:rPr>
              <w:t>Record the</w:t>
            </w:r>
            <w:r w:rsidR="009925B6">
              <w:rPr>
                <w:rFonts w:ascii="Arial" w:hAnsi="Arial" w:cs="Arial"/>
                <w:sz w:val="22"/>
                <w:szCs w:val="22"/>
              </w:rPr>
              <w:t xml:space="preserve"> total number of</w:t>
            </w:r>
            <w:r>
              <w:rPr>
                <w:rFonts w:ascii="Arial" w:hAnsi="Arial" w:cs="Arial"/>
                <w:sz w:val="22"/>
                <w:szCs w:val="22"/>
              </w:rPr>
              <w:t xml:space="preserve"> rule out</w:t>
            </w:r>
            <w:r w:rsidR="009925B6">
              <w:rPr>
                <w:rFonts w:ascii="Arial" w:hAnsi="Arial" w:cs="Arial"/>
                <w:sz w:val="22"/>
                <w:szCs w:val="22"/>
              </w:rPr>
              <w:t xml:space="preserve"> cells on the appropriate line:</w:t>
            </w:r>
          </w:p>
          <w:p w:rsidR="009925B6" w:rsidRPr="009925B6" w:rsidRDefault="009925B6" w:rsidP="009925B6">
            <w:pPr>
              <w:pStyle w:val="ListParagraph"/>
              <w:numPr>
                <w:ilvl w:val="1"/>
                <w:numId w:val="6"/>
              </w:numPr>
              <w:tabs>
                <w:tab w:val="left" w:pos="930"/>
              </w:tabs>
              <w:rPr>
                <w:rFonts w:ascii="Arial" w:hAnsi="Arial" w:cs="Arial"/>
                <w:sz w:val="22"/>
                <w:szCs w:val="22"/>
              </w:rPr>
            </w:pPr>
            <w:r>
              <w:rPr>
                <w:rFonts w:ascii="Arial" w:hAnsi="Arial" w:cs="Arial"/>
                <w:sz w:val="22"/>
                <w:szCs w:val="22"/>
              </w:rPr>
              <w:t>H</w:t>
            </w:r>
            <w:r w:rsidR="00024BB0" w:rsidRPr="009925B6">
              <w:rPr>
                <w:rFonts w:ascii="Arial" w:hAnsi="Arial" w:cs="Arial"/>
                <w:sz w:val="22"/>
                <w:szCs w:val="22"/>
              </w:rPr>
              <w:t xml:space="preserve">omozygous </w:t>
            </w:r>
            <w:r w:rsidRPr="009925B6">
              <w:rPr>
                <w:rFonts w:ascii="Arial" w:hAnsi="Arial" w:cs="Arial"/>
                <w:sz w:val="22"/>
                <w:szCs w:val="22"/>
              </w:rPr>
              <w:t xml:space="preserve"> </w:t>
            </w:r>
          </w:p>
          <w:p w:rsidR="006631E6" w:rsidRPr="009925B6" w:rsidRDefault="009925B6" w:rsidP="009925B6">
            <w:pPr>
              <w:pStyle w:val="ListParagraph"/>
              <w:numPr>
                <w:ilvl w:val="1"/>
                <w:numId w:val="6"/>
              </w:numPr>
              <w:tabs>
                <w:tab w:val="left" w:pos="930"/>
              </w:tabs>
              <w:rPr>
                <w:rFonts w:ascii="Arial" w:hAnsi="Arial" w:cs="Arial"/>
                <w:sz w:val="22"/>
                <w:szCs w:val="22"/>
              </w:rPr>
            </w:pPr>
            <w:r>
              <w:rPr>
                <w:rFonts w:ascii="Arial" w:hAnsi="Arial" w:cs="Arial"/>
                <w:sz w:val="22"/>
                <w:szCs w:val="22"/>
              </w:rPr>
              <w:t xml:space="preserve">Heterozygous and </w:t>
            </w:r>
            <w:r w:rsidRPr="009925B6">
              <w:rPr>
                <w:rFonts w:ascii="Arial" w:hAnsi="Arial" w:cs="Arial"/>
                <w:sz w:val="22"/>
                <w:szCs w:val="22"/>
              </w:rPr>
              <w:t>N</w:t>
            </w:r>
            <w:r w:rsidR="00C17A77" w:rsidRPr="009925B6">
              <w:rPr>
                <w:rFonts w:ascii="Arial" w:hAnsi="Arial" w:cs="Arial"/>
                <w:sz w:val="22"/>
                <w:szCs w:val="22"/>
              </w:rPr>
              <w:t>o zygo</w:t>
            </w:r>
            <w:r w:rsidR="00024BB0" w:rsidRPr="009925B6">
              <w:rPr>
                <w:rFonts w:ascii="Arial" w:hAnsi="Arial" w:cs="Arial"/>
                <w:sz w:val="22"/>
                <w:szCs w:val="22"/>
              </w:rPr>
              <w:t xml:space="preserve">sity </w:t>
            </w:r>
          </w:p>
        </w:tc>
        <w:tc>
          <w:tcPr>
            <w:tcW w:w="2448" w:type="dxa"/>
          </w:tcPr>
          <w:p w:rsidR="00986641" w:rsidRDefault="00B9459B" w:rsidP="00574A2A">
            <w:pPr>
              <w:tabs>
                <w:tab w:val="left" w:pos="930"/>
              </w:tabs>
              <w:rPr>
                <w:rFonts w:ascii="Arial" w:hAnsi="Arial" w:cs="Arial"/>
                <w:sz w:val="22"/>
                <w:szCs w:val="22"/>
              </w:rPr>
            </w:pPr>
            <w:r>
              <w:rPr>
                <w:rFonts w:ascii="Arial" w:hAnsi="Arial" w:cs="Arial"/>
                <w:sz w:val="22"/>
                <w:szCs w:val="22"/>
              </w:rPr>
              <w:t>Guidelines for Antibody Identification</w:t>
            </w:r>
          </w:p>
          <w:p w:rsidR="00017AEC" w:rsidRDefault="00017AEC" w:rsidP="00574A2A">
            <w:pPr>
              <w:tabs>
                <w:tab w:val="left" w:pos="930"/>
              </w:tabs>
              <w:rPr>
                <w:rFonts w:ascii="Arial" w:hAnsi="Arial" w:cs="Arial"/>
                <w:sz w:val="22"/>
                <w:szCs w:val="22"/>
              </w:rPr>
            </w:pPr>
            <w:r>
              <w:rPr>
                <w:rFonts w:ascii="Arial" w:hAnsi="Arial" w:cs="Arial"/>
                <w:sz w:val="22"/>
                <w:szCs w:val="22"/>
              </w:rPr>
              <w:t>Using RCAID for Antibody Identification</w:t>
            </w:r>
          </w:p>
        </w:tc>
      </w:tr>
      <w:tr w:rsidR="006631E6" w:rsidTr="00194035">
        <w:tc>
          <w:tcPr>
            <w:tcW w:w="738" w:type="dxa"/>
          </w:tcPr>
          <w:p w:rsidR="006631E6" w:rsidRDefault="00194035" w:rsidP="00574A2A">
            <w:pPr>
              <w:tabs>
                <w:tab w:val="left" w:pos="930"/>
              </w:tabs>
              <w:rPr>
                <w:rFonts w:ascii="Arial" w:hAnsi="Arial" w:cs="Arial"/>
                <w:sz w:val="22"/>
                <w:szCs w:val="22"/>
              </w:rPr>
            </w:pPr>
            <w:r>
              <w:rPr>
                <w:rFonts w:ascii="Arial" w:hAnsi="Arial" w:cs="Arial"/>
                <w:sz w:val="22"/>
                <w:szCs w:val="22"/>
              </w:rPr>
              <w:t>7</w:t>
            </w:r>
            <w:r w:rsidR="006631E6">
              <w:rPr>
                <w:rFonts w:ascii="Arial" w:hAnsi="Arial" w:cs="Arial"/>
                <w:sz w:val="22"/>
                <w:szCs w:val="22"/>
              </w:rPr>
              <w:t>.</w:t>
            </w:r>
          </w:p>
        </w:tc>
        <w:tc>
          <w:tcPr>
            <w:tcW w:w="7290" w:type="dxa"/>
          </w:tcPr>
          <w:p w:rsidR="006631E6" w:rsidRDefault="006631E6" w:rsidP="00CB6B65">
            <w:pPr>
              <w:pStyle w:val="ListParagraph"/>
              <w:tabs>
                <w:tab w:val="left" w:pos="930"/>
              </w:tabs>
              <w:ind w:left="0"/>
              <w:rPr>
                <w:rFonts w:ascii="Arial" w:hAnsi="Arial" w:cs="Arial"/>
                <w:b/>
                <w:sz w:val="22"/>
                <w:szCs w:val="22"/>
              </w:rPr>
            </w:pPr>
            <w:r>
              <w:rPr>
                <w:rFonts w:ascii="Arial" w:hAnsi="Arial" w:cs="Arial"/>
                <w:b/>
                <w:sz w:val="22"/>
                <w:szCs w:val="22"/>
              </w:rPr>
              <w:t>Patient Phenotype</w:t>
            </w:r>
          </w:p>
          <w:p w:rsidR="006631E6" w:rsidRPr="006631E6" w:rsidRDefault="006631E6" w:rsidP="006631E6">
            <w:pPr>
              <w:pStyle w:val="ListParagraph"/>
              <w:numPr>
                <w:ilvl w:val="0"/>
                <w:numId w:val="7"/>
              </w:numPr>
              <w:tabs>
                <w:tab w:val="left" w:pos="930"/>
              </w:tabs>
              <w:rPr>
                <w:rFonts w:ascii="Arial" w:hAnsi="Arial" w:cs="Arial"/>
                <w:b/>
                <w:sz w:val="22"/>
                <w:szCs w:val="22"/>
              </w:rPr>
            </w:pPr>
            <w:r>
              <w:rPr>
                <w:rFonts w:ascii="Arial" w:hAnsi="Arial" w:cs="Arial"/>
                <w:sz w:val="22"/>
                <w:szCs w:val="22"/>
              </w:rPr>
              <w:t>Record the results of any patient antigen typing.</w:t>
            </w:r>
          </w:p>
          <w:p w:rsidR="006631E6" w:rsidRPr="006631E6" w:rsidRDefault="006631E6" w:rsidP="006631E6">
            <w:pPr>
              <w:pStyle w:val="ListParagraph"/>
              <w:numPr>
                <w:ilvl w:val="0"/>
                <w:numId w:val="5"/>
              </w:numPr>
              <w:tabs>
                <w:tab w:val="left" w:pos="930"/>
              </w:tabs>
              <w:rPr>
                <w:rFonts w:ascii="Arial" w:hAnsi="Arial" w:cs="Arial"/>
                <w:b/>
                <w:sz w:val="22"/>
                <w:szCs w:val="22"/>
              </w:rPr>
            </w:pPr>
            <w:r>
              <w:rPr>
                <w:rFonts w:ascii="Arial" w:hAnsi="Arial" w:cs="Arial"/>
                <w:sz w:val="22"/>
                <w:szCs w:val="22"/>
              </w:rPr>
              <w:t>Use a 0 for negative.</w:t>
            </w:r>
          </w:p>
          <w:p w:rsidR="006631E6" w:rsidRDefault="006631E6" w:rsidP="006631E6">
            <w:pPr>
              <w:pStyle w:val="ListParagraph"/>
              <w:numPr>
                <w:ilvl w:val="0"/>
                <w:numId w:val="5"/>
              </w:numPr>
              <w:tabs>
                <w:tab w:val="left" w:pos="930"/>
              </w:tabs>
              <w:rPr>
                <w:rFonts w:ascii="Arial" w:hAnsi="Arial" w:cs="Arial"/>
                <w:b/>
                <w:sz w:val="22"/>
                <w:szCs w:val="22"/>
              </w:rPr>
            </w:pPr>
            <w:r>
              <w:rPr>
                <w:rFonts w:ascii="Arial" w:hAnsi="Arial" w:cs="Arial"/>
                <w:sz w:val="22"/>
                <w:szCs w:val="22"/>
              </w:rPr>
              <w:t>Use a + for positive.</w:t>
            </w:r>
          </w:p>
          <w:p w:rsidR="006631E6" w:rsidRPr="009925B6" w:rsidRDefault="006631E6" w:rsidP="009925B6">
            <w:pPr>
              <w:pStyle w:val="ListParagraph"/>
              <w:numPr>
                <w:ilvl w:val="0"/>
                <w:numId w:val="7"/>
              </w:numPr>
              <w:tabs>
                <w:tab w:val="left" w:pos="930"/>
              </w:tabs>
              <w:rPr>
                <w:rFonts w:ascii="Arial" w:hAnsi="Arial" w:cs="Arial"/>
                <w:b/>
                <w:sz w:val="22"/>
                <w:szCs w:val="22"/>
              </w:rPr>
            </w:pPr>
            <w:r>
              <w:rPr>
                <w:rFonts w:ascii="Arial" w:hAnsi="Arial" w:cs="Arial"/>
                <w:sz w:val="22"/>
                <w:szCs w:val="22"/>
              </w:rPr>
              <w:t xml:space="preserve">Note whether the antigen typing was done by IRL or HMC in the space at the end of the </w:t>
            </w:r>
            <w:proofErr w:type="spellStart"/>
            <w:r>
              <w:rPr>
                <w:rFonts w:ascii="Arial" w:hAnsi="Arial" w:cs="Arial"/>
                <w:sz w:val="22"/>
                <w:szCs w:val="22"/>
              </w:rPr>
              <w:t>phenotyping</w:t>
            </w:r>
            <w:proofErr w:type="spellEnd"/>
            <w:r>
              <w:rPr>
                <w:rFonts w:ascii="Arial" w:hAnsi="Arial" w:cs="Arial"/>
                <w:sz w:val="22"/>
                <w:szCs w:val="22"/>
              </w:rPr>
              <w:t xml:space="preserve"> row.</w:t>
            </w:r>
          </w:p>
        </w:tc>
        <w:tc>
          <w:tcPr>
            <w:tcW w:w="2448" w:type="dxa"/>
          </w:tcPr>
          <w:p w:rsidR="006631E6" w:rsidRDefault="006631E6" w:rsidP="00574A2A">
            <w:pPr>
              <w:tabs>
                <w:tab w:val="left" w:pos="930"/>
              </w:tabs>
              <w:rPr>
                <w:rFonts w:ascii="Arial" w:hAnsi="Arial" w:cs="Arial"/>
                <w:sz w:val="22"/>
                <w:szCs w:val="22"/>
              </w:rPr>
            </w:pPr>
          </w:p>
        </w:tc>
      </w:tr>
      <w:tr w:rsidR="00166137" w:rsidTr="00194035">
        <w:tc>
          <w:tcPr>
            <w:tcW w:w="738" w:type="dxa"/>
          </w:tcPr>
          <w:p w:rsidR="00166137" w:rsidRDefault="00194035" w:rsidP="00574A2A">
            <w:pPr>
              <w:tabs>
                <w:tab w:val="left" w:pos="930"/>
              </w:tabs>
              <w:rPr>
                <w:rFonts w:ascii="Arial" w:hAnsi="Arial" w:cs="Arial"/>
                <w:sz w:val="22"/>
                <w:szCs w:val="22"/>
              </w:rPr>
            </w:pPr>
            <w:r>
              <w:rPr>
                <w:rFonts w:ascii="Arial" w:hAnsi="Arial" w:cs="Arial"/>
                <w:sz w:val="22"/>
                <w:szCs w:val="22"/>
              </w:rPr>
              <w:t>8.</w:t>
            </w:r>
          </w:p>
        </w:tc>
        <w:tc>
          <w:tcPr>
            <w:tcW w:w="7290" w:type="dxa"/>
          </w:tcPr>
          <w:p w:rsidR="00166137" w:rsidRDefault="00166137" w:rsidP="00B116FD">
            <w:pPr>
              <w:pStyle w:val="ListParagraph"/>
              <w:tabs>
                <w:tab w:val="left" w:pos="930"/>
              </w:tabs>
              <w:ind w:left="0"/>
              <w:rPr>
                <w:rFonts w:ascii="Arial" w:hAnsi="Arial" w:cs="Arial"/>
                <w:b/>
                <w:sz w:val="22"/>
                <w:szCs w:val="22"/>
              </w:rPr>
            </w:pPr>
            <w:r>
              <w:rPr>
                <w:rFonts w:ascii="Arial" w:hAnsi="Arial" w:cs="Arial"/>
                <w:b/>
                <w:sz w:val="22"/>
                <w:szCs w:val="22"/>
              </w:rPr>
              <w:t>Record second tech review.</w:t>
            </w:r>
          </w:p>
          <w:p w:rsidR="00166137" w:rsidRPr="00166137" w:rsidRDefault="00166137" w:rsidP="00B116FD">
            <w:pPr>
              <w:pStyle w:val="ListParagraph"/>
              <w:tabs>
                <w:tab w:val="left" w:pos="930"/>
              </w:tabs>
              <w:ind w:left="0"/>
              <w:rPr>
                <w:rFonts w:ascii="Arial" w:hAnsi="Arial" w:cs="Arial"/>
                <w:b/>
                <w:i/>
                <w:sz w:val="22"/>
                <w:szCs w:val="22"/>
              </w:rPr>
            </w:pPr>
            <w:r w:rsidRPr="00166137">
              <w:rPr>
                <w:rFonts w:ascii="Arial" w:hAnsi="Arial" w:cs="Arial"/>
                <w:b/>
                <w:i/>
                <w:sz w:val="22"/>
                <w:szCs w:val="22"/>
              </w:rPr>
              <w:t>Prior to issuing red blood cells for transfusion, the antibody identification must be reviewed by a second technologist.</w:t>
            </w:r>
          </w:p>
        </w:tc>
        <w:tc>
          <w:tcPr>
            <w:tcW w:w="2448" w:type="dxa"/>
          </w:tcPr>
          <w:p w:rsidR="00166137" w:rsidRDefault="00166137" w:rsidP="00574A2A">
            <w:pPr>
              <w:tabs>
                <w:tab w:val="left" w:pos="930"/>
              </w:tabs>
              <w:rPr>
                <w:rFonts w:ascii="Arial" w:hAnsi="Arial" w:cs="Arial"/>
                <w:sz w:val="22"/>
                <w:szCs w:val="22"/>
              </w:rPr>
            </w:pPr>
          </w:p>
        </w:tc>
      </w:tr>
      <w:tr w:rsidR="009925B6" w:rsidTr="00194035">
        <w:tc>
          <w:tcPr>
            <w:tcW w:w="738" w:type="dxa"/>
          </w:tcPr>
          <w:p w:rsidR="009925B6" w:rsidRDefault="00194035" w:rsidP="00574A2A">
            <w:pPr>
              <w:tabs>
                <w:tab w:val="left" w:pos="930"/>
              </w:tabs>
              <w:rPr>
                <w:rFonts w:ascii="Arial" w:hAnsi="Arial" w:cs="Arial"/>
                <w:sz w:val="22"/>
                <w:szCs w:val="22"/>
              </w:rPr>
            </w:pPr>
            <w:r>
              <w:rPr>
                <w:rFonts w:ascii="Arial" w:hAnsi="Arial" w:cs="Arial"/>
                <w:sz w:val="22"/>
                <w:szCs w:val="22"/>
              </w:rPr>
              <w:t>9.</w:t>
            </w:r>
          </w:p>
        </w:tc>
        <w:tc>
          <w:tcPr>
            <w:tcW w:w="7290" w:type="dxa"/>
          </w:tcPr>
          <w:p w:rsidR="009925B6" w:rsidRDefault="009925B6" w:rsidP="00B116FD">
            <w:pPr>
              <w:pStyle w:val="ListParagraph"/>
              <w:tabs>
                <w:tab w:val="left" w:pos="930"/>
              </w:tabs>
              <w:ind w:left="0"/>
              <w:rPr>
                <w:rFonts w:ascii="Arial" w:hAnsi="Arial" w:cs="Arial"/>
                <w:b/>
                <w:sz w:val="22"/>
                <w:szCs w:val="22"/>
              </w:rPr>
            </w:pPr>
            <w:r>
              <w:rPr>
                <w:rFonts w:ascii="Arial" w:hAnsi="Arial" w:cs="Arial"/>
                <w:b/>
                <w:sz w:val="22"/>
                <w:szCs w:val="22"/>
              </w:rPr>
              <w:t>Record additional information as applicable:</w:t>
            </w:r>
          </w:p>
          <w:p w:rsidR="00166137" w:rsidRPr="00166137" w:rsidRDefault="00166137" w:rsidP="00166137">
            <w:pPr>
              <w:pStyle w:val="ListParagraph"/>
              <w:numPr>
                <w:ilvl w:val="0"/>
                <w:numId w:val="19"/>
              </w:numPr>
              <w:tabs>
                <w:tab w:val="left" w:pos="930"/>
              </w:tabs>
              <w:rPr>
                <w:rFonts w:ascii="Arial" w:hAnsi="Arial" w:cs="Arial"/>
                <w:sz w:val="22"/>
                <w:szCs w:val="22"/>
              </w:rPr>
            </w:pPr>
            <w:r w:rsidRPr="00166137">
              <w:rPr>
                <w:rFonts w:ascii="Arial" w:hAnsi="Arial" w:cs="Arial"/>
                <w:sz w:val="22"/>
                <w:szCs w:val="22"/>
              </w:rPr>
              <w:t>History from other facilities:</w:t>
            </w:r>
          </w:p>
          <w:p w:rsidR="00166137" w:rsidRPr="00166137" w:rsidRDefault="00166137" w:rsidP="00166137">
            <w:pPr>
              <w:pStyle w:val="ListParagraph"/>
              <w:numPr>
                <w:ilvl w:val="1"/>
                <w:numId w:val="19"/>
              </w:numPr>
              <w:tabs>
                <w:tab w:val="left" w:pos="930"/>
              </w:tabs>
              <w:rPr>
                <w:rFonts w:ascii="Arial" w:hAnsi="Arial" w:cs="Arial"/>
                <w:sz w:val="22"/>
                <w:szCs w:val="22"/>
              </w:rPr>
            </w:pPr>
            <w:r w:rsidRPr="00166137">
              <w:rPr>
                <w:rFonts w:ascii="Arial" w:hAnsi="Arial" w:cs="Arial"/>
                <w:sz w:val="22"/>
                <w:szCs w:val="22"/>
              </w:rPr>
              <w:t>PSBC must be contacted as the transfusion service for King County and parts of Western Washington</w:t>
            </w:r>
          </w:p>
          <w:p w:rsidR="00166137" w:rsidRPr="00166137" w:rsidRDefault="00166137" w:rsidP="00166137">
            <w:pPr>
              <w:pStyle w:val="ListParagraph"/>
              <w:numPr>
                <w:ilvl w:val="1"/>
                <w:numId w:val="19"/>
              </w:numPr>
              <w:tabs>
                <w:tab w:val="left" w:pos="930"/>
              </w:tabs>
              <w:rPr>
                <w:rFonts w:ascii="Arial" w:hAnsi="Arial" w:cs="Arial"/>
                <w:sz w:val="22"/>
                <w:szCs w:val="22"/>
              </w:rPr>
            </w:pPr>
            <w:r w:rsidRPr="00166137">
              <w:rPr>
                <w:rFonts w:ascii="Arial" w:hAnsi="Arial" w:cs="Arial"/>
                <w:sz w:val="22"/>
                <w:szCs w:val="22"/>
              </w:rPr>
              <w:t>Other facilities: contact facilities that have been identified as providing patient care</w:t>
            </w:r>
          </w:p>
          <w:p w:rsidR="009925B6" w:rsidRPr="00166137" w:rsidRDefault="00166137" w:rsidP="00166137">
            <w:pPr>
              <w:pStyle w:val="ListParagraph"/>
              <w:numPr>
                <w:ilvl w:val="0"/>
                <w:numId w:val="19"/>
              </w:numPr>
              <w:tabs>
                <w:tab w:val="left" w:pos="930"/>
              </w:tabs>
              <w:rPr>
                <w:rFonts w:ascii="Arial" w:hAnsi="Arial" w:cs="Arial"/>
                <w:sz w:val="22"/>
                <w:szCs w:val="22"/>
              </w:rPr>
            </w:pPr>
            <w:r w:rsidRPr="00166137">
              <w:rPr>
                <w:rFonts w:ascii="Arial" w:hAnsi="Arial" w:cs="Arial"/>
                <w:sz w:val="22"/>
                <w:szCs w:val="22"/>
              </w:rPr>
              <w:t>Discussions with the Medical Director, Lab Medicine Resident and/or TS Manager:</w:t>
            </w:r>
          </w:p>
          <w:p w:rsidR="00166137" w:rsidRPr="00166137" w:rsidRDefault="00166137" w:rsidP="00166137">
            <w:pPr>
              <w:pStyle w:val="ListParagraph"/>
              <w:numPr>
                <w:ilvl w:val="1"/>
                <w:numId w:val="19"/>
              </w:numPr>
              <w:tabs>
                <w:tab w:val="left" w:pos="930"/>
              </w:tabs>
              <w:rPr>
                <w:rFonts w:ascii="Arial" w:hAnsi="Arial" w:cs="Arial"/>
                <w:sz w:val="22"/>
                <w:szCs w:val="22"/>
              </w:rPr>
            </w:pPr>
            <w:r w:rsidRPr="00166137">
              <w:rPr>
                <w:rFonts w:ascii="Arial" w:hAnsi="Arial" w:cs="Arial"/>
                <w:sz w:val="22"/>
                <w:szCs w:val="22"/>
              </w:rPr>
              <w:t>Date and time</w:t>
            </w:r>
          </w:p>
          <w:p w:rsidR="00166137" w:rsidRPr="00B116FD" w:rsidRDefault="00166137" w:rsidP="00166137">
            <w:pPr>
              <w:pStyle w:val="ListParagraph"/>
              <w:numPr>
                <w:ilvl w:val="1"/>
                <w:numId w:val="19"/>
              </w:numPr>
              <w:tabs>
                <w:tab w:val="left" w:pos="930"/>
              </w:tabs>
              <w:rPr>
                <w:rFonts w:ascii="Arial" w:hAnsi="Arial" w:cs="Arial"/>
                <w:b/>
                <w:sz w:val="22"/>
                <w:szCs w:val="22"/>
              </w:rPr>
            </w:pPr>
            <w:r w:rsidRPr="00166137">
              <w:rPr>
                <w:rFonts w:ascii="Arial" w:hAnsi="Arial" w:cs="Arial"/>
                <w:sz w:val="22"/>
                <w:szCs w:val="22"/>
              </w:rPr>
              <w:t>Recommendations</w:t>
            </w:r>
          </w:p>
        </w:tc>
        <w:tc>
          <w:tcPr>
            <w:tcW w:w="2448" w:type="dxa"/>
          </w:tcPr>
          <w:p w:rsidR="009925B6" w:rsidRDefault="009925B6" w:rsidP="00574A2A">
            <w:pPr>
              <w:tabs>
                <w:tab w:val="left" w:pos="930"/>
              </w:tabs>
              <w:rPr>
                <w:rFonts w:ascii="Arial" w:hAnsi="Arial" w:cs="Arial"/>
                <w:sz w:val="22"/>
                <w:szCs w:val="22"/>
              </w:rPr>
            </w:pPr>
          </w:p>
        </w:tc>
      </w:tr>
      <w:tr w:rsidR="00166137" w:rsidTr="00194035">
        <w:tc>
          <w:tcPr>
            <w:tcW w:w="738" w:type="dxa"/>
          </w:tcPr>
          <w:p w:rsidR="00166137" w:rsidRDefault="00194035" w:rsidP="00574A2A">
            <w:pPr>
              <w:tabs>
                <w:tab w:val="left" w:pos="930"/>
              </w:tabs>
              <w:rPr>
                <w:rFonts w:ascii="Arial" w:hAnsi="Arial" w:cs="Arial"/>
                <w:sz w:val="22"/>
                <w:szCs w:val="22"/>
              </w:rPr>
            </w:pPr>
            <w:r>
              <w:rPr>
                <w:rFonts w:ascii="Arial" w:hAnsi="Arial" w:cs="Arial"/>
                <w:sz w:val="22"/>
                <w:szCs w:val="22"/>
              </w:rPr>
              <w:t>10.</w:t>
            </w:r>
          </w:p>
        </w:tc>
        <w:tc>
          <w:tcPr>
            <w:tcW w:w="7290" w:type="dxa"/>
          </w:tcPr>
          <w:p w:rsidR="00F71572" w:rsidRPr="00B116FD" w:rsidRDefault="00166137" w:rsidP="00F71572">
            <w:pPr>
              <w:pStyle w:val="ListParagraph"/>
              <w:tabs>
                <w:tab w:val="left" w:pos="930"/>
              </w:tabs>
              <w:ind w:left="0"/>
              <w:rPr>
                <w:rFonts w:ascii="Arial" w:hAnsi="Arial" w:cs="Arial"/>
                <w:b/>
                <w:sz w:val="22"/>
                <w:szCs w:val="22"/>
              </w:rPr>
            </w:pPr>
            <w:r>
              <w:rPr>
                <w:rFonts w:ascii="Arial" w:hAnsi="Arial" w:cs="Arial"/>
                <w:b/>
                <w:sz w:val="22"/>
                <w:szCs w:val="22"/>
              </w:rPr>
              <w:t xml:space="preserve">Record additional testing required </w:t>
            </w:r>
            <w:proofErr w:type="gramStart"/>
            <w:r>
              <w:rPr>
                <w:rFonts w:ascii="Arial" w:hAnsi="Arial" w:cs="Arial"/>
                <w:b/>
                <w:sz w:val="22"/>
                <w:szCs w:val="22"/>
              </w:rPr>
              <w:t>to complete</w:t>
            </w:r>
            <w:proofErr w:type="gramEnd"/>
            <w:r>
              <w:rPr>
                <w:rFonts w:ascii="Arial" w:hAnsi="Arial" w:cs="Arial"/>
                <w:b/>
                <w:sz w:val="22"/>
                <w:szCs w:val="22"/>
              </w:rPr>
              <w:t xml:space="preserve"> identification</w:t>
            </w:r>
            <w:r w:rsidR="00F71572">
              <w:rPr>
                <w:rFonts w:ascii="Arial" w:hAnsi="Arial" w:cs="Arial"/>
                <w:b/>
                <w:sz w:val="22"/>
                <w:szCs w:val="22"/>
              </w:rPr>
              <w:t>.</w:t>
            </w:r>
          </w:p>
        </w:tc>
        <w:tc>
          <w:tcPr>
            <w:tcW w:w="2448" w:type="dxa"/>
          </w:tcPr>
          <w:p w:rsidR="00166137" w:rsidRDefault="00166137" w:rsidP="00574A2A">
            <w:pPr>
              <w:tabs>
                <w:tab w:val="left" w:pos="930"/>
              </w:tabs>
              <w:rPr>
                <w:rFonts w:ascii="Arial" w:hAnsi="Arial" w:cs="Arial"/>
                <w:sz w:val="22"/>
                <w:szCs w:val="22"/>
              </w:rPr>
            </w:pPr>
          </w:p>
        </w:tc>
      </w:tr>
      <w:tr w:rsidR="00166137" w:rsidTr="00194035">
        <w:tc>
          <w:tcPr>
            <w:tcW w:w="738" w:type="dxa"/>
          </w:tcPr>
          <w:p w:rsidR="00166137" w:rsidRDefault="00194035" w:rsidP="00574A2A">
            <w:pPr>
              <w:tabs>
                <w:tab w:val="left" w:pos="930"/>
              </w:tabs>
              <w:rPr>
                <w:rFonts w:ascii="Arial" w:hAnsi="Arial" w:cs="Arial"/>
                <w:sz w:val="22"/>
                <w:szCs w:val="22"/>
              </w:rPr>
            </w:pPr>
            <w:r>
              <w:rPr>
                <w:rFonts w:ascii="Arial" w:hAnsi="Arial" w:cs="Arial"/>
                <w:sz w:val="22"/>
                <w:szCs w:val="22"/>
              </w:rPr>
              <w:t>11.</w:t>
            </w:r>
          </w:p>
        </w:tc>
        <w:tc>
          <w:tcPr>
            <w:tcW w:w="7290" w:type="dxa"/>
          </w:tcPr>
          <w:p w:rsidR="00166137" w:rsidRPr="00B116FD" w:rsidRDefault="00F71572" w:rsidP="00F71572">
            <w:pPr>
              <w:pStyle w:val="ListParagraph"/>
              <w:tabs>
                <w:tab w:val="left" w:pos="930"/>
              </w:tabs>
              <w:ind w:left="0"/>
              <w:rPr>
                <w:rFonts w:ascii="Arial" w:hAnsi="Arial" w:cs="Arial"/>
                <w:b/>
                <w:sz w:val="22"/>
                <w:szCs w:val="22"/>
              </w:rPr>
            </w:pPr>
            <w:r>
              <w:rPr>
                <w:rFonts w:ascii="Arial" w:hAnsi="Arial" w:cs="Arial"/>
                <w:b/>
                <w:sz w:val="22"/>
                <w:szCs w:val="22"/>
              </w:rPr>
              <w:t xml:space="preserve">If additional sample was requested, </w:t>
            </w:r>
            <w:r w:rsidRPr="00F71572">
              <w:rPr>
                <w:rFonts w:ascii="Arial" w:hAnsi="Arial" w:cs="Arial"/>
                <w:sz w:val="22"/>
                <w:szCs w:val="22"/>
              </w:rPr>
              <w:t>r</w:t>
            </w:r>
            <w:r w:rsidR="00166137" w:rsidRPr="00F71572">
              <w:rPr>
                <w:rFonts w:ascii="Arial" w:hAnsi="Arial" w:cs="Arial"/>
                <w:sz w:val="22"/>
                <w:szCs w:val="22"/>
              </w:rPr>
              <w:t>ecord contact person, date and time</w:t>
            </w:r>
            <w:r w:rsidR="00166137">
              <w:rPr>
                <w:rFonts w:ascii="Arial" w:hAnsi="Arial" w:cs="Arial"/>
                <w:b/>
                <w:sz w:val="22"/>
                <w:szCs w:val="22"/>
              </w:rPr>
              <w:t xml:space="preserve"> </w:t>
            </w:r>
          </w:p>
        </w:tc>
        <w:tc>
          <w:tcPr>
            <w:tcW w:w="2448" w:type="dxa"/>
          </w:tcPr>
          <w:p w:rsidR="00166137" w:rsidRDefault="00166137" w:rsidP="00574A2A">
            <w:pPr>
              <w:tabs>
                <w:tab w:val="left" w:pos="930"/>
              </w:tabs>
              <w:rPr>
                <w:rFonts w:ascii="Arial" w:hAnsi="Arial" w:cs="Arial"/>
                <w:sz w:val="22"/>
                <w:szCs w:val="22"/>
              </w:rPr>
            </w:pPr>
          </w:p>
        </w:tc>
      </w:tr>
      <w:tr w:rsidR="00166137" w:rsidTr="00194035">
        <w:tc>
          <w:tcPr>
            <w:tcW w:w="738" w:type="dxa"/>
          </w:tcPr>
          <w:p w:rsidR="00166137" w:rsidRDefault="00194035" w:rsidP="00574A2A">
            <w:pPr>
              <w:tabs>
                <w:tab w:val="left" w:pos="930"/>
              </w:tabs>
              <w:rPr>
                <w:rFonts w:ascii="Arial" w:hAnsi="Arial" w:cs="Arial"/>
                <w:sz w:val="22"/>
                <w:szCs w:val="22"/>
              </w:rPr>
            </w:pPr>
            <w:r>
              <w:rPr>
                <w:rFonts w:ascii="Arial" w:hAnsi="Arial" w:cs="Arial"/>
                <w:sz w:val="22"/>
                <w:szCs w:val="22"/>
              </w:rPr>
              <w:t>12.</w:t>
            </w:r>
          </w:p>
        </w:tc>
        <w:tc>
          <w:tcPr>
            <w:tcW w:w="7290" w:type="dxa"/>
          </w:tcPr>
          <w:p w:rsidR="00166137" w:rsidRPr="00166137" w:rsidRDefault="00166137" w:rsidP="00B116FD">
            <w:pPr>
              <w:pStyle w:val="ListParagraph"/>
              <w:tabs>
                <w:tab w:val="left" w:pos="930"/>
              </w:tabs>
              <w:ind w:left="0"/>
              <w:rPr>
                <w:rFonts w:ascii="Arial" w:hAnsi="Arial" w:cs="Arial"/>
                <w:sz w:val="22"/>
                <w:szCs w:val="22"/>
              </w:rPr>
            </w:pPr>
            <w:r>
              <w:rPr>
                <w:rFonts w:ascii="Arial" w:hAnsi="Arial" w:cs="Arial"/>
                <w:b/>
                <w:sz w:val="22"/>
                <w:szCs w:val="22"/>
              </w:rPr>
              <w:t xml:space="preserve">Donor units to be issued:  </w:t>
            </w:r>
            <w:r w:rsidRPr="00166137">
              <w:rPr>
                <w:rFonts w:ascii="Arial" w:hAnsi="Arial" w:cs="Arial"/>
                <w:sz w:val="22"/>
                <w:szCs w:val="22"/>
              </w:rPr>
              <w:t>List antigens that must be negative.</w:t>
            </w:r>
          </w:p>
          <w:p w:rsidR="00166137" w:rsidRPr="00166137" w:rsidRDefault="00166137" w:rsidP="00B116FD">
            <w:pPr>
              <w:pStyle w:val="ListParagraph"/>
              <w:tabs>
                <w:tab w:val="left" w:pos="930"/>
              </w:tabs>
              <w:ind w:left="0"/>
              <w:rPr>
                <w:rFonts w:ascii="Arial" w:hAnsi="Arial" w:cs="Arial"/>
                <w:i/>
                <w:sz w:val="22"/>
                <w:szCs w:val="22"/>
              </w:rPr>
            </w:pPr>
            <w:r w:rsidRPr="00166137">
              <w:rPr>
                <w:rFonts w:ascii="Arial" w:hAnsi="Arial" w:cs="Arial"/>
                <w:i/>
                <w:sz w:val="22"/>
                <w:szCs w:val="22"/>
              </w:rPr>
              <w:t>Note:  this list may match the antibody identification or it may differ if additional antigens will be honored due to an incomplete workup or the Medical Director’s decision to issue “antigen matched” red blood cells.</w:t>
            </w:r>
          </w:p>
          <w:p w:rsidR="00166137" w:rsidRPr="00B116FD" w:rsidRDefault="00166137" w:rsidP="00B116FD">
            <w:pPr>
              <w:pStyle w:val="ListParagraph"/>
              <w:tabs>
                <w:tab w:val="left" w:pos="930"/>
              </w:tabs>
              <w:ind w:left="0"/>
              <w:rPr>
                <w:rFonts w:ascii="Arial" w:hAnsi="Arial" w:cs="Arial"/>
                <w:b/>
                <w:sz w:val="22"/>
                <w:szCs w:val="22"/>
              </w:rPr>
            </w:pPr>
          </w:p>
        </w:tc>
        <w:tc>
          <w:tcPr>
            <w:tcW w:w="2448" w:type="dxa"/>
          </w:tcPr>
          <w:p w:rsidR="00166137" w:rsidRDefault="00166137" w:rsidP="00574A2A">
            <w:pPr>
              <w:tabs>
                <w:tab w:val="left" w:pos="930"/>
              </w:tabs>
              <w:rPr>
                <w:rFonts w:ascii="Arial" w:hAnsi="Arial" w:cs="Arial"/>
                <w:sz w:val="22"/>
                <w:szCs w:val="22"/>
              </w:rPr>
            </w:pPr>
          </w:p>
        </w:tc>
      </w:tr>
      <w:tr w:rsidR="00166137" w:rsidTr="00194035">
        <w:tc>
          <w:tcPr>
            <w:tcW w:w="738" w:type="dxa"/>
          </w:tcPr>
          <w:p w:rsidR="00166137" w:rsidRDefault="00194035" w:rsidP="00574A2A">
            <w:pPr>
              <w:tabs>
                <w:tab w:val="left" w:pos="930"/>
              </w:tabs>
              <w:rPr>
                <w:rFonts w:ascii="Arial" w:hAnsi="Arial" w:cs="Arial"/>
                <w:sz w:val="22"/>
                <w:szCs w:val="22"/>
              </w:rPr>
            </w:pPr>
            <w:r>
              <w:rPr>
                <w:rFonts w:ascii="Arial" w:hAnsi="Arial" w:cs="Arial"/>
                <w:sz w:val="22"/>
                <w:szCs w:val="22"/>
              </w:rPr>
              <w:t>13.</w:t>
            </w:r>
          </w:p>
        </w:tc>
        <w:tc>
          <w:tcPr>
            <w:tcW w:w="7290" w:type="dxa"/>
          </w:tcPr>
          <w:p w:rsidR="00166137" w:rsidRDefault="006D2799" w:rsidP="00B116FD">
            <w:pPr>
              <w:pStyle w:val="ListParagraph"/>
              <w:tabs>
                <w:tab w:val="left" w:pos="930"/>
              </w:tabs>
              <w:ind w:left="0"/>
              <w:rPr>
                <w:rFonts w:ascii="Arial" w:hAnsi="Arial" w:cs="Arial"/>
                <w:b/>
                <w:sz w:val="22"/>
                <w:szCs w:val="22"/>
              </w:rPr>
            </w:pPr>
            <w:r>
              <w:rPr>
                <w:rFonts w:ascii="Arial" w:hAnsi="Arial" w:cs="Arial"/>
                <w:b/>
                <w:sz w:val="22"/>
                <w:szCs w:val="22"/>
              </w:rPr>
              <w:t>Circle Y or N (yes or no) for required testing and attributes:</w:t>
            </w:r>
          </w:p>
          <w:p w:rsidR="006D2799" w:rsidRPr="006D2799" w:rsidRDefault="006D2799" w:rsidP="006D2799">
            <w:pPr>
              <w:pStyle w:val="ListParagraph"/>
              <w:numPr>
                <w:ilvl w:val="0"/>
                <w:numId w:val="21"/>
              </w:numPr>
              <w:tabs>
                <w:tab w:val="left" w:pos="930"/>
              </w:tabs>
              <w:rPr>
                <w:rFonts w:ascii="Arial" w:hAnsi="Arial" w:cs="Arial"/>
                <w:sz w:val="22"/>
                <w:szCs w:val="22"/>
              </w:rPr>
            </w:pPr>
            <w:r w:rsidRPr="006D2799">
              <w:rPr>
                <w:rFonts w:ascii="Arial" w:hAnsi="Arial" w:cs="Arial"/>
                <w:sz w:val="22"/>
                <w:szCs w:val="22"/>
              </w:rPr>
              <w:t>AHG XM</w:t>
            </w:r>
          </w:p>
          <w:p w:rsidR="006D2799" w:rsidRPr="006D2799" w:rsidRDefault="006D2799" w:rsidP="006D2799">
            <w:pPr>
              <w:pStyle w:val="ListParagraph"/>
              <w:numPr>
                <w:ilvl w:val="0"/>
                <w:numId w:val="21"/>
              </w:numPr>
              <w:tabs>
                <w:tab w:val="left" w:pos="930"/>
              </w:tabs>
              <w:rPr>
                <w:rFonts w:ascii="Arial" w:hAnsi="Arial" w:cs="Arial"/>
                <w:sz w:val="22"/>
                <w:szCs w:val="22"/>
              </w:rPr>
            </w:pPr>
            <w:proofErr w:type="spellStart"/>
            <w:r w:rsidRPr="006D2799">
              <w:rPr>
                <w:rFonts w:ascii="Arial" w:hAnsi="Arial" w:cs="Arial"/>
                <w:sz w:val="22"/>
                <w:szCs w:val="22"/>
              </w:rPr>
              <w:t>Leukoreduction</w:t>
            </w:r>
            <w:proofErr w:type="spellEnd"/>
          </w:p>
          <w:p w:rsidR="006D2799" w:rsidRPr="006D2799" w:rsidRDefault="006D2799" w:rsidP="006D2799">
            <w:pPr>
              <w:pStyle w:val="ListParagraph"/>
              <w:numPr>
                <w:ilvl w:val="0"/>
                <w:numId w:val="21"/>
              </w:numPr>
              <w:tabs>
                <w:tab w:val="left" w:pos="930"/>
              </w:tabs>
              <w:rPr>
                <w:rFonts w:ascii="Arial" w:hAnsi="Arial" w:cs="Arial"/>
                <w:sz w:val="22"/>
                <w:szCs w:val="22"/>
              </w:rPr>
            </w:pPr>
            <w:r w:rsidRPr="006D2799">
              <w:rPr>
                <w:rFonts w:ascii="Arial" w:hAnsi="Arial" w:cs="Arial"/>
                <w:sz w:val="22"/>
                <w:szCs w:val="22"/>
              </w:rPr>
              <w:t>Irradiation</w:t>
            </w:r>
          </w:p>
          <w:p w:rsidR="006D2799" w:rsidRPr="006D2799" w:rsidRDefault="006D2799" w:rsidP="006D2799">
            <w:pPr>
              <w:tabs>
                <w:tab w:val="left" w:pos="930"/>
              </w:tabs>
              <w:rPr>
                <w:rFonts w:ascii="Arial" w:hAnsi="Arial" w:cs="Arial"/>
                <w:b/>
                <w:sz w:val="22"/>
                <w:szCs w:val="22"/>
              </w:rPr>
            </w:pPr>
            <w:r w:rsidRPr="006D2799">
              <w:rPr>
                <w:rFonts w:ascii="Arial" w:hAnsi="Arial" w:cs="Arial"/>
                <w:sz w:val="22"/>
                <w:szCs w:val="22"/>
              </w:rPr>
              <w:t>Record additional requirements (i.e., washed) in the Donor units to be issued area.</w:t>
            </w:r>
          </w:p>
        </w:tc>
        <w:tc>
          <w:tcPr>
            <w:tcW w:w="2448" w:type="dxa"/>
          </w:tcPr>
          <w:p w:rsidR="00166137" w:rsidRDefault="00166137" w:rsidP="00574A2A">
            <w:pPr>
              <w:tabs>
                <w:tab w:val="left" w:pos="930"/>
              </w:tabs>
              <w:rPr>
                <w:rFonts w:ascii="Arial" w:hAnsi="Arial" w:cs="Arial"/>
                <w:sz w:val="22"/>
                <w:szCs w:val="22"/>
              </w:rPr>
            </w:pPr>
          </w:p>
        </w:tc>
      </w:tr>
    </w:tbl>
    <w:p w:rsidR="00194035" w:rsidRDefault="00194035"/>
    <w:p w:rsidR="00194035" w:rsidRDefault="00194035"/>
    <w:p w:rsidR="00194035" w:rsidRDefault="00194035"/>
    <w:p w:rsidR="00194035" w:rsidRDefault="00194035"/>
    <w:p w:rsidR="00194035" w:rsidRDefault="00194035"/>
    <w:p w:rsidR="00194035" w:rsidRDefault="00194035"/>
    <w:p w:rsidR="00194035" w:rsidRDefault="00194035"/>
    <w:p w:rsidR="00194035" w:rsidRDefault="00194035"/>
    <w:p w:rsidR="00194035" w:rsidRDefault="00194035"/>
    <w:tbl>
      <w:tblPr>
        <w:tblStyle w:val="TableGrid"/>
        <w:tblW w:w="0" w:type="auto"/>
        <w:tblLook w:val="04A0" w:firstRow="1" w:lastRow="0" w:firstColumn="1" w:lastColumn="0" w:noHBand="0" w:noVBand="1"/>
      </w:tblPr>
      <w:tblGrid>
        <w:gridCol w:w="738"/>
        <w:gridCol w:w="7290"/>
        <w:gridCol w:w="2448"/>
      </w:tblGrid>
      <w:tr w:rsidR="00194035" w:rsidTr="00194035">
        <w:tc>
          <w:tcPr>
            <w:tcW w:w="738" w:type="dxa"/>
          </w:tcPr>
          <w:p w:rsidR="00194035" w:rsidRPr="00943332" w:rsidRDefault="00194035" w:rsidP="00C40504">
            <w:pPr>
              <w:tabs>
                <w:tab w:val="left" w:pos="930"/>
              </w:tabs>
              <w:rPr>
                <w:rFonts w:ascii="Arial" w:hAnsi="Arial" w:cs="Arial"/>
                <w:b/>
                <w:sz w:val="22"/>
                <w:szCs w:val="22"/>
              </w:rPr>
            </w:pPr>
            <w:r w:rsidRPr="00943332">
              <w:rPr>
                <w:rFonts w:ascii="Arial" w:hAnsi="Arial" w:cs="Arial"/>
                <w:b/>
                <w:sz w:val="22"/>
                <w:szCs w:val="22"/>
              </w:rPr>
              <w:t>Step</w:t>
            </w:r>
          </w:p>
        </w:tc>
        <w:tc>
          <w:tcPr>
            <w:tcW w:w="7290" w:type="dxa"/>
          </w:tcPr>
          <w:p w:rsidR="00194035" w:rsidRPr="00943332" w:rsidRDefault="00194035" w:rsidP="00C40504">
            <w:pPr>
              <w:tabs>
                <w:tab w:val="left" w:pos="930"/>
              </w:tabs>
              <w:rPr>
                <w:rFonts w:ascii="Arial" w:hAnsi="Arial" w:cs="Arial"/>
                <w:b/>
                <w:sz w:val="22"/>
                <w:szCs w:val="22"/>
              </w:rPr>
            </w:pPr>
            <w:r w:rsidRPr="00943332">
              <w:rPr>
                <w:rFonts w:ascii="Arial" w:hAnsi="Arial" w:cs="Arial"/>
                <w:b/>
                <w:sz w:val="22"/>
                <w:szCs w:val="22"/>
              </w:rPr>
              <w:t>Action</w:t>
            </w:r>
          </w:p>
        </w:tc>
        <w:tc>
          <w:tcPr>
            <w:tcW w:w="2448" w:type="dxa"/>
          </w:tcPr>
          <w:p w:rsidR="00194035" w:rsidRPr="00943332" w:rsidRDefault="00194035" w:rsidP="00C40504">
            <w:pPr>
              <w:tabs>
                <w:tab w:val="left" w:pos="930"/>
              </w:tabs>
              <w:rPr>
                <w:rFonts w:ascii="Arial" w:hAnsi="Arial" w:cs="Arial"/>
                <w:b/>
                <w:sz w:val="22"/>
                <w:szCs w:val="22"/>
              </w:rPr>
            </w:pPr>
            <w:r w:rsidRPr="00943332">
              <w:rPr>
                <w:rFonts w:ascii="Arial" w:hAnsi="Arial" w:cs="Arial"/>
                <w:b/>
                <w:sz w:val="22"/>
                <w:szCs w:val="22"/>
              </w:rPr>
              <w:t>Related Document</w:t>
            </w:r>
          </w:p>
        </w:tc>
      </w:tr>
      <w:tr w:rsidR="006631E6" w:rsidTr="00194035">
        <w:tc>
          <w:tcPr>
            <w:tcW w:w="738" w:type="dxa"/>
          </w:tcPr>
          <w:p w:rsidR="006631E6" w:rsidRDefault="00194035" w:rsidP="00574A2A">
            <w:pPr>
              <w:tabs>
                <w:tab w:val="left" w:pos="930"/>
              </w:tabs>
              <w:rPr>
                <w:rFonts w:ascii="Arial" w:hAnsi="Arial" w:cs="Arial"/>
                <w:sz w:val="22"/>
                <w:szCs w:val="22"/>
              </w:rPr>
            </w:pPr>
            <w:r>
              <w:rPr>
                <w:rFonts w:ascii="Arial" w:hAnsi="Arial" w:cs="Arial"/>
                <w:sz w:val="22"/>
                <w:szCs w:val="22"/>
              </w:rPr>
              <w:t>14</w:t>
            </w:r>
            <w:r w:rsidR="006631E6">
              <w:rPr>
                <w:rFonts w:ascii="Arial" w:hAnsi="Arial" w:cs="Arial"/>
                <w:sz w:val="22"/>
                <w:szCs w:val="22"/>
              </w:rPr>
              <w:t>.</w:t>
            </w:r>
          </w:p>
        </w:tc>
        <w:tc>
          <w:tcPr>
            <w:tcW w:w="7290" w:type="dxa"/>
          </w:tcPr>
          <w:p w:rsidR="006631E6" w:rsidRPr="006631E6" w:rsidRDefault="006631E6" w:rsidP="00B116FD">
            <w:pPr>
              <w:pStyle w:val="ListParagraph"/>
              <w:tabs>
                <w:tab w:val="left" w:pos="930"/>
              </w:tabs>
              <w:ind w:left="0"/>
              <w:rPr>
                <w:rFonts w:ascii="Arial" w:hAnsi="Arial" w:cs="Arial"/>
                <w:b/>
                <w:sz w:val="22"/>
                <w:szCs w:val="22"/>
              </w:rPr>
            </w:pPr>
            <w:r w:rsidRPr="00B116FD">
              <w:rPr>
                <w:rFonts w:ascii="Arial" w:hAnsi="Arial" w:cs="Arial"/>
                <w:b/>
                <w:sz w:val="22"/>
                <w:szCs w:val="22"/>
              </w:rPr>
              <w:t>Immunohematology Reference Laboratory Information</w:t>
            </w:r>
            <w:r w:rsidR="00B116FD">
              <w:rPr>
                <w:rFonts w:ascii="Arial" w:hAnsi="Arial" w:cs="Arial"/>
                <w:sz w:val="22"/>
                <w:szCs w:val="22"/>
              </w:rPr>
              <w:t>—record in lower left corner in appropriate column.</w:t>
            </w:r>
          </w:p>
          <w:p w:rsidR="006631E6" w:rsidRPr="00811B38" w:rsidRDefault="00811B38" w:rsidP="00B116FD">
            <w:pPr>
              <w:pStyle w:val="ListParagraph"/>
              <w:numPr>
                <w:ilvl w:val="0"/>
                <w:numId w:val="7"/>
              </w:numPr>
              <w:tabs>
                <w:tab w:val="left" w:pos="930"/>
              </w:tabs>
              <w:rPr>
                <w:rFonts w:ascii="Arial" w:hAnsi="Arial" w:cs="Arial"/>
                <w:b/>
                <w:sz w:val="22"/>
                <w:szCs w:val="22"/>
              </w:rPr>
            </w:pPr>
            <w:r>
              <w:rPr>
                <w:rFonts w:ascii="Arial" w:hAnsi="Arial" w:cs="Arial"/>
                <w:b/>
                <w:sz w:val="22"/>
                <w:szCs w:val="22"/>
              </w:rPr>
              <w:t xml:space="preserve">IF </w:t>
            </w:r>
            <w:r>
              <w:rPr>
                <w:rFonts w:ascii="Arial" w:hAnsi="Arial" w:cs="Arial"/>
                <w:sz w:val="22"/>
                <w:szCs w:val="22"/>
              </w:rPr>
              <w:t>sent out, record the Date and Time it was sent out, and the Tech ID of the person sending it out.</w:t>
            </w:r>
          </w:p>
          <w:p w:rsidR="00811B38" w:rsidRPr="00811B38" w:rsidRDefault="00811B38" w:rsidP="00B116FD">
            <w:pPr>
              <w:pStyle w:val="ListParagraph"/>
              <w:numPr>
                <w:ilvl w:val="0"/>
                <w:numId w:val="7"/>
              </w:numPr>
              <w:tabs>
                <w:tab w:val="left" w:pos="930"/>
              </w:tabs>
              <w:rPr>
                <w:rFonts w:ascii="Arial" w:hAnsi="Arial" w:cs="Arial"/>
                <w:b/>
                <w:sz w:val="22"/>
                <w:szCs w:val="22"/>
              </w:rPr>
            </w:pPr>
            <w:r>
              <w:rPr>
                <w:rFonts w:ascii="Arial" w:hAnsi="Arial" w:cs="Arial"/>
                <w:sz w:val="22"/>
                <w:szCs w:val="22"/>
              </w:rPr>
              <w:t>When the Preliminary report is received:</w:t>
            </w:r>
          </w:p>
          <w:p w:rsidR="00811B38" w:rsidRPr="00811B38" w:rsidRDefault="00811B38" w:rsidP="00B116FD">
            <w:pPr>
              <w:pStyle w:val="ListParagraph"/>
              <w:numPr>
                <w:ilvl w:val="0"/>
                <w:numId w:val="13"/>
              </w:numPr>
              <w:tabs>
                <w:tab w:val="left" w:pos="930"/>
              </w:tabs>
              <w:rPr>
                <w:rFonts w:ascii="Arial" w:hAnsi="Arial" w:cs="Arial"/>
                <w:b/>
                <w:sz w:val="22"/>
                <w:szCs w:val="22"/>
              </w:rPr>
            </w:pPr>
            <w:r>
              <w:rPr>
                <w:rFonts w:ascii="Arial" w:hAnsi="Arial" w:cs="Arial"/>
                <w:sz w:val="22"/>
                <w:szCs w:val="22"/>
              </w:rPr>
              <w:t>Result in BOP.</w:t>
            </w:r>
          </w:p>
          <w:p w:rsidR="00811B38" w:rsidRPr="00811B38" w:rsidRDefault="00811B38" w:rsidP="00B116FD">
            <w:pPr>
              <w:pStyle w:val="ListParagraph"/>
              <w:numPr>
                <w:ilvl w:val="0"/>
                <w:numId w:val="13"/>
              </w:numPr>
              <w:tabs>
                <w:tab w:val="left" w:pos="930"/>
              </w:tabs>
              <w:rPr>
                <w:rFonts w:ascii="Arial" w:hAnsi="Arial" w:cs="Arial"/>
                <w:b/>
                <w:sz w:val="22"/>
                <w:szCs w:val="22"/>
              </w:rPr>
            </w:pPr>
            <w:r>
              <w:rPr>
                <w:rFonts w:ascii="Arial" w:hAnsi="Arial" w:cs="Arial"/>
                <w:sz w:val="22"/>
                <w:szCs w:val="22"/>
              </w:rPr>
              <w:t>Update the Patient History File</w:t>
            </w:r>
            <w:r w:rsidR="00A7146C">
              <w:rPr>
                <w:rFonts w:ascii="Arial" w:hAnsi="Arial" w:cs="Arial"/>
                <w:sz w:val="22"/>
                <w:szCs w:val="22"/>
              </w:rPr>
              <w:t xml:space="preserve"> per Reference Lab Send Out Process</w:t>
            </w:r>
          </w:p>
          <w:p w:rsidR="00811B38" w:rsidRPr="00811B38" w:rsidRDefault="00811B38" w:rsidP="00B116FD">
            <w:pPr>
              <w:pStyle w:val="ListParagraph"/>
              <w:numPr>
                <w:ilvl w:val="0"/>
                <w:numId w:val="13"/>
              </w:numPr>
              <w:tabs>
                <w:tab w:val="left" w:pos="930"/>
              </w:tabs>
              <w:rPr>
                <w:rFonts w:ascii="Arial" w:hAnsi="Arial" w:cs="Arial"/>
                <w:b/>
                <w:sz w:val="22"/>
                <w:szCs w:val="22"/>
              </w:rPr>
            </w:pPr>
            <w:r>
              <w:rPr>
                <w:rFonts w:ascii="Arial" w:hAnsi="Arial" w:cs="Arial"/>
                <w:sz w:val="22"/>
                <w:szCs w:val="22"/>
              </w:rPr>
              <w:t>Record the Date, Time, and Tech ID of the update.</w:t>
            </w:r>
          </w:p>
          <w:p w:rsidR="00811B38" w:rsidRPr="00811B38" w:rsidRDefault="00811B38" w:rsidP="00811B38">
            <w:pPr>
              <w:pStyle w:val="ListParagraph"/>
              <w:numPr>
                <w:ilvl w:val="0"/>
                <w:numId w:val="11"/>
              </w:numPr>
              <w:tabs>
                <w:tab w:val="left" w:pos="930"/>
              </w:tabs>
              <w:rPr>
                <w:rFonts w:ascii="Arial" w:hAnsi="Arial" w:cs="Arial"/>
                <w:b/>
                <w:sz w:val="22"/>
                <w:szCs w:val="22"/>
              </w:rPr>
            </w:pPr>
            <w:r>
              <w:rPr>
                <w:rFonts w:ascii="Arial" w:hAnsi="Arial" w:cs="Arial"/>
                <w:sz w:val="22"/>
                <w:szCs w:val="22"/>
              </w:rPr>
              <w:t>When the Final report is received:</w:t>
            </w:r>
          </w:p>
          <w:p w:rsidR="00811B38" w:rsidRPr="00811B38" w:rsidRDefault="00811B38" w:rsidP="00811B38">
            <w:pPr>
              <w:pStyle w:val="ListParagraph"/>
              <w:numPr>
                <w:ilvl w:val="0"/>
                <w:numId w:val="12"/>
              </w:numPr>
              <w:tabs>
                <w:tab w:val="left" w:pos="930"/>
              </w:tabs>
              <w:rPr>
                <w:rFonts w:ascii="Arial" w:hAnsi="Arial" w:cs="Arial"/>
                <w:b/>
                <w:sz w:val="22"/>
                <w:szCs w:val="22"/>
              </w:rPr>
            </w:pPr>
            <w:r>
              <w:rPr>
                <w:rFonts w:ascii="Arial" w:hAnsi="Arial" w:cs="Arial"/>
                <w:sz w:val="22"/>
                <w:szCs w:val="22"/>
              </w:rPr>
              <w:t>Verify whether there has been a change from the preliminary.  If so, update BOP, and notify medical director if original product choices need to be changed</w:t>
            </w:r>
            <w:r w:rsidR="00017AEC">
              <w:rPr>
                <w:rFonts w:ascii="Arial" w:hAnsi="Arial" w:cs="Arial"/>
                <w:sz w:val="22"/>
                <w:szCs w:val="22"/>
              </w:rPr>
              <w:t xml:space="preserve">, </w:t>
            </w:r>
            <w:r w:rsidR="00A7146C">
              <w:rPr>
                <w:rFonts w:ascii="Arial" w:hAnsi="Arial" w:cs="Arial"/>
                <w:sz w:val="22"/>
                <w:szCs w:val="22"/>
              </w:rPr>
              <w:t>correct previously entered results as needed, and put a copy of the final report in the patient’s folder.</w:t>
            </w:r>
          </w:p>
          <w:p w:rsidR="00936B74" w:rsidRPr="00017AEC" w:rsidRDefault="00811B38" w:rsidP="00017AEC">
            <w:pPr>
              <w:pStyle w:val="ListParagraph"/>
              <w:numPr>
                <w:ilvl w:val="0"/>
                <w:numId w:val="12"/>
              </w:numPr>
              <w:tabs>
                <w:tab w:val="left" w:pos="930"/>
              </w:tabs>
              <w:rPr>
                <w:rFonts w:ascii="Arial" w:hAnsi="Arial" w:cs="Arial"/>
                <w:b/>
                <w:sz w:val="22"/>
                <w:szCs w:val="22"/>
              </w:rPr>
            </w:pPr>
            <w:r>
              <w:rPr>
                <w:rFonts w:ascii="Arial" w:hAnsi="Arial" w:cs="Arial"/>
                <w:sz w:val="22"/>
                <w:szCs w:val="22"/>
              </w:rPr>
              <w:t xml:space="preserve">If final report does not vary from the preliminary </w:t>
            </w:r>
            <w:r w:rsidR="00B116FD">
              <w:rPr>
                <w:rFonts w:ascii="Arial" w:hAnsi="Arial" w:cs="Arial"/>
                <w:sz w:val="22"/>
                <w:szCs w:val="22"/>
              </w:rPr>
              <w:t>report, record Date and Time received, and Tech ID of person receiving and verifying the report</w:t>
            </w:r>
            <w:r w:rsidR="00A7146C">
              <w:rPr>
                <w:rFonts w:ascii="Arial" w:hAnsi="Arial" w:cs="Arial"/>
                <w:sz w:val="22"/>
                <w:szCs w:val="22"/>
              </w:rPr>
              <w:t>, and put final report in patient’s folder.</w:t>
            </w:r>
            <w:r w:rsidR="00936B74" w:rsidRPr="00017AEC">
              <w:rPr>
                <w:rFonts w:ascii="Arial" w:hAnsi="Arial" w:cs="Arial"/>
                <w:sz w:val="22"/>
                <w:szCs w:val="22"/>
              </w:rPr>
              <w:t>.</w:t>
            </w:r>
          </w:p>
          <w:p w:rsidR="006631E6" w:rsidRPr="006631E6" w:rsidRDefault="006631E6" w:rsidP="00936B74">
            <w:pPr>
              <w:pStyle w:val="ListParagraph"/>
              <w:tabs>
                <w:tab w:val="left" w:pos="930"/>
              </w:tabs>
              <w:ind w:left="1080"/>
              <w:rPr>
                <w:rFonts w:ascii="Arial" w:hAnsi="Arial" w:cs="Arial"/>
                <w:sz w:val="22"/>
                <w:szCs w:val="22"/>
              </w:rPr>
            </w:pPr>
          </w:p>
        </w:tc>
        <w:tc>
          <w:tcPr>
            <w:tcW w:w="2448" w:type="dxa"/>
          </w:tcPr>
          <w:p w:rsidR="006631E6" w:rsidRDefault="00B9459B" w:rsidP="00574A2A">
            <w:pPr>
              <w:tabs>
                <w:tab w:val="left" w:pos="930"/>
              </w:tabs>
              <w:rPr>
                <w:rFonts w:ascii="Arial" w:hAnsi="Arial" w:cs="Arial"/>
                <w:sz w:val="22"/>
                <w:szCs w:val="22"/>
              </w:rPr>
            </w:pPr>
            <w:r>
              <w:rPr>
                <w:rFonts w:ascii="Arial" w:hAnsi="Arial" w:cs="Arial"/>
                <w:sz w:val="22"/>
                <w:szCs w:val="22"/>
              </w:rPr>
              <w:t>Reference Lab Send Out Process</w:t>
            </w:r>
          </w:p>
        </w:tc>
      </w:tr>
      <w:tr w:rsidR="006D2799" w:rsidTr="00194035">
        <w:tc>
          <w:tcPr>
            <w:tcW w:w="738" w:type="dxa"/>
          </w:tcPr>
          <w:p w:rsidR="006D2799" w:rsidRDefault="00194035" w:rsidP="00574A2A">
            <w:pPr>
              <w:tabs>
                <w:tab w:val="left" w:pos="930"/>
              </w:tabs>
              <w:rPr>
                <w:rFonts w:ascii="Arial" w:hAnsi="Arial" w:cs="Arial"/>
                <w:sz w:val="22"/>
                <w:szCs w:val="22"/>
              </w:rPr>
            </w:pPr>
            <w:r>
              <w:rPr>
                <w:rFonts w:ascii="Arial" w:hAnsi="Arial" w:cs="Arial"/>
                <w:sz w:val="22"/>
                <w:szCs w:val="22"/>
              </w:rPr>
              <w:t>15.</w:t>
            </w:r>
          </w:p>
        </w:tc>
        <w:tc>
          <w:tcPr>
            <w:tcW w:w="7290" w:type="dxa"/>
          </w:tcPr>
          <w:p w:rsidR="006D2799" w:rsidRDefault="006D2799" w:rsidP="00B116FD">
            <w:pPr>
              <w:pStyle w:val="ListParagraph"/>
              <w:tabs>
                <w:tab w:val="left" w:pos="930"/>
              </w:tabs>
              <w:ind w:left="0"/>
              <w:rPr>
                <w:rFonts w:ascii="Arial" w:hAnsi="Arial" w:cs="Arial"/>
                <w:b/>
                <w:sz w:val="22"/>
                <w:szCs w:val="22"/>
              </w:rPr>
            </w:pPr>
            <w:r>
              <w:rPr>
                <w:rFonts w:ascii="Arial" w:hAnsi="Arial" w:cs="Arial"/>
                <w:b/>
                <w:sz w:val="22"/>
                <w:szCs w:val="22"/>
              </w:rPr>
              <w:t>ABID Completion Tasks</w:t>
            </w:r>
          </w:p>
          <w:p w:rsidR="006D2799" w:rsidRDefault="006D2799" w:rsidP="00B116FD">
            <w:pPr>
              <w:pStyle w:val="ListParagraph"/>
              <w:tabs>
                <w:tab w:val="left" w:pos="930"/>
              </w:tabs>
              <w:ind w:left="0"/>
              <w:rPr>
                <w:rFonts w:ascii="Arial" w:hAnsi="Arial" w:cs="Arial"/>
                <w:b/>
                <w:sz w:val="22"/>
                <w:szCs w:val="22"/>
              </w:rPr>
            </w:pPr>
            <w:r>
              <w:rPr>
                <w:rFonts w:ascii="Arial" w:hAnsi="Arial" w:cs="Arial"/>
                <w:b/>
                <w:sz w:val="22"/>
                <w:szCs w:val="22"/>
              </w:rPr>
              <w:t>Check Y or N (yes or no) for the following:</w:t>
            </w:r>
          </w:p>
          <w:p w:rsidR="006D2799" w:rsidRPr="006D2799" w:rsidRDefault="006D2799" w:rsidP="006D2799">
            <w:pPr>
              <w:pStyle w:val="ListParagraph"/>
              <w:numPr>
                <w:ilvl w:val="0"/>
                <w:numId w:val="22"/>
              </w:numPr>
              <w:tabs>
                <w:tab w:val="left" w:pos="930"/>
              </w:tabs>
              <w:rPr>
                <w:rFonts w:ascii="Arial" w:hAnsi="Arial" w:cs="Arial"/>
                <w:sz w:val="22"/>
                <w:szCs w:val="22"/>
              </w:rPr>
            </w:pPr>
            <w:r w:rsidRPr="006D2799">
              <w:rPr>
                <w:rFonts w:ascii="Arial" w:hAnsi="Arial" w:cs="Arial"/>
                <w:sz w:val="22"/>
                <w:szCs w:val="22"/>
              </w:rPr>
              <w:t>Rule of 3 satisfied</w:t>
            </w:r>
          </w:p>
          <w:p w:rsidR="006D2799" w:rsidRDefault="006D2799" w:rsidP="006D2799">
            <w:pPr>
              <w:pStyle w:val="ListParagraph"/>
              <w:numPr>
                <w:ilvl w:val="0"/>
                <w:numId w:val="22"/>
              </w:numPr>
              <w:tabs>
                <w:tab w:val="left" w:pos="930"/>
              </w:tabs>
              <w:rPr>
                <w:rFonts w:ascii="Arial" w:hAnsi="Arial" w:cs="Arial"/>
                <w:sz w:val="22"/>
                <w:szCs w:val="22"/>
              </w:rPr>
            </w:pPr>
            <w:r w:rsidRPr="006D2799">
              <w:rPr>
                <w:rFonts w:ascii="Arial" w:hAnsi="Arial" w:cs="Arial"/>
                <w:sz w:val="22"/>
                <w:szCs w:val="22"/>
              </w:rPr>
              <w:t>AB Path added?</w:t>
            </w:r>
          </w:p>
          <w:p w:rsidR="006D2799" w:rsidRDefault="006D2799" w:rsidP="006D2799">
            <w:pPr>
              <w:pStyle w:val="ListParagraph"/>
              <w:numPr>
                <w:ilvl w:val="1"/>
                <w:numId w:val="22"/>
              </w:numPr>
              <w:tabs>
                <w:tab w:val="left" w:pos="930"/>
              </w:tabs>
              <w:rPr>
                <w:rFonts w:ascii="Arial" w:hAnsi="Arial" w:cs="Arial"/>
                <w:sz w:val="22"/>
                <w:szCs w:val="22"/>
              </w:rPr>
            </w:pPr>
            <w:r>
              <w:rPr>
                <w:rFonts w:ascii="Arial" w:hAnsi="Arial" w:cs="Arial"/>
                <w:sz w:val="22"/>
                <w:szCs w:val="22"/>
              </w:rPr>
              <w:t>If this is the first time that antibody(s) has been identified at HMC, add test code ABPATH in BOP, and circle YES.</w:t>
            </w:r>
          </w:p>
          <w:p w:rsidR="006D2799" w:rsidRPr="006D2799" w:rsidRDefault="006D2799" w:rsidP="006D2799">
            <w:pPr>
              <w:pStyle w:val="ListParagraph"/>
              <w:numPr>
                <w:ilvl w:val="1"/>
                <w:numId w:val="22"/>
              </w:numPr>
              <w:tabs>
                <w:tab w:val="left" w:pos="930"/>
              </w:tabs>
              <w:rPr>
                <w:rFonts w:ascii="Arial" w:hAnsi="Arial" w:cs="Arial"/>
                <w:sz w:val="22"/>
                <w:szCs w:val="22"/>
              </w:rPr>
            </w:pPr>
            <w:r>
              <w:rPr>
                <w:rFonts w:ascii="Arial" w:hAnsi="Arial" w:cs="Arial"/>
                <w:sz w:val="22"/>
                <w:szCs w:val="22"/>
              </w:rPr>
              <w:t>If this antibody was previously identified at HMC, circle No for AB PATH added.</w:t>
            </w:r>
          </w:p>
          <w:p w:rsidR="006D2799" w:rsidRDefault="00F71572" w:rsidP="006D2799">
            <w:pPr>
              <w:pStyle w:val="ListParagraph"/>
              <w:numPr>
                <w:ilvl w:val="0"/>
                <w:numId w:val="22"/>
              </w:numPr>
              <w:tabs>
                <w:tab w:val="left" w:pos="930"/>
              </w:tabs>
              <w:rPr>
                <w:rFonts w:ascii="Arial" w:hAnsi="Arial" w:cs="Arial"/>
                <w:sz w:val="22"/>
                <w:szCs w:val="22"/>
              </w:rPr>
            </w:pPr>
            <w:r>
              <w:rPr>
                <w:rFonts w:ascii="Arial" w:hAnsi="Arial" w:cs="Arial"/>
                <w:sz w:val="22"/>
                <w:szCs w:val="22"/>
              </w:rPr>
              <w:t>DAT Added</w:t>
            </w:r>
            <w:r w:rsidR="006D2799" w:rsidRPr="006D2799">
              <w:rPr>
                <w:rFonts w:ascii="Arial" w:hAnsi="Arial" w:cs="Arial"/>
                <w:sz w:val="22"/>
                <w:szCs w:val="22"/>
              </w:rPr>
              <w:t>?</w:t>
            </w:r>
          </w:p>
          <w:p w:rsidR="00F71572" w:rsidRPr="006D2799" w:rsidRDefault="00F71572" w:rsidP="00F71572">
            <w:pPr>
              <w:pStyle w:val="ListParagraph"/>
              <w:numPr>
                <w:ilvl w:val="1"/>
                <w:numId w:val="22"/>
              </w:numPr>
              <w:tabs>
                <w:tab w:val="left" w:pos="930"/>
              </w:tabs>
              <w:rPr>
                <w:rFonts w:ascii="Arial" w:hAnsi="Arial" w:cs="Arial"/>
                <w:sz w:val="22"/>
                <w:szCs w:val="22"/>
              </w:rPr>
            </w:pPr>
            <w:r>
              <w:rPr>
                <w:rFonts w:ascii="Arial" w:hAnsi="Arial" w:cs="Arial"/>
                <w:sz w:val="22"/>
                <w:szCs w:val="22"/>
              </w:rPr>
              <w:t>Add tests and results in Sunquest to generate a charge and send results to ORCA/EPIC.</w:t>
            </w:r>
          </w:p>
          <w:p w:rsidR="006D2799" w:rsidRDefault="006D2799" w:rsidP="006D2799">
            <w:pPr>
              <w:pStyle w:val="ListParagraph"/>
              <w:numPr>
                <w:ilvl w:val="0"/>
                <w:numId w:val="22"/>
              </w:numPr>
              <w:tabs>
                <w:tab w:val="left" w:pos="930"/>
              </w:tabs>
              <w:rPr>
                <w:rFonts w:ascii="Arial" w:hAnsi="Arial" w:cs="Arial"/>
                <w:sz w:val="22"/>
                <w:szCs w:val="22"/>
              </w:rPr>
            </w:pPr>
            <w:r w:rsidRPr="006D2799">
              <w:rPr>
                <w:rFonts w:ascii="Arial" w:hAnsi="Arial" w:cs="Arial"/>
                <w:sz w:val="22"/>
                <w:szCs w:val="22"/>
              </w:rPr>
              <w:t>SQ Resulted?</w:t>
            </w:r>
          </w:p>
          <w:p w:rsidR="006D2799" w:rsidRPr="006D2799" w:rsidRDefault="006D2799" w:rsidP="006D2799">
            <w:pPr>
              <w:pStyle w:val="ListParagraph"/>
              <w:numPr>
                <w:ilvl w:val="1"/>
                <w:numId w:val="22"/>
              </w:numPr>
              <w:tabs>
                <w:tab w:val="left" w:pos="930"/>
              </w:tabs>
              <w:rPr>
                <w:rFonts w:ascii="Arial" w:hAnsi="Arial" w:cs="Arial"/>
                <w:sz w:val="22"/>
                <w:szCs w:val="22"/>
              </w:rPr>
            </w:pPr>
            <w:r>
              <w:rPr>
                <w:rFonts w:ascii="Arial" w:hAnsi="Arial" w:cs="Arial"/>
                <w:sz w:val="22"/>
                <w:szCs w:val="22"/>
              </w:rPr>
              <w:t>Update Sunquest, and Circle YES, or if SQ does not require an update, circle NO.</w:t>
            </w:r>
          </w:p>
          <w:p w:rsidR="006D2799" w:rsidRDefault="006D2799" w:rsidP="006D2799">
            <w:pPr>
              <w:pStyle w:val="ListParagraph"/>
              <w:numPr>
                <w:ilvl w:val="0"/>
                <w:numId w:val="22"/>
              </w:numPr>
              <w:tabs>
                <w:tab w:val="left" w:pos="930"/>
              </w:tabs>
              <w:rPr>
                <w:rFonts w:ascii="Arial" w:hAnsi="Arial" w:cs="Arial"/>
                <w:sz w:val="22"/>
                <w:szCs w:val="22"/>
              </w:rPr>
            </w:pPr>
            <w:r w:rsidRPr="006D2799">
              <w:rPr>
                <w:rFonts w:ascii="Arial" w:hAnsi="Arial" w:cs="Arial"/>
                <w:sz w:val="22"/>
                <w:szCs w:val="22"/>
              </w:rPr>
              <w:t>BAD Update?</w:t>
            </w:r>
          </w:p>
          <w:p w:rsidR="006D2799" w:rsidRPr="006D2799" w:rsidRDefault="006D2799" w:rsidP="006D2799">
            <w:pPr>
              <w:pStyle w:val="ListParagraph"/>
              <w:numPr>
                <w:ilvl w:val="1"/>
                <w:numId w:val="22"/>
              </w:numPr>
              <w:tabs>
                <w:tab w:val="left" w:pos="930"/>
              </w:tabs>
              <w:rPr>
                <w:rFonts w:ascii="Arial" w:hAnsi="Arial" w:cs="Arial"/>
                <w:b/>
                <w:sz w:val="22"/>
                <w:szCs w:val="22"/>
              </w:rPr>
            </w:pPr>
            <w:r>
              <w:rPr>
                <w:rFonts w:ascii="Arial" w:hAnsi="Arial" w:cs="Arial"/>
                <w:sz w:val="22"/>
                <w:szCs w:val="22"/>
              </w:rPr>
              <w:t xml:space="preserve">Update the patient BAD file, and circle YES, or if it does not require an update, circle NO </w:t>
            </w:r>
          </w:p>
          <w:p w:rsidR="006D2799" w:rsidRPr="006D2799" w:rsidRDefault="006D2799" w:rsidP="006D2799">
            <w:pPr>
              <w:pStyle w:val="ListParagraph"/>
              <w:numPr>
                <w:ilvl w:val="0"/>
                <w:numId w:val="22"/>
              </w:numPr>
              <w:tabs>
                <w:tab w:val="left" w:pos="930"/>
              </w:tabs>
              <w:rPr>
                <w:rFonts w:ascii="Arial" w:hAnsi="Arial" w:cs="Arial"/>
                <w:sz w:val="22"/>
                <w:szCs w:val="22"/>
              </w:rPr>
            </w:pPr>
            <w:r w:rsidRPr="006D2799">
              <w:rPr>
                <w:rFonts w:ascii="Arial" w:hAnsi="Arial" w:cs="Arial"/>
                <w:sz w:val="22"/>
                <w:szCs w:val="22"/>
              </w:rPr>
              <w:t>Pt. Antigen Typed?</w:t>
            </w:r>
          </w:p>
          <w:p w:rsidR="006D2799" w:rsidRDefault="006D2799" w:rsidP="006D2799">
            <w:pPr>
              <w:pStyle w:val="ListParagraph"/>
              <w:numPr>
                <w:ilvl w:val="0"/>
                <w:numId w:val="22"/>
              </w:numPr>
              <w:tabs>
                <w:tab w:val="left" w:pos="930"/>
              </w:tabs>
              <w:rPr>
                <w:rFonts w:ascii="Arial" w:hAnsi="Arial" w:cs="Arial"/>
                <w:sz w:val="22"/>
                <w:szCs w:val="22"/>
              </w:rPr>
            </w:pPr>
            <w:r w:rsidRPr="006D2799">
              <w:rPr>
                <w:rFonts w:ascii="Arial" w:hAnsi="Arial" w:cs="Arial"/>
                <w:sz w:val="22"/>
                <w:szCs w:val="22"/>
              </w:rPr>
              <w:t>AHG XM complete?</w:t>
            </w:r>
          </w:p>
          <w:p w:rsidR="006D2799" w:rsidRPr="006D2799" w:rsidRDefault="006D2799" w:rsidP="006D2799">
            <w:pPr>
              <w:pStyle w:val="ListParagraph"/>
              <w:numPr>
                <w:ilvl w:val="1"/>
                <w:numId w:val="22"/>
              </w:numPr>
              <w:tabs>
                <w:tab w:val="left" w:pos="930"/>
              </w:tabs>
              <w:rPr>
                <w:rFonts w:ascii="Arial" w:hAnsi="Arial" w:cs="Arial"/>
                <w:b/>
                <w:sz w:val="22"/>
                <w:szCs w:val="22"/>
              </w:rPr>
            </w:pPr>
            <w:r>
              <w:rPr>
                <w:rFonts w:ascii="Arial" w:hAnsi="Arial" w:cs="Arial"/>
                <w:sz w:val="22"/>
                <w:szCs w:val="22"/>
              </w:rPr>
              <w:t xml:space="preserve">Note whether AHG crossmatches have been done by circling YES or NO </w:t>
            </w:r>
          </w:p>
          <w:p w:rsidR="006D2799" w:rsidRDefault="006D2799" w:rsidP="006D2799">
            <w:pPr>
              <w:pStyle w:val="ListParagraph"/>
              <w:numPr>
                <w:ilvl w:val="0"/>
                <w:numId w:val="22"/>
              </w:numPr>
              <w:tabs>
                <w:tab w:val="left" w:pos="930"/>
              </w:tabs>
              <w:rPr>
                <w:rFonts w:ascii="Arial" w:hAnsi="Arial" w:cs="Arial"/>
                <w:b/>
                <w:sz w:val="22"/>
                <w:szCs w:val="22"/>
              </w:rPr>
            </w:pPr>
            <w:r w:rsidRPr="006D2799">
              <w:rPr>
                <w:rFonts w:ascii="Arial" w:hAnsi="Arial" w:cs="Arial"/>
                <w:sz w:val="22"/>
                <w:szCs w:val="22"/>
              </w:rPr>
              <w:t>Antigram Attached?</w:t>
            </w:r>
          </w:p>
        </w:tc>
        <w:tc>
          <w:tcPr>
            <w:tcW w:w="2448" w:type="dxa"/>
          </w:tcPr>
          <w:p w:rsidR="006D2799" w:rsidRDefault="006D2799" w:rsidP="00574A2A">
            <w:pPr>
              <w:tabs>
                <w:tab w:val="left" w:pos="930"/>
              </w:tabs>
              <w:rPr>
                <w:rFonts w:ascii="Arial" w:hAnsi="Arial" w:cs="Arial"/>
                <w:sz w:val="22"/>
                <w:szCs w:val="22"/>
              </w:rPr>
            </w:pPr>
          </w:p>
        </w:tc>
      </w:tr>
      <w:tr w:rsidR="00B116FD" w:rsidTr="00194035">
        <w:tc>
          <w:tcPr>
            <w:tcW w:w="738" w:type="dxa"/>
          </w:tcPr>
          <w:p w:rsidR="00B116FD" w:rsidRDefault="00194035" w:rsidP="00574A2A">
            <w:pPr>
              <w:tabs>
                <w:tab w:val="left" w:pos="930"/>
              </w:tabs>
              <w:rPr>
                <w:rFonts w:ascii="Arial" w:hAnsi="Arial" w:cs="Arial"/>
                <w:sz w:val="22"/>
                <w:szCs w:val="22"/>
              </w:rPr>
            </w:pPr>
            <w:r>
              <w:rPr>
                <w:rFonts w:ascii="Arial" w:hAnsi="Arial" w:cs="Arial"/>
                <w:sz w:val="22"/>
                <w:szCs w:val="22"/>
              </w:rPr>
              <w:t>16</w:t>
            </w:r>
            <w:r w:rsidR="00B116FD">
              <w:rPr>
                <w:rFonts w:ascii="Arial" w:hAnsi="Arial" w:cs="Arial"/>
                <w:sz w:val="22"/>
                <w:szCs w:val="22"/>
              </w:rPr>
              <w:t>.</w:t>
            </w:r>
          </w:p>
        </w:tc>
        <w:tc>
          <w:tcPr>
            <w:tcW w:w="7290" w:type="dxa"/>
          </w:tcPr>
          <w:p w:rsidR="00B116FD" w:rsidRDefault="00466D26" w:rsidP="00B116FD">
            <w:pPr>
              <w:pStyle w:val="ListParagraph"/>
              <w:tabs>
                <w:tab w:val="left" w:pos="930"/>
              </w:tabs>
              <w:ind w:left="0"/>
              <w:rPr>
                <w:rFonts w:ascii="Arial" w:hAnsi="Arial" w:cs="Arial"/>
                <w:b/>
                <w:sz w:val="22"/>
                <w:szCs w:val="22"/>
              </w:rPr>
            </w:pPr>
            <w:r>
              <w:rPr>
                <w:rFonts w:ascii="Arial" w:hAnsi="Arial" w:cs="Arial"/>
                <w:b/>
                <w:sz w:val="22"/>
                <w:szCs w:val="22"/>
              </w:rPr>
              <w:t xml:space="preserve">Results </w:t>
            </w:r>
            <w:r w:rsidR="00B116FD">
              <w:rPr>
                <w:rFonts w:ascii="Arial" w:hAnsi="Arial" w:cs="Arial"/>
                <w:b/>
                <w:sz w:val="22"/>
                <w:szCs w:val="22"/>
              </w:rPr>
              <w:t>Documentation</w:t>
            </w:r>
          </w:p>
          <w:p w:rsidR="00B116FD" w:rsidRDefault="00B116FD" w:rsidP="00B116FD">
            <w:pPr>
              <w:pStyle w:val="ListParagraph"/>
              <w:numPr>
                <w:ilvl w:val="0"/>
                <w:numId w:val="14"/>
              </w:numPr>
              <w:tabs>
                <w:tab w:val="left" w:pos="930"/>
              </w:tabs>
              <w:rPr>
                <w:rFonts w:ascii="Arial" w:hAnsi="Arial" w:cs="Arial"/>
                <w:sz w:val="22"/>
                <w:szCs w:val="22"/>
              </w:rPr>
            </w:pPr>
            <w:r>
              <w:rPr>
                <w:rFonts w:ascii="Arial" w:hAnsi="Arial" w:cs="Arial"/>
                <w:sz w:val="22"/>
                <w:szCs w:val="22"/>
              </w:rPr>
              <w:t>Record the antibody(s) that was identified.</w:t>
            </w:r>
          </w:p>
          <w:p w:rsidR="00017AEC" w:rsidRDefault="00017AEC" w:rsidP="00B116FD">
            <w:pPr>
              <w:pStyle w:val="ListParagraph"/>
              <w:numPr>
                <w:ilvl w:val="0"/>
                <w:numId w:val="14"/>
              </w:numPr>
              <w:tabs>
                <w:tab w:val="left" w:pos="930"/>
              </w:tabs>
              <w:rPr>
                <w:rFonts w:ascii="Arial" w:hAnsi="Arial" w:cs="Arial"/>
                <w:sz w:val="22"/>
                <w:szCs w:val="22"/>
              </w:rPr>
            </w:pPr>
            <w:r>
              <w:rPr>
                <w:rFonts w:ascii="Arial" w:hAnsi="Arial" w:cs="Arial"/>
                <w:sz w:val="22"/>
                <w:szCs w:val="22"/>
              </w:rPr>
              <w:t>Attach a printout of RCAID rule outs.</w:t>
            </w:r>
          </w:p>
          <w:p w:rsidR="00D51E41" w:rsidRPr="006D2799" w:rsidRDefault="00B116FD" w:rsidP="006D2799">
            <w:pPr>
              <w:pStyle w:val="ListParagraph"/>
              <w:numPr>
                <w:ilvl w:val="0"/>
                <w:numId w:val="14"/>
              </w:numPr>
              <w:tabs>
                <w:tab w:val="left" w:pos="930"/>
              </w:tabs>
              <w:rPr>
                <w:rFonts w:ascii="Arial" w:hAnsi="Arial" w:cs="Arial"/>
                <w:sz w:val="22"/>
                <w:szCs w:val="22"/>
              </w:rPr>
            </w:pPr>
            <w:r>
              <w:rPr>
                <w:rFonts w:ascii="Arial" w:hAnsi="Arial" w:cs="Arial"/>
                <w:sz w:val="22"/>
                <w:szCs w:val="22"/>
              </w:rPr>
              <w:t>Add any comments or pertinent information that supports the identification.</w:t>
            </w:r>
          </w:p>
        </w:tc>
        <w:tc>
          <w:tcPr>
            <w:tcW w:w="2448" w:type="dxa"/>
          </w:tcPr>
          <w:p w:rsidR="00B116FD" w:rsidRDefault="00B116FD" w:rsidP="00574A2A">
            <w:pPr>
              <w:tabs>
                <w:tab w:val="left" w:pos="930"/>
              </w:tabs>
              <w:rPr>
                <w:rFonts w:ascii="Arial" w:hAnsi="Arial" w:cs="Arial"/>
                <w:sz w:val="22"/>
                <w:szCs w:val="22"/>
              </w:rPr>
            </w:pPr>
          </w:p>
        </w:tc>
      </w:tr>
    </w:tbl>
    <w:p w:rsidR="00194035" w:rsidRDefault="00194035"/>
    <w:p w:rsidR="00194035" w:rsidRDefault="00194035"/>
    <w:p w:rsidR="00194035" w:rsidRDefault="00194035"/>
    <w:p w:rsidR="00194035" w:rsidRDefault="00194035"/>
    <w:tbl>
      <w:tblPr>
        <w:tblStyle w:val="TableGrid"/>
        <w:tblW w:w="0" w:type="auto"/>
        <w:tblLook w:val="04A0" w:firstRow="1" w:lastRow="0" w:firstColumn="1" w:lastColumn="0" w:noHBand="0" w:noVBand="1"/>
      </w:tblPr>
      <w:tblGrid>
        <w:gridCol w:w="738"/>
        <w:gridCol w:w="7290"/>
        <w:gridCol w:w="2448"/>
      </w:tblGrid>
      <w:tr w:rsidR="00466D26" w:rsidTr="00194035">
        <w:tc>
          <w:tcPr>
            <w:tcW w:w="738" w:type="dxa"/>
          </w:tcPr>
          <w:p w:rsidR="00466D26" w:rsidRPr="00943332" w:rsidRDefault="00466D26" w:rsidP="00466D26">
            <w:pPr>
              <w:tabs>
                <w:tab w:val="left" w:pos="930"/>
              </w:tabs>
              <w:rPr>
                <w:rFonts w:ascii="Arial" w:hAnsi="Arial" w:cs="Arial"/>
                <w:b/>
                <w:sz w:val="22"/>
                <w:szCs w:val="22"/>
              </w:rPr>
            </w:pPr>
            <w:r w:rsidRPr="00943332">
              <w:rPr>
                <w:rFonts w:ascii="Arial" w:hAnsi="Arial" w:cs="Arial"/>
                <w:b/>
                <w:sz w:val="22"/>
                <w:szCs w:val="22"/>
              </w:rPr>
              <w:t>Step</w:t>
            </w:r>
          </w:p>
        </w:tc>
        <w:tc>
          <w:tcPr>
            <w:tcW w:w="7290" w:type="dxa"/>
          </w:tcPr>
          <w:p w:rsidR="00466D26" w:rsidRPr="00943332" w:rsidRDefault="00466D26" w:rsidP="00466D26">
            <w:pPr>
              <w:tabs>
                <w:tab w:val="left" w:pos="930"/>
              </w:tabs>
              <w:rPr>
                <w:rFonts w:ascii="Arial" w:hAnsi="Arial" w:cs="Arial"/>
                <w:b/>
                <w:sz w:val="22"/>
                <w:szCs w:val="22"/>
              </w:rPr>
            </w:pPr>
            <w:r w:rsidRPr="00943332">
              <w:rPr>
                <w:rFonts w:ascii="Arial" w:hAnsi="Arial" w:cs="Arial"/>
                <w:b/>
                <w:sz w:val="22"/>
                <w:szCs w:val="22"/>
              </w:rPr>
              <w:t>Action</w:t>
            </w:r>
          </w:p>
        </w:tc>
        <w:tc>
          <w:tcPr>
            <w:tcW w:w="2448" w:type="dxa"/>
          </w:tcPr>
          <w:p w:rsidR="00466D26" w:rsidRPr="00943332" w:rsidRDefault="00466D26" w:rsidP="00466D26">
            <w:pPr>
              <w:tabs>
                <w:tab w:val="left" w:pos="930"/>
              </w:tabs>
              <w:rPr>
                <w:rFonts w:ascii="Arial" w:hAnsi="Arial" w:cs="Arial"/>
                <w:b/>
                <w:sz w:val="22"/>
                <w:szCs w:val="22"/>
              </w:rPr>
            </w:pPr>
            <w:r w:rsidRPr="00943332">
              <w:rPr>
                <w:rFonts w:ascii="Arial" w:hAnsi="Arial" w:cs="Arial"/>
                <w:b/>
                <w:sz w:val="22"/>
                <w:szCs w:val="22"/>
              </w:rPr>
              <w:t>Related Document</w:t>
            </w:r>
          </w:p>
        </w:tc>
      </w:tr>
      <w:tr w:rsidR="00466D26" w:rsidTr="00194035">
        <w:tc>
          <w:tcPr>
            <w:tcW w:w="738" w:type="dxa"/>
          </w:tcPr>
          <w:p w:rsidR="00466D26" w:rsidRDefault="00194035" w:rsidP="00574A2A">
            <w:pPr>
              <w:tabs>
                <w:tab w:val="left" w:pos="930"/>
              </w:tabs>
              <w:rPr>
                <w:rFonts w:ascii="Arial" w:hAnsi="Arial" w:cs="Arial"/>
                <w:sz w:val="22"/>
                <w:szCs w:val="22"/>
              </w:rPr>
            </w:pPr>
            <w:r>
              <w:rPr>
                <w:rFonts w:ascii="Arial" w:hAnsi="Arial" w:cs="Arial"/>
                <w:sz w:val="22"/>
                <w:szCs w:val="22"/>
              </w:rPr>
              <w:t>17</w:t>
            </w:r>
            <w:r w:rsidR="00466D26">
              <w:rPr>
                <w:rFonts w:ascii="Arial" w:hAnsi="Arial" w:cs="Arial"/>
                <w:sz w:val="22"/>
                <w:szCs w:val="22"/>
              </w:rPr>
              <w:t>.</w:t>
            </w:r>
          </w:p>
          <w:p w:rsidR="00466D26" w:rsidRDefault="00466D26" w:rsidP="00574A2A">
            <w:pPr>
              <w:tabs>
                <w:tab w:val="left" w:pos="930"/>
              </w:tabs>
              <w:rPr>
                <w:rFonts w:ascii="Arial" w:hAnsi="Arial" w:cs="Arial"/>
                <w:sz w:val="22"/>
                <w:szCs w:val="22"/>
              </w:rPr>
            </w:pPr>
          </w:p>
        </w:tc>
        <w:tc>
          <w:tcPr>
            <w:tcW w:w="7290" w:type="dxa"/>
          </w:tcPr>
          <w:p w:rsidR="00466D26" w:rsidRDefault="00466D26" w:rsidP="00B116FD">
            <w:pPr>
              <w:pStyle w:val="ListParagraph"/>
              <w:tabs>
                <w:tab w:val="left" w:pos="930"/>
              </w:tabs>
              <w:ind w:left="0"/>
              <w:rPr>
                <w:rFonts w:ascii="Arial" w:hAnsi="Arial" w:cs="Arial"/>
                <w:b/>
                <w:sz w:val="22"/>
                <w:szCs w:val="22"/>
              </w:rPr>
            </w:pPr>
            <w:r>
              <w:rPr>
                <w:rFonts w:ascii="Arial" w:hAnsi="Arial" w:cs="Arial"/>
                <w:b/>
                <w:sz w:val="22"/>
                <w:szCs w:val="22"/>
              </w:rPr>
              <w:t>Billing Documentation</w:t>
            </w:r>
          </w:p>
          <w:p w:rsidR="00466D26" w:rsidRPr="00466D26" w:rsidRDefault="00466D26" w:rsidP="00466D26">
            <w:pPr>
              <w:pStyle w:val="ListParagraph"/>
              <w:numPr>
                <w:ilvl w:val="0"/>
                <w:numId w:val="15"/>
              </w:numPr>
              <w:tabs>
                <w:tab w:val="left" w:pos="930"/>
              </w:tabs>
              <w:rPr>
                <w:rFonts w:ascii="Arial" w:hAnsi="Arial" w:cs="Arial"/>
                <w:b/>
                <w:sz w:val="22"/>
                <w:szCs w:val="22"/>
              </w:rPr>
            </w:pPr>
            <w:r>
              <w:rPr>
                <w:rFonts w:ascii="Arial" w:hAnsi="Arial" w:cs="Arial"/>
                <w:sz w:val="22"/>
                <w:szCs w:val="22"/>
              </w:rPr>
              <w:t>Add appropriate test codes if more than one panel was required.</w:t>
            </w:r>
            <w:r w:rsidR="00C723B8">
              <w:rPr>
                <w:rFonts w:ascii="Arial" w:hAnsi="Arial" w:cs="Arial"/>
                <w:sz w:val="22"/>
                <w:szCs w:val="22"/>
              </w:rPr>
              <w:t xml:space="preserve"> </w:t>
            </w:r>
            <w:proofErr w:type="gramStart"/>
            <w:r w:rsidR="00C723B8">
              <w:rPr>
                <w:rFonts w:ascii="Arial" w:hAnsi="Arial" w:cs="Arial"/>
                <w:sz w:val="22"/>
                <w:szCs w:val="22"/>
              </w:rPr>
              <w:t>This bills</w:t>
            </w:r>
            <w:proofErr w:type="gramEnd"/>
            <w:r w:rsidR="00C723B8">
              <w:rPr>
                <w:rFonts w:ascii="Arial" w:hAnsi="Arial" w:cs="Arial"/>
                <w:sz w:val="22"/>
                <w:szCs w:val="22"/>
              </w:rPr>
              <w:t xml:space="preserve"> for the extra panel.</w:t>
            </w:r>
          </w:p>
          <w:p w:rsidR="00466D26" w:rsidRPr="00D51E41" w:rsidRDefault="00C723B8" w:rsidP="00466D26">
            <w:pPr>
              <w:pStyle w:val="ListParagraph"/>
              <w:numPr>
                <w:ilvl w:val="0"/>
                <w:numId w:val="15"/>
              </w:numPr>
              <w:tabs>
                <w:tab w:val="left" w:pos="930"/>
              </w:tabs>
              <w:rPr>
                <w:rFonts w:ascii="Arial" w:hAnsi="Arial" w:cs="Arial"/>
                <w:b/>
                <w:sz w:val="22"/>
                <w:szCs w:val="22"/>
              </w:rPr>
            </w:pPr>
            <w:r>
              <w:rPr>
                <w:rFonts w:ascii="Arial" w:hAnsi="Arial" w:cs="Arial"/>
                <w:sz w:val="22"/>
                <w:szCs w:val="22"/>
              </w:rPr>
              <w:t xml:space="preserve">Bill </w:t>
            </w:r>
            <w:r w:rsidR="00466D26">
              <w:rPr>
                <w:rFonts w:ascii="Arial" w:hAnsi="Arial" w:cs="Arial"/>
                <w:sz w:val="22"/>
                <w:szCs w:val="22"/>
              </w:rPr>
              <w:t>for an additional panel for each group of 8 or more selected cells.</w:t>
            </w:r>
          </w:p>
          <w:p w:rsidR="00D51E41" w:rsidRPr="00D51E41" w:rsidRDefault="00D51E41" w:rsidP="00466D26">
            <w:pPr>
              <w:pStyle w:val="ListParagraph"/>
              <w:numPr>
                <w:ilvl w:val="0"/>
                <w:numId w:val="15"/>
              </w:numPr>
              <w:tabs>
                <w:tab w:val="left" w:pos="930"/>
              </w:tabs>
              <w:rPr>
                <w:rFonts w:ascii="Arial" w:hAnsi="Arial" w:cs="Arial"/>
                <w:b/>
                <w:sz w:val="22"/>
                <w:szCs w:val="22"/>
              </w:rPr>
            </w:pPr>
            <w:r>
              <w:rPr>
                <w:rFonts w:ascii="Arial" w:hAnsi="Arial" w:cs="Arial"/>
                <w:sz w:val="22"/>
                <w:szCs w:val="22"/>
              </w:rPr>
              <w:t xml:space="preserve">Add appropriate AGI test codes and result.  </w:t>
            </w:r>
            <w:proofErr w:type="gramStart"/>
            <w:r>
              <w:rPr>
                <w:rFonts w:ascii="Arial" w:hAnsi="Arial" w:cs="Arial"/>
                <w:sz w:val="22"/>
                <w:szCs w:val="22"/>
              </w:rPr>
              <w:t>This bills</w:t>
            </w:r>
            <w:proofErr w:type="gramEnd"/>
            <w:r>
              <w:rPr>
                <w:rFonts w:ascii="Arial" w:hAnsi="Arial" w:cs="Arial"/>
                <w:sz w:val="22"/>
                <w:szCs w:val="22"/>
              </w:rPr>
              <w:t xml:space="preserve"> for the antigen typing.</w:t>
            </w:r>
          </w:p>
          <w:p w:rsidR="00D51E41" w:rsidRPr="006D2799" w:rsidRDefault="00D51E41" w:rsidP="00466D26">
            <w:pPr>
              <w:pStyle w:val="ListParagraph"/>
              <w:numPr>
                <w:ilvl w:val="0"/>
                <w:numId w:val="15"/>
              </w:numPr>
              <w:tabs>
                <w:tab w:val="left" w:pos="930"/>
              </w:tabs>
              <w:rPr>
                <w:rFonts w:ascii="Arial" w:hAnsi="Arial" w:cs="Arial"/>
                <w:b/>
                <w:sz w:val="22"/>
                <w:szCs w:val="22"/>
              </w:rPr>
            </w:pPr>
            <w:r>
              <w:rPr>
                <w:rFonts w:ascii="Arial" w:hAnsi="Arial" w:cs="Arial"/>
                <w:sz w:val="22"/>
                <w:szCs w:val="22"/>
              </w:rPr>
              <w:t xml:space="preserve">Be sure to add Anti-A1 results if doing ABO discrepancy workup.  </w:t>
            </w:r>
            <w:proofErr w:type="gramStart"/>
            <w:r>
              <w:rPr>
                <w:rFonts w:ascii="Arial" w:hAnsi="Arial" w:cs="Arial"/>
                <w:sz w:val="22"/>
                <w:szCs w:val="22"/>
              </w:rPr>
              <w:t>This charges</w:t>
            </w:r>
            <w:proofErr w:type="gramEnd"/>
            <w:r>
              <w:rPr>
                <w:rFonts w:ascii="Arial" w:hAnsi="Arial" w:cs="Arial"/>
                <w:sz w:val="22"/>
                <w:szCs w:val="22"/>
              </w:rPr>
              <w:t xml:space="preserve"> for the Anti-A1 </w:t>
            </w:r>
            <w:proofErr w:type="spellStart"/>
            <w:r>
              <w:rPr>
                <w:rFonts w:ascii="Arial" w:hAnsi="Arial" w:cs="Arial"/>
                <w:sz w:val="22"/>
                <w:szCs w:val="22"/>
              </w:rPr>
              <w:t>lectin</w:t>
            </w:r>
            <w:proofErr w:type="spellEnd"/>
            <w:r>
              <w:rPr>
                <w:rFonts w:ascii="Arial" w:hAnsi="Arial" w:cs="Arial"/>
                <w:sz w:val="22"/>
                <w:szCs w:val="22"/>
              </w:rPr>
              <w:t>.</w:t>
            </w:r>
          </w:p>
          <w:p w:rsidR="006D2799" w:rsidRDefault="006D2799" w:rsidP="00466D26">
            <w:pPr>
              <w:pStyle w:val="ListParagraph"/>
              <w:numPr>
                <w:ilvl w:val="0"/>
                <w:numId w:val="15"/>
              </w:numPr>
              <w:tabs>
                <w:tab w:val="left" w:pos="930"/>
              </w:tabs>
              <w:rPr>
                <w:rFonts w:ascii="Arial" w:hAnsi="Arial" w:cs="Arial"/>
                <w:b/>
                <w:sz w:val="22"/>
                <w:szCs w:val="22"/>
              </w:rPr>
            </w:pPr>
            <w:r>
              <w:rPr>
                <w:rFonts w:ascii="Arial" w:hAnsi="Arial" w:cs="Arial"/>
                <w:sz w:val="22"/>
                <w:szCs w:val="22"/>
              </w:rPr>
              <w:t>Record number of panels charged on the AB ID Worksheet</w:t>
            </w:r>
          </w:p>
        </w:tc>
        <w:tc>
          <w:tcPr>
            <w:tcW w:w="2448" w:type="dxa"/>
          </w:tcPr>
          <w:p w:rsidR="00466D26" w:rsidRDefault="00017AEC" w:rsidP="00574A2A">
            <w:pPr>
              <w:tabs>
                <w:tab w:val="left" w:pos="930"/>
              </w:tabs>
              <w:rPr>
                <w:rFonts w:ascii="Arial" w:hAnsi="Arial" w:cs="Arial"/>
                <w:sz w:val="22"/>
                <w:szCs w:val="22"/>
              </w:rPr>
            </w:pPr>
            <w:r>
              <w:rPr>
                <w:rFonts w:ascii="Arial" w:hAnsi="Arial" w:cs="Arial"/>
                <w:sz w:val="22"/>
                <w:szCs w:val="22"/>
              </w:rPr>
              <w:t>Antigen Typing Patient and Donor Red Cells</w:t>
            </w:r>
          </w:p>
          <w:p w:rsidR="00017AEC" w:rsidRDefault="00017AEC" w:rsidP="00574A2A">
            <w:pPr>
              <w:tabs>
                <w:tab w:val="left" w:pos="930"/>
              </w:tabs>
              <w:rPr>
                <w:rFonts w:ascii="Arial" w:hAnsi="Arial" w:cs="Arial"/>
                <w:sz w:val="22"/>
                <w:szCs w:val="22"/>
              </w:rPr>
            </w:pPr>
          </w:p>
          <w:p w:rsidR="00017AEC" w:rsidRDefault="00017AEC" w:rsidP="00574A2A">
            <w:pPr>
              <w:tabs>
                <w:tab w:val="left" w:pos="930"/>
              </w:tabs>
              <w:rPr>
                <w:rFonts w:ascii="Arial" w:hAnsi="Arial" w:cs="Arial"/>
                <w:sz w:val="22"/>
                <w:szCs w:val="22"/>
              </w:rPr>
            </w:pPr>
          </w:p>
        </w:tc>
      </w:tr>
      <w:tr w:rsidR="00F375D8" w:rsidTr="00194035">
        <w:tc>
          <w:tcPr>
            <w:tcW w:w="738" w:type="dxa"/>
          </w:tcPr>
          <w:p w:rsidR="00F375D8" w:rsidRDefault="00F375D8" w:rsidP="00574A2A">
            <w:pPr>
              <w:tabs>
                <w:tab w:val="left" w:pos="930"/>
              </w:tabs>
              <w:rPr>
                <w:rFonts w:ascii="Arial" w:hAnsi="Arial" w:cs="Arial"/>
                <w:sz w:val="22"/>
                <w:szCs w:val="22"/>
              </w:rPr>
            </w:pPr>
            <w:r>
              <w:rPr>
                <w:rFonts w:ascii="Arial" w:hAnsi="Arial" w:cs="Arial"/>
                <w:sz w:val="22"/>
                <w:szCs w:val="22"/>
              </w:rPr>
              <w:t>18.</w:t>
            </w:r>
          </w:p>
        </w:tc>
        <w:tc>
          <w:tcPr>
            <w:tcW w:w="7290" w:type="dxa"/>
          </w:tcPr>
          <w:p w:rsidR="00F375D8" w:rsidRDefault="00F375D8" w:rsidP="00B116FD">
            <w:pPr>
              <w:pStyle w:val="ListParagraph"/>
              <w:tabs>
                <w:tab w:val="left" w:pos="930"/>
              </w:tabs>
              <w:ind w:left="0"/>
              <w:rPr>
                <w:rFonts w:ascii="Arial" w:hAnsi="Arial" w:cs="Arial"/>
                <w:b/>
                <w:sz w:val="22"/>
                <w:szCs w:val="22"/>
              </w:rPr>
            </w:pPr>
            <w:r>
              <w:rPr>
                <w:rFonts w:ascii="Arial" w:hAnsi="Arial" w:cs="Arial"/>
                <w:b/>
                <w:sz w:val="22"/>
                <w:szCs w:val="22"/>
              </w:rPr>
              <w:t>Review</w:t>
            </w:r>
          </w:p>
          <w:p w:rsidR="00F375D8" w:rsidRPr="00F375D8" w:rsidRDefault="00F375D8" w:rsidP="00B116FD">
            <w:pPr>
              <w:pStyle w:val="ListParagraph"/>
              <w:tabs>
                <w:tab w:val="left" w:pos="930"/>
              </w:tabs>
              <w:ind w:left="0"/>
              <w:rPr>
                <w:rFonts w:ascii="Arial" w:hAnsi="Arial" w:cs="Arial"/>
                <w:sz w:val="22"/>
                <w:szCs w:val="22"/>
              </w:rPr>
            </w:pPr>
            <w:r w:rsidRPr="00F375D8">
              <w:rPr>
                <w:rFonts w:ascii="Arial" w:hAnsi="Arial" w:cs="Arial"/>
                <w:sz w:val="22"/>
                <w:szCs w:val="22"/>
              </w:rPr>
              <w:t>The TS Manager will review, sign</w:t>
            </w:r>
            <w:r w:rsidR="00F71572">
              <w:rPr>
                <w:rFonts w:ascii="Arial" w:hAnsi="Arial" w:cs="Arial"/>
                <w:sz w:val="22"/>
                <w:szCs w:val="22"/>
              </w:rPr>
              <w:t>,</w:t>
            </w:r>
            <w:r w:rsidRPr="00F375D8">
              <w:rPr>
                <w:rFonts w:ascii="Arial" w:hAnsi="Arial" w:cs="Arial"/>
                <w:sz w:val="22"/>
                <w:szCs w:val="22"/>
              </w:rPr>
              <w:t xml:space="preserve"> and date the AB ID worksheet.</w:t>
            </w:r>
          </w:p>
        </w:tc>
        <w:tc>
          <w:tcPr>
            <w:tcW w:w="2448" w:type="dxa"/>
          </w:tcPr>
          <w:p w:rsidR="00F375D8" w:rsidRDefault="00F375D8" w:rsidP="00574A2A">
            <w:pPr>
              <w:tabs>
                <w:tab w:val="left" w:pos="930"/>
              </w:tabs>
              <w:rPr>
                <w:rFonts w:ascii="Arial" w:hAnsi="Arial" w:cs="Arial"/>
                <w:sz w:val="22"/>
                <w:szCs w:val="22"/>
              </w:rPr>
            </w:pPr>
          </w:p>
        </w:tc>
      </w:tr>
    </w:tbl>
    <w:p w:rsidR="00943332" w:rsidRDefault="00943332"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Pr="00D51E41" w:rsidRDefault="00D51E41" w:rsidP="00574A2A">
      <w:pPr>
        <w:tabs>
          <w:tab w:val="left" w:pos="930"/>
        </w:tabs>
        <w:rPr>
          <w:rFonts w:ascii="Arial" w:hAnsi="Arial" w:cs="Arial"/>
          <w:b/>
          <w:sz w:val="22"/>
          <w:szCs w:val="22"/>
        </w:rPr>
      </w:pPr>
      <w:r w:rsidRPr="00D51E41">
        <w:rPr>
          <w:rFonts w:ascii="Arial" w:hAnsi="Arial" w:cs="Arial"/>
          <w:b/>
          <w:sz w:val="22"/>
          <w:szCs w:val="22"/>
        </w:rPr>
        <w:t>References</w:t>
      </w:r>
    </w:p>
    <w:p w:rsidR="00D51E41" w:rsidRDefault="00D51E41" w:rsidP="00574A2A">
      <w:pPr>
        <w:tabs>
          <w:tab w:val="left" w:pos="930"/>
        </w:tabs>
        <w:rPr>
          <w:rFonts w:ascii="Arial" w:hAnsi="Arial" w:cs="Arial"/>
          <w:sz w:val="22"/>
          <w:szCs w:val="22"/>
        </w:rPr>
      </w:pPr>
    </w:p>
    <w:p w:rsidR="00D51E41" w:rsidRDefault="00D51E41" w:rsidP="00574A2A">
      <w:pPr>
        <w:tabs>
          <w:tab w:val="left" w:pos="930"/>
        </w:tabs>
        <w:rPr>
          <w:rFonts w:ascii="Arial" w:hAnsi="Arial" w:cs="Arial"/>
          <w:sz w:val="22"/>
          <w:szCs w:val="22"/>
        </w:rPr>
      </w:pPr>
      <w:r>
        <w:rPr>
          <w:rFonts w:ascii="Arial" w:hAnsi="Arial" w:cs="Arial"/>
          <w:sz w:val="22"/>
          <w:szCs w:val="22"/>
        </w:rPr>
        <w:t xml:space="preserve">Blood Bank User’s Guide, Misys Laboratory, </w:t>
      </w:r>
      <w:proofErr w:type="gramStart"/>
      <w:r>
        <w:rPr>
          <w:rFonts w:ascii="Arial" w:hAnsi="Arial" w:cs="Arial"/>
          <w:sz w:val="22"/>
          <w:szCs w:val="22"/>
        </w:rPr>
        <w:t>Version</w:t>
      </w:r>
      <w:proofErr w:type="gramEnd"/>
      <w:r>
        <w:rPr>
          <w:rFonts w:ascii="Arial" w:hAnsi="Arial" w:cs="Arial"/>
          <w:sz w:val="22"/>
          <w:szCs w:val="22"/>
        </w:rPr>
        <w:t xml:space="preserve"> 6.0.1</w:t>
      </w: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9459B" w:rsidRPr="00C01253" w:rsidRDefault="00B9459B" w:rsidP="00574A2A">
      <w:pPr>
        <w:tabs>
          <w:tab w:val="left" w:pos="930"/>
        </w:tabs>
        <w:rPr>
          <w:rFonts w:ascii="Arial" w:hAnsi="Arial" w:cs="Arial"/>
          <w:sz w:val="22"/>
          <w:szCs w:val="22"/>
        </w:rPr>
      </w:pPr>
    </w:p>
    <w:sectPr w:rsidR="00B9459B" w:rsidRPr="00C01253" w:rsidSect="00D51E41">
      <w:headerReference w:type="default" r:id="rId10"/>
      <w:footerReference w:type="default" r:id="rId11"/>
      <w:pgSz w:w="12240" w:h="15840"/>
      <w:pgMar w:top="540" w:right="90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9B7" w:rsidRDefault="007879B7" w:rsidP="00D51E41">
      <w:r>
        <w:separator/>
      </w:r>
    </w:p>
  </w:endnote>
  <w:endnote w:type="continuationSeparator" w:id="0">
    <w:p w:rsidR="007879B7" w:rsidRDefault="007879B7" w:rsidP="00D51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88391"/>
      <w:docPartObj>
        <w:docPartGallery w:val="Page Numbers (Bottom of Page)"/>
        <w:docPartUnique/>
      </w:docPartObj>
    </w:sdtPr>
    <w:sdtEndPr/>
    <w:sdtContent>
      <w:sdt>
        <w:sdtPr>
          <w:id w:val="565050523"/>
          <w:docPartObj>
            <w:docPartGallery w:val="Page Numbers (Top of Page)"/>
            <w:docPartUnique/>
          </w:docPartObj>
        </w:sdtPr>
        <w:sdtEndPr/>
        <w:sdtContent>
          <w:p w:rsidR="001868D0" w:rsidRDefault="001868D0">
            <w:pPr>
              <w:pStyle w:val="Footer"/>
              <w:jc w:val="right"/>
            </w:pPr>
            <w:r>
              <w:t xml:space="preserve">Page </w:t>
            </w:r>
            <w:r w:rsidR="002E4934">
              <w:rPr>
                <w:b/>
                <w:szCs w:val="24"/>
              </w:rPr>
              <w:fldChar w:fldCharType="begin"/>
            </w:r>
            <w:r>
              <w:rPr>
                <w:b/>
              </w:rPr>
              <w:instrText xml:space="preserve"> PAGE </w:instrText>
            </w:r>
            <w:r w:rsidR="002E4934">
              <w:rPr>
                <w:b/>
                <w:szCs w:val="24"/>
              </w:rPr>
              <w:fldChar w:fldCharType="separate"/>
            </w:r>
            <w:r w:rsidR="00854A81">
              <w:rPr>
                <w:b/>
                <w:noProof/>
              </w:rPr>
              <w:t>4</w:t>
            </w:r>
            <w:r w:rsidR="002E4934">
              <w:rPr>
                <w:b/>
                <w:szCs w:val="24"/>
              </w:rPr>
              <w:fldChar w:fldCharType="end"/>
            </w:r>
            <w:r>
              <w:t xml:space="preserve"> of </w:t>
            </w:r>
            <w:r w:rsidR="00F71572">
              <w:rPr>
                <w:b/>
                <w:szCs w:val="24"/>
              </w:rPr>
              <w:t>4</w:t>
            </w:r>
          </w:p>
        </w:sdtContent>
      </w:sdt>
    </w:sdtContent>
  </w:sdt>
  <w:p w:rsidR="001868D0" w:rsidRDefault="001868D0">
    <w:pPr>
      <w:pStyle w:val="Footer"/>
      <w:rPr>
        <w:rFonts w:ascii="Arial" w:hAnsi="Arial" w:cs="Arial"/>
        <w:sz w:val="22"/>
        <w:szCs w:val="22"/>
      </w:rPr>
    </w:pPr>
    <w:r>
      <w:rPr>
        <w:rFonts w:ascii="Arial" w:hAnsi="Arial" w:cs="Arial"/>
        <w:sz w:val="22"/>
        <w:szCs w:val="22"/>
      </w:rPr>
      <w:t>Transfusion Service Laboratory</w:t>
    </w:r>
  </w:p>
  <w:p w:rsidR="001868D0" w:rsidRPr="001868D0" w:rsidRDefault="001868D0">
    <w:pPr>
      <w:pStyle w:val="Footer"/>
      <w:rPr>
        <w:rFonts w:ascii="Arial" w:hAnsi="Arial" w:cs="Arial"/>
        <w:sz w:val="22"/>
        <w:szCs w:val="22"/>
      </w:rPr>
    </w:pPr>
    <w:r>
      <w:rPr>
        <w:rFonts w:ascii="Arial" w:hAnsi="Arial" w:cs="Arial"/>
        <w:sz w:val="22"/>
        <w:szCs w:val="22"/>
      </w:rPr>
      <w:t>Harborview Medical Center, 325 Ninth Ave.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9B7" w:rsidRDefault="007879B7" w:rsidP="00D51E41">
      <w:r>
        <w:separator/>
      </w:r>
    </w:p>
  </w:footnote>
  <w:footnote w:type="continuationSeparator" w:id="0">
    <w:p w:rsidR="007879B7" w:rsidRDefault="007879B7" w:rsidP="00D51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E41" w:rsidRPr="00D51E41" w:rsidRDefault="00D51E41">
    <w:pPr>
      <w:pStyle w:val="Header"/>
      <w:rPr>
        <w:rFonts w:ascii="Arial" w:hAnsi="Arial" w:cs="Arial"/>
        <w:sz w:val="22"/>
        <w:szCs w:val="22"/>
      </w:rPr>
    </w:pPr>
    <w:r>
      <w:rPr>
        <w:rFonts w:ascii="Arial" w:hAnsi="Arial" w:cs="Arial"/>
        <w:sz w:val="22"/>
        <w:szCs w:val="22"/>
      </w:rPr>
      <w:t>Using the Antibody Identification Worksheet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2F84"/>
    <w:multiLevelType w:val="hybridMultilevel"/>
    <w:tmpl w:val="20B2B2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530DD7"/>
    <w:multiLevelType w:val="hybridMultilevel"/>
    <w:tmpl w:val="4A202D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8F01BA"/>
    <w:multiLevelType w:val="hybridMultilevel"/>
    <w:tmpl w:val="37E24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F7D30C8"/>
    <w:multiLevelType w:val="hybridMultilevel"/>
    <w:tmpl w:val="5A723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630262C"/>
    <w:multiLevelType w:val="hybridMultilevel"/>
    <w:tmpl w:val="241CB7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C31E28"/>
    <w:multiLevelType w:val="hybridMultilevel"/>
    <w:tmpl w:val="93FEE9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CB6E47"/>
    <w:multiLevelType w:val="hybridMultilevel"/>
    <w:tmpl w:val="DF764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3E504901"/>
    <w:multiLevelType w:val="hybridMultilevel"/>
    <w:tmpl w:val="D0AABB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876E3A"/>
    <w:multiLevelType w:val="hybridMultilevel"/>
    <w:tmpl w:val="26EC8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0122675"/>
    <w:multiLevelType w:val="hybridMultilevel"/>
    <w:tmpl w:val="296452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4315A3"/>
    <w:multiLevelType w:val="hybridMultilevel"/>
    <w:tmpl w:val="6EDC7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F890F0E"/>
    <w:multiLevelType w:val="hybridMultilevel"/>
    <w:tmpl w:val="8AE01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0FE6D98"/>
    <w:multiLevelType w:val="hybridMultilevel"/>
    <w:tmpl w:val="7A76886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561D653B"/>
    <w:multiLevelType w:val="hybridMultilevel"/>
    <w:tmpl w:val="CF768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6A964D6"/>
    <w:multiLevelType w:val="hybridMultilevel"/>
    <w:tmpl w:val="4D3E91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0D00EA"/>
    <w:multiLevelType w:val="hybridMultilevel"/>
    <w:tmpl w:val="F94C71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9F36F93"/>
    <w:multiLevelType w:val="hybridMultilevel"/>
    <w:tmpl w:val="62CEED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CB530FD"/>
    <w:multiLevelType w:val="hybridMultilevel"/>
    <w:tmpl w:val="492A3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1DF540E"/>
    <w:multiLevelType w:val="hybridMultilevel"/>
    <w:tmpl w:val="E65E3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8617683"/>
    <w:multiLevelType w:val="hybridMultilevel"/>
    <w:tmpl w:val="B4302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98E1B23"/>
    <w:multiLevelType w:val="hybridMultilevel"/>
    <w:tmpl w:val="A3A45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D6B4E64"/>
    <w:multiLevelType w:val="hybridMultilevel"/>
    <w:tmpl w:val="4C12B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0"/>
  </w:num>
  <w:num w:numId="4">
    <w:abstractNumId w:val="2"/>
  </w:num>
  <w:num w:numId="5">
    <w:abstractNumId w:val="7"/>
  </w:num>
  <w:num w:numId="6">
    <w:abstractNumId w:val="1"/>
  </w:num>
  <w:num w:numId="7">
    <w:abstractNumId w:val="17"/>
  </w:num>
  <w:num w:numId="8">
    <w:abstractNumId w:val="14"/>
  </w:num>
  <w:num w:numId="9">
    <w:abstractNumId w:val="4"/>
  </w:num>
  <w:num w:numId="10">
    <w:abstractNumId w:val="0"/>
  </w:num>
  <w:num w:numId="11">
    <w:abstractNumId w:val="11"/>
  </w:num>
  <w:num w:numId="12">
    <w:abstractNumId w:val="5"/>
  </w:num>
  <w:num w:numId="13">
    <w:abstractNumId w:val="9"/>
  </w:num>
  <w:num w:numId="14">
    <w:abstractNumId w:val="13"/>
  </w:num>
  <w:num w:numId="15">
    <w:abstractNumId w:val="18"/>
  </w:num>
  <w:num w:numId="16">
    <w:abstractNumId w:val="3"/>
  </w:num>
  <w:num w:numId="17">
    <w:abstractNumId w:val="21"/>
  </w:num>
  <w:num w:numId="18">
    <w:abstractNumId w:val="16"/>
  </w:num>
  <w:num w:numId="19">
    <w:abstractNumId w:val="15"/>
  </w:num>
  <w:num w:numId="20">
    <w:abstractNumId w:val="12"/>
  </w:num>
  <w:num w:numId="21">
    <w:abstractNumId w:val="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AF"/>
    <w:rsid w:val="00017AEC"/>
    <w:rsid w:val="00024BB0"/>
    <w:rsid w:val="0010084E"/>
    <w:rsid w:val="001143FC"/>
    <w:rsid w:val="00166137"/>
    <w:rsid w:val="001868D0"/>
    <w:rsid w:val="00194035"/>
    <w:rsid w:val="00194193"/>
    <w:rsid w:val="001D4631"/>
    <w:rsid w:val="00205BB0"/>
    <w:rsid w:val="00245189"/>
    <w:rsid w:val="002E4934"/>
    <w:rsid w:val="00303288"/>
    <w:rsid w:val="00357C21"/>
    <w:rsid w:val="003C4983"/>
    <w:rsid w:val="00466D26"/>
    <w:rsid w:val="004B60AD"/>
    <w:rsid w:val="005362A8"/>
    <w:rsid w:val="00574A2A"/>
    <w:rsid w:val="00630FE5"/>
    <w:rsid w:val="0064249A"/>
    <w:rsid w:val="006631E6"/>
    <w:rsid w:val="006D19CB"/>
    <w:rsid w:val="006D2799"/>
    <w:rsid w:val="007879B7"/>
    <w:rsid w:val="007F1A2F"/>
    <w:rsid w:val="00811B38"/>
    <w:rsid w:val="00854A81"/>
    <w:rsid w:val="008F6A47"/>
    <w:rsid w:val="00936B74"/>
    <w:rsid w:val="00943332"/>
    <w:rsid w:val="00986641"/>
    <w:rsid w:val="009925B6"/>
    <w:rsid w:val="009A3432"/>
    <w:rsid w:val="00A7146C"/>
    <w:rsid w:val="00B06429"/>
    <w:rsid w:val="00B116FD"/>
    <w:rsid w:val="00B37471"/>
    <w:rsid w:val="00B55A63"/>
    <w:rsid w:val="00B91C13"/>
    <w:rsid w:val="00B9459B"/>
    <w:rsid w:val="00BD5B0F"/>
    <w:rsid w:val="00BF12B3"/>
    <w:rsid w:val="00C01253"/>
    <w:rsid w:val="00C17A77"/>
    <w:rsid w:val="00C55E4C"/>
    <w:rsid w:val="00C723B8"/>
    <w:rsid w:val="00C82C04"/>
    <w:rsid w:val="00C854C8"/>
    <w:rsid w:val="00CB6B65"/>
    <w:rsid w:val="00D51E41"/>
    <w:rsid w:val="00D962A1"/>
    <w:rsid w:val="00EB44B7"/>
    <w:rsid w:val="00F05BAF"/>
    <w:rsid w:val="00F375D8"/>
    <w:rsid w:val="00F467F3"/>
    <w:rsid w:val="00F5541A"/>
    <w:rsid w:val="00F71572"/>
    <w:rsid w:val="00FD0615"/>
    <w:rsid w:val="00FD7691"/>
    <w:rsid w:val="00FD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BAF"/>
    <w:rPr>
      <w:sz w:val="24"/>
    </w:rPr>
  </w:style>
  <w:style w:type="paragraph" w:styleId="Heading1">
    <w:name w:val="heading 1"/>
    <w:basedOn w:val="Normal"/>
    <w:next w:val="Normal"/>
    <w:link w:val="Heading1Char"/>
    <w:qFormat/>
    <w:rsid w:val="00B9459B"/>
    <w:pPr>
      <w:keepNext/>
      <w:jc w:val="center"/>
      <w:outlineLvl w:val="0"/>
    </w:pPr>
    <w:rPr>
      <w:rFonts w:ascii="Arial" w:hAnsi="Arial" w:cs="Arial"/>
      <w:b/>
      <w:bCs/>
      <w:sz w:val="16"/>
      <w:szCs w:val="24"/>
    </w:rPr>
  </w:style>
  <w:style w:type="paragraph" w:styleId="Heading2">
    <w:name w:val="heading 2"/>
    <w:basedOn w:val="Normal"/>
    <w:next w:val="Normal"/>
    <w:link w:val="Heading2Char"/>
    <w:qFormat/>
    <w:rsid w:val="00B9459B"/>
    <w:pPr>
      <w:keepNext/>
      <w:jc w:val="center"/>
      <w:outlineLvl w:val="1"/>
    </w:pPr>
    <w:rPr>
      <w:rFonts w:ascii="Arial" w:hAnsi="Arial" w:cs="Arial"/>
      <w:b/>
      <w:bCs/>
      <w:sz w:val="20"/>
      <w:szCs w:val="24"/>
    </w:rPr>
  </w:style>
  <w:style w:type="paragraph" w:styleId="Heading3">
    <w:name w:val="heading 3"/>
    <w:basedOn w:val="Normal"/>
    <w:next w:val="Normal"/>
    <w:link w:val="Heading3Char"/>
    <w:qFormat/>
    <w:rsid w:val="00B9459B"/>
    <w:pPr>
      <w:keepNext/>
      <w:outlineLvl w:val="2"/>
    </w:pPr>
    <w:rPr>
      <w:rFonts w:ascii="Arial" w:hAnsi="Arial" w:cs="Arial"/>
      <w:b/>
      <w:bCs/>
      <w:sz w:val="16"/>
      <w:szCs w:val="24"/>
    </w:rPr>
  </w:style>
  <w:style w:type="paragraph" w:styleId="Heading5">
    <w:name w:val="heading 5"/>
    <w:basedOn w:val="Normal"/>
    <w:next w:val="Normal"/>
    <w:link w:val="Heading5Char"/>
    <w:qFormat/>
    <w:rsid w:val="00B9459B"/>
    <w:pPr>
      <w:keepNext/>
      <w:outlineLvl w:val="4"/>
    </w:pPr>
    <w:rPr>
      <w:rFonts w:ascii="Arial" w:hAnsi="Arial" w:cs="Arial"/>
      <w:b/>
      <w:bCs/>
      <w:sz w:val="1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3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6429"/>
    <w:pPr>
      <w:ind w:left="720"/>
      <w:contextualSpacing/>
    </w:pPr>
  </w:style>
  <w:style w:type="character" w:customStyle="1" w:styleId="Heading1Char">
    <w:name w:val="Heading 1 Char"/>
    <w:basedOn w:val="DefaultParagraphFont"/>
    <w:link w:val="Heading1"/>
    <w:rsid w:val="00B9459B"/>
    <w:rPr>
      <w:rFonts w:ascii="Arial" w:hAnsi="Arial" w:cs="Arial"/>
      <w:b/>
      <w:bCs/>
      <w:sz w:val="16"/>
      <w:szCs w:val="24"/>
    </w:rPr>
  </w:style>
  <w:style w:type="character" w:customStyle="1" w:styleId="Heading2Char">
    <w:name w:val="Heading 2 Char"/>
    <w:basedOn w:val="DefaultParagraphFont"/>
    <w:link w:val="Heading2"/>
    <w:rsid w:val="00B9459B"/>
    <w:rPr>
      <w:rFonts w:ascii="Arial" w:hAnsi="Arial" w:cs="Arial"/>
      <w:b/>
      <w:bCs/>
      <w:szCs w:val="24"/>
    </w:rPr>
  </w:style>
  <w:style w:type="character" w:customStyle="1" w:styleId="Heading3Char">
    <w:name w:val="Heading 3 Char"/>
    <w:basedOn w:val="DefaultParagraphFont"/>
    <w:link w:val="Heading3"/>
    <w:rsid w:val="00B9459B"/>
    <w:rPr>
      <w:rFonts w:ascii="Arial" w:hAnsi="Arial" w:cs="Arial"/>
      <w:b/>
      <w:bCs/>
      <w:sz w:val="16"/>
      <w:szCs w:val="24"/>
    </w:rPr>
  </w:style>
  <w:style w:type="character" w:customStyle="1" w:styleId="Heading5Char">
    <w:name w:val="Heading 5 Char"/>
    <w:basedOn w:val="DefaultParagraphFont"/>
    <w:link w:val="Heading5"/>
    <w:rsid w:val="00B9459B"/>
    <w:rPr>
      <w:rFonts w:ascii="Arial" w:hAnsi="Arial" w:cs="Arial"/>
      <w:b/>
      <w:bCs/>
      <w:sz w:val="12"/>
      <w:szCs w:val="24"/>
    </w:rPr>
  </w:style>
  <w:style w:type="paragraph" w:styleId="Header">
    <w:name w:val="header"/>
    <w:basedOn w:val="Normal"/>
    <w:link w:val="HeaderChar"/>
    <w:rsid w:val="00D51E41"/>
    <w:pPr>
      <w:tabs>
        <w:tab w:val="center" w:pos="4680"/>
        <w:tab w:val="right" w:pos="9360"/>
      </w:tabs>
    </w:pPr>
  </w:style>
  <w:style w:type="character" w:customStyle="1" w:styleId="HeaderChar">
    <w:name w:val="Header Char"/>
    <w:basedOn w:val="DefaultParagraphFont"/>
    <w:link w:val="Header"/>
    <w:rsid w:val="00D51E41"/>
    <w:rPr>
      <w:sz w:val="24"/>
    </w:rPr>
  </w:style>
  <w:style w:type="paragraph" w:styleId="Footer">
    <w:name w:val="footer"/>
    <w:basedOn w:val="Normal"/>
    <w:link w:val="FooterChar"/>
    <w:uiPriority w:val="99"/>
    <w:rsid w:val="00D51E41"/>
    <w:pPr>
      <w:tabs>
        <w:tab w:val="center" w:pos="4680"/>
        <w:tab w:val="right" w:pos="9360"/>
      </w:tabs>
    </w:pPr>
  </w:style>
  <w:style w:type="character" w:customStyle="1" w:styleId="FooterChar">
    <w:name w:val="Footer Char"/>
    <w:basedOn w:val="DefaultParagraphFont"/>
    <w:link w:val="Footer"/>
    <w:uiPriority w:val="99"/>
    <w:rsid w:val="00D51E41"/>
    <w:rPr>
      <w:sz w:val="24"/>
    </w:rPr>
  </w:style>
  <w:style w:type="paragraph" w:styleId="BalloonText">
    <w:name w:val="Balloon Text"/>
    <w:basedOn w:val="Normal"/>
    <w:link w:val="BalloonTextChar"/>
    <w:rsid w:val="009925B6"/>
    <w:rPr>
      <w:rFonts w:ascii="Tahoma" w:hAnsi="Tahoma" w:cs="Tahoma"/>
      <w:sz w:val="16"/>
      <w:szCs w:val="16"/>
    </w:rPr>
  </w:style>
  <w:style w:type="character" w:customStyle="1" w:styleId="BalloonTextChar">
    <w:name w:val="Balloon Text Char"/>
    <w:basedOn w:val="DefaultParagraphFont"/>
    <w:link w:val="BalloonText"/>
    <w:rsid w:val="009925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BAF"/>
    <w:rPr>
      <w:sz w:val="24"/>
    </w:rPr>
  </w:style>
  <w:style w:type="paragraph" w:styleId="Heading1">
    <w:name w:val="heading 1"/>
    <w:basedOn w:val="Normal"/>
    <w:next w:val="Normal"/>
    <w:link w:val="Heading1Char"/>
    <w:qFormat/>
    <w:rsid w:val="00B9459B"/>
    <w:pPr>
      <w:keepNext/>
      <w:jc w:val="center"/>
      <w:outlineLvl w:val="0"/>
    </w:pPr>
    <w:rPr>
      <w:rFonts w:ascii="Arial" w:hAnsi="Arial" w:cs="Arial"/>
      <w:b/>
      <w:bCs/>
      <w:sz w:val="16"/>
      <w:szCs w:val="24"/>
    </w:rPr>
  </w:style>
  <w:style w:type="paragraph" w:styleId="Heading2">
    <w:name w:val="heading 2"/>
    <w:basedOn w:val="Normal"/>
    <w:next w:val="Normal"/>
    <w:link w:val="Heading2Char"/>
    <w:qFormat/>
    <w:rsid w:val="00B9459B"/>
    <w:pPr>
      <w:keepNext/>
      <w:jc w:val="center"/>
      <w:outlineLvl w:val="1"/>
    </w:pPr>
    <w:rPr>
      <w:rFonts w:ascii="Arial" w:hAnsi="Arial" w:cs="Arial"/>
      <w:b/>
      <w:bCs/>
      <w:sz w:val="20"/>
      <w:szCs w:val="24"/>
    </w:rPr>
  </w:style>
  <w:style w:type="paragraph" w:styleId="Heading3">
    <w:name w:val="heading 3"/>
    <w:basedOn w:val="Normal"/>
    <w:next w:val="Normal"/>
    <w:link w:val="Heading3Char"/>
    <w:qFormat/>
    <w:rsid w:val="00B9459B"/>
    <w:pPr>
      <w:keepNext/>
      <w:outlineLvl w:val="2"/>
    </w:pPr>
    <w:rPr>
      <w:rFonts w:ascii="Arial" w:hAnsi="Arial" w:cs="Arial"/>
      <w:b/>
      <w:bCs/>
      <w:sz w:val="16"/>
      <w:szCs w:val="24"/>
    </w:rPr>
  </w:style>
  <w:style w:type="paragraph" w:styleId="Heading5">
    <w:name w:val="heading 5"/>
    <w:basedOn w:val="Normal"/>
    <w:next w:val="Normal"/>
    <w:link w:val="Heading5Char"/>
    <w:qFormat/>
    <w:rsid w:val="00B9459B"/>
    <w:pPr>
      <w:keepNext/>
      <w:outlineLvl w:val="4"/>
    </w:pPr>
    <w:rPr>
      <w:rFonts w:ascii="Arial" w:hAnsi="Arial" w:cs="Arial"/>
      <w:b/>
      <w:bCs/>
      <w:sz w:val="1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3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6429"/>
    <w:pPr>
      <w:ind w:left="720"/>
      <w:contextualSpacing/>
    </w:pPr>
  </w:style>
  <w:style w:type="character" w:customStyle="1" w:styleId="Heading1Char">
    <w:name w:val="Heading 1 Char"/>
    <w:basedOn w:val="DefaultParagraphFont"/>
    <w:link w:val="Heading1"/>
    <w:rsid w:val="00B9459B"/>
    <w:rPr>
      <w:rFonts w:ascii="Arial" w:hAnsi="Arial" w:cs="Arial"/>
      <w:b/>
      <w:bCs/>
      <w:sz w:val="16"/>
      <w:szCs w:val="24"/>
    </w:rPr>
  </w:style>
  <w:style w:type="character" w:customStyle="1" w:styleId="Heading2Char">
    <w:name w:val="Heading 2 Char"/>
    <w:basedOn w:val="DefaultParagraphFont"/>
    <w:link w:val="Heading2"/>
    <w:rsid w:val="00B9459B"/>
    <w:rPr>
      <w:rFonts w:ascii="Arial" w:hAnsi="Arial" w:cs="Arial"/>
      <w:b/>
      <w:bCs/>
      <w:szCs w:val="24"/>
    </w:rPr>
  </w:style>
  <w:style w:type="character" w:customStyle="1" w:styleId="Heading3Char">
    <w:name w:val="Heading 3 Char"/>
    <w:basedOn w:val="DefaultParagraphFont"/>
    <w:link w:val="Heading3"/>
    <w:rsid w:val="00B9459B"/>
    <w:rPr>
      <w:rFonts w:ascii="Arial" w:hAnsi="Arial" w:cs="Arial"/>
      <w:b/>
      <w:bCs/>
      <w:sz w:val="16"/>
      <w:szCs w:val="24"/>
    </w:rPr>
  </w:style>
  <w:style w:type="character" w:customStyle="1" w:styleId="Heading5Char">
    <w:name w:val="Heading 5 Char"/>
    <w:basedOn w:val="DefaultParagraphFont"/>
    <w:link w:val="Heading5"/>
    <w:rsid w:val="00B9459B"/>
    <w:rPr>
      <w:rFonts w:ascii="Arial" w:hAnsi="Arial" w:cs="Arial"/>
      <w:b/>
      <w:bCs/>
      <w:sz w:val="12"/>
      <w:szCs w:val="24"/>
    </w:rPr>
  </w:style>
  <w:style w:type="paragraph" w:styleId="Header">
    <w:name w:val="header"/>
    <w:basedOn w:val="Normal"/>
    <w:link w:val="HeaderChar"/>
    <w:rsid w:val="00D51E41"/>
    <w:pPr>
      <w:tabs>
        <w:tab w:val="center" w:pos="4680"/>
        <w:tab w:val="right" w:pos="9360"/>
      </w:tabs>
    </w:pPr>
  </w:style>
  <w:style w:type="character" w:customStyle="1" w:styleId="HeaderChar">
    <w:name w:val="Header Char"/>
    <w:basedOn w:val="DefaultParagraphFont"/>
    <w:link w:val="Header"/>
    <w:rsid w:val="00D51E41"/>
    <w:rPr>
      <w:sz w:val="24"/>
    </w:rPr>
  </w:style>
  <w:style w:type="paragraph" w:styleId="Footer">
    <w:name w:val="footer"/>
    <w:basedOn w:val="Normal"/>
    <w:link w:val="FooterChar"/>
    <w:uiPriority w:val="99"/>
    <w:rsid w:val="00D51E41"/>
    <w:pPr>
      <w:tabs>
        <w:tab w:val="center" w:pos="4680"/>
        <w:tab w:val="right" w:pos="9360"/>
      </w:tabs>
    </w:pPr>
  </w:style>
  <w:style w:type="character" w:customStyle="1" w:styleId="FooterChar">
    <w:name w:val="Footer Char"/>
    <w:basedOn w:val="DefaultParagraphFont"/>
    <w:link w:val="Footer"/>
    <w:uiPriority w:val="99"/>
    <w:rsid w:val="00D51E41"/>
    <w:rPr>
      <w:sz w:val="24"/>
    </w:rPr>
  </w:style>
  <w:style w:type="paragraph" w:styleId="BalloonText">
    <w:name w:val="Balloon Text"/>
    <w:basedOn w:val="Normal"/>
    <w:link w:val="BalloonTextChar"/>
    <w:rsid w:val="009925B6"/>
    <w:rPr>
      <w:rFonts w:ascii="Tahoma" w:hAnsi="Tahoma" w:cs="Tahoma"/>
      <w:sz w:val="16"/>
      <w:szCs w:val="16"/>
    </w:rPr>
  </w:style>
  <w:style w:type="character" w:customStyle="1" w:styleId="BalloonTextChar">
    <w:name w:val="Balloon Text Char"/>
    <w:basedOn w:val="DefaultParagraphFont"/>
    <w:link w:val="BalloonText"/>
    <w:rsid w:val="009925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pts.washington.edu/labweb/index.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950</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UWMC</Company>
  <LinksUpToDate>false</LinksUpToDate>
  <CharactersWithSpaces>5925</CharactersWithSpaces>
  <SharedDoc>false</SharedDoc>
  <HLinks>
    <vt:vector size="6" baseType="variant">
      <vt:variant>
        <vt:i4>4718670</vt:i4>
      </vt:variant>
      <vt:variant>
        <vt:i4>0</vt:i4>
      </vt:variant>
      <vt:variant>
        <vt:i4>0</vt:i4>
      </vt:variant>
      <vt:variant>
        <vt:i4>5</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jad2210</dc:creator>
  <cp:keywords/>
  <dc:description/>
  <cp:lastModifiedBy>Brenda Hayden</cp:lastModifiedBy>
  <cp:revision>5</cp:revision>
  <cp:lastPrinted>2013-04-11T18:56:00Z</cp:lastPrinted>
  <dcterms:created xsi:type="dcterms:W3CDTF">2013-04-11T18:56:00Z</dcterms:created>
  <dcterms:modified xsi:type="dcterms:W3CDTF">2013-08-17T20:36:00Z</dcterms:modified>
</cp:coreProperties>
</file>