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A8" w:rsidRPr="00D17DBE" w:rsidRDefault="00C66CA8" w:rsidP="00F52252">
      <w:pPr>
        <w:spacing w:after="0" w:line="240" w:lineRule="auto"/>
        <w:ind w:hanging="110"/>
        <w:rPr>
          <w:rFonts w:ascii="Arial" w:hAnsi="Arial" w:cs="Arial"/>
        </w:rPr>
      </w:pPr>
      <w:r w:rsidRPr="00D17DBE">
        <w:rPr>
          <w:rFonts w:ascii="Arial" w:hAnsi="Arial" w:cs="Arial"/>
          <w:b/>
        </w:rPr>
        <w:t>Purpose</w:t>
      </w:r>
      <w:r w:rsidRPr="00D17DBE">
        <w:rPr>
          <w:rFonts w:ascii="Arial" w:hAnsi="Arial" w:cs="Arial"/>
        </w:rPr>
        <w:t xml:space="preserve">  </w:t>
      </w: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</w:rPr>
      </w:pPr>
      <w:r w:rsidRPr="00D17DBE">
        <w:rPr>
          <w:rFonts w:ascii="Arial" w:hAnsi="Arial" w:cs="Arial"/>
        </w:rPr>
        <w:t xml:space="preserve">To describe the </w:t>
      </w:r>
      <w:r>
        <w:rPr>
          <w:rFonts w:ascii="Arial" w:hAnsi="Arial" w:cs="Arial"/>
        </w:rPr>
        <w:t xml:space="preserve">process for </w:t>
      </w:r>
      <w:r w:rsidRPr="00D17DBE">
        <w:rPr>
          <w:rFonts w:ascii="Arial" w:hAnsi="Arial" w:cs="Arial"/>
        </w:rPr>
        <w:t xml:space="preserve">ordering, </w:t>
      </w:r>
      <w:r>
        <w:rPr>
          <w:rFonts w:ascii="Arial" w:hAnsi="Arial" w:cs="Arial"/>
        </w:rPr>
        <w:t>receiving, assigning testing, submitting and reviewing</w:t>
      </w:r>
      <w:r w:rsidRPr="00D17D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results of </w:t>
      </w:r>
      <w:r w:rsidRPr="00D17DBE">
        <w:rPr>
          <w:rFonts w:ascii="Arial" w:hAnsi="Arial" w:cs="Arial"/>
        </w:rPr>
        <w:t xml:space="preserve">College of American Pathologist (CAP) Proficiency Surveys in the Transfusion Service </w:t>
      </w:r>
      <w:r>
        <w:rPr>
          <w:rFonts w:ascii="Arial" w:hAnsi="Arial" w:cs="Arial"/>
        </w:rPr>
        <w:t>Laboratory</w:t>
      </w: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</w:rPr>
      </w:pPr>
    </w:p>
    <w:p w:rsidR="0056272F" w:rsidRDefault="0056272F" w:rsidP="005A3C77">
      <w:pPr>
        <w:spacing w:after="0" w:line="240" w:lineRule="auto"/>
        <w:ind w:left="-115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Policy</w:t>
      </w:r>
      <w:r w:rsidR="00C66CA8">
        <w:rPr>
          <w:rFonts w:ascii="Arial" w:hAnsi="Arial" w:cs="Arial"/>
          <w:b/>
        </w:rPr>
        <w:t xml:space="preserve"> </w:t>
      </w: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</w:rPr>
      </w:pPr>
      <w:r>
        <w:rPr>
          <w:rFonts w:ascii="Arial" w:hAnsi="Arial" w:cs="Arial"/>
        </w:rPr>
        <w:t>All Proficiency Testing samples will be integrated into the laboratory’s normal workflow on any shift. Inter-laboratory communication about proficiency testing samples and referral of proficiency testing specimens to another laboratory is prohibited.</w:t>
      </w:r>
    </w:p>
    <w:p w:rsidR="00422AD9" w:rsidRDefault="00422AD9" w:rsidP="005A3C77">
      <w:pPr>
        <w:spacing w:after="0" w:line="240" w:lineRule="auto"/>
        <w:ind w:left="-115"/>
        <w:rPr>
          <w:rFonts w:ascii="Arial" w:hAnsi="Arial" w:cs="Arial"/>
        </w:rPr>
      </w:pPr>
    </w:p>
    <w:p w:rsidR="00422AD9" w:rsidRPr="00422AD9" w:rsidRDefault="00422AD9" w:rsidP="005A3C77">
      <w:pPr>
        <w:spacing w:after="0" w:line="240" w:lineRule="auto"/>
        <w:ind w:left="-115"/>
        <w:rPr>
          <w:rFonts w:ascii="Arial" w:hAnsi="Arial" w:cs="Arial"/>
          <w:highlight w:val="yellow"/>
        </w:rPr>
      </w:pPr>
      <w:r w:rsidRPr="00422AD9">
        <w:rPr>
          <w:rFonts w:ascii="Arial" w:hAnsi="Arial" w:cs="Arial"/>
          <w:highlight w:val="yellow"/>
        </w:rPr>
        <w:t>Special handling requirements:</w:t>
      </w:r>
    </w:p>
    <w:p w:rsidR="00422AD9" w:rsidRPr="00422AD9" w:rsidRDefault="00422AD9" w:rsidP="00422AD9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highlight w:val="yellow"/>
        </w:rPr>
      </w:pPr>
      <w:r w:rsidRPr="00422AD9">
        <w:rPr>
          <w:rFonts w:ascii="Arial" w:hAnsi="Arial" w:cs="Arial"/>
          <w:highlight w:val="yellow"/>
        </w:rPr>
        <w:t>No laboratory may refer any external proficiency testing to any other laboratory regardless of any existing policy for referring patient samples</w:t>
      </w:r>
    </w:p>
    <w:p w:rsidR="00422AD9" w:rsidRPr="00422AD9" w:rsidRDefault="00422AD9" w:rsidP="00422AD9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highlight w:val="yellow"/>
        </w:rPr>
      </w:pPr>
      <w:r w:rsidRPr="00422AD9">
        <w:rPr>
          <w:rFonts w:ascii="Arial" w:hAnsi="Arial" w:cs="Arial"/>
          <w:highlight w:val="yellow"/>
        </w:rPr>
        <w:t>Any and all communication of any kind concerning proficiency testing results is strictly prohibited between laboratories prior to the deadline for the submission of data</w:t>
      </w:r>
    </w:p>
    <w:p w:rsidR="00422AD9" w:rsidRDefault="00422AD9" w:rsidP="00422AD9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highlight w:val="yellow"/>
        </w:rPr>
      </w:pPr>
      <w:r w:rsidRPr="00422AD9">
        <w:rPr>
          <w:rFonts w:ascii="Arial" w:hAnsi="Arial" w:cs="Arial"/>
          <w:highlight w:val="yellow"/>
        </w:rPr>
        <w:t>Samples for proficiency testing are received into individual divisions, the receiving division is responsible for the distribution of sample material</w:t>
      </w:r>
    </w:p>
    <w:p w:rsidR="00422AD9" w:rsidRPr="00422AD9" w:rsidRDefault="00422AD9" w:rsidP="00422AD9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Kits received in the incorrect department will be forwarded to the correct department without being opened</w:t>
      </w: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  <w:b/>
        </w:rPr>
      </w:pPr>
    </w:p>
    <w:p w:rsidR="00C66CA8" w:rsidRPr="00D17DBE" w:rsidRDefault="0056272F" w:rsidP="005A3C77">
      <w:pPr>
        <w:spacing w:after="0" w:line="240" w:lineRule="auto"/>
        <w:ind w:left="-115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</w:t>
      </w:r>
    </w:p>
    <w:tbl>
      <w:tblPr>
        <w:tblW w:w="10230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0"/>
        <w:gridCol w:w="7380"/>
        <w:gridCol w:w="2110"/>
      </w:tblGrid>
      <w:tr w:rsidR="00C66CA8" w:rsidRPr="00E137C1" w:rsidTr="00D26C9D">
        <w:trPr>
          <w:cantSplit/>
          <w:trHeight w:val="502"/>
        </w:trPr>
        <w:tc>
          <w:tcPr>
            <w:tcW w:w="740" w:type="dxa"/>
            <w:vAlign w:val="center"/>
          </w:tcPr>
          <w:p w:rsidR="00C66CA8" w:rsidRPr="00D17DBE" w:rsidRDefault="00683F9E" w:rsidP="003346FB">
            <w:pPr>
              <w:spacing w:before="60" w:after="0" w:line="26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</w:t>
            </w:r>
          </w:p>
        </w:tc>
        <w:tc>
          <w:tcPr>
            <w:tcW w:w="7380" w:type="dxa"/>
            <w:vAlign w:val="center"/>
          </w:tcPr>
          <w:p w:rsidR="00C66CA8" w:rsidRPr="00D17DBE" w:rsidRDefault="00C66CA8" w:rsidP="005A3C77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D17DBE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110" w:type="dxa"/>
          </w:tcPr>
          <w:p w:rsidR="00C66CA8" w:rsidRPr="00D17DBE" w:rsidRDefault="009D15AA" w:rsidP="009D15AA">
            <w:pPr>
              <w:spacing w:before="60" w:after="60" w:line="26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Related Documents</w:t>
            </w:r>
          </w:p>
        </w:tc>
      </w:tr>
      <w:tr w:rsidR="00C66CA8" w:rsidRPr="00E137C1" w:rsidTr="009D15AA">
        <w:tc>
          <w:tcPr>
            <w:tcW w:w="740" w:type="dxa"/>
            <w:tcMar>
              <w:left w:w="115" w:type="dxa"/>
              <w:right w:w="115" w:type="dxa"/>
            </w:tcMar>
          </w:tcPr>
          <w:p w:rsidR="00C66CA8" w:rsidRPr="00B67506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56272F" w:rsidRDefault="00C66CA8" w:rsidP="00683F9E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 xml:space="preserve">Ordering proficiency testing kits takes place in </w:t>
            </w:r>
            <w:r w:rsidR="00246EC3" w:rsidRPr="00B67506">
              <w:rPr>
                <w:rFonts w:ascii="Arial" w:hAnsi="Arial" w:cs="Arial"/>
                <w:spacing w:val="-3"/>
                <w:lang w:val="en-GB"/>
              </w:rPr>
              <w:t>the fall</w:t>
            </w:r>
            <w:r w:rsidRPr="00B67506">
              <w:rPr>
                <w:rFonts w:ascii="Arial" w:hAnsi="Arial" w:cs="Arial"/>
                <w:spacing w:val="-3"/>
                <w:lang w:val="en-GB"/>
              </w:rPr>
              <w:t xml:space="preserve"> fo</w:t>
            </w:r>
            <w:r w:rsidR="0056272F">
              <w:rPr>
                <w:rFonts w:ascii="Arial" w:hAnsi="Arial" w:cs="Arial"/>
                <w:spacing w:val="-3"/>
                <w:lang w:val="en-GB"/>
              </w:rPr>
              <w:t>r the following calendar year.</w:t>
            </w:r>
          </w:p>
          <w:p w:rsidR="0056272F" w:rsidRDefault="00C66CA8" w:rsidP="0056272F">
            <w:pPr>
              <w:pStyle w:val="Header"/>
              <w:numPr>
                <w:ilvl w:val="0"/>
                <w:numId w:val="40"/>
              </w:numPr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>The Proficiency Testing Coordinator (PTC) is responsible for working with the Transfusion Service Manager to</w:t>
            </w:r>
            <w:r w:rsidR="0056272F">
              <w:rPr>
                <w:rFonts w:ascii="Arial" w:hAnsi="Arial" w:cs="Arial"/>
                <w:spacing w:val="-3"/>
                <w:lang w:val="en-GB"/>
              </w:rPr>
              <w:t xml:space="preserve"> select appropriate test kits.</w:t>
            </w:r>
          </w:p>
          <w:p w:rsidR="00C66CA8" w:rsidRPr="00B67506" w:rsidRDefault="00C66CA8" w:rsidP="0056272F">
            <w:pPr>
              <w:pStyle w:val="Header"/>
              <w:numPr>
                <w:ilvl w:val="0"/>
                <w:numId w:val="40"/>
              </w:numPr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>Order submission and approval follows Lab Medicine purchasing process.</w:t>
            </w:r>
          </w:p>
          <w:p w:rsidR="00683F9E" w:rsidRPr="00B67506" w:rsidRDefault="007E540A" w:rsidP="00683F9E">
            <w:pPr>
              <w:pStyle w:val="Header"/>
              <w:numPr>
                <w:ilvl w:val="0"/>
                <w:numId w:val="36"/>
              </w:numPr>
              <w:tabs>
                <w:tab w:val="clear" w:pos="4680"/>
                <w:tab w:val="clear" w:pos="9360"/>
              </w:tabs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>Shipping calendar for CAP surveys will be posted in TS</w:t>
            </w:r>
            <w:r w:rsidR="009D15AA" w:rsidRPr="00B67506">
              <w:rPr>
                <w:rFonts w:ascii="Arial" w:hAnsi="Arial" w:cs="Arial"/>
                <w:spacing w:val="-3"/>
                <w:lang w:val="en-GB"/>
              </w:rPr>
              <w:t>L</w:t>
            </w:r>
            <w:r w:rsidRPr="00B67506">
              <w:rPr>
                <w:rFonts w:ascii="Arial" w:hAnsi="Arial" w:cs="Arial"/>
                <w:spacing w:val="-3"/>
                <w:lang w:val="en-GB"/>
              </w:rPr>
              <w:t>.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C66CA8" w:rsidRPr="00E137C1" w:rsidTr="009D15AA">
        <w:trPr>
          <w:trHeight w:val="502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C66CA8" w:rsidRPr="00683F9E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C66CA8" w:rsidRPr="00D17DBE" w:rsidRDefault="00C66CA8" w:rsidP="007E540A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Kits will be delivered to TS</w:t>
            </w:r>
            <w:r w:rsidR="009D15AA">
              <w:rPr>
                <w:rFonts w:ascii="Arial" w:hAnsi="Arial" w:cs="Arial"/>
                <w:spacing w:val="-3"/>
                <w:lang w:val="en-GB"/>
              </w:rPr>
              <w:t>L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>.  If the P</w:t>
            </w:r>
            <w:r>
              <w:rPr>
                <w:rFonts w:ascii="Arial" w:hAnsi="Arial" w:cs="Arial"/>
                <w:spacing w:val="-3"/>
                <w:lang w:val="en-GB"/>
              </w:rPr>
              <w:t>TC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 xml:space="preserve"> will be absent, a designee will be assigned to process the kit upon arrival.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:rsidR="00C66CA8" w:rsidRPr="00D17DBE" w:rsidRDefault="007E540A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Tables A and B</w:t>
            </w:r>
          </w:p>
        </w:tc>
      </w:tr>
      <w:tr w:rsidR="00C66CA8" w:rsidRPr="00E137C1" w:rsidTr="009D15AA">
        <w:trPr>
          <w:trHeight w:val="637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C66CA8" w:rsidRPr="00683F9E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C66CA8" w:rsidRDefault="00C66CA8" w:rsidP="00683F9E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The PTC</w:t>
            </w:r>
            <w:r w:rsidR="00D26C9D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="00D26C9D" w:rsidRPr="00D26C9D">
              <w:rPr>
                <w:rFonts w:ascii="Arial" w:hAnsi="Arial" w:cs="Arial"/>
                <w:spacing w:val="-3"/>
                <w:highlight w:val="yellow"/>
                <w:lang w:val="en-GB"/>
              </w:rPr>
              <w:t>or designee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 xml:space="preserve"> will utilize the work schedule and the Proficiency Testing Assignment grid to select staff to complete testing on a rotating basis.</w:t>
            </w:r>
          </w:p>
          <w:p w:rsidR="00C66CA8" w:rsidRPr="009E4942" w:rsidRDefault="00C66CA8" w:rsidP="009E4942">
            <w:pPr>
              <w:pStyle w:val="Header"/>
              <w:numPr>
                <w:ilvl w:val="0"/>
                <w:numId w:val="34"/>
              </w:numPr>
              <w:rPr>
                <w:rFonts w:ascii="Arial" w:hAnsi="Arial" w:cs="Arial"/>
                <w:spacing w:val="-3"/>
                <w:lang w:val="en-GB"/>
              </w:rPr>
            </w:pPr>
            <w:r w:rsidRPr="009E4942">
              <w:rPr>
                <w:rFonts w:ascii="Arial" w:hAnsi="Arial" w:cs="Arial"/>
                <w:b/>
                <w:i/>
                <w:spacing w:val="-3"/>
                <w:lang w:val="en-GB"/>
              </w:rPr>
              <w:t>Note:</w:t>
            </w:r>
            <w:r>
              <w:rPr>
                <w:rFonts w:ascii="Arial" w:hAnsi="Arial" w:cs="Arial"/>
                <w:b/>
                <w:spacing w:val="-3"/>
                <w:lang w:val="en-GB"/>
              </w:rPr>
              <w:t xml:space="preserve"> </w:t>
            </w:r>
            <w:r w:rsidRPr="009E4942">
              <w:rPr>
                <w:rFonts w:ascii="Arial" w:hAnsi="Arial" w:cs="Arial"/>
                <w:i/>
                <w:spacing w:val="-3"/>
                <w:lang w:val="en-GB"/>
              </w:rPr>
              <w:t>Staff selection will be such that staff working any shift may be selected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:rsidR="00C66CA8" w:rsidRPr="00D17DBE" w:rsidRDefault="00C66CA8" w:rsidP="00D12BF5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12BF5">
              <w:rPr>
                <w:rFonts w:ascii="Arial" w:hAnsi="Arial" w:cs="Arial"/>
                <w:spacing w:val="-3"/>
                <w:highlight w:val="yellow"/>
                <w:lang w:val="en-GB"/>
              </w:rPr>
              <w:t>PT Assignment Grid</w:t>
            </w:r>
            <w:r w:rsidR="00422AD9" w:rsidRPr="00D12BF5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</w:t>
            </w:r>
            <w:bookmarkStart w:id="0" w:name="_GoBack"/>
            <w:bookmarkEnd w:id="0"/>
          </w:p>
        </w:tc>
      </w:tr>
    </w:tbl>
    <w:p w:rsidR="00AC5784" w:rsidRDefault="00AC5784">
      <w:r>
        <w:br w:type="page"/>
      </w:r>
    </w:p>
    <w:tbl>
      <w:tblPr>
        <w:tblW w:w="10230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0"/>
        <w:gridCol w:w="7380"/>
        <w:gridCol w:w="2110"/>
      </w:tblGrid>
      <w:tr w:rsidR="00AC5784" w:rsidRPr="00D17DBE" w:rsidTr="0077733C">
        <w:trPr>
          <w:trHeight w:val="520"/>
        </w:trPr>
        <w:tc>
          <w:tcPr>
            <w:tcW w:w="740" w:type="dxa"/>
            <w:tcMar>
              <w:left w:w="115" w:type="dxa"/>
              <w:right w:w="115" w:type="dxa"/>
            </w:tcMar>
            <w:vAlign w:val="center"/>
          </w:tcPr>
          <w:p w:rsidR="00AC5784" w:rsidRPr="00D17DBE" w:rsidRDefault="00AC5784" w:rsidP="0077733C">
            <w:pPr>
              <w:pStyle w:val="Head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Step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:rsidR="00AC5784" w:rsidRPr="00D17DBE" w:rsidRDefault="00AC5784" w:rsidP="0077733C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D17DBE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  <w:vAlign w:val="center"/>
          </w:tcPr>
          <w:p w:rsidR="00AC5784" w:rsidRPr="00D17DBE" w:rsidRDefault="00AC5784" w:rsidP="0077733C">
            <w:pPr>
              <w:spacing w:before="60" w:after="60" w:line="26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Related Documents</w:t>
            </w:r>
          </w:p>
        </w:tc>
      </w:tr>
      <w:tr w:rsidR="00C66CA8" w:rsidRPr="00B67506" w:rsidTr="009D15AA">
        <w:tc>
          <w:tcPr>
            <w:tcW w:w="740" w:type="dxa"/>
            <w:tcMar>
              <w:left w:w="115" w:type="dxa"/>
              <w:right w:w="115" w:type="dxa"/>
            </w:tcMar>
          </w:tcPr>
          <w:p w:rsidR="00C66CA8" w:rsidRPr="00B67506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C66CA8" w:rsidRPr="00B67506" w:rsidRDefault="00683F9E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>MLS</w:t>
            </w:r>
            <w:r w:rsidR="00C66CA8" w:rsidRPr="00B67506">
              <w:rPr>
                <w:rFonts w:ascii="Arial" w:hAnsi="Arial" w:cs="Arial"/>
                <w:spacing w:val="-3"/>
                <w:lang w:val="en-GB"/>
              </w:rPr>
              <w:t xml:space="preserve"> will complete testing:</w:t>
            </w:r>
          </w:p>
          <w:p w:rsidR="00C66CA8" w:rsidRPr="00B67506" w:rsidRDefault="00C66CA8" w:rsidP="00683F9E">
            <w:pPr>
              <w:pStyle w:val="Header"/>
              <w:numPr>
                <w:ilvl w:val="0"/>
                <w:numId w:val="24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>Record results in Sunquest LIS.</w:t>
            </w:r>
          </w:p>
          <w:p w:rsidR="00C66CA8" w:rsidRPr="00B67506" w:rsidRDefault="00C66CA8" w:rsidP="00683F9E">
            <w:pPr>
              <w:pStyle w:val="Header"/>
              <w:numPr>
                <w:ilvl w:val="0"/>
                <w:numId w:val="24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>Utilize applicable paperwork for additional testing.</w:t>
            </w:r>
          </w:p>
          <w:p w:rsidR="00C66CA8" w:rsidRPr="00B67506" w:rsidRDefault="00C66CA8" w:rsidP="00683F9E">
            <w:pPr>
              <w:pStyle w:val="Header"/>
              <w:numPr>
                <w:ilvl w:val="0"/>
                <w:numId w:val="24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>Sign Attestation statement as “Testing Personnel”</w:t>
            </w:r>
          </w:p>
          <w:p w:rsidR="00683F9E" w:rsidRPr="00B67506" w:rsidRDefault="00683F9E" w:rsidP="00683F9E">
            <w:pPr>
              <w:pStyle w:val="Header"/>
              <w:numPr>
                <w:ilvl w:val="0"/>
                <w:numId w:val="24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>Sign HMC CAP Attestation form</w:t>
            </w:r>
          </w:p>
          <w:p w:rsidR="00246EC3" w:rsidRPr="00B67506" w:rsidRDefault="00246EC3" w:rsidP="00683F9E">
            <w:pPr>
              <w:pStyle w:val="Header"/>
              <w:numPr>
                <w:ilvl w:val="0"/>
                <w:numId w:val="24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>Attach BBI printout of final results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:rsidR="00C66CA8" w:rsidRPr="00B67506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 xml:space="preserve">Applicable testing SOPs </w:t>
            </w:r>
          </w:p>
          <w:p w:rsidR="00683F9E" w:rsidRPr="00B67506" w:rsidRDefault="00683F9E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  <w:p w:rsidR="00683F9E" w:rsidRPr="00B67506" w:rsidRDefault="00683F9E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>HMC CAP Attestation Form</w:t>
            </w:r>
          </w:p>
        </w:tc>
      </w:tr>
      <w:tr w:rsidR="00C66CA8" w:rsidRPr="00E137C1" w:rsidTr="009D15AA">
        <w:tc>
          <w:tcPr>
            <w:tcW w:w="740" w:type="dxa"/>
            <w:tcMar>
              <w:left w:w="115" w:type="dxa"/>
              <w:right w:w="115" w:type="dxa"/>
            </w:tcMar>
          </w:tcPr>
          <w:p w:rsidR="00C66CA8" w:rsidRPr="00B67506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C66CA8" w:rsidRPr="00B67506" w:rsidRDefault="00D26C9D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6C9D">
              <w:rPr>
                <w:rFonts w:ascii="Arial" w:hAnsi="Arial" w:cs="Arial"/>
                <w:spacing w:val="-3"/>
                <w:highlight w:val="yellow"/>
                <w:lang w:val="en-GB"/>
              </w:rPr>
              <w:t>Once testing has been completed,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t</w:t>
            </w:r>
            <w:r w:rsidR="00C66CA8" w:rsidRPr="00B67506">
              <w:rPr>
                <w:rFonts w:ascii="Arial" w:hAnsi="Arial" w:cs="Arial"/>
                <w:spacing w:val="-3"/>
                <w:lang w:val="en-GB"/>
              </w:rPr>
              <w:t xml:space="preserve">he PTC will: </w:t>
            </w:r>
          </w:p>
          <w:p w:rsidR="00C66CA8" w:rsidRPr="00B67506" w:rsidRDefault="00C66CA8" w:rsidP="00683F9E">
            <w:pPr>
              <w:pStyle w:val="Header"/>
              <w:numPr>
                <w:ilvl w:val="0"/>
                <w:numId w:val="25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>Receive the results</w:t>
            </w:r>
          </w:p>
          <w:p w:rsidR="004719FF" w:rsidRPr="00B67506" w:rsidRDefault="004719FF" w:rsidP="00683F9E">
            <w:pPr>
              <w:pStyle w:val="Header"/>
              <w:numPr>
                <w:ilvl w:val="0"/>
                <w:numId w:val="25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>Perform second tech review</w:t>
            </w:r>
          </w:p>
          <w:p w:rsidR="00C66CA8" w:rsidRPr="00B67506" w:rsidRDefault="00C66CA8" w:rsidP="00683F9E">
            <w:pPr>
              <w:pStyle w:val="Header"/>
              <w:numPr>
                <w:ilvl w:val="0"/>
                <w:numId w:val="25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 xml:space="preserve">Forward to TS Manager for technical review </w:t>
            </w:r>
          </w:p>
          <w:p w:rsidR="00C66CA8" w:rsidRPr="00B67506" w:rsidRDefault="00C66CA8" w:rsidP="00683F9E">
            <w:pPr>
              <w:pStyle w:val="Header"/>
              <w:numPr>
                <w:ilvl w:val="0"/>
                <w:numId w:val="25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>Obtain necessary signatures</w:t>
            </w:r>
          </w:p>
          <w:p w:rsidR="00C66CA8" w:rsidRPr="00B67506" w:rsidRDefault="00C66CA8" w:rsidP="00683F9E">
            <w:pPr>
              <w:pStyle w:val="Header"/>
              <w:numPr>
                <w:ilvl w:val="0"/>
                <w:numId w:val="25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>Submit to the PT agency by the submission date electronically or by fax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C66CA8" w:rsidRPr="00E137C1" w:rsidTr="009D15AA">
        <w:trPr>
          <w:trHeight w:val="340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C66CA8" w:rsidRPr="00017109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017109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C66CA8" w:rsidRPr="00017109" w:rsidRDefault="00D26C9D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6C9D">
              <w:rPr>
                <w:rFonts w:ascii="Arial" w:hAnsi="Arial" w:cs="Arial"/>
                <w:spacing w:val="-3"/>
                <w:highlight w:val="yellow"/>
                <w:lang w:val="en-GB"/>
              </w:rPr>
              <w:t>Once evaluations have been received from CAP,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t</w:t>
            </w:r>
            <w:r w:rsidR="00C66CA8" w:rsidRPr="00017109">
              <w:rPr>
                <w:rFonts w:ascii="Arial" w:hAnsi="Arial" w:cs="Arial"/>
                <w:spacing w:val="-3"/>
                <w:lang w:val="en-GB"/>
              </w:rPr>
              <w:t>he PTC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Pr="00D26C9D">
              <w:rPr>
                <w:rFonts w:ascii="Arial" w:hAnsi="Arial" w:cs="Arial"/>
                <w:spacing w:val="-3"/>
                <w:highlight w:val="yellow"/>
                <w:lang w:val="en-GB"/>
              </w:rPr>
              <w:t>or designee</w:t>
            </w:r>
            <w:r w:rsidR="00C66CA8" w:rsidRPr="00017109">
              <w:rPr>
                <w:rFonts w:ascii="Arial" w:hAnsi="Arial" w:cs="Arial"/>
                <w:spacing w:val="-3"/>
                <w:lang w:val="en-GB"/>
              </w:rPr>
              <w:t xml:space="preserve"> will:</w:t>
            </w:r>
          </w:p>
          <w:p w:rsidR="00C66CA8" w:rsidRPr="00D26C9D" w:rsidRDefault="00C66CA8" w:rsidP="00683F9E">
            <w:pPr>
              <w:pStyle w:val="Header"/>
              <w:numPr>
                <w:ilvl w:val="0"/>
                <w:numId w:val="27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26C9D">
              <w:rPr>
                <w:rFonts w:ascii="Arial" w:hAnsi="Arial" w:cs="Arial"/>
                <w:spacing w:val="-3"/>
                <w:lang w:val="en-GB"/>
              </w:rPr>
              <w:t>Compare evaluation to 2</w:t>
            </w:r>
            <w:r w:rsidRPr="00D26C9D">
              <w:rPr>
                <w:rFonts w:ascii="Arial" w:hAnsi="Arial" w:cs="Arial"/>
                <w:spacing w:val="-3"/>
                <w:vertAlign w:val="superscript"/>
                <w:lang w:val="en-GB"/>
              </w:rPr>
              <w:t>nd</w:t>
            </w:r>
            <w:r w:rsidRPr="00D26C9D">
              <w:rPr>
                <w:rFonts w:ascii="Arial" w:hAnsi="Arial" w:cs="Arial"/>
                <w:spacing w:val="-3"/>
                <w:lang w:val="en-GB"/>
              </w:rPr>
              <w:t xml:space="preserve"> test results, if applicable</w:t>
            </w:r>
          </w:p>
          <w:p w:rsidR="00C66CA8" w:rsidRPr="00D26C9D" w:rsidRDefault="00C66CA8" w:rsidP="00683F9E">
            <w:pPr>
              <w:pStyle w:val="Header"/>
              <w:numPr>
                <w:ilvl w:val="0"/>
                <w:numId w:val="27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26C9D">
              <w:rPr>
                <w:rFonts w:ascii="Arial" w:hAnsi="Arial" w:cs="Arial"/>
                <w:spacing w:val="-3"/>
                <w:lang w:val="en-GB"/>
              </w:rPr>
              <w:t>Notify TS Manager of any unacceptable findings</w:t>
            </w:r>
          </w:p>
          <w:p w:rsidR="00C66CA8" w:rsidRPr="00017109" w:rsidRDefault="00C66CA8" w:rsidP="00683F9E">
            <w:pPr>
              <w:pStyle w:val="Header"/>
              <w:numPr>
                <w:ilvl w:val="0"/>
                <w:numId w:val="27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017109">
              <w:rPr>
                <w:rFonts w:ascii="Arial" w:hAnsi="Arial" w:cs="Arial"/>
                <w:spacing w:val="-3"/>
                <w:lang w:val="en-GB"/>
              </w:rPr>
              <w:t>Pre</w:t>
            </w:r>
            <w:r w:rsidR="00A4731D" w:rsidRPr="00017109">
              <w:rPr>
                <w:rFonts w:ascii="Arial" w:hAnsi="Arial" w:cs="Arial"/>
                <w:spacing w:val="-3"/>
                <w:lang w:val="en-GB"/>
              </w:rPr>
              <w:t xml:space="preserve">pare Proficiency Testing Report comparing TSL graded, ungraded, and educational </w:t>
            </w:r>
            <w:r w:rsidR="00A90368" w:rsidRPr="00017109">
              <w:rPr>
                <w:rFonts w:ascii="Arial" w:hAnsi="Arial" w:cs="Arial"/>
                <w:spacing w:val="-3"/>
                <w:lang w:val="en-GB"/>
              </w:rPr>
              <w:t>surveys</w:t>
            </w:r>
            <w:r w:rsidR="00A4731D" w:rsidRPr="00017109">
              <w:rPr>
                <w:rFonts w:ascii="Arial" w:hAnsi="Arial" w:cs="Arial"/>
                <w:spacing w:val="-3"/>
                <w:lang w:val="en-GB"/>
              </w:rPr>
              <w:t xml:space="preserve"> against </w:t>
            </w:r>
            <w:r w:rsidR="00A90368" w:rsidRPr="00017109">
              <w:rPr>
                <w:rFonts w:ascii="Arial" w:hAnsi="Arial" w:cs="Arial"/>
                <w:spacing w:val="-3"/>
                <w:lang w:val="en-GB"/>
              </w:rPr>
              <w:t>participant evaluation</w:t>
            </w:r>
            <w:r w:rsidR="00A4731D" w:rsidRPr="00017109">
              <w:rPr>
                <w:rFonts w:ascii="Arial" w:hAnsi="Arial" w:cs="Arial"/>
                <w:spacing w:val="-3"/>
                <w:lang w:val="en-GB"/>
              </w:rPr>
              <w:t xml:space="preserve">. </w:t>
            </w:r>
          </w:p>
          <w:p w:rsidR="00C66CA8" w:rsidRDefault="00C66CA8" w:rsidP="00683F9E">
            <w:pPr>
              <w:pStyle w:val="Header"/>
              <w:numPr>
                <w:ilvl w:val="0"/>
                <w:numId w:val="27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017109">
              <w:rPr>
                <w:rFonts w:ascii="Arial" w:hAnsi="Arial" w:cs="Arial"/>
                <w:spacing w:val="-3"/>
                <w:lang w:val="en-GB"/>
              </w:rPr>
              <w:t>Forward acceptable evaluations and report to the Medical Director for signature.</w:t>
            </w:r>
          </w:p>
          <w:p w:rsidR="00D26C9D" w:rsidRPr="00017109" w:rsidRDefault="00D26C9D" w:rsidP="00683F9E">
            <w:pPr>
              <w:pStyle w:val="Header"/>
              <w:numPr>
                <w:ilvl w:val="0"/>
                <w:numId w:val="27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Forward unacceptable evaluations and report to the TS Manager for investigation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17109">
              <w:rPr>
                <w:rFonts w:ascii="Arial" w:hAnsi="Arial" w:cs="Arial"/>
                <w:spacing w:val="-3"/>
                <w:lang w:val="en-GB"/>
              </w:rPr>
              <w:t>Table C:  Unacceptable Findings Investigation</w:t>
            </w:r>
          </w:p>
        </w:tc>
      </w:tr>
      <w:tr w:rsidR="00C66CA8" w:rsidRPr="00E137C1" w:rsidTr="009D15AA">
        <w:tc>
          <w:tcPr>
            <w:tcW w:w="740" w:type="dxa"/>
            <w:tcMar>
              <w:left w:w="115" w:type="dxa"/>
              <w:right w:w="115" w:type="dxa"/>
            </w:tcMar>
          </w:tcPr>
          <w:p w:rsidR="00C66CA8" w:rsidRPr="00683F9E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C66CA8" w:rsidRDefault="00C66CA8" w:rsidP="00683F9E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The TS Manager will d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>evelop a corrective action plan for unacceptable evaluations</w:t>
            </w:r>
          </w:p>
          <w:p w:rsidR="00C66CA8" w:rsidRPr="0047178D" w:rsidRDefault="00C66CA8" w:rsidP="00683F9E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The TS Medical Director will approve any corrective action plan.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C66CA8" w:rsidRPr="00E137C1" w:rsidTr="009D15AA">
        <w:tc>
          <w:tcPr>
            <w:tcW w:w="740" w:type="dxa"/>
            <w:tcMar>
              <w:left w:w="115" w:type="dxa"/>
              <w:right w:w="115" w:type="dxa"/>
            </w:tcMar>
          </w:tcPr>
          <w:p w:rsidR="00C66CA8" w:rsidRPr="00683F9E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C66CA8" w:rsidRPr="00D17DBE" w:rsidRDefault="00C66CA8" w:rsidP="00683F9E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>PTC will maintain the proficiency testing notebooks:</w:t>
            </w:r>
          </w:p>
          <w:p w:rsidR="00C66CA8" w:rsidRPr="00D17DBE" w:rsidRDefault="00C66CA8" w:rsidP="00683F9E">
            <w:pPr>
              <w:pStyle w:val="Header"/>
              <w:numPr>
                <w:ilvl w:val="1"/>
                <w:numId w:val="35"/>
              </w:numPr>
              <w:tabs>
                <w:tab w:val="clear" w:pos="690"/>
                <w:tab w:val="clear" w:pos="4680"/>
                <w:tab w:val="clear" w:pos="9360"/>
              </w:tabs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File evaluations and summaries received from the PT organization</w:t>
            </w:r>
          </w:p>
          <w:p w:rsidR="00C66CA8" w:rsidRPr="00421B17" w:rsidRDefault="00C66CA8" w:rsidP="00421B17">
            <w:pPr>
              <w:pStyle w:val="Header"/>
              <w:numPr>
                <w:ilvl w:val="1"/>
                <w:numId w:val="35"/>
              </w:numPr>
              <w:tabs>
                <w:tab w:val="clear" w:pos="690"/>
                <w:tab w:val="clear" w:pos="4680"/>
                <w:tab w:val="clear" w:pos="9360"/>
              </w:tabs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Discard kits once test kit results have been finalized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</w:tbl>
    <w:p w:rsidR="00C66CA8" w:rsidRPr="00D17DBE" w:rsidRDefault="00C66CA8" w:rsidP="005A3C77">
      <w:pPr>
        <w:spacing w:after="0" w:line="240" w:lineRule="auto"/>
        <w:rPr>
          <w:rFonts w:ascii="Arial" w:hAnsi="Arial" w:cs="Arial"/>
        </w:rPr>
      </w:pPr>
    </w:p>
    <w:p w:rsidR="00AC5784" w:rsidRDefault="00AC5784" w:rsidP="008F1698">
      <w:pPr>
        <w:spacing w:after="0" w:line="240" w:lineRule="auto"/>
        <w:ind w:hanging="110"/>
        <w:rPr>
          <w:rFonts w:ascii="Arial" w:hAnsi="Arial" w:cs="Arial"/>
          <w:b/>
        </w:rPr>
      </w:pPr>
    </w:p>
    <w:p w:rsidR="00C66CA8" w:rsidRPr="00D17DBE" w:rsidRDefault="00C66CA8" w:rsidP="008F1698">
      <w:pPr>
        <w:spacing w:after="0" w:line="240" w:lineRule="auto"/>
        <w:ind w:hanging="110"/>
        <w:rPr>
          <w:rFonts w:ascii="Arial" w:hAnsi="Arial" w:cs="Arial"/>
          <w:b/>
          <w:bCs/>
        </w:rPr>
      </w:pPr>
      <w:r w:rsidRPr="00D17DBE">
        <w:rPr>
          <w:rFonts w:ascii="Arial" w:hAnsi="Arial" w:cs="Arial"/>
          <w:b/>
        </w:rPr>
        <w:t>Table A:</w:t>
      </w:r>
      <w:r w:rsidRPr="00D17DBE">
        <w:rPr>
          <w:rFonts w:ascii="Arial" w:hAnsi="Arial" w:cs="Arial"/>
          <w:b/>
          <w:bCs/>
        </w:rPr>
        <w:t xml:space="preserve">   Receiving Proficiency Test Kits</w:t>
      </w:r>
    </w:p>
    <w:tbl>
      <w:tblPr>
        <w:tblW w:w="10163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8"/>
        <w:gridCol w:w="9465"/>
      </w:tblGrid>
      <w:tr w:rsidR="00C66CA8" w:rsidRPr="00E137C1" w:rsidTr="00075A1D">
        <w:trPr>
          <w:trHeight w:val="254"/>
        </w:trPr>
        <w:tc>
          <w:tcPr>
            <w:tcW w:w="698" w:type="dxa"/>
            <w:vAlign w:val="center"/>
          </w:tcPr>
          <w:p w:rsidR="00C66CA8" w:rsidRPr="00E137C1" w:rsidRDefault="00683F9E" w:rsidP="005A3C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Step</w:t>
            </w:r>
          </w:p>
        </w:tc>
        <w:tc>
          <w:tcPr>
            <w:tcW w:w="9465" w:type="dxa"/>
            <w:vAlign w:val="center"/>
          </w:tcPr>
          <w:p w:rsidR="00C66CA8" w:rsidRPr="00E137C1" w:rsidRDefault="00C66CA8" w:rsidP="008F16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137C1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>ction</w:t>
            </w:r>
          </w:p>
        </w:tc>
      </w:tr>
      <w:tr w:rsidR="00C66CA8" w:rsidRPr="00E137C1" w:rsidTr="00422AD9">
        <w:trPr>
          <w:trHeight w:val="323"/>
        </w:trPr>
        <w:tc>
          <w:tcPr>
            <w:tcW w:w="698" w:type="dxa"/>
          </w:tcPr>
          <w:p w:rsidR="00C66CA8" w:rsidRPr="00683F9E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465" w:type="dxa"/>
            <w:vAlign w:val="center"/>
          </w:tcPr>
          <w:p w:rsidR="00C66CA8" w:rsidRPr="00E137C1" w:rsidRDefault="000731F0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731F0">
              <w:rPr>
                <w:rFonts w:ascii="Arial" w:hAnsi="Arial" w:cs="Arial"/>
                <w:bCs/>
                <w:highlight w:val="yellow"/>
              </w:rPr>
              <w:t>Verify kit belongs to our department and forward to correct department if necessary.</w:t>
            </w:r>
          </w:p>
        </w:tc>
      </w:tr>
      <w:tr w:rsidR="000731F0" w:rsidRPr="00E137C1" w:rsidTr="00075A1D">
        <w:trPr>
          <w:trHeight w:val="260"/>
        </w:trPr>
        <w:tc>
          <w:tcPr>
            <w:tcW w:w="698" w:type="dxa"/>
          </w:tcPr>
          <w:p w:rsidR="000731F0" w:rsidRPr="00683F9E" w:rsidRDefault="000731F0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465" w:type="dxa"/>
            <w:vAlign w:val="center"/>
          </w:tcPr>
          <w:p w:rsidR="000731F0" w:rsidRPr="00E137C1" w:rsidRDefault="000731F0" w:rsidP="0077733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Remove paperwork and time stamp</w:t>
            </w:r>
            <w:r w:rsidRPr="00E137C1">
              <w:rPr>
                <w:rFonts w:ascii="Arial" w:hAnsi="Arial" w:cs="Arial"/>
                <w:bCs/>
              </w:rPr>
              <w:t>/handwrite date and time received on the METHOD</w:t>
            </w:r>
            <w:r>
              <w:rPr>
                <w:rFonts w:ascii="Arial" w:hAnsi="Arial" w:cs="Arial"/>
                <w:bCs/>
              </w:rPr>
              <w:t>S</w:t>
            </w:r>
            <w:r w:rsidRPr="00E137C1">
              <w:rPr>
                <w:rFonts w:ascii="Arial" w:hAnsi="Arial" w:cs="Arial"/>
                <w:bCs/>
              </w:rPr>
              <w:t xml:space="preserve"> page.</w:t>
            </w:r>
          </w:p>
        </w:tc>
      </w:tr>
      <w:tr w:rsidR="000731F0" w:rsidRPr="00E137C1" w:rsidTr="00075A1D">
        <w:trPr>
          <w:trHeight w:val="536"/>
        </w:trPr>
        <w:tc>
          <w:tcPr>
            <w:tcW w:w="698" w:type="dxa"/>
          </w:tcPr>
          <w:p w:rsidR="000731F0" w:rsidRPr="00683F9E" w:rsidRDefault="000731F0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465" w:type="dxa"/>
            <w:vAlign w:val="center"/>
          </w:tcPr>
          <w:p w:rsidR="000731F0" w:rsidRDefault="000731F0" w:rsidP="0077733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Inspect kit for leaking, turbidity, short sample, hemolysis, label integrity.</w:t>
            </w:r>
          </w:p>
          <w:p w:rsidR="000731F0" w:rsidRDefault="000731F0" w:rsidP="0077733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56272F">
              <w:rPr>
                <w:rFonts w:ascii="Arial" w:hAnsi="Arial" w:cs="Arial"/>
                <w:bCs/>
                <w:highlight w:val="yellow"/>
              </w:rPr>
              <w:t>Process samples as required in Kit instructions</w:t>
            </w:r>
          </w:p>
          <w:p w:rsidR="000731F0" w:rsidRPr="0056272F" w:rsidRDefault="000731F0" w:rsidP="0077733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Contact PT agency immediately for replacement samples if any samples are unacceptable.</w:t>
            </w:r>
          </w:p>
        </w:tc>
      </w:tr>
      <w:tr w:rsidR="00C66CA8" w:rsidRPr="00E137C1" w:rsidTr="00422AD9">
        <w:trPr>
          <w:trHeight w:val="269"/>
        </w:trPr>
        <w:tc>
          <w:tcPr>
            <w:tcW w:w="698" w:type="dxa"/>
          </w:tcPr>
          <w:p w:rsidR="00C66CA8" w:rsidRPr="0056272F" w:rsidRDefault="000731F0" w:rsidP="00683F9E">
            <w:pPr>
              <w:spacing w:after="0" w:line="240" w:lineRule="auto"/>
              <w:rPr>
                <w:rFonts w:ascii="Arial" w:hAnsi="Arial" w:cs="Arial"/>
                <w:bCs/>
                <w:strike/>
              </w:rPr>
            </w:pPr>
            <w:r>
              <w:rPr>
                <w:rFonts w:ascii="Arial" w:hAnsi="Arial" w:cs="Arial"/>
                <w:bCs/>
                <w:strike/>
              </w:rPr>
              <w:t>4</w:t>
            </w:r>
          </w:p>
        </w:tc>
        <w:tc>
          <w:tcPr>
            <w:tcW w:w="9465" w:type="dxa"/>
            <w:vAlign w:val="center"/>
          </w:tcPr>
          <w:p w:rsidR="00C66CA8" w:rsidRPr="000731F0" w:rsidRDefault="000731F0" w:rsidP="00075A1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731F0">
              <w:rPr>
                <w:rFonts w:ascii="Arial" w:hAnsi="Arial" w:cs="Arial"/>
                <w:bCs/>
                <w:highlight w:val="yellow"/>
              </w:rPr>
              <w:t>Store samples for testing as required in Kit instructions.</w:t>
            </w:r>
          </w:p>
        </w:tc>
      </w:tr>
    </w:tbl>
    <w:p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AC5784" w:rsidRDefault="00AC5784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66CA8" w:rsidRPr="00D17DBE" w:rsidRDefault="00C66CA8" w:rsidP="008F1698">
      <w:pPr>
        <w:spacing w:after="0" w:line="240" w:lineRule="auto"/>
        <w:ind w:hanging="110"/>
        <w:rPr>
          <w:rFonts w:ascii="Arial" w:hAnsi="Arial" w:cs="Arial"/>
          <w:b/>
          <w:bCs/>
        </w:rPr>
      </w:pPr>
      <w:r w:rsidRPr="00D17DBE">
        <w:rPr>
          <w:rFonts w:ascii="Arial" w:hAnsi="Arial" w:cs="Arial"/>
          <w:b/>
          <w:bCs/>
        </w:rPr>
        <w:lastRenderedPageBreak/>
        <w:t xml:space="preserve">Table B:  Ordering Proficiency Testing in Sunquest </w:t>
      </w:r>
    </w:p>
    <w:tbl>
      <w:tblPr>
        <w:tblW w:w="10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9"/>
        <w:gridCol w:w="8789"/>
      </w:tblGrid>
      <w:tr w:rsidR="00C66CA8" w:rsidRPr="00E137C1" w:rsidTr="00075A1D">
        <w:trPr>
          <w:trHeight w:val="278"/>
        </w:trPr>
        <w:tc>
          <w:tcPr>
            <w:tcW w:w="1459" w:type="dxa"/>
          </w:tcPr>
          <w:p w:rsidR="00C66CA8" w:rsidRPr="00E137C1" w:rsidRDefault="00683F9E" w:rsidP="008F16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Step</w:t>
            </w:r>
          </w:p>
        </w:tc>
        <w:tc>
          <w:tcPr>
            <w:tcW w:w="8789" w:type="dxa"/>
            <w:vAlign w:val="center"/>
          </w:tcPr>
          <w:p w:rsidR="00C66CA8" w:rsidRPr="00E137C1" w:rsidRDefault="00C66CA8" w:rsidP="008F16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137C1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>ction:</w:t>
            </w:r>
          </w:p>
        </w:tc>
      </w:tr>
      <w:tr w:rsidR="00C66CA8" w:rsidRPr="00E137C1" w:rsidTr="00075A1D">
        <w:trPr>
          <w:trHeight w:val="629"/>
        </w:trPr>
        <w:tc>
          <w:tcPr>
            <w:tcW w:w="1459" w:type="dxa"/>
            <w:vAlign w:val="center"/>
          </w:tcPr>
          <w:p w:rsidR="00C66CA8" w:rsidRPr="00E137C1" w:rsidRDefault="00C66CA8" w:rsidP="008F16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37C1">
              <w:rPr>
                <w:rFonts w:ascii="Arial" w:hAnsi="Arial" w:cs="Arial"/>
                <w:b/>
                <w:bCs/>
              </w:rPr>
              <w:t>HMC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137C1">
              <w:rPr>
                <w:rFonts w:ascii="Arial" w:hAnsi="Arial" w:cs="Arial"/>
                <w:b/>
                <w:bCs/>
              </w:rPr>
              <w:t>CAP</w:t>
            </w:r>
          </w:p>
          <w:p w:rsidR="00C66CA8" w:rsidRPr="00E137C1" w:rsidRDefault="00C66CA8" w:rsidP="008F16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37C1">
              <w:rPr>
                <w:rFonts w:ascii="Arial" w:hAnsi="Arial" w:cs="Arial"/>
                <w:b/>
                <w:bCs/>
              </w:rPr>
              <w:t>Information</w:t>
            </w:r>
          </w:p>
        </w:tc>
        <w:tc>
          <w:tcPr>
            <w:tcW w:w="8789" w:type="dxa"/>
            <w:vAlign w:val="center"/>
          </w:tcPr>
          <w:p w:rsidR="00C66CA8" w:rsidRPr="00E137C1" w:rsidRDefault="00C66CA8" w:rsidP="008F1698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E137C1">
              <w:rPr>
                <w:rFonts w:ascii="Arial" w:hAnsi="Arial" w:cs="Arial"/>
                <w:spacing w:val="-3"/>
                <w:lang w:val="en-GB"/>
              </w:rPr>
              <w:t>CAP#:  246371615</w:t>
            </w:r>
          </w:p>
          <w:p w:rsidR="00C66CA8" w:rsidRPr="00E137C1" w:rsidRDefault="00C66CA8" w:rsidP="008F1698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E137C1">
              <w:rPr>
                <w:rFonts w:ascii="Arial" w:hAnsi="Arial" w:cs="Arial"/>
                <w:spacing w:val="-3"/>
                <w:lang w:val="en-GB"/>
              </w:rPr>
              <w:t>A/R#:  24629100</w:t>
            </w:r>
          </w:p>
          <w:p w:rsidR="00C66CA8" w:rsidRPr="008F1698" w:rsidRDefault="00C66CA8" w:rsidP="008F1698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E137C1">
              <w:rPr>
                <w:rFonts w:ascii="Arial" w:hAnsi="Arial" w:cs="Arial"/>
                <w:spacing w:val="-3"/>
                <w:lang w:val="en-GB"/>
              </w:rPr>
              <w:t>CLIA ID:  50D0631627</w:t>
            </w:r>
          </w:p>
        </w:tc>
      </w:tr>
      <w:tr w:rsidR="00C66CA8" w:rsidRPr="00E137C1" w:rsidTr="00075A1D">
        <w:trPr>
          <w:trHeight w:val="215"/>
        </w:trPr>
        <w:tc>
          <w:tcPr>
            <w:tcW w:w="1459" w:type="dxa"/>
          </w:tcPr>
          <w:p w:rsidR="00C66CA8" w:rsidRPr="00683F9E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789" w:type="dxa"/>
            <w:vAlign w:val="center"/>
          </w:tcPr>
          <w:p w:rsidR="00C66CA8" w:rsidRPr="00E137C1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Log into Sunquest.</w:t>
            </w:r>
          </w:p>
        </w:tc>
      </w:tr>
      <w:tr w:rsidR="00C66CA8" w:rsidRPr="00E137C1" w:rsidTr="00683F9E">
        <w:trPr>
          <w:trHeight w:val="2702"/>
        </w:trPr>
        <w:tc>
          <w:tcPr>
            <w:tcW w:w="1459" w:type="dxa"/>
          </w:tcPr>
          <w:p w:rsidR="00C66CA8" w:rsidRPr="00B67506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789" w:type="dxa"/>
            <w:vAlign w:val="center"/>
          </w:tcPr>
          <w:p w:rsidR="00C66CA8" w:rsidRPr="00B67506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>Perform Order Entry and generate Accession Number/CID stickers</w:t>
            </w:r>
          </w:p>
          <w:p w:rsidR="00C66CA8" w:rsidRPr="00B67506" w:rsidRDefault="001E1CE7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>HID begins with HCAP</w:t>
            </w:r>
            <w:r w:rsidR="00C66CA8" w:rsidRPr="00B67506">
              <w:rPr>
                <w:rFonts w:ascii="Arial" w:hAnsi="Arial" w:cs="Arial"/>
                <w:bCs/>
              </w:rPr>
              <w:t>-</w:t>
            </w:r>
          </w:p>
          <w:p w:rsidR="00C66CA8" w:rsidRPr="00B67506" w:rsidRDefault="00C66CA8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>&lt;CREATE&gt;;  n</w:t>
            </w:r>
            <w:r w:rsidR="001E1CE7" w:rsidRPr="00B67506">
              <w:rPr>
                <w:rFonts w:ascii="Arial" w:hAnsi="Arial" w:cs="Arial"/>
                <w:bCs/>
              </w:rPr>
              <w:t>ote a digit is added to the HCAP</w:t>
            </w:r>
            <w:r w:rsidRPr="00B67506">
              <w:rPr>
                <w:rFonts w:ascii="Arial" w:hAnsi="Arial" w:cs="Arial"/>
                <w:bCs/>
              </w:rPr>
              <w:t>-:  this is the HID number</w:t>
            </w:r>
          </w:p>
          <w:p w:rsidR="00C66CA8" w:rsidRPr="00B67506" w:rsidRDefault="00C66CA8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>Last Name:  CAPSURV</w:t>
            </w:r>
          </w:p>
          <w:p w:rsidR="00C66CA8" w:rsidRPr="00B67506" w:rsidRDefault="00C66CA8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>First Name:  ID of the survey.  Example:  DAT Survey might include samples numbered DAT01, DAT02, etc.</w:t>
            </w:r>
          </w:p>
          <w:p w:rsidR="00C66CA8" w:rsidRPr="00B67506" w:rsidRDefault="00C66CA8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>Middle Name:  not used</w:t>
            </w:r>
          </w:p>
          <w:p w:rsidR="00C66CA8" w:rsidRPr="00B67506" w:rsidRDefault="00C66CA8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>Enter a random age and gender;  mix these up at random</w:t>
            </w:r>
          </w:p>
          <w:p w:rsidR="00C66CA8" w:rsidRPr="00B67506" w:rsidRDefault="00421B17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>Account number:  2609206 (TSL)</w:t>
            </w:r>
          </w:p>
          <w:p w:rsidR="00C66CA8" w:rsidRPr="00B67506" w:rsidRDefault="00C66CA8" w:rsidP="004719F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 xml:space="preserve">Diagnosis code:  </w:t>
            </w:r>
            <w:r w:rsidR="004719FF" w:rsidRPr="00B67506">
              <w:rPr>
                <w:rFonts w:ascii="Arial" w:hAnsi="Arial" w:cs="Arial"/>
                <w:bCs/>
              </w:rPr>
              <w:t>Z00.00</w:t>
            </w:r>
          </w:p>
        </w:tc>
      </w:tr>
      <w:tr w:rsidR="00C66CA8" w:rsidRPr="00E137C1" w:rsidTr="00075A1D">
        <w:trPr>
          <w:trHeight w:val="260"/>
        </w:trPr>
        <w:tc>
          <w:tcPr>
            <w:tcW w:w="1459" w:type="dxa"/>
          </w:tcPr>
          <w:p w:rsidR="00C66CA8" w:rsidRPr="00683F9E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789" w:type="dxa"/>
            <w:vAlign w:val="center"/>
          </w:tcPr>
          <w:p w:rsidR="00C66CA8" w:rsidRPr="00E137C1" w:rsidRDefault="00421B17" w:rsidP="00421B17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C66CA8" w:rsidRPr="00E137C1">
              <w:rPr>
                <w:rFonts w:ascii="Arial" w:hAnsi="Arial" w:cs="Arial"/>
                <w:bCs/>
              </w:rPr>
              <w:t xml:space="preserve">ttach CID to sample per Order Entry SOP. </w:t>
            </w:r>
          </w:p>
        </w:tc>
      </w:tr>
      <w:tr w:rsidR="00C66CA8" w:rsidRPr="00E137C1" w:rsidTr="00075A1D">
        <w:trPr>
          <w:trHeight w:val="170"/>
        </w:trPr>
        <w:tc>
          <w:tcPr>
            <w:tcW w:w="1459" w:type="dxa"/>
          </w:tcPr>
          <w:p w:rsidR="00C66CA8" w:rsidRPr="00683F9E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789" w:type="dxa"/>
            <w:vAlign w:val="center"/>
          </w:tcPr>
          <w:p w:rsidR="00C66CA8" w:rsidRPr="00E137C1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Place extra labels with survey paperwork.</w:t>
            </w:r>
          </w:p>
        </w:tc>
      </w:tr>
    </w:tbl>
    <w:p w:rsidR="00C66CA8" w:rsidRPr="00D17DBE" w:rsidRDefault="00C66CA8" w:rsidP="00075A1D">
      <w:pPr>
        <w:spacing w:after="0" w:line="240" w:lineRule="atLeast"/>
        <w:rPr>
          <w:rFonts w:ascii="Arial" w:hAnsi="Arial" w:cs="Arial"/>
        </w:rPr>
      </w:pPr>
    </w:p>
    <w:p w:rsidR="00C66CA8" w:rsidRDefault="00C66CA8" w:rsidP="0031426E">
      <w:pPr>
        <w:spacing w:after="0" w:line="240" w:lineRule="auto"/>
        <w:rPr>
          <w:rFonts w:ascii="Arial" w:hAnsi="Arial" w:cs="Arial"/>
          <w:b/>
        </w:rPr>
      </w:pPr>
    </w:p>
    <w:p w:rsidR="00C66CA8" w:rsidRPr="00D17DBE" w:rsidRDefault="00C66CA8" w:rsidP="0031426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</w:t>
      </w:r>
      <w:r w:rsidRPr="00D17DBE">
        <w:rPr>
          <w:rFonts w:ascii="Arial" w:hAnsi="Arial" w:cs="Arial"/>
          <w:b/>
        </w:rPr>
        <w:t xml:space="preserve"> C:  Unacceptable Findings Investigation</w:t>
      </w:r>
      <w:r>
        <w:rPr>
          <w:rFonts w:ascii="Arial" w:hAnsi="Arial" w:cs="Arial"/>
          <w:b/>
        </w:rPr>
        <w:t>:</w:t>
      </w:r>
    </w:p>
    <w:tbl>
      <w:tblPr>
        <w:tblW w:w="1020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30"/>
        <w:gridCol w:w="3330"/>
        <w:gridCol w:w="3548"/>
      </w:tblGrid>
      <w:tr w:rsidR="00C66CA8" w:rsidRPr="00E137C1" w:rsidTr="009D15AA">
        <w:trPr>
          <w:trHeight w:val="337"/>
        </w:trPr>
        <w:tc>
          <w:tcPr>
            <w:tcW w:w="3330" w:type="dxa"/>
            <w:shd w:val="clear" w:color="auto" w:fill="D9D9D9"/>
            <w:vAlign w:val="center"/>
          </w:tcPr>
          <w:p w:rsidR="00C66CA8" w:rsidRPr="00E137C1" w:rsidRDefault="00C66CA8" w:rsidP="003142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37C1">
              <w:rPr>
                <w:rFonts w:ascii="Arial" w:hAnsi="Arial" w:cs="Arial"/>
                <w:b/>
              </w:rPr>
              <w:t>IF</w:t>
            </w:r>
          </w:p>
        </w:tc>
        <w:tc>
          <w:tcPr>
            <w:tcW w:w="3330" w:type="dxa"/>
            <w:shd w:val="clear" w:color="auto" w:fill="D9D9D9"/>
            <w:vAlign w:val="center"/>
          </w:tcPr>
          <w:p w:rsidR="00C66CA8" w:rsidRPr="00E137C1" w:rsidRDefault="00C66CA8" w:rsidP="003142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37C1">
              <w:rPr>
                <w:rFonts w:ascii="Arial" w:hAnsi="Arial" w:cs="Arial"/>
                <w:b/>
              </w:rPr>
              <w:t>And</w:t>
            </w:r>
          </w:p>
        </w:tc>
        <w:tc>
          <w:tcPr>
            <w:tcW w:w="3548" w:type="dxa"/>
            <w:shd w:val="clear" w:color="auto" w:fill="D9D9D9"/>
            <w:vAlign w:val="center"/>
          </w:tcPr>
          <w:p w:rsidR="00C66CA8" w:rsidRPr="00E137C1" w:rsidRDefault="00C66CA8" w:rsidP="003142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37C1">
              <w:rPr>
                <w:rFonts w:ascii="Arial" w:hAnsi="Arial" w:cs="Arial"/>
                <w:b/>
              </w:rPr>
              <w:t>Then</w:t>
            </w:r>
          </w:p>
        </w:tc>
      </w:tr>
      <w:tr w:rsidR="00C66CA8" w:rsidRPr="00E137C1" w:rsidTr="009D15AA">
        <w:trPr>
          <w:trHeight w:val="555"/>
        </w:trPr>
        <w:tc>
          <w:tcPr>
            <w:tcW w:w="3330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Test results are incorrect</w:t>
            </w:r>
          </w:p>
        </w:tc>
        <w:tc>
          <w:tcPr>
            <w:tcW w:w="3330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Sufficient sample is available</w:t>
            </w:r>
          </w:p>
        </w:tc>
        <w:tc>
          <w:tcPr>
            <w:tcW w:w="3548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Original tech will repeat testing</w:t>
            </w:r>
          </w:p>
        </w:tc>
      </w:tr>
      <w:tr w:rsidR="00C66CA8" w:rsidRPr="00E137C1" w:rsidTr="009D15AA">
        <w:trPr>
          <w:trHeight w:val="702"/>
        </w:trPr>
        <w:tc>
          <w:tcPr>
            <w:tcW w:w="3330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Repeat testing does not match evaluation results</w:t>
            </w:r>
          </w:p>
        </w:tc>
        <w:tc>
          <w:tcPr>
            <w:tcW w:w="3330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Sufficient sample is available</w:t>
            </w:r>
          </w:p>
        </w:tc>
        <w:tc>
          <w:tcPr>
            <w:tcW w:w="3548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Second tech will test samples</w:t>
            </w:r>
          </w:p>
        </w:tc>
      </w:tr>
      <w:tr w:rsidR="00C66CA8" w:rsidRPr="00E137C1" w:rsidTr="009D15AA">
        <w:trPr>
          <w:trHeight w:val="781"/>
        </w:trPr>
        <w:tc>
          <w:tcPr>
            <w:tcW w:w="3330" w:type="dxa"/>
            <w:vAlign w:val="center"/>
          </w:tcPr>
          <w:p w:rsidR="00C66CA8" w:rsidRPr="00E137C1" w:rsidRDefault="00C66CA8" w:rsidP="00683F9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Insufficient sample remains</w:t>
            </w:r>
          </w:p>
        </w:tc>
        <w:tc>
          <w:tcPr>
            <w:tcW w:w="3330" w:type="dxa"/>
            <w:vAlign w:val="center"/>
          </w:tcPr>
          <w:p w:rsidR="00C66CA8" w:rsidRPr="00E137C1" w:rsidRDefault="00C66CA8" w:rsidP="00EB0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8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TS Manager will work with PTC to develop alternative testing</w:t>
            </w:r>
          </w:p>
        </w:tc>
      </w:tr>
    </w:tbl>
    <w:p w:rsidR="00C66CA8" w:rsidRDefault="00C66CA8">
      <w:pPr>
        <w:rPr>
          <w:rFonts w:ascii="Arial" w:hAnsi="Arial" w:cs="Arial"/>
        </w:rPr>
      </w:pPr>
    </w:p>
    <w:p w:rsidR="00C66CA8" w:rsidRPr="00D17DBE" w:rsidRDefault="00C66CA8">
      <w:pPr>
        <w:rPr>
          <w:rFonts w:ascii="Arial" w:hAnsi="Arial" w:cs="Arial"/>
        </w:rPr>
      </w:pPr>
    </w:p>
    <w:p w:rsidR="00C66CA8" w:rsidRPr="00D17DBE" w:rsidRDefault="00C66CA8" w:rsidP="008F1698">
      <w:pPr>
        <w:spacing w:after="0" w:line="240" w:lineRule="auto"/>
        <w:rPr>
          <w:rFonts w:ascii="Arial" w:hAnsi="Arial" w:cs="Arial"/>
          <w:b/>
        </w:rPr>
      </w:pPr>
      <w:r w:rsidRPr="00D17DBE">
        <w:rPr>
          <w:rFonts w:ascii="Arial" w:hAnsi="Arial" w:cs="Arial"/>
          <w:b/>
        </w:rPr>
        <w:t>References:</w:t>
      </w:r>
    </w:p>
    <w:p w:rsidR="00075A1D" w:rsidRPr="00D17DBE" w:rsidRDefault="00C66CA8" w:rsidP="008F1698">
      <w:pPr>
        <w:spacing w:after="0" w:line="240" w:lineRule="auto"/>
        <w:rPr>
          <w:rFonts w:ascii="Arial" w:hAnsi="Arial" w:cs="Arial"/>
        </w:rPr>
      </w:pPr>
      <w:r w:rsidRPr="00D17DBE">
        <w:rPr>
          <w:rFonts w:ascii="Arial" w:hAnsi="Arial" w:cs="Arial"/>
        </w:rPr>
        <w:t>College of American Pathologists Kit Instructions</w:t>
      </w:r>
    </w:p>
    <w:p w:rsidR="00C66CA8" w:rsidRDefault="00C66CA8" w:rsidP="008F1698">
      <w:pPr>
        <w:spacing w:after="0" w:line="240" w:lineRule="auto"/>
        <w:rPr>
          <w:rFonts w:ascii="Arial" w:hAnsi="Arial" w:cs="Arial"/>
        </w:rPr>
      </w:pPr>
      <w:r w:rsidRPr="00D17DBE">
        <w:rPr>
          <w:rFonts w:ascii="Arial" w:hAnsi="Arial" w:cs="Arial"/>
        </w:rPr>
        <w:t>AABB Standards for Blood Banks and Transfusion Services, Current Edition</w:t>
      </w:r>
    </w:p>
    <w:p w:rsidR="00075A1D" w:rsidRPr="00DB03EA" w:rsidRDefault="00075A1D" w:rsidP="008F1698">
      <w:pPr>
        <w:spacing w:after="0" w:line="240" w:lineRule="auto"/>
        <w:rPr>
          <w:rFonts w:ascii="Arial" w:hAnsi="Arial" w:cs="Arial"/>
        </w:rPr>
      </w:pPr>
      <w:r w:rsidRPr="00075A1D">
        <w:rPr>
          <w:rFonts w:ascii="Arial" w:hAnsi="Arial" w:cs="Arial"/>
          <w:highlight w:val="yellow"/>
        </w:rPr>
        <w:t>UW Medicine, Department of Laboratory Medicine Administrative Policies and Operational Procedures, Proficiency Testing Policy</w:t>
      </w:r>
    </w:p>
    <w:sectPr w:rsidR="00075A1D" w:rsidRPr="00DB03EA" w:rsidSect="00683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CA8" w:rsidRDefault="00C66CA8" w:rsidP="00801BD8">
      <w:pPr>
        <w:spacing w:after="0" w:line="240" w:lineRule="auto"/>
      </w:pPr>
      <w:r>
        <w:separator/>
      </w:r>
    </w:p>
  </w:endnote>
  <w:endnote w:type="continuationSeparator" w:id="0">
    <w:p w:rsidR="00C66CA8" w:rsidRDefault="00C66CA8" w:rsidP="0080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696680" w:rsidRDefault="00C66CA8">
    <w:pPr>
      <w:pStyle w:val="Footer"/>
      <w:rPr>
        <w:rFonts w:ascii="Arial" w:hAnsi="Arial" w:cs="Arial"/>
        <w:b/>
        <w:sz w:val="20"/>
        <w:szCs w:val="20"/>
      </w:rPr>
    </w:pPr>
    <w:r w:rsidRPr="00696680">
      <w:rPr>
        <w:rFonts w:ascii="Arial" w:hAnsi="Arial" w:cs="Arial"/>
        <w:sz w:val="20"/>
        <w:szCs w:val="20"/>
      </w:rPr>
      <w:t>Transfusion Services Laboratory</w:t>
    </w:r>
    <w:r w:rsidRPr="00696680">
      <w:rPr>
        <w:rFonts w:ascii="Arial" w:hAnsi="Arial" w:cs="Arial"/>
        <w:sz w:val="20"/>
        <w:szCs w:val="20"/>
      </w:rPr>
      <w:tab/>
    </w:r>
    <w:r w:rsidRPr="00696680">
      <w:rPr>
        <w:rFonts w:ascii="Arial" w:hAnsi="Arial" w:cs="Arial"/>
        <w:sz w:val="20"/>
        <w:szCs w:val="20"/>
      </w:rPr>
      <w:tab/>
      <w:t xml:space="preserve">Page </w:t>
    </w:r>
    <w:r w:rsidR="007A3991" w:rsidRPr="00696680">
      <w:rPr>
        <w:rFonts w:ascii="Arial" w:hAnsi="Arial" w:cs="Arial"/>
        <w:b/>
        <w:sz w:val="20"/>
        <w:szCs w:val="20"/>
      </w:rPr>
      <w:fldChar w:fldCharType="begin"/>
    </w:r>
    <w:r w:rsidRPr="00696680">
      <w:rPr>
        <w:rFonts w:ascii="Arial" w:hAnsi="Arial" w:cs="Arial"/>
        <w:b/>
        <w:sz w:val="20"/>
        <w:szCs w:val="20"/>
      </w:rPr>
      <w:instrText xml:space="preserve"> PAGE </w:instrText>
    </w:r>
    <w:r w:rsidR="007A3991" w:rsidRPr="00696680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="007A3991" w:rsidRPr="00696680">
      <w:rPr>
        <w:rFonts w:ascii="Arial" w:hAnsi="Arial" w:cs="Arial"/>
        <w:b/>
        <w:sz w:val="20"/>
        <w:szCs w:val="20"/>
      </w:rPr>
      <w:fldChar w:fldCharType="end"/>
    </w:r>
    <w:r w:rsidRPr="00696680">
      <w:rPr>
        <w:rFonts w:ascii="Arial" w:hAnsi="Arial" w:cs="Arial"/>
        <w:sz w:val="20"/>
        <w:szCs w:val="20"/>
      </w:rPr>
      <w:t xml:space="preserve"> of </w:t>
    </w:r>
    <w:r w:rsidR="007A3991" w:rsidRPr="00696680">
      <w:rPr>
        <w:rFonts w:ascii="Arial" w:hAnsi="Arial" w:cs="Arial"/>
        <w:b/>
        <w:sz w:val="20"/>
        <w:szCs w:val="20"/>
      </w:rPr>
      <w:fldChar w:fldCharType="begin"/>
    </w:r>
    <w:r w:rsidRPr="00696680">
      <w:rPr>
        <w:rFonts w:ascii="Arial" w:hAnsi="Arial" w:cs="Arial"/>
        <w:b/>
        <w:sz w:val="20"/>
        <w:szCs w:val="20"/>
      </w:rPr>
      <w:instrText xml:space="preserve"> NUMPAGES  </w:instrText>
    </w:r>
    <w:r w:rsidR="007A3991" w:rsidRPr="00696680">
      <w:rPr>
        <w:rFonts w:ascii="Arial" w:hAnsi="Arial" w:cs="Arial"/>
        <w:b/>
        <w:sz w:val="20"/>
        <w:szCs w:val="20"/>
      </w:rPr>
      <w:fldChar w:fldCharType="separate"/>
    </w:r>
    <w:r w:rsidR="00C063E9">
      <w:rPr>
        <w:rFonts w:ascii="Arial" w:hAnsi="Arial" w:cs="Arial"/>
        <w:b/>
        <w:noProof/>
        <w:sz w:val="20"/>
        <w:szCs w:val="20"/>
      </w:rPr>
      <w:t>3</w:t>
    </w:r>
    <w:r w:rsidR="007A3991" w:rsidRPr="00696680">
      <w:rPr>
        <w:rFonts w:ascii="Arial" w:hAnsi="Arial" w:cs="Arial"/>
        <w:b/>
        <w:sz w:val="20"/>
        <w:szCs w:val="20"/>
      </w:rPr>
      <w:fldChar w:fldCharType="end"/>
    </w:r>
  </w:p>
  <w:p w:rsidR="00C66CA8" w:rsidRPr="00696680" w:rsidRDefault="00C66CA8">
    <w:pPr>
      <w:pStyle w:val="Footer"/>
      <w:rPr>
        <w:rFonts w:ascii="Arial" w:hAnsi="Arial" w:cs="Arial"/>
        <w:sz w:val="20"/>
        <w:szCs w:val="20"/>
      </w:rPr>
    </w:pPr>
    <w:smartTag w:uri="urn:schemas-microsoft-com:office:smarttags" w:element="PlaceName">
      <w:smartTag w:uri="urn:schemas-microsoft-com:office:smarttags" w:element="place">
        <w:smartTag w:uri="urn:schemas-microsoft-com:office:smarttags" w:element="PlaceName">
          <w:r w:rsidRPr="00696680">
            <w:rPr>
              <w:rFonts w:ascii="Arial" w:hAnsi="Arial" w:cs="Arial"/>
              <w:sz w:val="20"/>
              <w:szCs w:val="20"/>
            </w:rPr>
            <w:t>Harborview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Pr="00696680">
            <w:rPr>
              <w:rFonts w:ascii="Arial" w:hAnsi="Arial" w:cs="Arial"/>
              <w:sz w:val="20"/>
              <w:szCs w:val="20"/>
            </w:rPr>
            <w:t>Medical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696680">
            <w:rPr>
              <w:rFonts w:ascii="Arial" w:hAnsi="Arial" w:cs="Arial"/>
              <w:sz w:val="20"/>
              <w:szCs w:val="20"/>
            </w:rPr>
            <w:t>Center</w:t>
          </w:r>
        </w:smartTag>
      </w:smartTag>
    </w:smartTag>
    <w:r w:rsidRPr="00696680"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696680">
          <w:rPr>
            <w:rFonts w:ascii="Arial" w:hAnsi="Arial" w:cs="Arial"/>
            <w:sz w:val="20"/>
            <w:szCs w:val="20"/>
          </w:rPr>
          <w:t>325 Ninth Ave.</w:t>
        </w:r>
      </w:smartTag>
    </w:smartTag>
    <w:r w:rsidRPr="00696680">
      <w:rPr>
        <w:rFonts w:ascii="Arial" w:hAnsi="Arial" w:cs="Arial"/>
        <w:sz w:val="20"/>
        <w:szCs w:val="20"/>
      </w:rPr>
      <w:t xml:space="preserve">  </w:t>
    </w:r>
    <w:smartTag w:uri="urn:schemas-microsoft-com:office:smarttags" w:element="City">
      <w:smartTag w:uri="urn:schemas-microsoft-com:office:smarttags" w:element="place">
        <w:smartTag w:uri="urn:schemas-microsoft-com:office:smarttags" w:element="City">
          <w:r w:rsidRPr="00696680">
            <w:rPr>
              <w:rFonts w:ascii="Arial" w:hAnsi="Arial" w:cs="Arial"/>
              <w:sz w:val="20"/>
              <w:szCs w:val="20"/>
            </w:rPr>
            <w:t>Seattle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696680">
            <w:rPr>
              <w:rFonts w:ascii="Arial" w:hAnsi="Arial" w:cs="Arial"/>
              <w:sz w:val="20"/>
              <w:szCs w:val="20"/>
            </w:rPr>
            <w:t>WA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696680">
            <w:rPr>
              <w:rFonts w:ascii="Arial" w:hAnsi="Arial" w:cs="Arial"/>
              <w:sz w:val="20"/>
              <w:szCs w:val="20"/>
            </w:rPr>
            <w:t>98104</w:t>
          </w:r>
        </w:smartTag>
      </w:smartTag>
    </w:smartTag>
  </w:p>
  <w:p w:rsidR="00C66CA8" w:rsidRDefault="00C66C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683F9E" w:rsidRDefault="00C66CA8" w:rsidP="008F1698">
    <w:pPr>
      <w:spacing w:after="0" w:line="240" w:lineRule="auto"/>
      <w:ind w:hanging="110"/>
      <w:rPr>
        <w:rFonts w:ascii="Arial" w:hAnsi="Arial" w:cs="Arial"/>
        <w:szCs w:val="20"/>
      </w:rPr>
    </w:pPr>
    <w:r w:rsidRPr="00683F9E">
      <w:rPr>
        <w:rFonts w:ascii="Arial" w:hAnsi="Arial" w:cs="Arial"/>
        <w:szCs w:val="20"/>
      </w:rPr>
      <w:t xml:space="preserve">Transfusion Services Laboratory </w:t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  <w:t xml:space="preserve">Page </w:t>
    </w:r>
    <w:r w:rsidR="007A3991" w:rsidRPr="00683F9E">
      <w:rPr>
        <w:rFonts w:ascii="Arial" w:hAnsi="Arial" w:cs="Arial"/>
        <w:szCs w:val="20"/>
      </w:rPr>
      <w:fldChar w:fldCharType="begin"/>
    </w:r>
    <w:r w:rsidRPr="00683F9E">
      <w:rPr>
        <w:rFonts w:ascii="Arial" w:hAnsi="Arial" w:cs="Arial"/>
        <w:szCs w:val="20"/>
      </w:rPr>
      <w:instrText xml:space="preserve"> PAGE </w:instrText>
    </w:r>
    <w:r w:rsidR="007A3991" w:rsidRPr="00683F9E">
      <w:rPr>
        <w:rFonts w:ascii="Arial" w:hAnsi="Arial" w:cs="Arial"/>
        <w:szCs w:val="20"/>
      </w:rPr>
      <w:fldChar w:fldCharType="separate"/>
    </w:r>
    <w:r w:rsidR="00C063E9">
      <w:rPr>
        <w:rFonts w:ascii="Arial" w:hAnsi="Arial" w:cs="Arial"/>
        <w:noProof/>
        <w:szCs w:val="20"/>
      </w:rPr>
      <w:t>3</w:t>
    </w:r>
    <w:r w:rsidR="007A3991" w:rsidRPr="00683F9E">
      <w:rPr>
        <w:rFonts w:ascii="Arial" w:hAnsi="Arial" w:cs="Arial"/>
        <w:szCs w:val="20"/>
      </w:rPr>
      <w:fldChar w:fldCharType="end"/>
    </w:r>
    <w:r w:rsidRPr="00683F9E">
      <w:rPr>
        <w:rFonts w:ascii="Arial" w:hAnsi="Arial" w:cs="Arial"/>
        <w:szCs w:val="20"/>
      </w:rPr>
      <w:t xml:space="preserve"> of </w:t>
    </w:r>
    <w:r w:rsidR="007A3991" w:rsidRPr="00683F9E">
      <w:rPr>
        <w:rFonts w:ascii="Arial" w:hAnsi="Arial" w:cs="Arial"/>
        <w:szCs w:val="20"/>
      </w:rPr>
      <w:fldChar w:fldCharType="begin"/>
    </w:r>
    <w:r w:rsidRPr="00683F9E">
      <w:rPr>
        <w:rFonts w:ascii="Arial" w:hAnsi="Arial" w:cs="Arial"/>
        <w:szCs w:val="20"/>
      </w:rPr>
      <w:instrText xml:space="preserve"> NUMPAGES </w:instrText>
    </w:r>
    <w:r w:rsidR="007A3991" w:rsidRPr="00683F9E">
      <w:rPr>
        <w:rFonts w:ascii="Arial" w:hAnsi="Arial" w:cs="Arial"/>
        <w:szCs w:val="20"/>
      </w:rPr>
      <w:fldChar w:fldCharType="separate"/>
    </w:r>
    <w:r w:rsidR="00C063E9">
      <w:rPr>
        <w:rFonts w:ascii="Arial" w:hAnsi="Arial" w:cs="Arial"/>
        <w:noProof/>
        <w:szCs w:val="20"/>
      </w:rPr>
      <w:t>3</w:t>
    </w:r>
    <w:r w:rsidR="007A3991" w:rsidRPr="00683F9E">
      <w:rPr>
        <w:rFonts w:ascii="Arial" w:hAnsi="Arial" w:cs="Arial"/>
        <w:szCs w:val="20"/>
      </w:rPr>
      <w:fldChar w:fldCharType="end"/>
    </w:r>
  </w:p>
  <w:p w:rsidR="00C66CA8" w:rsidRPr="00683F9E" w:rsidRDefault="00C66CA8" w:rsidP="00683F9E">
    <w:pPr>
      <w:spacing w:after="0" w:line="240" w:lineRule="auto"/>
      <w:ind w:hanging="110"/>
      <w:rPr>
        <w:rFonts w:ascii="Arial" w:hAnsi="Arial" w:cs="Arial"/>
        <w:szCs w:val="20"/>
      </w:rPr>
    </w:pPr>
    <w:smartTag w:uri="urn:schemas-microsoft-com:office:smarttags" w:element="PlaceName">
      <w:smartTag w:uri="urn:schemas-microsoft-com:office:smarttags" w:element="place">
        <w:r w:rsidRPr="00683F9E">
          <w:rPr>
            <w:rFonts w:ascii="Arial" w:hAnsi="Arial" w:cs="Arial"/>
            <w:szCs w:val="20"/>
          </w:rPr>
          <w:t>Harborview</w:t>
        </w:r>
      </w:smartTag>
      <w:r w:rsidRPr="00683F9E">
        <w:rPr>
          <w:rFonts w:ascii="Arial" w:hAnsi="Arial" w:cs="Arial"/>
          <w:szCs w:val="20"/>
        </w:rPr>
        <w:t xml:space="preserve"> </w:t>
      </w:r>
      <w:smartTag w:uri="urn:schemas-microsoft-com:office:smarttags" w:element="PostalCode">
        <w:smartTag w:uri="urn:schemas-microsoft-com:office:smarttags" w:element="PlaceName">
          <w:r w:rsidRPr="00683F9E">
            <w:rPr>
              <w:rFonts w:ascii="Arial" w:hAnsi="Arial" w:cs="Arial"/>
              <w:szCs w:val="20"/>
            </w:rPr>
            <w:t>Medical</w:t>
          </w:r>
        </w:smartTag>
      </w:smartTag>
      <w:r w:rsidRPr="00683F9E">
        <w:rPr>
          <w:rFonts w:ascii="Arial" w:hAnsi="Arial" w:cs="Arial"/>
          <w:szCs w:val="20"/>
        </w:rPr>
        <w:t xml:space="preserve"> </w:t>
      </w:r>
      <w:smartTag w:uri="urn:schemas-microsoft-com:office:smarttags" w:element="PostalCode">
        <w:smartTag w:uri="urn:schemas-microsoft-com:office:smarttags" w:element="PlaceType">
          <w:r w:rsidRPr="00683F9E">
            <w:rPr>
              <w:rFonts w:ascii="Arial" w:hAnsi="Arial" w:cs="Arial"/>
              <w:szCs w:val="20"/>
            </w:rPr>
            <w:t>Center</w:t>
          </w:r>
        </w:smartTag>
      </w:smartTag>
    </w:smartTag>
    <w:r w:rsidRPr="00683F9E">
      <w:rPr>
        <w:rFonts w:ascii="Arial" w:hAnsi="Arial" w:cs="Arial"/>
        <w:szCs w:val="20"/>
      </w:rPr>
      <w:t xml:space="preserve">, </w:t>
    </w:r>
    <w:smartTag w:uri="urn:schemas-microsoft-com:office:smarttags" w:element="PostalCode">
      <w:smartTag w:uri="urn:schemas-microsoft-com:office:smarttags" w:element="address">
        <w:smartTag w:uri="urn:schemas-microsoft-com:office:smarttags" w:element="Street">
          <w:r w:rsidRPr="00683F9E">
            <w:rPr>
              <w:rFonts w:ascii="Arial" w:hAnsi="Arial" w:cs="Arial"/>
              <w:szCs w:val="20"/>
            </w:rPr>
            <w:t>325 Ninth Ave.</w:t>
          </w:r>
        </w:smartTag>
      </w:smartTag>
    </w:smartTag>
    <w:r w:rsidRPr="00683F9E">
      <w:rPr>
        <w:rFonts w:ascii="Arial" w:hAnsi="Arial" w:cs="Arial"/>
        <w:szCs w:val="20"/>
      </w:rPr>
      <w:t xml:space="preserve"> 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CA8" w:rsidRDefault="00C66CA8" w:rsidP="00801BD8">
      <w:pPr>
        <w:spacing w:after="0" w:line="240" w:lineRule="auto"/>
      </w:pPr>
      <w:r>
        <w:separator/>
      </w:r>
    </w:p>
  </w:footnote>
  <w:footnote w:type="continuationSeparator" w:id="0">
    <w:p w:rsidR="00C66CA8" w:rsidRDefault="00C66CA8" w:rsidP="0080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452B46" w:rsidRDefault="00C66CA8">
    <w:pPr>
      <w:pStyle w:val="Header"/>
      <w:rPr>
        <w:rFonts w:ascii="Arial" w:hAnsi="Arial" w:cs="Arial"/>
      </w:rPr>
    </w:pPr>
    <w:r w:rsidRPr="00452B46">
      <w:rPr>
        <w:rFonts w:ascii="Arial" w:hAnsi="Arial" w:cs="Arial"/>
      </w:rPr>
      <w:t>Proficiency Testing Survey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683F9E" w:rsidRDefault="00D12BF5" w:rsidP="009A62DF">
    <w:pPr>
      <w:jc w:val="both"/>
      <w:rPr>
        <w:rFonts w:ascii="Arial" w:hAnsi="Arial" w:cs="Arial"/>
        <w:b/>
        <w:szCs w:val="20"/>
      </w:rPr>
    </w:pPr>
    <w:r>
      <w:rPr>
        <w:rFonts w:ascii="Arial" w:hAnsi="Arial" w:cs="Arial"/>
        <w:b/>
        <w:szCs w:val="20"/>
      </w:rPr>
      <w:t>Quality Process: Proficiency Survey Testing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Default="00E92823" w:rsidP="005A3C77">
    <w:pPr>
      <w:spacing w:after="0" w:line="240" w:lineRule="auto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58255" cy="669925"/>
          <wp:effectExtent l="0" t="0" r="4445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25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C66CA8" w:rsidRPr="00E137C1" w:rsidTr="005A3C77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6CA8" w:rsidRPr="00E137C1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Type">
                <w:r w:rsidRPr="00E137C1">
                  <w:rPr>
                    <w:rFonts w:ascii="Arial" w:hAnsi="Arial" w:cs="Arial"/>
                    <w:b/>
                  </w:rPr>
                  <w:t>University</w:t>
                </w:r>
              </w:smartTag>
            </w:smartTag>
            <w:r w:rsidRPr="00E137C1">
              <w:rPr>
                <w:rFonts w:ascii="Arial" w:hAnsi="Arial" w:cs="Arial"/>
                <w:b/>
              </w:rPr>
              <w:t xml:space="preserve"> of </w:t>
            </w:r>
            <w:smartTag w:uri="urn:schemas-microsoft-com:office:smarttags" w:element="PostalCode">
              <w:smartTag w:uri="urn:schemas-microsoft-com:office:smarttags" w:element="PlaceName">
                <w:r w:rsidRPr="00E137C1">
                  <w:rPr>
                    <w:rFonts w:ascii="Arial" w:hAnsi="Arial" w:cs="Arial"/>
                    <w:b/>
                  </w:rPr>
                  <w:t>Washington</w:t>
                </w:r>
              </w:smartTag>
            </w:smartTag>
          </w:smartTag>
          <w:r w:rsidRPr="00E137C1">
            <w:rPr>
              <w:rFonts w:ascii="Arial" w:hAnsi="Arial" w:cs="Arial"/>
              <w:b/>
            </w:rPr>
            <w:t xml:space="preserve">, </w:t>
          </w:r>
        </w:p>
        <w:p w:rsidR="00C66CA8" w:rsidRPr="00E137C1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Name">
                <w:r w:rsidRPr="00E137C1">
                  <w:rPr>
                    <w:rFonts w:ascii="Arial" w:hAnsi="Arial" w:cs="Arial"/>
                    <w:b/>
                  </w:rPr>
                  <w:t>Harborview</w:t>
                </w:r>
              </w:smartTag>
            </w:smartTag>
            <w:r w:rsidRPr="00E137C1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r w:rsidRPr="00E137C1">
                  <w:rPr>
                    <w:rFonts w:ascii="Arial" w:hAnsi="Arial" w:cs="Arial"/>
                    <w:b/>
                  </w:rPr>
                  <w:t>Medical</w:t>
                </w:r>
              </w:smartTag>
            </w:smartTag>
            <w:r w:rsidRPr="00E137C1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Type">
                <w:r w:rsidRPr="00E137C1">
                  <w:rPr>
                    <w:rFonts w:ascii="Arial" w:hAnsi="Arial" w:cs="Arial"/>
                    <w:b/>
                  </w:rPr>
                  <w:t>Center</w:t>
                </w:r>
              </w:smartTag>
            </w:smartTag>
          </w:smartTag>
        </w:p>
        <w:p w:rsidR="00C66CA8" w:rsidRPr="00E137C1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E137C1">
                <w:rPr>
                  <w:rFonts w:ascii="Arial" w:hAnsi="Arial" w:cs="Arial"/>
                  <w:b/>
                </w:rPr>
                <w:t>325 9</w:t>
              </w:r>
              <w:r w:rsidRPr="00E137C1">
                <w:rPr>
                  <w:rFonts w:ascii="Arial" w:hAnsi="Arial" w:cs="Arial"/>
                  <w:b/>
                  <w:vertAlign w:val="superscript"/>
                </w:rPr>
                <w:t>th</w:t>
              </w:r>
              <w:r w:rsidRPr="00E137C1">
                <w:rPr>
                  <w:rFonts w:ascii="Arial" w:hAnsi="Arial" w:cs="Arial"/>
                  <w:b/>
                </w:rPr>
                <w:t xml:space="preserve"> Ave.</w:t>
              </w:r>
            </w:smartTag>
          </w:smartTag>
          <w:r w:rsidRPr="00E137C1">
            <w:rPr>
              <w:rFonts w:ascii="Arial" w:hAnsi="Arial" w:cs="Arial"/>
              <w:b/>
            </w:rPr>
            <w:t xml:space="preserve"> </w:t>
          </w:r>
          <w:smartTag w:uri="urn:schemas-microsoft-com:office:smarttags" w:element="PostalCode">
            <w:r w:rsidRPr="00E137C1">
              <w:rPr>
                <w:rFonts w:ascii="Arial" w:hAnsi="Arial" w:cs="Arial"/>
                <w:b/>
              </w:rPr>
              <w:t>Seattle</w:t>
            </w:r>
          </w:smartTag>
          <w:r w:rsidRPr="00E137C1">
            <w:rPr>
              <w:rFonts w:ascii="Arial" w:hAnsi="Arial" w:cs="Arial"/>
              <w:b/>
            </w:rPr>
            <w:t xml:space="preserve">, </w:t>
          </w:r>
          <w:smartTag w:uri="urn:schemas-microsoft-com:office:smarttags" w:element="PostalCode">
            <w:r w:rsidRPr="00E137C1">
              <w:rPr>
                <w:rFonts w:ascii="Arial" w:hAnsi="Arial" w:cs="Arial"/>
                <w:b/>
              </w:rPr>
              <w:t>WA</w:t>
            </w:r>
          </w:smartTag>
          <w:r w:rsidRPr="00E137C1">
            <w:rPr>
              <w:rFonts w:ascii="Arial" w:hAnsi="Arial" w:cs="Arial"/>
              <w:b/>
            </w:rPr>
            <w:t xml:space="preserve">,  </w:t>
          </w:r>
          <w:smartTag w:uri="urn:schemas-microsoft-com:office:smarttags" w:element="PostalCode">
            <w:r w:rsidRPr="00E137C1">
              <w:rPr>
                <w:rFonts w:ascii="Arial" w:hAnsi="Arial" w:cs="Arial"/>
                <w:b/>
              </w:rPr>
              <w:t>98104</w:t>
            </w:r>
          </w:smartTag>
        </w:p>
        <w:p w:rsidR="00C66CA8" w:rsidRPr="00E137C1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r w:rsidRPr="00E137C1">
            <w:rPr>
              <w:rFonts w:ascii="Arial" w:hAnsi="Arial" w:cs="Arial"/>
              <w:b/>
            </w:rPr>
            <w:t>Transfusion Services Laboratory</w:t>
          </w:r>
        </w:p>
        <w:p w:rsidR="00C66CA8" w:rsidRPr="00E137C1" w:rsidRDefault="00C66CA8" w:rsidP="00841A97">
          <w:pPr>
            <w:spacing w:after="0" w:line="240" w:lineRule="auto"/>
            <w:rPr>
              <w:b/>
            </w:rPr>
          </w:pPr>
          <w:r w:rsidRPr="00E137C1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66CA8" w:rsidRPr="00E137C1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r w:rsidRPr="00E137C1">
            <w:rPr>
              <w:rFonts w:ascii="Arial" w:hAnsi="Arial" w:cs="Arial"/>
              <w:b/>
            </w:rPr>
            <w:t>Original Effective Date:</w:t>
          </w:r>
        </w:p>
        <w:p w:rsidR="00C66CA8" w:rsidRPr="00E137C1" w:rsidRDefault="00C66CA8" w:rsidP="00696680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E137C1">
            <w:rPr>
              <w:rFonts w:ascii="Arial" w:hAnsi="Arial" w:cs="Arial"/>
            </w:rPr>
            <w:t xml:space="preserve">June </w:t>
          </w:r>
          <w:r>
            <w:rPr>
              <w:rFonts w:ascii="Arial" w:hAnsi="Arial" w:cs="Arial"/>
            </w:rPr>
            <w:t>24</w:t>
          </w:r>
          <w:r w:rsidRPr="00E137C1">
            <w:rPr>
              <w:rFonts w:ascii="Arial" w:hAnsi="Arial" w:cs="Arial"/>
            </w:rPr>
            <w:t>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C66CA8" w:rsidRPr="00E137C1" w:rsidRDefault="00C66CA8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E137C1">
            <w:rPr>
              <w:rFonts w:ascii="Arial" w:hAnsi="Arial" w:cs="Arial"/>
              <w:b/>
            </w:rPr>
            <w:t xml:space="preserve">Number: </w:t>
          </w:r>
        </w:p>
        <w:p w:rsidR="00C66CA8" w:rsidRPr="00E137C1" w:rsidRDefault="00995961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1801</w:t>
          </w:r>
          <w:r w:rsidR="00075A1D">
            <w:rPr>
              <w:rFonts w:ascii="Arial" w:hAnsi="Arial" w:cs="Arial"/>
              <w:b/>
            </w:rPr>
            <w:t>-5</w:t>
          </w:r>
        </w:p>
      </w:tc>
    </w:tr>
    <w:tr w:rsidR="00C66CA8" w:rsidRPr="00E137C1" w:rsidTr="005A3C77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66CA8" w:rsidRPr="00E137C1" w:rsidRDefault="00C66CA8" w:rsidP="00841A97">
          <w:pPr>
            <w:spacing w:after="0" w:line="240" w:lineRule="auto"/>
            <w:rPr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66CA8" w:rsidRPr="00E137C1" w:rsidRDefault="00C66CA8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E137C1">
            <w:rPr>
              <w:rFonts w:ascii="Arial" w:hAnsi="Arial" w:cs="Arial"/>
              <w:b/>
            </w:rPr>
            <w:t>Revision Effective Date:</w:t>
          </w:r>
        </w:p>
        <w:p w:rsidR="00C66CA8" w:rsidRPr="001E1CE7" w:rsidRDefault="00D12BF5" w:rsidP="00841A97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D12BF5">
            <w:rPr>
              <w:rFonts w:ascii="Arial" w:hAnsi="Arial" w:cs="Arial"/>
              <w:highlight w:val="yellow"/>
            </w:rPr>
            <w:t>6/8/16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66CA8" w:rsidRPr="00E137C1" w:rsidRDefault="00C66CA8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E137C1">
            <w:rPr>
              <w:rFonts w:ascii="Arial" w:hAnsi="Arial" w:cs="Arial"/>
              <w:b/>
            </w:rPr>
            <w:t xml:space="preserve">Pages: </w:t>
          </w:r>
          <w:r w:rsidRPr="00C16475">
            <w:rPr>
              <w:rFonts w:ascii="Arial" w:hAnsi="Arial" w:cs="Arial"/>
            </w:rPr>
            <w:t>3</w:t>
          </w:r>
        </w:p>
      </w:tc>
    </w:tr>
    <w:tr w:rsidR="00C66CA8" w:rsidRPr="00E137C1" w:rsidTr="005A3C77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C66CA8" w:rsidRPr="00E137C1" w:rsidRDefault="00C66CA8" w:rsidP="00D37ADF">
          <w:pPr>
            <w:spacing w:after="0" w:line="240" w:lineRule="auto"/>
            <w:rPr>
              <w:sz w:val="28"/>
            </w:rPr>
          </w:pPr>
          <w:r w:rsidRPr="005A3C77">
            <w:rPr>
              <w:rFonts w:ascii="Arial" w:hAnsi="Arial" w:cs="Arial"/>
              <w:sz w:val="28"/>
            </w:rPr>
            <w:t>TITLE:</w:t>
          </w:r>
          <w:r w:rsidRPr="00E137C1">
            <w:rPr>
              <w:sz w:val="28"/>
            </w:rPr>
            <w:t xml:space="preserve">  </w:t>
          </w:r>
          <w:r w:rsidR="00D37ADF">
            <w:rPr>
              <w:rFonts w:ascii="Arial" w:hAnsi="Arial" w:cs="Arial"/>
              <w:sz w:val="28"/>
            </w:rPr>
            <w:t xml:space="preserve">Quality Process: Proficiency Survey Testing </w:t>
          </w:r>
        </w:p>
      </w:tc>
    </w:tr>
  </w:tbl>
  <w:p w:rsidR="00C66CA8" w:rsidRPr="009A62DF" w:rsidRDefault="00C66CA8" w:rsidP="009A62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B59"/>
    <w:multiLevelType w:val="hybridMultilevel"/>
    <w:tmpl w:val="39444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A1870"/>
    <w:multiLevelType w:val="hybridMultilevel"/>
    <w:tmpl w:val="5FEC6CE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8B08DB"/>
    <w:multiLevelType w:val="hybridMultilevel"/>
    <w:tmpl w:val="EA92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D3228"/>
    <w:multiLevelType w:val="multilevel"/>
    <w:tmpl w:val="239EE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611C7"/>
    <w:multiLevelType w:val="hybridMultilevel"/>
    <w:tmpl w:val="700AA6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F001B71"/>
    <w:multiLevelType w:val="hybridMultilevel"/>
    <w:tmpl w:val="CD22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23304"/>
    <w:multiLevelType w:val="hybridMultilevel"/>
    <w:tmpl w:val="BCD84B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85655F6"/>
    <w:multiLevelType w:val="hybridMultilevel"/>
    <w:tmpl w:val="2680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C383E"/>
    <w:multiLevelType w:val="hybridMultilevel"/>
    <w:tmpl w:val="F8EE4F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CE248D"/>
    <w:multiLevelType w:val="hybridMultilevel"/>
    <w:tmpl w:val="DAF2F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41B18"/>
    <w:multiLevelType w:val="hybridMultilevel"/>
    <w:tmpl w:val="604488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1BB3CC9"/>
    <w:multiLevelType w:val="hybridMultilevel"/>
    <w:tmpl w:val="5654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00B8C"/>
    <w:multiLevelType w:val="hybridMultilevel"/>
    <w:tmpl w:val="5C7E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E6E50"/>
    <w:multiLevelType w:val="hybridMultilevel"/>
    <w:tmpl w:val="88DE1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61D96"/>
    <w:multiLevelType w:val="hybridMultilevel"/>
    <w:tmpl w:val="5194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221BA"/>
    <w:multiLevelType w:val="hybridMultilevel"/>
    <w:tmpl w:val="43381A36"/>
    <w:lvl w:ilvl="0" w:tplc="0409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6">
    <w:nsid w:val="251E344B"/>
    <w:multiLevelType w:val="hybridMultilevel"/>
    <w:tmpl w:val="DE3C5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CA5747"/>
    <w:multiLevelType w:val="hybridMultilevel"/>
    <w:tmpl w:val="F600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E56398"/>
    <w:multiLevelType w:val="hybridMultilevel"/>
    <w:tmpl w:val="05BEB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A041625"/>
    <w:multiLevelType w:val="hybridMultilevel"/>
    <w:tmpl w:val="58C2A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DF6B2B"/>
    <w:multiLevelType w:val="hybridMultilevel"/>
    <w:tmpl w:val="59CC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F764F2"/>
    <w:multiLevelType w:val="hybridMultilevel"/>
    <w:tmpl w:val="B8423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89157C7"/>
    <w:multiLevelType w:val="hybridMultilevel"/>
    <w:tmpl w:val="8C54E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5D68BD"/>
    <w:multiLevelType w:val="hybridMultilevel"/>
    <w:tmpl w:val="BBE85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17C67A1"/>
    <w:multiLevelType w:val="hybridMultilevel"/>
    <w:tmpl w:val="C406C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23A77FE"/>
    <w:multiLevelType w:val="hybridMultilevel"/>
    <w:tmpl w:val="33A80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62B2B01"/>
    <w:multiLevelType w:val="hybridMultilevel"/>
    <w:tmpl w:val="DD70C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D450CC2"/>
    <w:multiLevelType w:val="hybridMultilevel"/>
    <w:tmpl w:val="44B6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623EA9"/>
    <w:multiLevelType w:val="hybridMultilevel"/>
    <w:tmpl w:val="3EDE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BB0531"/>
    <w:multiLevelType w:val="hybridMultilevel"/>
    <w:tmpl w:val="926EFC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77A1903"/>
    <w:multiLevelType w:val="hybridMultilevel"/>
    <w:tmpl w:val="940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4033C3"/>
    <w:multiLevelType w:val="hybridMultilevel"/>
    <w:tmpl w:val="154C6F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D2A6729"/>
    <w:multiLevelType w:val="hybridMultilevel"/>
    <w:tmpl w:val="D5803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371C5B"/>
    <w:multiLevelType w:val="hybridMultilevel"/>
    <w:tmpl w:val="0D84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196EAF"/>
    <w:multiLevelType w:val="hybridMultilevel"/>
    <w:tmpl w:val="E7203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7C1159B"/>
    <w:multiLevelType w:val="hybridMultilevel"/>
    <w:tmpl w:val="F1E20DB0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6">
    <w:nsid w:val="6A534447"/>
    <w:multiLevelType w:val="hybridMultilevel"/>
    <w:tmpl w:val="5018F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C025956"/>
    <w:multiLevelType w:val="multilevel"/>
    <w:tmpl w:val="BCD84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2713237"/>
    <w:multiLevelType w:val="hybridMultilevel"/>
    <w:tmpl w:val="3C9809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D267CF2"/>
    <w:multiLevelType w:val="hybridMultilevel"/>
    <w:tmpl w:val="64E2A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27"/>
  </w:num>
  <w:num w:numId="4">
    <w:abstractNumId w:val="7"/>
  </w:num>
  <w:num w:numId="5">
    <w:abstractNumId w:val="11"/>
  </w:num>
  <w:num w:numId="6">
    <w:abstractNumId w:val="14"/>
  </w:num>
  <w:num w:numId="7">
    <w:abstractNumId w:val="25"/>
  </w:num>
  <w:num w:numId="8">
    <w:abstractNumId w:val="33"/>
  </w:num>
  <w:num w:numId="9">
    <w:abstractNumId w:val="5"/>
  </w:num>
  <w:num w:numId="10">
    <w:abstractNumId w:val="34"/>
  </w:num>
  <w:num w:numId="11">
    <w:abstractNumId w:val="19"/>
  </w:num>
  <w:num w:numId="12">
    <w:abstractNumId w:val="20"/>
  </w:num>
  <w:num w:numId="13">
    <w:abstractNumId w:val="22"/>
  </w:num>
  <w:num w:numId="14">
    <w:abstractNumId w:val="24"/>
  </w:num>
  <w:num w:numId="15">
    <w:abstractNumId w:val="18"/>
  </w:num>
  <w:num w:numId="16">
    <w:abstractNumId w:val="36"/>
  </w:num>
  <w:num w:numId="17">
    <w:abstractNumId w:val="9"/>
  </w:num>
  <w:num w:numId="18">
    <w:abstractNumId w:val="12"/>
  </w:num>
  <w:num w:numId="19">
    <w:abstractNumId w:val="23"/>
  </w:num>
  <w:num w:numId="20">
    <w:abstractNumId w:val="26"/>
  </w:num>
  <w:num w:numId="21">
    <w:abstractNumId w:val="21"/>
  </w:num>
  <w:num w:numId="22">
    <w:abstractNumId w:val="16"/>
  </w:num>
  <w:num w:numId="23">
    <w:abstractNumId w:val="39"/>
  </w:num>
  <w:num w:numId="24">
    <w:abstractNumId w:val="29"/>
  </w:num>
  <w:num w:numId="25">
    <w:abstractNumId w:val="6"/>
  </w:num>
  <w:num w:numId="26">
    <w:abstractNumId w:val="31"/>
  </w:num>
  <w:num w:numId="27">
    <w:abstractNumId w:val="10"/>
  </w:num>
  <w:num w:numId="28">
    <w:abstractNumId w:val="4"/>
  </w:num>
  <w:num w:numId="29">
    <w:abstractNumId w:val="8"/>
  </w:num>
  <w:num w:numId="30">
    <w:abstractNumId w:val="37"/>
  </w:num>
  <w:num w:numId="31">
    <w:abstractNumId w:val="0"/>
  </w:num>
  <w:num w:numId="32">
    <w:abstractNumId w:val="3"/>
  </w:num>
  <w:num w:numId="33">
    <w:abstractNumId w:val="35"/>
  </w:num>
  <w:num w:numId="34">
    <w:abstractNumId w:val="1"/>
  </w:num>
  <w:num w:numId="35">
    <w:abstractNumId w:val="38"/>
  </w:num>
  <w:num w:numId="36">
    <w:abstractNumId w:val="17"/>
  </w:num>
  <w:num w:numId="37">
    <w:abstractNumId w:val="15"/>
  </w:num>
  <w:num w:numId="38">
    <w:abstractNumId w:val="32"/>
  </w:num>
  <w:num w:numId="39">
    <w:abstractNumId w:val="13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D8"/>
    <w:rsid w:val="0001440A"/>
    <w:rsid w:val="00017109"/>
    <w:rsid w:val="00051351"/>
    <w:rsid w:val="00063E94"/>
    <w:rsid w:val="0006414C"/>
    <w:rsid w:val="000731F0"/>
    <w:rsid w:val="00075A1D"/>
    <w:rsid w:val="000A1659"/>
    <w:rsid w:val="000E3ADA"/>
    <w:rsid w:val="000F022E"/>
    <w:rsid w:val="000F5C02"/>
    <w:rsid w:val="00102339"/>
    <w:rsid w:val="0013351A"/>
    <w:rsid w:val="00142B72"/>
    <w:rsid w:val="00157092"/>
    <w:rsid w:val="00184D80"/>
    <w:rsid w:val="00190633"/>
    <w:rsid w:val="001C691C"/>
    <w:rsid w:val="001E1CE7"/>
    <w:rsid w:val="00243171"/>
    <w:rsid w:val="00246EC3"/>
    <w:rsid w:val="00247072"/>
    <w:rsid w:val="00282A9F"/>
    <w:rsid w:val="002E44F7"/>
    <w:rsid w:val="0031426E"/>
    <w:rsid w:val="003346FB"/>
    <w:rsid w:val="00351786"/>
    <w:rsid w:val="003539D0"/>
    <w:rsid w:val="003700C1"/>
    <w:rsid w:val="003C3D1E"/>
    <w:rsid w:val="00407914"/>
    <w:rsid w:val="004202A6"/>
    <w:rsid w:val="00421B17"/>
    <w:rsid w:val="00422AD9"/>
    <w:rsid w:val="00452B46"/>
    <w:rsid w:val="0047178D"/>
    <w:rsid w:val="004719FF"/>
    <w:rsid w:val="00492D71"/>
    <w:rsid w:val="00495A0F"/>
    <w:rsid w:val="004B4134"/>
    <w:rsid w:val="00503B3E"/>
    <w:rsid w:val="00560E21"/>
    <w:rsid w:val="0056272F"/>
    <w:rsid w:val="005A22AB"/>
    <w:rsid w:val="005A3C77"/>
    <w:rsid w:val="00601A92"/>
    <w:rsid w:val="0065400A"/>
    <w:rsid w:val="00657D53"/>
    <w:rsid w:val="00666D4F"/>
    <w:rsid w:val="00671E68"/>
    <w:rsid w:val="006735EF"/>
    <w:rsid w:val="00683F9E"/>
    <w:rsid w:val="00685821"/>
    <w:rsid w:val="00692372"/>
    <w:rsid w:val="00696680"/>
    <w:rsid w:val="006B2FEC"/>
    <w:rsid w:val="006C6AD7"/>
    <w:rsid w:val="00766254"/>
    <w:rsid w:val="00787541"/>
    <w:rsid w:val="007A0FAA"/>
    <w:rsid w:val="007A3991"/>
    <w:rsid w:val="007B4F41"/>
    <w:rsid w:val="007C0475"/>
    <w:rsid w:val="007E540A"/>
    <w:rsid w:val="00801BD8"/>
    <w:rsid w:val="00807B60"/>
    <w:rsid w:val="00841A97"/>
    <w:rsid w:val="008A6E5D"/>
    <w:rsid w:val="008A7574"/>
    <w:rsid w:val="008D0220"/>
    <w:rsid w:val="008E0819"/>
    <w:rsid w:val="008E3CEA"/>
    <w:rsid w:val="008F1698"/>
    <w:rsid w:val="00900709"/>
    <w:rsid w:val="0095556F"/>
    <w:rsid w:val="0096723C"/>
    <w:rsid w:val="00967EE7"/>
    <w:rsid w:val="00983760"/>
    <w:rsid w:val="00995961"/>
    <w:rsid w:val="009A62DF"/>
    <w:rsid w:val="009C76A1"/>
    <w:rsid w:val="009D15AA"/>
    <w:rsid w:val="009E4942"/>
    <w:rsid w:val="009F1519"/>
    <w:rsid w:val="00A45897"/>
    <w:rsid w:val="00A4731D"/>
    <w:rsid w:val="00A548EC"/>
    <w:rsid w:val="00A85BAA"/>
    <w:rsid w:val="00A90368"/>
    <w:rsid w:val="00A95E32"/>
    <w:rsid w:val="00AA08AC"/>
    <w:rsid w:val="00AC5784"/>
    <w:rsid w:val="00AC68E4"/>
    <w:rsid w:val="00AC6CD1"/>
    <w:rsid w:val="00AD74AA"/>
    <w:rsid w:val="00B060E9"/>
    <w:rsid w:val="00B44C6A"/>
    <w:rsid w:val="00B45120"/>
    <w:rsid w:val="00B67506"/>
    <w:rsid w:val="00B74DBF"/>
    <w:rsid w:val="00B94CA0"/>
    <w:rsid w:val="00C063E9"/>
    <w:rsid w:val="00C07B9A"/>
    <w:rsid w:val="00C15241"/>
    <w:rsid w:val="00C16475"/>
    <w:rsid w:val="00C21F6C"/>
    <w:rsid w:val="00C2794C"/>
    <w:rsid w:val="00C47B43"/>
    <w:rsid w:val="00C5439E"/>
    <w:rsid w:val="00C66CA8"/>
    <w:rsid w:val="00C85358"/>
    <w:rsid w:val="00D12BF5"/>
    <w:rsid w:val="00D1403F"/>
    <w:rsid w:val="00D17DBE"/>
    <w:rsid w:val="00D26C9D"/>
    <w:rsid w:val="00D31F56"/>
    <w:rsid w:val="00D36195"/>
    <w:rsid w:val="00D37ADF"/>
    <w:rsid w:val="00D477CF"/>
    <w:rsid w:val="00DB03EA"/>
    <w:rsid w:val="00DB5584"/>
    <w:rsid w:val="00DD6765"/>
    <w:rsid w:val="00DD7CDA"/>
    <w:rsid w:val="00DE08A9"/>
    <w:rsid w:val="00DE6292"/>
    <w:rsid w:val="00E137C1"/>
    <w:rsid w:val="00E92823"/>
    <w:rsid w:val="00EA0B8A"/>
    <w:rsid w:val="00EA4020"/>
    <w:rsid w:val="00EB06E1"/>
    <w:rsid w:val="00ED5C13"/>
    <w:rsid w:val="00EE5042"/>
    <w:rsid w:val="00F30323"/>
    <w:rsid w:val="00F52252"/>
    <w:rsid w:val="00F530C0"/>
    <w:rsid w:val="00F674CD"/>
    <w:rsid w:val="00F869F4"/>
    <w:rsid w:val="00F93A30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1B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B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1440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1440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1B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B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1440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1440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</vt:lpstr>
    </vt:vector>
  </TitlesOfParts>
  <Company>UWMC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</dc:title>
  <dc:creator>rgary</dc:creator>
  <cp:lastModifiedBy>Sen, Nina</cp:lastModifiedBy>
  <cp:revision>3</cp:revision>
  <cp:lastPrinted>2016-05-23T17:37:00Z</cp:lastPrinted>
  <dcterms:created xsi:type="dcterms:W3CDTF">2016-05-23T17:36:00Z</dcterms:created>
  <dcterms:modified xsi:type="dcterms:W3CDTF">2016-05-23T17:37:00Z</dcterms:modified>
</cp:coreProperties>
</file>